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iCs w:val="0"/>
          <w:color w:val="6464A5" w:themeColor="text2" w:themeTint="99"/>
          <w:spacing w:val="5"/>
          <w:kern w:val="28"/>
          <w:sz w:val="48"/>
          <w:szCs w:val="48"/>
          <w:lang w:val="nl-NL"/>
        </w:rPr>
        <w:id w:val="6002688"/>
        <w:placeholder>
          <w:docPart w:val="59E1EC33D8BDE74E88A2051519F62F39"/>
        </w:placeholder>
      </w:sdtPr>
      <w:sdtEndPr>
        <w:rPr>
          <w:color w:val="262641" w:themeColor="text2"/>
          <w:sz w:val="100"/>
          <w:szCs w:val="100"/>
        </w:rPr>
      </w:sdtEndPr>
      <w:sdtContent>
        <w:p w14:paraId="29925ADC" w14:textId="0140C3A1" w:rsidR="00B75A0A" w:rsidRPr="0087426B" w:rsidRDefault="00E73280" w:rsidP="00B75A0A">
          <w:pPr>
            <w:pStyle w:val="Subtitle"/>
            <w:rPr>
              <w:color w:val="6464A5" w:themeColor="text2" w:themeTint="99"/>
              <w:sz w:val="48"/>
              <w:szCs w:val="48"/>
              <w:lang w:val="nl-NL"/>
            </w:rPr>
          </w:pPr>
          <w:r w:rsidRPr="0087426B">
            <w:rPr>
              <w:color w:val="6464A5" w:themeColor="text2" w:themeTint="99"/>
              <w:sz w:val="48"/>
              <w:szCs w:val="48"/>
              <w:lang w:val="nl-NL"/>
            </w:rPr>
            <w:t>Beleving</w:t>
          </w:r>
          <w:r w:rsidR="00D25C07" w:rsidRPr="0087426B">
            <w:rPr>
              <w:color w:val="6464A5" w:themeColor="text2" w:themeTint="99"/>
              <w:sz w:val="48"/>
              <w:szCs w:val="48"/>
              <w:lang w:val="nl-NL"/>
            </w:rPr>
            <w:t xml:space="preserve"> aan het strand</w:t>
          </w:r>
          <w:r w:rsidR="00B75A0A" w:rsidRPr="0087426B">
            <w:rPr>
              <w:color w:val="6464A5" w:themeColor="text2" w:themeTint="99"/>
              <w:sz w:val="48"/>
              <w:szCs w:val="48"/>
              <w:lang w:val="nl-NL"/>
            </w:rPr>
            <w:t xml:space="preserve"> </w:t>
          </w:r>
        </w:p>
        <w:p w14:paraId="19EC0586" w14:textId="6EB46C88" w:rsidR="00B75A0A" w:rsidRPr="0087426B" w:rsidRDefault="00B75A0A" w:rsidP="00B75A0A">
          <w:pPr>
            <w:pStyle w:val="Subtitle"/>
            <w:spacing w:before="200"/>
            <w:rPr>
              <w:sz w:val="28"/>
              <w:szCs w:val="28"/>
              <w:lang w:val="nl-NL"/>
            </w:rPr>
          </w:pPr>
          <w:r w:rsidRPr="0087426B">
            <w:rPr>
              <w:sz w:val="28"/>
              <w:szCs w:val="28"/>
              <w:lang w:val="nl-NL"/>
            </w:rPr>
            <w:t>Afstudeerscriptie</w:t>
          </w:r>
        </w:p>
        <w:p w14:paraId="47B67FAC" w14:textId="77777777" w:rsidR="009B1F7C" w:rsidRPr="0087426B" w:rsidRDefault="00D25C07">
          <w:pPr>
            <w:pStyle w:val="Title"/>
            <w:rPr>
              <w:lang w:val="nl-NL"/>
            </w:rPr>
          </w:pPr>
          <w:r w:rsidRPr="0087426B">
            <w:rPr>
              <w:noProof/>
            </w:rPr>
            <w:drawing>
              <wp:inline distT="0" distB="0" distL="0" distR="0" wp14:anchorId="07F1E44F" wp14:editId="65D06837">
                <wp:extent cx="4681987" cy="426673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1987" cy="4266739"/>
                        </a:xfrm>
                        <a:prstGeom prst="rect">
                          <a:avLst/>
                        </a:prstGeom>
                        <a:noFill/>
                        <a:ln>
                          <a:noFill/>
                        </a:ln>
                      </pic:spPr>
                    </pic:pic>
                  </a:graphicData>
                </a:graphic>
              </wp:inline>
            </w:drawing>
          </w:r>
        </w:p>
      </w:sdtContent>
    </w:sdt>
    <w:p w14:paraId="3F4CC7BF" w14:textId="77777777" w:rsidR="009B1F7C" w:rsidRPr="0087426B" w:rsidRDefault="009B1F7C">
      <w:pPr>
        <w:jc w:val="center"/>
        <w:rPr>
          <w:lang w:val="nl-NL"/>
        </w:rPr>
      </w:pPr>
    </w:p>
    <w:p w14:paraId="0E2B9787" w14:textId="77777777" w:rsidR="002C0F17" w:rsidRPr="0087426B" w:rsidRDefault="002C0F17" w:rsidP="002C0F17">
      <w:pPr>
        <w:pStyle w:val="Subtitle"/>
        <w:spacing w:before="200"/>
        <w:rPr>
          <w:sz w:val="28"/>
          <w:szCs w:val="28"/>
          <w:lang w:val="nl-NL"/>
        </w:rPr>
      </w:pPr>
      <w:r w:rsidRPr="0087426B">
        <w:rPr>
          <w:sz w:val="28"/>
          <w:szCs w:val="28"/>
          <w:lang w:val="nl-NL"/>
        </w:rPr>
        <w:t xml:space="preserve">Jolien </w:t>
      </w:r>
      <w:proofErr w:type="spellStart"/>
      <w:r w:rsidRPr="0087426B">
        <w:rPr>
          <w:sz w:val="28"/>
          <w:szCs w:val="28"/>
          <w:lang w:val="nl-NL"/>
        </w:rPr>
        <w:t>Buijsse</w:t>
      </w:r>
      <w:proofErr w:type="spellEnd"/>
    </w:p>
    <w:p w14:paraId="3FAE2F37" w14:textId="3960C613" w:rsidR="002C0F17" w:rsidRPr="0087426B" w:rsidRDefault="002C0F17" w:rsidP="002C0F17">
      <w:pPr>
        <w:pStyle w:val="Subtitle"/>
        <w:spacing w:before="200"/>
        <w:rPr>
          <w:sz w:val="28"/>
          <w:szCs w:val="28"/>
          <w:lang w:val="nl-NL"/>
        </w:rPr>
      </w:pPr>
      <w:r w:rsidRPr="0087426B">
        <w:rPr>
          <w:sz w:val="28"/>
          <w:szCs w:val="28"/>
          <w:lang w:val="nl-NL"/>
        </w:rPr>
        <w:t>Vitaliteit | Toerisme</w:t>
      </w:r>
    </w:p>
    <w:p w14:paraId="60344BCD" w14:textId="77777777" w:rsidR="002C0F17" w:rsidRPr="0087426B" w:rsidRDefault="002C0F17" w:rsidP="002C0F17">
      <w:pPr>
        <w:rPr>
          <w:lang w:val="nl-NL"/>
        </w:rPr>
      </w:pPr>
    </w:p>
    <w:p w14:paraId="21A485D0" w14:textId="77777777" w:rsidR="002C0F17" w:rsidRPr="0087426B" w:rsidRDefault="002C0F17">
      <w:pPr>
        <w:jc w:val="center"/>
        <w:rPr>
          <w:lang w:val="nl-NL"/>
        </w:rPr>
      </w:pPr>
    </w:p>
    <w:bookmarkStart w:id="0" w:name="_Toc356808355" w:displacedByCustomXml="next"/>
    <w:sdt>
      <w:sdtPr>
        <w:rPr>
          <w:bCs/>
          <w:lang w:val="nl-NL"/>
        </w:rPr>
        <w:id w:val="6002713"/>
        <w:placeholder>
          <w:docPart w:val="4D59BC68B7B8494986D8291A0B13B0E6"/>
        </w:placeholder>
      </w:sdtPr>
      <w:sdtEndPr>
        <w:rPr>
          <w:bCs w:val="0"/>
        </w:rPr>
      </w:sdtEndPr>
      <w:sdtContent>
        <w:p w14:paraId="63CAC1BE" w14:textId="77777777" w:rsidR="00567B95" w:rsidRPr="0087426B" w:rsidRDefault="00567B95" w:rsidP="00567B95">
          <w:pPr>
            <w:pStyle w:val="NoSpacing"/>
            <w:rPr>
              <w:bCs/>
              <w:lang w:val="nl-NL"/>
            </w:rPr>
          </w:pPr>
        </w:p>
        <w:p w14:paraId="7F97B131" w14:textId="74777A80" w:rsidR="00D25C07" w:rsidRPr="0087426B" w:rsidRDefault="00567B95" w:rsidP="00567B95">
          <w:pPr>
            <w:pStyle w:val="NoSpacing"/>
            <w:rPr>
              <w:color w:val="6464A5" w:themeColor="text2" w:themeTint="99"/>
              <w:sz w:val="24"/>
              <w:szCs w:val="24"/>
              <w:lang w:val="nl-NL"/>
            </w:rPr>
          </w:pPr>
          <w:r w:rsidRPr="0087426B">
            <w:rPr>
              <w:bCs/>
              <w:lang w:val="nl-NL"/>
            </w:rPr>
            <w:br w:type="column"/>
          </w:r>
          <w:r w:rsidR="00D25C07" w:rsidRPr="0087426B">
            <w:rPr>
              <w:color w:val="6464A5" w:themeColor="text2" w:themeTint="99"/>
              <w:sz w:val="24"/>
              <w:szCs w:val="24"/>
              <w:lang w:val="nl-NL"/>
            </w:rPr>
            <w:lastRenderedPageBreak/>
            <w:t>Opdrachtnemer:</w:t>
          </w:r>
          <w:bookmarkEnd w:id="0"/>
        </w:p>
        <w:p w14:paraId="26A37098" w14:textId="77777777" w:rsidR="00567B95" w:rsidRPr="0087426B" w:rsidRDefault="00567B95" w:rsidP="00567B95">
          <w:pPr>
            <w:pStyle w:val="NoSpacing"/>
            <w:rPr>
              <w:color w:val="6464A5" w:themeColor="text2" w:themeTint="99"/>
              <w:sz w:val="24"/>
              <w:szCs w:val="24"/>
              <w:lang w:val="nl-NL"/>
            </w:rPr>
          </w:pPr>
        </w:p>
        <w:p w14:paraId="79759796" w14:textId="77777777" w:rsidR="00D25C07" w:rsidRPr="0087426B" w:rsidRDefault="00D25C07" w:rsidP="00D25C07">
          <w:pPr>
            <w:rPr>
              <w:sz w:val="24"/>
              <w:szCs w:val="24"/>
              <w:lang w:val="nl-NL"/>
            </w:rPr>
          </w:pPr>
          <w:r w:rsidRPr="0087426B">
            <w:rPr>
              <w:sz w:val="24"/>
              <w:szCs w:val="24"/>
              <w:lang w:val="nl-NL"/>
            </w:rPr>
            <w:t xml:space="preserve">Naam: </w:t>
          </w:r>
          <w:r w:rsidRPr="0087426B">
            <w:rPr>
              <w:sz w:val="24"/>
              <w:szCs w:val="24"/>
              <w:lang w:val="nl-NL"/>
            </w:rPr>
            <w:tab/>
          </w:r>
          <w:r w:rsidRPr="0087426B">
            <w:rPr>
              <w:sz w:val="24"/>
              <w:szCs w:val="24"/>
              <w:lang w:val="nl-NL"/>
            </w:rPr>
            <w:tab/>
          </w:r>
          <w:r w:rsidRPr="0087426B">
            <w:rPr>
              <w:sz w:val="24"/>
              <w:szCs w:val="24"/>
              <w:lang w:val="nl-NL"/>
            </w:rPr>
            <w:tab/>
            <w:t xml:space="preserve">Jolien </w:t>
          </w:r>
          <w:proofErr w:type="spellStart"/>
          <w:r w:rsidRPr="0087426B">
            <w:rPr>
              <w:sz w:val="24"/>
              <w:szCs w:val="24"/>
              <w:lang w:val="nl-NL"/>
            </w:rPr>
            <w:t>Buijsse</w:t>
          </w:r>
          <w:proofErr w:type="spellEnd"/>
        </w:p>
        <w:p w14:paraId="2F456030" w14:textId="77777777" w:rsidR="00D25C07" w:rsidRPr="0087426B" w:rsidRDefault="00D25C07" w:rsidP="00D25C07">
          <w:pPr>
            <w:rPr>
              <w:sz w:val="24"/>
              <w:szCs w:val="24"/>
              <w:lang w:val="nl-NL"/>
            </w:rPr>
          </w:pPr>
          <w:r w:rsidRPr="0087426B">
            <w:rPr>
              <w:sz w:val="24"/>
              <w:szCs w:val="24"/>
              <w:lang w:val="nl-NL"/>
            </w:rPr>
            <w:t xml:space="preserve">Functie: </w:t>
          </w:r>
          <w:r w:rsidRPr="0087426B">
            <w:rPr>
              <w:sz w:val="24"/>
              <w:szCs w:val="24"/>
              <w:lang w:val="nl-NL"/>
            </w:rPr>
            <w:tab/>
          </w:r>
          <w:r w:rsidRPr="0087426B">
            <w:rPr>
              <w:sz w:val="24"/>
              <w:szCs w:val="24"/>
              <w:lang w:val="nl-NL"/>
            </w:rPr>
            <w:tab/>
          </w:r>
          <w:r w:rsidRPr="0087426B">
            <w:rPr>
              <w:sz w:val="24"/>
              <w:szCs w:val="24"/>
              <w:lang w:val="nl-NL"/>
            </w:rPr>
            <w:tab/>
            <w:t>Stagiaire marketing en communicatie</w:t>
          </w:r>
        </w:p>
        <w:p w14:paraId="1387CD4F" w14:textId="77777777" w:rsidR="00D25C07" w:rsidRPr="0087426B" w:rsidRDefault="00D25C07" w:rsidP="00D25C07">
          <w:pPr>
            <w:rPr>
              <w:sz w:val="24"/>
              <w:szCs w:val="24"/>
              <w:lang w:val="nl-NL"/>
            </w:rPr>
          </w:pPr>
          <w:r w:rsidRPr="0087426B">
            <w:rPr>
              <w:sz w:val="24"/>
              <w:szCs w:val="24"/>
              <w:lang w:val="nl-NL"/>
            </w:rPr>
            <w:t xml:space="preserve">Studentennummer: </w:t>
          </w:r>
          <w:r w:rsidRPr="0087426B">
            <w:rPr>
              <w:sz w:val="24"/>
              <w:szCs w:val="24"/>
              <w:lang w:val="nl-NL"/>
            </w:rPr>
            <w:tab/>
            <w:t>65551</w:t>
          </w:r>
        </w:p>
        <w:p w14:paraId="5BDC0832" w14:textId="77777777" w:rsidR="00D25C07" w:rsidRPr="0087426B" w:rsidRDefault="00D25C07" w:rsidP="00D25C07">
          <w:pPr>
            <w:rPr>
              <w:sz w:val="24"/>
              <w:szCs w:val="24"/>
              <w:lang w:val="nl-NL"/>
            </w:rPr>
          </w:pPr>
          <w:r w:rsidRPr="0087426B">
            <w:rPr>
              <w:sz w:val="24"/>
              <w:szCs w:val="24"/>
              <w:lang w:val="nl-NL"/>
            </w:rPr>
            <w:t xml:space="preserve">E-mail: </w:t>
          </w:r>
          <w:r w:rsidRPr="0087426B">
            <w:rPr>
              <w:sz w:val="24"/>
              <w:szCs w:val="24"/>
              <w:lang w:val="nl-NL"/>
            </w:rPr>
            <w:tab/>
          </w:r>
          <w:r w:rsidRPr="0087426B">
            <w:rPr>
              <w:sz w:val="24"/>
              <w:szCs w:val="24"/>
              <w:lang w:val="nl-NL"/>
            </w:rPr>
            <w:tab/>
          </w:r>
          <w:r w:rsidRPr="0087426B">
            <w:rPr>
              <w:sz w:val="24"/>
              <w:szCs w:val="24"/>
              <w:lang w:val="nl-NL"/>
            </w:rPr>
            <w:tab/>
            <w:t>Buij0042@hz.nl</w:t>
          </w:r>
        </w:p>
        <w:p w14:paraId="23333E5B" w14:textId="77777777" w:rsidR="00D25C07" w:rsidRPr="0087426B" w:rsidRDefault="00D25C07" w:rsidP="00D25C07">
          <w:pPr>
            <w:rPr>
              <w:sz w:val="24"/>
              <w:szCs w:val="24"/>
              <w:lang w:val="nl-NL"/>
            </w:rPr>
          </w:pPr>
        </w:p>
        <w:p w14:paraId="7FEBFAE0" w14:textId="77777777" w:rsidR="00D25C07" w:rsidRPr="0087426B" w:rsidRDefault="00D25C07" w:rsidP="00D25C07">
          <w:pPr>
            <w:rPr>
              <w:sz w:val="24"/>
              <w:szCs w:val="24"/>
              <w:lang w:val="nl-NL"/>
            </w:rPr>
          </w:pPr>
          <w:r w:rsidRPr="0087426B">
            <w:rPr>
              <w:sz w:val="24"/>
              <w:szCs w:val="24"/>
              <w:lang w:val="nl-NL"/>
            </w:rPr>
            <w:t xml:space="preserve">Opleiding: </w:t>
          </w:r>
          <w:r w:rsidRPr="0087426B">
            <w:rPr>
              <w:sz w:val="24"/>
              <w:szCs w:val="24"/>
              <w:lang w:val="nl-NL"/>
            </w:rPr>
            <w:tab/>
          </w:r>
          <w:r w:rsidRPr="0087426B">
            <w:rPr>
              <w:sz w:val="24"/>
              <w:szCs w:val="24"/>
              <w:lang w:val="nl-NL"/>
            </w:rPr>
            <w:tab/>
          </w:r>
          <w:r w:rsidRPr="0087426B">
            <w:rPr>
              <w:sz w:val="24"/>
              <w:szCs w:val="24"/>
              <w:lang w:val="nl-NL"/>
            </w:rPr>
            <w:tab/>
            <w:t xml:space="preserve">Vitaliteitsmanagement &amp; Toerisme </w:t>
          </w:r>
        </w:p>
        <w:p w14:paraId="1B047111" w14:textId="77777777" w:rsidR="00D25C07" w:rsidRPr="0087426B" w:rsidRDefault="00D25C07" w:rsidP="00D25C07">
          <w:pPr>
            <w:rPr>
              <w:sz w:val="24"/>
              <w:szCs w:val="24"/>
              <w:lang w:val="nl-NL"/>
            </w:rPr>
          </w:pPr>
          <w:r w:rsidRPr="0087426B">
            <w:rPr>
              <w:sz w:val="24"/>
              <w:szCs w:val="24"/>
              <w:lang w:val="nl-NL"/>
            </w:rPr>
            <w:t xml:space="preserve">Onderwijsinstelling: </w:t>
          </w:r>
          <w:r w:rsidRPr="0087426B">
            <w:rPr>
              <w:sz w:val="24"/>
              <w:szCs w:val="24"/>
              <w:lang w:val="nl-NL"/>
            </w:rPr>
            <w:tab/>
            <w:t>Hogeschool Zeeland</w:t>
          </w:r>
        </w:p>
        <w:p w14:paraId="14725F3D" w14:textId="77777777" w:rsidR="00D25C07" w:rsidRPr="0087426B" w:rsidRDefault="00D25C07" w:rsidP="00D25C07">
          <w:pPr>
            <w:rPr>
              <w:sz w:val="24"/>
              <w:szCs w:val="24"/>
              <w:lang w:val="nl-NL"/>
            </w:rPr>
          </w:pPr>
        </w:p>
        <w:p w14:paraId="02BC5445" w14:textId="77777777" w:rsidR="00D25C07" w:rsidRPr="0087426B" w:rsidRDefault="00D25C07" w:rsidP="00D25C07">
          <w:pPr>
            <w:rPr>
              <w:sz w:val="24"/>
              <w:szCs w:val="24"/>
              <w:lang w:val="nl-NL"/>
            </w:rPr>
          </w:pPr>
          <w:r w:rsidRPr="0087426B">
            <w:rPr>
              <w:sz w:val="24"/>
              <w:szCs w:val="24"/>
              <w:lang w:val="nl-NL"/>
            </w:rPr>
            <w:t>Docent begeleider:</w:t>
          </w:r>
        </w:p>
        <w:p w14:paraId="0DF99BE2" w14:textId="77777777" w:rsidR="00D25C07" w:rsidRPr="0087426B" w:rsidRDefault="00D25C07" w:rsidP="00D25C07">
          <w:pPr>
            <w:rPr>
              <w:sz w:val="24"/>
              <w:szCs w:val="24"/>
              <w:lang w:val="nl-NL"/>
            </w:rPr>
          </w:pPr>
          <w:r w:rsidRPr="0087426B">
            <w:rPr>
              <w:sz w:val="24"/>
              <w:szCs w:val="24"/>
              <w:lang w:val="nl-NL"/>
            </w:rPr>
            <w:t>1</w:t>
          </w:r>
          <w:r w:rsidRPr="0087426B">
            <w:rPr>
              <w:sz w:val="24"/>
              <w:szCs w:val="24"/>
              <w:vertAlign w:val="superscript"/>
              <w:lang w:val="nl-NL"/>
            </w:rPr>
            <w:t>e</w:t>
          </w:r>
          <w:r w:rsidRPr="0087426B">
            <w:rPr>
              <w:sz w:val="24"/>
              <w:szCs w:val="24"/>
              <w:lang w:val="nl-NL"/>
            </w:rPr>
            <w:t xml:space="preserve"> begeleiders: </w:t>
          </w:r>
          <w:r w:rsidRPr="0087426B">
            <w:rPr>
              <w:sz w:val="24"/>
              <w:szCs w:val="24"/>
              <w:lang w:val="nl-NL"/>
            </w:rPr>
            <w:tab/>
          </w:r>
          <w:r w:rsidRPr="0087426B">
            <w:rPr>
              <w:sz w:val="24"/>
              <w:szCs w:val="24"/>
              <w:lang w:val="nl-NL"/>
            </w:rPr>
            <w:tab/>
            <w:t>M. Matthijsse</w:t>
          </w:r>
        </w:p>
        <w:p w14:paraId="3BDDE527" w14:textId="77777777" w:rsidR="00D25C07" w:rsidRPr="0087426B" w:rsidRDefault="00D25C07" w:rsidP="00D25C07">
          <w:pPr>
            <w:rPr>
              <w:sz w:val="24"/>
              <w:szCs w:val="24"/>
              <w:lang w:val="nl-NL"/>
            </w:rPr>
          </w:pPr>
          <w:r w:rsidRPr="0087426B">
            <w:rPr>
              <w:sz w:val="24"/>
              <w:szCs w:val="24"/>
              <w:lang w:val="nl-NL"/>
            </w:rPr>
            <w:t>2</w:t>
          </w:r>
          <w:r w:rsidRPr="0087426B">
            <w:rPr>
              <w:sz w:val="24"/>
              <w:szCs w:val="24"/>
              <w:vertAlign w:val="superscript"/>
              <w:lang w:val="nl-NL"/>
            </w:rPr>
            <w:t>e</w:t>
          </w:r>
          <w:r w:rsidRPr="0087426B">
            <w:rPr>
              <w:sz w:val="24"/>
              <w:szCs w:val="24"/>
              <w:lang w:val="nl-NL"/>
            </w:rPr>
            <w:t xml:space="preserve"> begeleider: </w:t>
          </w:r>
          <w:r w:rsidRPr="0087426B">
            <w:rPr>
              <w:sz w:val="24"/>
              <w:szCs w:val="24"/>
              <w:lang w:val="nl-NL"/>
            </w:rPr>
            <w:tab/>
          </w:r>
          <w:r w:rsidRPr="0087426B">
            <w:rPr>
              <w:sz w:val="24"/>
              <w:szCs w:val="24"/>
              <w:lang w:val="nl-NL"/>
            </w:rPr>
            <w:tab/>
            <w:t>S. Schouwenaars</w:t>
          </w:r>
        </w:p>
        <w:p w14:paraId="4AACCE8D" w14:textId="77777777" w:rsidR="00D25C07" w:rsidRPr="0087426B" w:rsidRDefault="00D25C07" w:rsidP="00D25C07">
          <w:pPr>
            <w:rPr>
              <w:sz w:val="24"/>
              <w:szCs w:val="24"/>
              <w:lang w:val="nl-NL"/>
            </w:rPr>
          </w:pPr>
        </w:p>
        <w:p w14:paraId="627CD8B4" w14:textId="77777777" w:rsidR="00D25C07" w:rsidRPr="0087426B" w:rsidRDefault="00D25C07" w:rsidP="00D25C07">
          <w:pPr>
            <w:rPr>
              <w:sz w:val="24"/>
              <w:szCs w:val="24"/>
              <w:lang w:val="nl-NL"/>
            </w:rPr>
          </w:pPr>
          <w:r w:rsidRPr="0087426B">
            <w:rPr>
              <w:sz w:val="24"/>
              <w:szCs w:val="24"/>
              <w:lang w:val="nl-NL"/>
            </w:rPr>
            <w:t xml:space="preserve">Opdrachtgevers: </w:t>
          </w:r>
        </w:p>
        <w:p w14:paraId="6A92574A" w14:textId="77777777" w:rsidR="00D25C07" w:rsidRPr="0087426B" w:rsidRDefault="00D25C07" w:rsidP="00D25C07">
          <w:pPr>
            <w:rPr>
              <w:sz w:val="24"/>
              <w:szCs w:val="24"/>
              <w:lang w:val="nl-NL"/>
            </w:rPr>
          </w:pPr>
          <w:r w:rsidRPr="0087426B">
            <w:rPr>
              <w:sz w:val="24"/>
              <w:szCs w:val="24"/>
              <w:lang w:val="nl-NL"/>
            </w:rPr>
            <w:t xml:space="preserve">Naam: </w:t>
          </w:r>
          <w:r w:rsidRPr="0087426B">
            <w:rPr>
              <w:sz w:val="24"/>
              <w:szCs w:val="24"/>
              <w:lang w:val="nl-NL"/>
            </w:rPr>
            <w:tab/>
          </w:r>
          <w:r w:rsidRPr="0087426B">
            <w:rPr>
              <w:sz w:val="24"/>
              <w:szCs w:val="24"/>
              <w:lang w:val="nl-NL"/>
            </w:rPr>
            <w:tab/>
          </w:r>
          <w:r w:rsidRPr="0087426B">
            <w:rPr>
              <w:sz w:val="24"/>
              <w:szCs w:val="24"/>
              <w:lang w:val="nl-NL"/>
            </w:rPr>
            <w:tab/>
            <w:t xml:space="preserve">J. </w:t>
          </w:r>
          <w:proofErr w:type="spellStart"/>
          <w:r w:rsidRPr="0087426B">
            <w:rPr>
              <w:sz w:val="24"/>
              <w:szCs w:val="24"/>
              <w:lang w:val="nl-NL"/>
            </w:rPr>
            <w:t>Lips</w:t>
          </w:r>
          <w:proofErr w:type="spellEnd"/>
        </w:p>
        <w:p w14:paraId="0B2BB34A" w14:textId="77777777" w:rsidR="00D25C07" w:rsidRPr="0087426B" w:rsidRDefault="00D25C07" w:rsidP="00D25C07">
          <w:pPr>
            <w:rPr>
              <w:sz w:val="24"/>
              <w:szCs w:val="24"/>
              <w:lang w:val="nl-NL"/>
            </w:rPr>
          </w:pPr>
          <w:r w:rsidRPr="0087426B">
            <w:rPr>
              <w:sz w:val="24"/>
              <w:szCs w:val="24"/>
              <w:lang w:val="nl-NL"/>
            </w:rPr>
            <w:t>Functie:</w:t>
          </w:r>
          <w:r w:rsidRPr="0087426B">
            <w:rPr>
              <w:sz w:val="24"/>
              <w:szCs w:val="24"/>
              <w:lang w:val="nl-NL"/>
            </w:rPr>
            <w:tab/>
          </w:r>
          <w:r w:rsidRPr="0087426B">
            <w:rPr>
              <w:sz w:val="24"/>
              <w:szCs w:val="24"/>
              <w:lang w:val="nl-NL"/>
            </w:rPr>
            <w:tab/>
          </w:r>
          <w:r w:rsidRPr="0087426B">
            <w:rPr>
              <w:sz w:val="24"/>
              <w:szCs w:val="24"/>
              <w:lang w:val="nl-NL"/>
            </w:rPr>
            <w:tab/>
            <w:t>Eigenaar</w:t>
          </w:r>
        </w:p>
        <w:p w14:paraId="2689C599" w14:textId="77777777" w:rsidR="00D25C07" w:rsidRPr="0087426B" w:rsidRDefault="00D25C07" w:rsidP="00D25C07">
          <w:pPr>
            <w:rPr>
              <w:sz w:val="24"/>
              <w:szCs w:val="24"/>
              <w:lang w:val="nl-NL"/>
            </w:rPr>
          </w:pPr>
        </w:p>
        <w:p w14:paraId="0E6E3C67" w14:textId="77777777" w:rsidR="00D25C07" w:rsidRPr="0087426B" w:rsidRDefault="00D25C07" w:rsidP="00D25C07">
          <w:pPr>
            <w:rPr>
              <w:sz w:val="24"/>
              <w:szCs w:val="24"/>
              <w:lang w:val="nl-NL"/>
            </w:rPr>
          </w:pPr>
          <w:r w:rsidRPr="0087426B">
            <w:rPr>
              <w:sz w:val="24"/>
              <w:szCs w:val="24"/>
              <w:lang w:val="nl-NL"/>
            </w:rPr>
            <w:t xml:space="preserve">Naam: </w:t>
          </w:r>
          <w:r w:rsidRPr="0087426B">
            <w:rPr>
              <w:sz w:val="24"/>
              <w:szCs w:val="24"/>
              <w:lang w:val="nl-NL"/>
            </w:rPr>
            <w:tab/>
          </w:r>
          <w:r w:rsidRPr="0087426B">
            <w:rPr>
              <w:sz w:val="24"/>
              <w:szCs w:val="24"/>
              <w:lang w:val="nl-NL"/>
            </w:rPr>
            <w:tab/>
          </w:r>
          <w:r w:rsidRPr="0087426B">
            <w:rPr>
              <w:sz w:val="24"/>
              <w:szCs w:val="24"/>
              <w:lang w:val="nl-NL"/>
            </w:rPr>
            <w:tab/>
            <w:t>M. van Oosten</w:t>
          </w:r>
        </w:p>
        <w:p w14:paraId="360FE946" w14:textId="77777777" w:rsidR="00D25C07" w:rsidRPr="0087426B" w:rsidRDefault="00D25C07" w:rsidP="00D25C07">
          <w:pPr>
            <w:rPr>
              <w:sz w:val="24"/>
              <w:szCs w:val="24"/>
              <w:lang w:val="nl-NL"/>
            </w:rPr>
          </w:pPr>
          <w:r w:rsidRPr="0087426B">
            <w:rPr>
              <w:sz w:val="24"/>
              <w:szCs w:val="24"/>
              <w:lang w:val="nl-NL"/>
            </w:rPr>
            <w:t xml:space="preserve">Functie: </w:t>
          </w:r>
          <w:r w:rsidRPr="0087426B">
            <w:rPr>
              <w:sz w:val="24"/>
              <w:szCs w:val="24"/>
              <w:lang w:val="nl-NL"/>
            </w:rPr>
            <w:tab/>
          </w:r>
          <w:r w:rsidRPr="0087426B">
            <w:rPr>
              <w:sz w:val="24"/>
              <w:szCs w:val="24"/>
              <w:lang w:val="nl-NL"/>
            </w:rPr>
            <w:tab/>
            <w:t xml:space="preserve"> </w:t>
          </w:r>
          <w:r w:rsidRPr="0087426B">
            <w:rPr>
              <w:sz w:val="24"/>
              <w:szCs w:val="24"/>
              <w:lang w:val="nl-NL"/>
            </w:rPr>
            <w:tab/>
            <w:t xml:space="preserve">Eigenaar </w:t>
          </w:r>
        </w:p>
        <w:p w14:paraId="1B750291" w14:textId="77777777" w:rsidR="00D25C07" w:rsidRPr="0087426B" w:rsidRDefault="00D25C07" w:rsidP="00D25C07">
          <w:pPr>
            <w:rPr>
              <w:sz w:val="24"/>
              <w:szCs w:val="24"/>
              <w:lang w:val="nl-NL"/>
            </w:rPr>
          </w:pPr>
        </w:p>
        <w:p w14:paraId="72F029DF" w14:textId="77777777" w:rsidR="00D25C07" w:rsidRPr="0087426B" w:rsidRDefault="00D25C07" w:rsidP="00D25C07">
          <w:pPr>
            <w:rPr>
              <w:sz w:val="24"/>
              <w:szCs w:val="24"/>
              <w:lang w:val="nl-NL"/>
            </w:rPr>
          </w:pPr>
          <w:r w:rsidRPr="0087426B">
            <w:rPr>
              <w:sz w:val="24"/>
              <w:szCs w:val="24"/>
              <w:lang w:val="nl-NL"/>
            </w:rPr>
            <w:t>Jaar:</w:t>
          </w:r>
          <w:r w:rsidRPr="0087426B">
            <w:rPr>
              <w:sz w:val="24"/>
              <w:szCs w:val="24"/>
              <w:lang w:val="nl-NL"/>
            </w:rPr>
            <w:tab/>
          </w:r>
          <w:r w:rsidRPr="0087426B">
            <w:rPr>
              <w:sz w:val="24"/>
              <w:szCs w:val="24"/>
              <w:lang w:val="nl-NL"/>
            </w:rPr>
            <w:tab/>
          </w:r>
          <w:r w:rsidRPr="0087426B">
            <w:rPr>
              <w:sz w:val="24"/>
              <w:szCs w:val="24"/>
              <w:lang w:val="nl-NL"/>
            </w:rPr>
            <w:tab/>
          </w:r>
          <w:r w:rsidRPr="0087426B">
            <w:rPr>
              <w:sz w:val="24"/>
              <w:szCs w:val="24"/>
              <w:lang w:val="nl-NL"/>
            </w:rPr>
            <w:tab/>
            <w:t>2017</w:t>
          </w:r>
        </w:p>
        <w:p w14:paraId="02834EDF" w14:textId="77777777" w:rsidR="00D25C07" w:rsidRPr="0087426B" w:rsidRDefault="00D25C07" w:rsidP="00D25C07">
          <w:pPr>
            <w:rPr>
              <w:sz w:val="24"/>
              <w:szCs w:val="24"/>
              <w:lang w:val="nl-NL"/>
            </w:rPr>
          </w:pPr>
          <w:r w:rsidRPr="0087426B">
            <w:rPr>
              <w:sz w:val="24"/>
              <w:szCs w:val="24"/>
              <w:lang w:val="nl-NL"/>
            </w:rPr>
            <w:t xml:space="preserve">Plaats: </w:t>
          </w:r>
          <w:r w:rsidRPr="0087426B">
            <w:rPr>
              <w:sz w:val="24"/>
              <w:szCs w:val="24"/>
              <w:lang w:val="nl-NL"/>
            </w:rPr>
            <w:tab/>
          </w:r>
          <w:r w:rsidRPr="0087426B">
            <w:rPr>
              <w:sz w:val="24"/>
              <w:szCs w:val="24"/>
              <w:lang w:val="nl-NL"/>
            </w:rPr>
            <w:tab/>
          </w:r>
          <w:r w:rsidRPr="0087426B">
            <w:rPr>
              <w:sz w:val="24"/>
              <w:szCs w:val="24"/>
              <w:lang w:val="nl-NL"/>
            </w:rPr>
            <w:tab/>
            <w:t>Vlissingen</w:t>
          </w:r>
        </w:p>
        <w:sdt>
          <w:sdtPr>
            <w:rPr>
              <w:rFonts w:asciiTheme="minorHAnsi" w:eastAsiaTheme="minorEastAsia" w:hAnsiTheme="minorHAnsi" w:cstheme="minorBidi"/>
              <w:bCs w:val="0"/>
              <w:color w:val="404040" w:themeColor="text1" w:themeTint="BF"/>
              <w:sz w:val="20"/>
              <w:szCs w:val="22"/>
              <w:lang w:val="nl-NL"/>
            </w:rPr>
            <w:id w:val="6002722"/>
            <w:placeholder>
              <w:docPart w:val="EB5BD9AA7B674045AFEBBCE8EB0E04C1"/>
            </w:placeholder>
          </w:sdtPr>
          <w:sdtEndPr>
            <w:rPr>
              <w:sz w:val="22"/>
            </w:rPr>
          </w:sdtEndPr>
          <w:sdtContent>
            <w:p w14:paraId="0275620F" w14:textId="77777777" w:rsidR="00D25C07" w:rsidRPr="0087426B" w:rsidRDefault="00D25C07" w:rsidP="00D25C07">
              <w:pPr>
                <w:pStyle w:val="Heading1"/>
                <w:rPr>
                  <w:lang w:val="nl-NL"/>
                </w:rPr>
              </w:pPr>
            </w:p>
            <w:p w14:paraId="6C3F90E5" w14:textId="77777777" w:rsidR="00D25C07" w:rsidRPr="0087426B" w:rsidRDefault="00D25C07" w:rsidP="00F15B89">
              <w:pPr>
                <w:pStyle w:val="Heading2"/>
              </w:pPr>
              <w:bookmarkStart w:id="1" w:name="_Toc358487813"/>
              <w:r w:rsidRPr="0087426B">
                <w:t>Voorwoord</w:t>
              </w:r>
              <w:bookmarkEnd w:id="1"/>
            </w:p>
            <w:p w14:paraId="5DA6A1E9" w14:textId="77777777" w:rsidR="00D25C07" w:rsidRPr="0087426B" w:rsidRDefault="00D25C07" w:rsidP="00D25C07">
              <w:pPr>
                <w:rPr>
                  <w:lang w:val="nl-NL"/>
                </w:rPr>
              </w:pPr>
            </w:p>
            <w:p w14:paraId="5C9E629A" w14:textId="0DCBF949" w:rsidR="00D25C07" w:rsidRPr="00831B47" w:rsidRDefault="00D25C07" w:rsidP="00D25C07">
              <w:pPr>
                <w:rPr>
                  <w:sz w:val="22"/>
                  <w:lang w:val="nl-NL"/>
                </w:rPr>
              </w:pPr>
              <w:r w:rsidRPr="00831B47">
                <w:rPr>
                  <w:sz w:val="22"/>
                  <w:lang w:val="nl-NL"/>
                </w:rPr>
                <w:t xml:space="preserve">Voor u ligt mijn afstudeeronderzoek vanuit de opleiding Vitaliteitsmanagement en Toerisme. In 2013 ben ik gestart en heb naar mijn mening kennis gemaakt met een zeer interessant en uniek vakgebied. </w:t>
              </w:r>
              <w:r w:rsidR="001205BC" w:rsidRPr="00831B47">
                <w:rPr>
                  <w:sz w:val="22"/>
                  <w:lang w:val="nl-NL"/>
                </w:rPr>
                <w:t>Met name heb ik veel geleerd over de toeristische en gezondheidssector. Daarbij heb ik op het gebied van financiële, marketing en communicatievakken veel geleerd en ben ik goed voorbereid om na het afstuderen</w:t>
              </w:r>
              <w:r w:rsidR="00E16AAB" w:rsidRPr="00831B47">
                <w:rPr>
                  <w:sz w:val="22"/>
                  <w:lang w:val="nl-NL"/>
                </w:rPr>
                <w:t xml:space="preserve"> tot</w:t>
              </w:r>
              <w:r w:rsidR="001205BC" w:rsidRPr="00831B47">
                <w:rPr>
                  <w:sz w:val="22"/>
                  <w:lang w:val="nl-NL"/>
                </w:rPr>
                <w:t xml:space="preserve"> de arbeidsmarkt </w:t>
              </w:r>
              <w:r w:rsidR="00567B95" w:rsidRPr="00831B47">
                <w:rPr>
                  <w:sz w:val="22"/>
                  <w:lang w:val="nl-NL"/>
                </w:rPr>
                <w:t>toe</w:t>
              </w:r>
              <w:r w:rsidR="001205BC" w:rsidRPr="00831B47">
                <w:rPr>
                  <w:sz w:val="22"/>
                  <w:lang w:val="nl-NL"/>
                </w:rPr>
                <w:t xml:space="preserve"> te treden. </w:t>
              </w:r>
            </w:p>
            <w:p w14:paraId="43398A8F" w14:textId="77777777" w:rsidR="00D25C07" w:rsidRPr="00831B47" w:rsidRDefault="00D25C07" w:rsidP="00D25C07">
              <w:pPr>
                <w:rPr>
                  <w:sz w:val="22"/>
                  <w:lang w:val="nl-NL"/>
                </w:rPr>
              </w:pPr>
            </w:p>
            <w:p w14:paraId="118556E9" w14:textId="644BBCC0" w:rsidR="001205BC" w:rsidRPr="00831B47" w:rsidRDefault="00D25C07" w:rsidP="00D25C07">
              <w:pPr>
                <w:rPr>
                  <w:sz w:val="22"/>
                  <w:lang w:val="nl-NL"/>
                </w:rPr>
              </w:pPr>
              <w:r w:rsidRPr="00831B47">
                <w:rPr>
                  <w:sz w:val="22"/>
                  <w:lang w:val="nl-NL"/>
                </w:rPr>
                <w:t xml:space="preserve">Ik heb tijdens dit onderzoek mijn eigen kennis en ervaring kunnen verbreden op het gebied van marketing en communicatie. Ikzelf vind het Boothuis een </w:t>
              </w:r>
              <w:r w:rsidR="001205BC" w:rsidRPr="00831B47">
                <w:rPr>
                  <w:sz w:val="22"/>
                  <w:lang w:val="nl-NL"/>
                </w:rPr>
                <w:t xml:space="preserve">unieke en </w:t>
              </w:r>
              <w:r w:rsidRPr="00831B47">
                <w:rPr>
                  <w:sz w:val="22"/>
                  <w:lang w:val="nl-NL"/>
                </w:rPr>
                <w:t>inspirerende loca</w:t>
              </w:r>
              <w:r w:rsidR="001205BC" w:rsidRPr="00831B47">
                <w:rPr>
                  <w:sz w:val="22"/>
                  <w:lang w:val="nl-NL"/>
                </w:rPr>
                <w:t>tie en ik was erg nieuwsgierig naa</w:t>
              </w:r>
              <w:r w:rsidRPr="00831B47">
                <w:rPr>
                  <w:sz w:val="22"/>
                  <w:lang w:val="nl-NL"/>
                </w:rPr>
                <w:t xml:space="preserve">r de kansen en mogelijkheden </w:t>
              </w:r>
              <w:r w:rsidR="001205BC" w:rsidRPr="00831B47">
                <w:rPr>
                  <w:sz w:val="22"/>
                  <w:lang w:val="nl-NL"/>
                </w:rPr>
                <w:t>van deze locatie</w:t>
              </w:r>
              <w:r w:rsidRPr="00831B47">
                <w:rPr>
                  <w:sz w:val="22"/>
                  <w:lang w:val="nl-NL"/>
                </w:rPr>
                <w:t>. Ik heb</w:t>
              </w:r>
              <w:r w:rsidR="00567B95" w:rsidRPr="00831B47">
                <w:rPr>
                  <w:sz w:val="22"/>
                  <w:lang w:val="nl-NL"/>
                </w:rPr>
                <w:t xml:space="preserve"> daar</w:t>
              </w:r>
              <w:r w:rsidRPr="00831B47">
                <w:rPr>
                  <w:sz w:val="22"/>
                  <w:lang w:val="nl-NL"/>
                </w:rPr>
                <w:t xml:space="preserve"> in de afgelopen maanden onderzoek naar mogen doen, wat ik als ee</w:t>
              </w:r>
              <w:r w:rsidR="001205BC" w:rsidRPr="00831B47">
                <w:rPr>
                  <w:sz w:val="22"/>
                  <w:lang w:val="nl-NL"/>
                </w:rPr>
                <w:t>n leerzame ervaring kan beschouwen</w:t>
              </w:r>
              <w:r w:rsidRPr="00831B47">
                <w:rPr>
                  <w:sz w:val="22"/>
                  <w:lang w:val="nl-NL"/>
                </w:rPr>
                <w:t xml:space="preserve">. </w:t>
              </w:r>
              <w:r w:rsidR="00E16AAB" w:rsidRPr="00831B47">
                <w:rPr>
                  <w:sz w:val="22"/>
                  <w:lang w:val="nl-NL"/>
                </w:rPr>
                <w:t>Ik heb onder andere geleerd om in te spelen op de huidige trends en ontwikkelingen door middel van deze te analyseren en bespreken van mogelijkheden om deze toe te passen binnen het bedrijf. Ook heb ik geleerd om de wensen en behoeften van de gasten centraal te stellen en professioneel te werk te gaan in het plannen van afspraken.</w:t>
              </w:r>
            </w:p>
            <w:p w14:paraId="4363DCA5" w14:textId="77777777" w:rsidR="001205BC" w:rsidRPr="00831B47" w:rsidRDefault="001205BC" w:rsidP="00D25C07">
              <w:pPr>
                <w:rPr>
                  <w:sz w:val="22"/>
                  <w:lang w:val="nl-NL"/>
                </w:rPr>
              </w:pPr>
            </w:p>
            <w:p w14:paraId="69148207" w14:textId="3ACE8FE2" w:rsidR="001205BC" w:rsidRPr="00831B47" w:rsidRDefault="001205BC" w:rsidP="00D25C07">
              <w:pPr>
                <w:rPr>
                  <w:sz w:val="22"/>
                  <w:lang w:val="nl-NL"/>
                </w:rPr>
              </w:pPr>
              <w:r w:rsidRPr="00831B47">
                <w:rPr>
                  <w:sz w:val="22"/>
                  <w:lang w:val="nl-NL"/>
                </w:rPr>
                <w:t xml:space="preserve">Deze scriptie kan relevant zijn voor horecagelegenheden, die actiever willen worden op het gebied van marketing en communicatie. Maar ook willen kijken naar alternatieve mogelijkheden die zij kunnen aanbieden om meer voordeel op te doen </w:t>
              </w:r>
              <w:r w:rsidR="00567B95" w:rsidRPr="00831B47">
                <w:rPr>
                  <w:sz w:val="22"/>
                  <w:lang w:val="nl-NL"/>
                </w:rPr>
                <w:t>bij</w:t>
              </w:r>
              <w:r w:rsidRPr="00831B47">
                <w:rPr>
                  <w:sz w:val="22"/>
                  <w:lang w:val="nl-NL"/>
                </w:rPr>
                <w:t xml:space="preserve"> de locatie. </w:t>
              </w:r>
            </w:p>
            <w:p w14:paraId="52CD2973" w14:textId="77777777" w:rsidR="001205BC" w:rsidRPr="00831B47" w:rsidRDefault="001205BC" w:rsidP="00D25C07">
              <w:pPr>
                <w:rPr>
                  <w:sz w:val="22"/>
                  <w:lang w:val="nl-NL"/>
                </w:rPr>
              </w:pPr>
            </w:p>
            <w:p w14:paraId="12782CF4" w14:textId="77777777" w:rsidR="00567B95" w:rsidRPr="00831B47" w:rsidRDefault="001205BC" w:rsidP="00D25C07">
              <w:pPr>
                <w:rPr>
                  <w:sz w:val="22"/>
                  <w:lang w:val="nl-NL"/>
                </w:rPr>
              </w:pPr>
              <w:r w:rsidRPr="00831B47">
                <w:rPr>
                  <w:sz w:val="22"/>
                  <w:lang w:val="nl-NL"/>
                </w:rPr>
                <w:t xml:space="preserve">Ik zou graag mijn twee bedrijfsbegeleiders Jos </w:t>
              </w:r>
              <w:proofErr w:type="spellStart"/>
              <w:r w:rsidRPr="00831B47">
                <w:rPr>
                  <w:sz w:val="22"/>
                  <w:lang w:val="nl-NL"/>
                </w:rPr>
                <w:t>Lips</w:t>
              </w:r>
              <w:proofErr w:type="spellEnd"/>
              <w:r w:rsidRPr="00831B47">
                <w:rPr>
                  <w:sz w:val="22"/>
                  <w:lang w:val="nl-NL"/>
                </w:rPr>
                <w:t xml:space="preserve"> en Marien van Oosten willen bedanken voor het begeleiden en het mogelijk maken van mijn afstuderen. Ik waardeer heel erg dat </w:t>
              </w:r>
              <w:r w:rsidR="00567B95" w:rsidRPr="00831B47">
                <w:rPr>
                  <w:sz w:val="22"/>
                  <w:lang w:val="nl-NL"/>
                </w:rPr>
                <w:t>zij</w:t>
              </w:r>
              <w:r w:rsidRPr="00831B47">
                <w:rPr>
                  <w:sz w:val="22"/>
                  <w:lang w:val="nl-NL"/>
                </w:rPr>
                <w:t xml:space="preserve"> mij deze kans hebben gegeven. </w:t>
              </w:r>
            </w:p>
            <w:p w14:paraId="5C8EA669" w14:textId="77777777" w:rsidR="00567B95" w:rsidRPr="00831B47" w:rsidRDefault="00567B95" w:rsidP="00D25C07">
              <w:pPr>
                <w:rPr>
                  <w:sz w:val="22"/>
                  <w:lang w:val="nl-NL"/>
                </w:rPr>
              </w:pPr>
            </w:p>
            <w:p w14:paraId="23BBF1A1" w14:textId="6792E2C8" w:rsidR="001205BC" w:rsidRPr="00831B47" w:rsidRDefault="001205BC" w:rsidP="00D25C07">
              <w:pPr>
                <w:rPr>
                  <w:sz w:val="22"/>
                  <w:lang w:val="nl-NL"/>
                </w:rPr>
              </w:pPr>
              <w:r w:rsidRPr="00831B47">
                <w:rPr>
                  <w:sz w:val="22"/>
                  <w:lang w:val="nl-NL"/>
                </w:rPr>
                <w:t xml:space="preserve">Ook wil ik mijn schoolbegeleidster Mathilde Matthijsse bedanken voor het </w:t>
              </w:r>
              <w:r w:rsidR="00567B95" w:rsidRPr="00831B47">
                <w:rPr>
                  <w:sz w:val="22"/>
                  <w:lang w:val="nl-NL"/>
                </w:rPr>
                <w:t>aan</w:t>
              </w:r>
              <w:r w:rsidRPr="00831B47">
                <w:rPr>
                  <w:sz w:val="22"/>
                  <w:lang w:val="nl-NL"/>
                </w:rPr>
                <w:t xml:space="preserve">sturen van mijn afstudeertraject, het beoordelen van mijn onderzoek en vooral het geven van positieve feedback en mij leerzame inzichten te geven tijdens dit onderzoek. </w:t>
              </w:r>
            </w:p>
            <w:p w14:paraId="7C316096" w14:textId="77777777" w:rsidR="001205BC" w:rsidRPr="00831B47" w:rsidRDefault="001205BC" w:rsidP="00D25C07">
              <w:pPr>
                <w:rPr>
                  <w:sz w:val="22"/>
                  <w:lang w:val="nl-NL"/>
                </w:rPr>
              </w:pPr>
            </w:p>
            <w:p w14:paraId="0D53560D" w14:textId="77777777" w:rsidR="007B0731" w:rsidRPr="00831B47" w:rsidRDefault="001205BC" w:rsidP="00D25C07">
              <w:pPr>
                <w:rPr>
                  <w:sz w:val="22"/>
                  <w:lang w:val="nl-NL"/>
                </w:rPr>
              </w:pPr>
              <w:r w:rsidRPr="00831B47">
                <w:rPr>
                  <w:sz w:val="22"/>
                  <w:lang w:val="nl-NL"/>
                </w:rPr>
                <w:t xml:space="preserve">Jolien </w:t>
              </w:r>
              <w:proofErr w:type="spellStart"/>
              <w:r w:rsidRPr="00831B47">
                <w:rPr>
                  <w:sz w:val="22"/>
                  <w:lang w:val="nl-NL"/>
                </w:rPr>
                <w:t>Buijsse</w:t>
              </w:r>
              <w:proofErr w:type="spellEnd"/>
            </w:p>
            <w:p w14:paraId="5118F86E" w14:textId="77777777" w:rsidR="00D25C07" w:rsidRPr="00831B47" w:rsidRDefault="007B0731" w:rsidP="00D25C07">
              <w:pPr>
                <w:rPr>
                  <w:sz w:val="22"/>
                  <w:lang w:val="nl-NL"/>
                </w:rPr>
              </w:pPr>
              <w:r w:rsidRPr="00831B47">
                <w:rPr>
                  <w:sz w:val="22"/>
                  <w:lang w:val="nl-NL"/>
                </w:rPr>
                <w:t xml:space="preserve">Breskens, Mei </w:t>
              </w:r>
              <w:r w:rsidR="001205BC" w:rsidRPr="00831B47">
                <w:rPr>
                  <w:sz w:val="22"/>
                  <w:lang w:val="nl-NL"/>
                </w:rPr>
                <w:t xml:space="preserve">2017  </w:t>
              </w:r>
            </w:p>
          </w:sdtContent>
        </w:sdt>
        <w:p w14:paraId="6D4B4B83" w14:textId="6F8789C1" w:rsidR="006F2FCB" w:rsidRPr="00E16AAB" w:rsidRDefault="00D25C07" w:rsidP="006F2FCB">
          <w:pPr>
            <w:pStyle w:val="Heading2"/>
            <w:rPr>
              <w:lang w:val="en-GB"/>
            </w:rPr>
          </w:pPr>
          <w:r w:rsidRPr="0087426B">
            <w:t xml:space="preserve"> </w:t>
          </w:r>
          <w:bookmarkStart w:id="2" w:name="_Toc358487814"/>
          <w:r w:rsidR="006F2FCB" w:rsidRPr="00E16AAB">
            <w:rPr>
              <w:lang w:val="en-GB"/>
            </w:rPr>
            <w:t>Summary</w:t>
          </w:r>
          <w:bookmarkEnd w:id="2"/>
        </w:p>
        <w:p w14:paraId="77E38C64" w14:textId="7D733073" w:rsidR="006F2FCB" w:rsidRPr="00831B47" w:rsidRDefault="006F2FCB" w:rsidP="006F2FCB">
          <w:pPr>
            <w:rPr>
              <w:sz w:val="22"/>
              <w:lang w:val="en-GB"/>
            </w:rPr>
          </w:pPr>
          <w:proofErr w:type="spellStart"/>
          <w:r w:rsidRPr="00831B47">
            <w:rPr>
              <w:sz w:val="22"/>
              <w:lang w:val="en-GB"/>
            </w:rPr>
            <w:t>Loods</w:t>
          </w:r>
          <w:proofErr w:type="spellEnd"/>
          <w:r w:rsidRPr="00831B47">
            <w:rPr>
              <w:sz w:val="22"/>
              <w:lang w:val="en-GB"/>
            </w:rPr>
            <w:t xml:space="preserve"> </w:t>
          </w:r>
          <w:proofErr w:type="spellStart"/>
          <w:r w:rsidRPr="00831B47">
            <w:rPr>
              <w:sz w:val="22"/>
              <w:lang w:val="en-GB"/>
            </w:rPr>
            <w:t>Tien</w:t>
          </w:r>
          <w:proofErr w:type="spellEnd"/>
          <w:r w:rsidRPr="00831B47">
            <w:rPr>
              <w:sz w:val="22"/>
              <w:lang w:val="en-GB"/>
            </w:rPr>
            <w:t xml:space="preserve"> is a </w:t>
          </w:r>
          <w:r w:rsidR="00567B95" w:rsidRPr="00831B47">
            <w:rPr>
              <w:sz w:val="22"/>
              <w:lang w:val="en-GB"/>
            </w:rPr>
            <w:t>restaurant</w:t>
          </w:r>
          <w:r w:rsidRPr="00831B47">
            <w:rPr>
              <w:sz w:val="22"/>
              <w:lang w:val="en-GB"/>
            </w:rPr>
            <w:t xml:space="preserve"> located </w:t>
          </w:r>
          <w:r w:rsidR="00567B95" w:rsidRPr="00831B47">
            <w:rPr>
              <w:sz w:val="22"/>
              <w:lang w:val="en-GB"/>
            </w:rPr>
            <w:t xml:space="preserve">in </w:t>
          </w:r>
          <w:proofErr w:type="spellStart"/>
          <w:r w:rsidR="00567B95" w:rsidRPr="00831B47">
            <w:rPr>
              <w:sz w:val="22"/>
              <w:lang w:val="en-GB"/>
            </w:rPr>
            <w:t>Brekens</w:t>
          </w:r>
          <w:proofErr w:type="spellEnd"/>
          <w:r w:rsidR="00567B95" w:rsidRPr="00831B47">
            <w:rPr>
              <w:sz w:val="22"/>
              <w:lang w:val="en-GB"/>
            </w:rPr>
            <w:t xml:space="preserve"> </w:t>
          </w:r>
          <w:r w:rsidRPr="00831B47">
            <w:rPr>
              <w:sz w:val="22"/>
              <w:lang w:val="en-GB"/>
            </w:rPr>
            <w:t xml:space="preserve">at the coast of </w:t>
          </w:r>
          <w:proofErr w:type="spellStart"/>
          <w:r w:rsidRPr="00831B47">
            <w:rPr>
              <w:sz w:val="22"/>
              <w:lang w:val="en-GB"/>
            </w:rPr>
            <w:t>Zeeuws-Vlaanderen</w:t>
          </w:r>
          <w:proofErr w:type="spellEnd"/>
          <w:r w:rsidRPr="00831B47">
            <w:rPr>
              <w:sz w:val="22"/>
              <w:lang w:val="en-GB"/>
            </w:rPr>
            <w:t xml:space="preserve">. The restaurant </w:t>
          </w:r>
          <w:r w:rsidR="00567B95" w:rsidRPr="00831B47">
            <w:rPr>
              <w:sz w:val="22"/>
              <w:lang w:val="en-GB"/>
            </w:rPr>
            <w:t>looks</w:t>
          </w:r>
          <w:r w:rsidRPr="00831B47">
            <w:rPr>
              <w:sz w:val="22"/>
              <w:lang w:val="en-GB"/>
            </w:rPr>
            <w:t xml:space="preserve"> over the </w:t>
          </w:r>
          <w:proofErr w:type="spellStart"/>
          <w:r w:rsidRPr="00831B47">
            <w:rPr>
              <w:sz w:val="22"/>
              <w:lang w:val="en-GB"/>
            </w:rPr>
            <w:t>Westerschelde</w:t>
          </w:r>
          <w:proofErr w:type="spellEnd"/>
          <w:r w:rsidRPr="00831B47">
            <w:rPr>
              <w:sz w:val="22"/>
              <w:lang w:val="en-GB"/>
            </w:rPr>
            <w:t xml:space="preserve"> and </w:t>
          </w:r>
          <w:r w:rsidR="00567B95" w:rsidRPr="00831B47">
            <w:rPr>
              <w:sz w:val="22"/>
              <w:lang w:val="en-GB"/>
            </w:rPr>
            <w:t xml:space="preserve">up to </w:t>
          </w:r>
          <w:r w:rsidRPr="00831B47">
            <w:rPr>
              <w:sz w:val="22"/>
              <w:lang w:val="en-GB"/>
            </w:rPr>
            <w:t xml:space="preserve">the skyline of Vlissingen. In 2013 </w:t>
          </w:r>
          <w:proofErr w:type="spellStart"/>
          <w:r w:rsidRPr="00831B47">
            <w:rPr>
              <w:sz w:val="22"/>
              <w:lang w:val="en-GB"/>
            </w:rPr>
            <w:t>Loods</w:t>
          </w:r>
          <w:proofErr w:type="spellEnd"/>
          <w:r w:rsidRPr="00831B47">
            <w:rPr>
              <w:sz w:val="22"/>
              <w:lang w:val="en-GB"/>
            </w:rPr>
            <w:t xml:space="preserve"> </w:t>
          </w:r>
          <w:proofErr w:type="spellStart"/>
          <w:r w:rsidRPr="00831B47">
            <w:rPr>
              <w:sz w:val="22"/>
              <w:lang w:val="en-GB"/>
            </w:rPr>
            <w:t>Tien</w:t>
          </w:r>
          <w:proofErr w:type="spellEnd"/>
          <w:r w:rsidRPr="00831B47">
            <w:rPr>
              <w:sz w:val="22"/>
              <w:lang w:val="en-GB"/>
            </w:rPr>
            <w:t xml:space="preserve"> was completely renewed and rebuild. The Boathouse was build in order to rent it for private </w:t>
          </w:r>
          <w:r w:rsidR="00567B95" w:rsidRPr="00831B47">
            <w:rPr>
              <w:sz w:val="22"/>
              <w:lang w:val="en-GB"/>
            </w:rPr>
            <w:t>events</w:t>
          </w:r>
          <w:r w:rsidRPr="00831B47">
            <w:rPr>
              <w:sz w:val="22"/>
              <w:lang w:val="en-GB"/>
            </w:rPr>
            <w:t xml:space="preserve">. However, the Boathouse is not yet used in an optimized way, especially in the period of October until April. In this period the Boathouse is </w:t>
          </w:r>
          <w:r w:rsidR="00567B95" w:rsidRPr="00831B47">
            <w:rPr>
              <w:sz w:val="22"/>
              <w:lang w:val="en-GB"/>
            </w:rPr>
            <w:t xml:space="preserve">often </w:t>
          </w:r>
          <w:r w:rsidRPr="00831B47">
            <w:rPr>
              <w:sz w:val="22"/>
              <w:lang w:val="en-GB"/>
            </w:rPr>
            <w:t xml:space="preserve">empty and this reduces the profit of the company. </w:t>
          </w:r>
        </w:p>
        <w:p w14:paraId="6F8DD53B" w14:textId="77777777" w:rsidR="006F2FCB" w:rsidRPr="00831B47" w:rsidRDefault="006F2FCB" w:rsidP="006F2FCB">
          <w:pPr>
            <w:rPr>
              <w:sz w:val="22"/>
              <w:lang w:val="en-GB"/>
            </w:rPr>
          </w:pPr>
        </w:p>
        <w:p w14:paraId="2F3A30D8" w14:textId="16CA0830" w:rsidR="006F2FCB" w:rsidRPr="00831B47" w:rsidRDefault="006F2FCB" w:rsidP="006F2FCB">
          <w:pPr>
            <w:rPr>
              <w:sz w:val="22"/>
              <w:lang w:val="en-GB"/>
            </w:rPr>
          </w:pPr>
          <w:r w:rsidRPr="00831B47">
            <w:rPr>
              <w:sz w:val="22"/>
              <w:lang w:val="en-GB"/>
            </w:rPr>
            <w:t xml:space="preserve">The goal of this research is to look closely to the </w:t>
          </w:r>
          <w:r w:rsidR="00567B95" w:rsidRPr="00831B47">
            <w:rPr>
              <w:sz w:val="22"/>
              <w:lang w:val="en-GB"/>
            </w:rPr>
            <w:t xml:space="preserve">chances, </w:t>
          </w:r>
          <w:r w:rsidRPr="00831B47">
            <w:rPr>
              <w:sz w:val="22"/>
              <w:lang w:val="en-GB"/>
            </w:rPr>
            <w:t xml:space="preserve">opportunities and possibilities of the Boathouse and how these results could be implemented into a marketing strategy in order to gain more profitability of the location. The main question of this research is formulated as the following: “What are the chances and possibilities for optimizing the Boathouse using a marketing strategy in order to gain more brand awareness </w:t>
          </w:r>
          <w:r w:rsidR="00E5404B" w:rsidRPr="00831B47">
            <w:rPr>
              <w:sz w:val="22"/>
              <w:lang w:val="en-GB"/>
            </w:rPr>
            <w:t>with the help</w:t>
          </w:r>
          <w:r w:rsidRPr="00831B47">
            <w:rPr>
              <w:sz w:val="22"/>
              <w:lang w:val="en-GB"/>
            </w:rPr>
            <w:t xml:space="preserve"> of social media?”</w:t>
          </w:r>
        </w:p>
        <w:p w14:paraId="6670A469" w14:textId="77777777" w:rsidR="006F2FCB" w:rsidRPr="00831B47" w:rsidRDefault="006F2FCB" w:rsidP="006F2FCB">
          <w:pPr>
            <w:rPr>
              <w:sz w:val="22"/>
              <w:lang w:val="en-GB"/>
            </w:rPr>
          </w:pPr>
        </w:p>
        <w:p w14:paraId="0A603719" w14:textId="46E43955" w:rsidR="006F2FCB" w:rsidRPr="00831B47" w:rsidRDefault="006F2FCB" w:rsidP="006F2FCB">
          <w:pPr>
            <w:rPr>
              <w:sz w:val="22"/>
              <w:lang w:val="en-GB"/>
            </w:rPr>
          </w:pPr>
          <w:r w:rsidRPr="00831B47">
            <w:rPr>
              <w:sz w:val="22"/>
              <w:lang w:val="en-GB"/>
            </w:rPr>
            <w:t>For this research quantitative research and qualitative research</w:t>
          </w:r>
          <w:r w:rsidR="00E5404B" w:rsidRPr="00831B47">
            <w:rPr>
              <w:sz w:val="22"/>
              <w:lang w:val="en-GB"/>
            </w:rPr>
            <w:t xml:space="preserve"> has been used. </w:t>
          </w:r>
          <w:r w:rsidR="00074533" w:rsidRPr="00831B47">
            <w:rPr>
              <w:sz w:val="22"/>
              <w:lang w:val="en-GB"/>
            </w:rPr>
            <w:t>Surveys</w:t>
          </w:r>
          <w:r w:rsidR="00E5404B" w:rsidRPr="00831B47">
            <w:rPr>
              <w:sz w:val="22"/>
              <w:lang w:val="en-GB"/>
            </w:rPr>
            <w:t xml:space="preserve"> have been conducted </w:t>
          </w:r>
          <w:r w:rsidRPr="00831B47">
            <w:rPr>
              <w:sz w:val="22"/>
              <w:lang w:val="en-GB"/>
            </w:rPr>
            <w:t>for the target group</w:t>
          </w:r>
          <w:r w:rsidR="00567B95" w:rsidRPr="00831B47">
            <w:rPr>
              <w:sz w:val="22"/>
              <w:lang w:val="en-GB"/>
            </w:rPr>
            <w:t>s</w:t>
          </w:r>
          <w:r w:rsidRPr="00831B47">
            <w:rPr>
              <w:sz w:val="22"/>
              <w:lang w:val="en-GB"/>
            </w:rPr>
            <w:t xml:space="preserve"> of the Boathouse</w:t>
          </w:r>
          <w:r w:rsidR="00567B95" w:rsidRPr="00831B47">
            <w:rPr>
              <w:sz w:val="22"/>
              <w:lang w:val="en-GB"/>
            </w:rPr>
            <w:t>,</w:t>
          </w:r>
          <w:r w:rsidRPr="00831B47">
            <w:rPr>
              <w:sz w:val="22"/>
              <w:lang w:val="en-GB"/>
            </w:rPr>
            <w:t xml:space="preserve"> to indicate</w:t>
          </w:r>
          <w:r w:rsidR="00567B95" w:rsidRPr="00831B47">
            <w:rPr>
              <w:sz w:val="22"/>
              <w:lang w:val="en-GB"/>
            </w:rPr>
            <w:t xml:space="preserve"> the </w:t>
          </w:r>
          <w:r w:rsidR="00E5404B" w:rsidRPr="00831B47">
            <w:rPr>
              <w:sz w:val="22"/>
              <w:lang w:val="en-GB"/>
            </w:rPr>
            <w:t>wishes</w:t>
          </w:r>
          <w:r w:rsidR="00567B95" w:rsidRPr="00831B47">
            <w:rPr>
              <w:sz w:val="22"/>
              <w:lang w:val="en-GB"/>
            </w:rPr>
            <w:t xml:space="preserve"> and the needs of these</w:t>
          </w:r>
          <w:r w:rsidRPr="00831B47">
            <w:rPr>
              <w:sz w:val="22"/>
              <w:lang w:val="en-GB"/>
            </w:rPr>
            <w:t xml:space="preserve"> target group</w:t>
          </w:r>
          <w:r w:rsidR="00567B95" w:rsidRPr="00831B47">
            <w:rPr>
              <w:sz w:val="22"/>
              <w:lang w:val="en-GB"/>
            </w:rPr>
            <w:t>s</w:t>
          </w:r>
          <w:r w:rsidR="00074533" w:rsidRPr="00831B47">
            <w:rPr>
              <w:sz w:val="22"/>
              <w:lang w:val="en-GB"/>
            </w:rPr>
            <w:t xml:space="preserve">. Furthermore, </w:t>
          </w:r>
          <w:r w:rsidRPr="00831B47">
            <w:rPr>
              <w:sz w:val="22"/>
              <w:lang w:val="en-GB"/>
            </w:rPr>
            <w:t>interview</w:t>
          </w:r>
          <w:r w:rsidR="00074533" w:rsidRPr="00831B47">
            <w:rPr>
              <w:sz w:val="22"/>
              <w:lang w:val="en-GB"/>
            </w:rPr>
            <w:t>s have been conducted</w:t>
          </w:r>
          <w:r w:rsidRPr="00831B47">
            <w:rPr>
              <w:sz w:val="22"/>
              <w:lang w:val="en-GB"/>
            </w:rPr>
            <w:t xml:space="preserve"> </w:t>
          </w:r>
          <w:r w:rsidR="00074533" w:rsidRPr="00831B47">
            <w:rPr>
              <w:sz w:val="22"/>
              <w:lang w:val="en-GB"/>
            </w:rPr>
            <w:t>for qualitative research, with</w:t>
          </w:r>
          <w:r w:rsidRPr="00831B47">
            <w:rPr>
              <w:sz w:val="22"/>
              <w:lang w:val="en-GB"/>
            </w:rPr>
            <w:t xml:space="preserve"> respondent</w:t>
          </w:r>
          <w:r w:rsidR="00074533" w:rsidRPr="00831B47">
            <w:rPr>
              <w:sz w:val="22"/>
              <w:lang w:val="en-GB"/>
            </w:rPr>
            <w:t>s</w:t>
          </w:r>
          <w:r w:rsidRPr="00831B47">
            <w:rPr>
              <w:sz w:val="22"/>
              <w:lang w:val="en-GB"/>
            </w:rPr>
            <w:t xml:space="preserve"> to gain more insight in the opinion of the target group. </w:t>
          </w:r>
          <w:r w:rsidR="00074533" w:rsidRPr="00831B47">
            <w:rPr>
              <w:sz w:val="22"/>
              <w:lang w:val="en-GB"/>
            </w:rPr>
            <w:t>D</w:t>
          </w:r>
          <w:r w:rsidRPr="00831B47">
            <w:rPr>
              <w:sz w:val="22"/>
              <w:lang w:val="en-GB"/>
            </w:rPr>
            <w:t>esk research</w:t>
          </w:r>
          <w:r w:rsidR="00074533" w:rsidRPr="00831B47">
            <w:rPr>
              <w:sz w:val="22"/>
              <w:lang w:val="en-GB"/>
            </w:rPr>
            <w:t xml:space="preserve"> has been conducted</w:t>
          </w:r>
          <w:r w:rsidRPr="00831B47">
            <w:rPr>
              <w:sz w:val="22"/>
              <w:lang w:val="en-GB"/>
            </w:rPr>
            <w:t xml:space="preserve"> in order to define the target grou</w:t>
          </w:r>
          <w:r w:rsidR="00074533" w:rsidRPr="00831B47">
            <w:rPr>
              <w:sz w:val="22"/>
              <w:lang w:val="en-GB"/>
            </w:rPr>
            <w:t>p. A l</w:t>
          </w:r>
          <w:r w:rsidRPr="00831B47">
            <w:rPr>
              <w:sz w:val="22"/>
              <w:lang w:val="en-GB"/>
            </w:rPr>
            <w:t xml:space="preserve">iterature review has </w:t>
          </w:r>
          <w:r w:rsidR="00074533" w:rsidRPr="00831B47">
            <w:rPr>
              <w:sz w:val="22"/>
              <w:lang w:val="en-GB"/>
            </w:rPr>
            <w:t>provided</w:t>
          </w:r>
          <w:r w:rsidRPr="00831B47">
            <w:rPr>
              <w:sz w:val="22"/>
              <w:lang w:val="en-GB"/>
            </w:rPr>
            <w:t xml:space="preserve"> more in</w:t>
          </w:r>
          <w:r w:rsidR="00074533" w:rsidRPr="00831B47">
            <w:rPr>
              <w:sz w:val="22"/>
              <w:lang w:val="en-GB"/>
            </w:rPr>
            <w:t>sight in relevant scientific</w:t>
          </w:r>
          <w:r w:rsidRPr="00831B47">
            <w:rPr>
              <w:sz w:val="22"/>
              <w:lang w:val="en-GB"/>
            </w:rPr>
            <w:t xml:space="preserve"> </w:t>
          </w:r>
          <w:proofErr w:type="gramStart"/>
          <w:r w:rsidRPr="00831B47">
            <w:rPr>
              <w:sz w:val="22"/>
              <w:lang w:val="en-GB"/>
            </w:rPr>
            <w:t>theories,</w:t>
          </w:r>
          <w:proofErr w:type="gramEnd"/>
          <w:r w:rsidRPr="00831B47">
            <w:rPr>
              <w:sz w:val="22"/>
              <w:lang w:val="en-GB"/>
            </w:rPr>
            <w:t xml:space="preserve"> models and cri</w:t>
          </w:r>
          <w:r w:rsidR="00074533" w:rsidRPr="00831B47">
            <w:rPr>
              <w:sz w:val="22"/>
              <w:lang w:val="en-GB"/>
            </w:rPr>
            <w:t>tics of scientists concerning</w:t>
          </w:r>
          <w:r w:rsidRPr="00831B47">
            <w:rPr>
              <w:sz w:val="22"/>
              <w:lang w:val="en-GB"/>
            </w:rPr>
            <w:t xml:space="preserve"> the marketing and the positioning that can be used during this research. </w:t>
          </w:r>
        </w:p>
        <w:p w14:paraId="282E8397" w14:textId="77777777" w:rsidR="006F2FCB" w:rsidRPr="00831B47" w:rsidRDefault="006F2FCB" w:rsidP="006F2FCB">
          <w:pPr>
            <w:rPr>
              <w:sz w:val="22"/>
              <w:lang w:val="en-GB"/>
            </w:rPr>
          </w:pPr>
        </w:p>
        <w:p w14:paraId="1B7AF29A" w14:textId="68D6CFCB" w:rsidR="006F2FCB" w:rsidRPr="00831B47" w:rsidRDefault="006F2FCB" w:rsidP="006F2FCB">
          <w:pPr>
            <w:rPr>
              <w:sz w:val="22"/>
              <w:lang w:val="en-GB"/>
            </w:rPr>
          </w:pPr>
          <w:r w:rsidRPr="00831B47">
            <w:rPr>
              <w:sz w:val="22"/>
              <w:lang w:val="en-GB"/>
            </w:rPr>
            <w:t xml:space="preserve">Important results that have come out of the research </w:t>
          </w:r>
          <w:r w:rsidR="00567B95" w:rsidRPr="00831B47">
            <w:rPr>
              <w:sz w:val="22"/>
              <w:lang w:val="en-GB"/>
            </w:rPr>
            <w:t>are</w:t>
          </w:r>
          <w:r w:rsidRPr="00831B47">
            <w:rPr>
              <w:sz w:val="22"/>
              <w:lang w:val="en-GB"/>
            </w:rPr>
            <w:t xml:space="preserve"> that the target group of the company is active on social media and especially on Facebook. The companies that responded to the surveys are mostly interested in organizing an event in occasion of a party for the personnel, a drink event with the employees a lunch or a teambuilding activity. Inhabitants show most interest in organizing a birthday, family</w:t>
          </w:r>
          <w:r w:rsidR="00567B95" w:rsidRPr="00831B47">
            <w:rPr>
              <w:sz w:val="22"/>
              <w:lang w:val="en-GB"/>
            </w:rPr>
            <w:t xml:space="preserve"> gathering or a wedding party. </w:t>
          </w:r>
          <w:r w:rsidRPr="00831B47">
            <w:rPr>
              <w:sz w:val="22"/>
              <w:lang w:val="en-GB"/>
            </w:rPr>
            <w:t xml:space="preserve">Both parties show </w:t>
          </w:r>
          <w:r w:rsidR="00776BD4" w:rsidRPr="00831B47">
            <w:rPr>
              <w:sz w:val="22"/>
              <w:lang w:val="en-GB"/>
            </w:rPr>
            <w:t>a high</w:t>
          </w:r>
          <w:r w:rsidRPr="00831B47">
            <w:rPr>
              <w:sz w:val="22"/>
              <w:lang w:val="en-GB"/>
            </w:rPr>
            <w:t xml:space="preserve"> value to the accessibility, parking space, price and quality ratio, quality of the food and the range of offers.  </w:t>
          </w:r>
        </w:p>
        <w:p w14:paraId="56B9C101" w14:textId="77777777" w:rsidR="006F2FCB" w:rsidRPr="00831B47" w:rsidRDefault="006F2FCB" w:rsidP="006F2FCB">
          <w:pPr>
            <w:rPr>
              <w:sz w:val="22"/>
              <w:lang w:val="en-GB"/>
            </w:rPr>
          </w:pPr>
        </w:p>
        <w:p w14:paraId="2F2E3302" w14:textId="3BA3032B" w:rsidR="006F2FCB" w:rsidRPr="00831B47" w:rsidRDefault="006F2FCB" w:rsidP="006F2FCB">
          <w:pPr>
            <w:rPr>
              <w:sz w:val="22"/>
              <w:lang w:val="en-GB"/>
            </w:rPr>
          </w:pPr>
          <w:r w:rsidRPr="00831B47">
            <w:rPr>
              <w:sz w:val="22"/>
              <w:lang w:val="en-GB"/>
            </w:rPr>
            <w:t xml:space="preserve">The main question “What are the chances and possibilities for optimizing the Boathouse using a marketing strategy in order to gain more brand awareness </w:t>
          </w:r>
          <w:r w:rsidR="00776BD4" w:rsidRPr="00831B47">
            <w:rPr>
              <w:sz w:val="22"/>
              <w:lang w:val="en-GB"/>
            </w:rPr>
            <w:t>with the help</w:t>
          </w:r>
          <w:r w:rsidRPr="00831B47">
            <w:rPr>
              <w:sz w:val="22"/>
              <w:lang w:val="en-GB"/>
            </w:rPr>
            <w:t xml:space="preserve"> of social media?” can be answered </w:t>
          </w:r>
          <w:r w:rsidR="00776BD4" w:rsidRPr="00831B47">
            <w:rPr>
              <w:sz w:val="22"/>
              <w:lang w:val="en-GB"/>
            </w:rPr>
            <w:t>with data collected during</w:t>
          </w:r>
          <w:r w:rsidRPr="00831B47">
            <w:rPr>
              <w:sz w:val="22"/>
              <w:lang w:val="en-GB"/>
            </w:rPr>
            <w:t xml:space="preserve"> this research. Firstly</w:t>
          </w:r>
          <w:r w:rsidR="00567B95" w:rsidRPr="00831B47">
            <w:rPr>
              <w:sz w:val="22"/>
              <w:lang w:val="en-GB"/>
            </w:rPr>
            <w:t>,</w:t>
          </w:r>
          <w:r w:rsidRPr="00831B47">
            <w:rPr>
              <w:sz w:val="22"/>
              <w:lang w:val="en-GB"/>
            </w:rPr>
            <w:t xml:space="preserve"> this research </w:t>
          </w:r>
          <w:r w:rsidR="00776BD4" w:rsidRPr="00831B47">
            <w:rPr>
              <w:sz w:val="22"/>
              <w:lang w:val="en-GB"/>
            </w:rPr>
            <w:t xml:space="preserve">showed </w:t>
          </w:r>
          <w:r w:rsidRPr="00831B47">
            <w:rPr>
              <w:sz w:val="22"/>
              <w:lang w:val="en-GB"/>
            </w:rPr>
            <w:t xml:space="preserve">that marketing activities via Facebook </w:t>
          </w:r>
          <w:proofErr w:type="gramStart"/>
          <w:r w:rsidRPr="00831B47">
            <w:rPr>
              <w:sz w:val="22"/>
              <w:lang w:val="en-GB"/>
            </w:rPr>
            <w:t>will</w:t>
          </w:r>
          <w:proofErr w:type="gramEnd"/>
          <w:r w:rsidRPr="00831B47">
            <w:rPr>
              <w:sz w:val="22"/>
              <w:lang w:val="en-GB"/>
            </w:rPr>
            <w:t xml:space="preserve"> reach the target group of the Boathouse. Secondly</w:t>
          </w:r>
          <w:r w:rsidR="00567B95" w:rsidRPr="00831B47">
            <w:rPr>
              <w:sz w:val="22"/>
              <w:lang w:val="en-GB"/>
            </w:rPr>
            <w:t>,</w:t>
          </w:r>
          <w:r w:rsidRPr="00831B47">
            <w:rPr>
              <w:sz w:val="22"/>
              <w:lang w:val="en-GB"/>
            </w:rPr>
            <w:t xml:space="preserve"> the range of offers will give a clearer view to the potential guests about what the possibilities are concerning the Boathouse. And a</w:t>
          </w:r>
          <w:r w:rsidR="00567B95" w:rsidRPr="00831B47">
            <w:rPr>
              <w:sz w:val="22"/>
              <w:lang w:val="en-GB"/>
            </w:rPr>
            <w:t>n</w:t>
          </w:r>
          <w:r w:rsidRPr="00831B47">
            <w:rPr>
              <w:sz w:val="22"/>
              <w:lang w:val="en-GB"/>
            </w:rPr>
            <w:t xml:space="preserve"> active communication strategy on Facebook will create more customer engagement</w:t>
          </w:r>
          <w:r w:rsidR="00567B95" w:rsidRPr="00831B47">
            <w:rPr>
              <w:sz w:val="22"/>
              <w:lang w:val="en-GB"/>
            </w:rPr>
            <w:t xml:space="preserve"> and brand awareness</w:t>
          </w:r>
          <w:r w:rsidRPr="00831B47">
            <w:rPr>
              <w:sz w:val="22"/>
              <w:lang w:val="en-GB"/>
            </w:rPr>
            <w:t xml:space="preserve"> for the company. </w:t>
          </w:r>
        </w:p>
        <w:p w14:paraId="1A679FEE" w14:textId="77777777" w:rsidR="006F2FCB" w:rsidRPr="00831B47" w:rsidRDefault="006F2FCB" w:rsidP="006F2FCB">
          <w:pPr>
            <w:rPr>
              <w:sz w:val="22"/>
              <w:lang w:val="en-GB"/>
            </w:rPr>
          </w:pPr>
        </w:p>
        <w:p w14:paraId="146F3CE3" w14:textId="1B55672B" w:rsidR="006F2FCB" w:rsidRPr="00831B47" w:rsidRDefault="006F2FCB" w:rsidP="006F2FCB">
          <w:pPr>
            <w:rPr>
              <w:sz w:val="22"/>
              <w:lang w:val="en-GB"/>
            </w:rPr>
          </w:pPr>
          <w:r w:rsidRPr="00831B47">
            <w:rPr>
              <w:sz w:val="22"/>
              <w:lang w:val="en-GB"/>
            </w:rPr>
            <w:t xml:space="preserve">For this research </w:t>
          </w:r>
          <w:r w:rsidR="00776BD4" w:rsidRPr="00831B47">
            <w:rPr>
              <w:sz w:val="22"/>
              <w:lang w:val="en-GB"/>
            </w:rPr>
            <w:t xml:space="preserve">a survey </w:t>
          </w:r>
          <w:r w:rsidRPr="00831B47">
            <w:rPr>
              <w:sz w:val="22"/>
              <w:lang w:val="en-GB"/>
            </w:rPr>
            <w:t xml:space="preserve">has been </w:t>
          </w:r>
          <w:r w:rsidR="004009E6" w:rsidRPr="00831B47">
            <w:rPr>
              <w:sz w:val="22"/>
              <w:lang w:val="en-GB"/>
            </w:rPr>
            <w:t>distributed</w:t>
          </w:r>
          <w:r w:rsidR="00776BD4" w:rsidRPr="00831B47">
            <w:rPr>
              <w:sz w:val="22"/>
              <w:lang w:val="en-GB"/>
            </w:rPr>
            <w:t xml:space="preserve"> to</w:t>
          </w:r>
          <w:r w:rsidRPr="00831B47">
            <w:rPr>
              <w:sz w:val="22"/>
              <w:lang w:val="en-GB"/>
            </w:rPr>
            <w:t xml:space="preserve"> the inhabitants and the companies in </w:t>
          </w:r>
          <w:proofErr w:type="spellStart"/>
          <w:r w:rsidRPr="00831B47">
            <w:rPr>
              <w:sz w:val="22"/>
              <w:lang w:val="en-GB"/>
            </w:rPr>
            <w:t>Zeeuws-Vlaanderen</w:t>
          </w:r>
          <w:proofErr w:type="spellEnd"/>
          <w:r w:rsidRPr="00831B47">
            <w:rPr>
              <w:sz w:val="22"/>
              <w:lang w:val="en-GB"/>
            </w:rPr>
            <w:t>. A total of 150 respondents have filled in the surveys. The results show a consensus, which results in a valid result of the research. However the surveys were filled in unequal, there were 131 inhabitants that filled in the surveys and 21 companies. Furthermore it can be said that some companies have filled in the survey for the inhabitants, which results that not all companies have filled in the survey for companies. Recommendations for further research are to</w:t>
          </w:r>
          <w:r w:rsidR="00567B95" w:rsidRPr="00831B47">
            <w:rPr>
              <w:sz w:val="22"/>
              <w:lang w:val="en-GB"/>
            </w:rPr>
            <w:t xml:space="preserve"> investigate</w:t>
          </w:r>
          <w:r w:rsidRPr="00831B47">
            <w:rPr>
              <w:sz w:val="22"/>
              <w:lang w:val="en-GB"/>
            </w:rPr>
            <w:t xml:space="preserve"> the </w:t>
          </w:r>
          <w:r w:rsidR="00567B95" w:rsidRPr="00831B47">
            <w:rPr>
              <w:sz w:val="22"/>
              <w:lang w:val="en-GB"/>
            </w:rPr>
            <w:t xml:space="preserve">correct use of </w:t>
          </w:r>
          <w:r w:rsidRPr="00831B47">
            <w:rPr>
              <w:sz w:val="22"/>
              <w:lang w:val="en-GB"/>
            </w:rPr>
            <w:t xml:space="preserve">content in the range of offers, research to the possible marketing activities and communication strategy. </w:t>
          </w:r>
        </w:p>
        <w:p w14:paraId="0A7F98A0" w14:textId="77777777" w:rsidR="006F2FCB" w:rsidRPr="00831B47" w:rsidRDefault="006F2FCB" w:rsidP="006F2FCB">
          <w:pPr>
            <w:rPr>
              <w:sz w:val="22"/>
              <w:lang w:val="en-GB"/>
            </w:rPr>
          </w:pPr>
        </w:p>
        <w:p w14:paraId="37CC7F0F" w14:textId="77777777" w:rsidR="004009E6" w:rsidRPr="00831B47" w:rsidRDefault="006F2FCB" w:rsidP="006F2FCB">
          <w:pPr>
            <w:rPr>
              <w:sz w:val="22"/>
              <w:lang w:val="en-GB"/>
            </w:rPr>
          </w:pPr>
          <w:r w:rsidRPr="00831B47">
            <w:rPr>
              <w:sz w:val="22"/>
              <w:lang w:val="en-GB"/>
            </w:rPr>
            <w:t>The recomm</w:t>
          </w:r>
          <w:r w:rsidR="004009E6" w:rsidRPr="00831B47">
            <w:rPr>
              <w:sz w:val="22"/>
              <w:lang w:val="en-GB"/>
            </w:rPr>
            <w:t xml:space="preserve">endations for this research are: </w:t>
          </w:r>
        </w:p>
        <w:p w14:paraId="35B9CA48" w14:textId="75A327FA" w:rsidR="004009E6" w:rsidRPr="00831B47" w:rsidRDefault="004009E6" w:rsidP="004009E6">
          <w:pPr>
            <w:pStyle w:val="ListParagraph"/>
            <w:numPr>
              <w:ilvl w:val="0"/>
              <w:numId w:val="26"/>
            </w:numPr>
            <w:rPr>
              <w:sz w:val="22"/>
              <w:lang w:val="en-GB"/>
            </w:rPr>
          </w:pPr>
          <w:r w:rsidRPr="00831B47">
            <w:rPr>
              <w:sz w:val="22"/>
              <w:lang w:val="en-GB"/>
            </w:rPr>
            <w:t>O</w:t>
          </w:r>
          <w:r w:rsidR="006F2FCB" w:rsidRPr="00831B47">
            <w:rPr>
              <w:sz w:val="22"/>
              <w:lang w:val="en-GB"/>
            </w:rPr>
            <w:t xml:space="preserve">ffering a concrete range of offers, separately for the inhabitants and for companies. </w:t>
          </w:r>
        </w:p>
        <w:p w14:paraId="2C437C9C" w14:textId="0AD0009D" w:rsidR="004009E6" w:rsidRPr="00831B47" w:rsidRDefault="004009E6" w:rsidP="004009E6">
          <w:pPr>
            <w:pStyle w:val="ListParagraph"/>
            <w:numPr>
              <w:ilvl w:val="0"/>
              <w:numId w:val="26"/>
            </w:numPr>
            <w:rPr>
              <w:sz w:val="22"/>
              <w:lang w:val="en-GB"/>
            </w:rPr>
          </w:pPr>
          <w:r w:rsidRPr="00831B47">
            <w:rPr>
              <w:sz w:val="22"/>
              <w:lang w:val="en-GB"/>
            </w:rPr>
            <w:t>Create</w:t>
          </w:r>
          <w:r w:rsidR="006F2FCB" w:rsidRPr="00831B47">
            <w:rPr>
              <w:sz w:val="22"/>
              <w:lang w:val="en-GB"/>
            </w:rPr>
            <w:t xml:space="preserve"> more customer engagement with the </w:t>
          </w:r>
          <w:r w:rsidR="00114F80" w:rsidRPr="00831B47">
            <w:rPr>
              <w:sz w:val="22"/>
              <w:lang w:val="en-GB"/>
            </w:rPr>
            <w:t>target group</w:t>
          </w:r>
          <w:r w:rsidR="006F2FCB" w:rsidRPr="00831B47">
            <w:rPr>
              <w:sz w:val="22"/>
              <w:lang w:val="en-GB"/>
            </w:rPr>
            <w:t xml:space="preserve"> via Facebook. </w:t>
          </w:r>
        </w:p>
        <w:p w14:paraId="5C0EE287" w14:textId="5C865C9E" w:rsidR="006F2FCB" w:rsidRPr="00831B47" w:rsidRDefault="004009E6" w:rsidP="004009E6">
          <w:pPr>
            <w:pStyle w:val="ListParagraph"/>
            <w:numPr>
              <w:ilvl w:val="0"/>
              <w:numId w:val="26"/>
            </w:numPr>
            <w:rPr>
              <w:sz w:val="22"/>
              <w:lang w:val="en-GB"/>
            </w:rPr>
          </w:pPr>
          <w:r w:rsidRPr="00831B47">
            <w:rPr>
              <w:sz w:val="22"/>
              <w:lang w:val="en-GB"/>
            </w:rPr>
            <w:t xml:space="preserve">Set </w:t>
          </w:r>
          <w:r w:rsidR="006F2FCB" w:rsidRPr="00831B47">
            <w:rPr>
              <w:sz w:val="22"/>
              <w:lang w:val="en-GB"/>
            </w:rPr>
            <w:t xml:space="preserve">up marketing activities for the Boathouse to create more brand awareness for the location. </w:t>
          </w:r>
        </w:p>
        <w:p w14:paraId="42153BEB" w14:textId="77777777" w:rsidR="006F2FCB" w:rsidRPr="00831B47" w:rsidRDefault="006F2FCB" w:rsidP="006F2FCB">
          <w:pPr>
            <w:rPr>
              <w:sz w:val="22"/>
              <w:lang w:val="nl-NL"/>
            </w:rPr>
          </w:pPr>
          <w:r w:rsidRPr="00831B47">
            <w:rPr>
              <w:sz w:val="22"/>
              <w:lang w:val="nl-NL"/>
            </w:rPr>
            <w:t xml:space="preserve"> </w:t>
          </w:r>
        </w:p>
        <w:p w14:paraId="0FC593E0" w14:textId="77777777" w:rsidR="0026328D" w:rsidRPr="0087426B" w:rsidRDefault="0026328D" w:rsidP="007B0731">
          <w:pPr>
            <w:rPr>
              <w:lang w:val="nl-NL"/>
            </w:rPr>
          </w:pPr>
          <w:r w:rsidRPr="0087426B">
            <w:rPr>
              <w:lang w:val="nl-NL"/>
            </w:rPr>
            <w:br w:type="column"/>
          </w:r>
        </w:p>
        <w:sdt>
          <w:sdtPr>
            <w:rPr>
              <w:rFonts w:asciiTheme="minorHAnsi" w:eastAsiaTheme="minorEastAsia" w:hAnsiTheme="minorHAnsi" w:cstheme="minorBidi"/>
              <w:b w:val="0"/>
              <w:bCs w:val="0"/>
              <w:color w:val="404040" w:themeColor="text1" w:themeTint="BF"/>
              <w:sz w:val="20"/>
              <w:szCs w:val="22"/>
              <w:lang w:val="nl-NL"/>
            </w:rPr>
            <w:id w:val="315848454"/>
            <w:docPartObj>
              <w:docPartGallery w:val="Table of Contents"/>
              <w:docPartUnique/>
            </w:docPartObj>
          </w:sdtPr>
          <w:sdtEndPr>
            <w:rPr>
              <w:noProof/>
            </w:rPr>
          </w:sdtEndPr>
          <w:sdtContent>
            <w:p w14:paraId="29C6B405" w14:textId="2CCEC27F" w:rsidR="0026328D" w:rsidRPr="0087426B" w:rsidRDefault="003B3FD8">
              <w:pPr>
                <w:pStyle w:val="TOCHeading"/>
                <w:rPr>
                  <w:color w:val="6464A5" w:themeColor="text2" w:themeTint="99"/>
                  <w:lang w:val="nl-NL"/>
                </w:rPr>
              </w:pPr>
              <w:r w:rsidRPr="0087426B">
                <w:rPr>
                  <w:color w:val="6464A5" w:themeColor="text2" w:themeTint="99"/>
                  <w:lang w:val="nl-NL"/>
                </w:rPr>
                <w:t>Inhoudsopgave</w:t>
              </w:r>
            </w:p>
            <w:p w14:paraId="4E23BA3D" w14:textId="77777777" w:rsidR="00C94594" w:rsidRDefault="0026328D">
              <w:pPr>
                <w:pStyle w:val="TOC2"/>
                <w:tabs>
                  <w:tab w:val="right" w:leader="dot" w:pos="10070"/>
                </w:tabs>
                <w:rPr>
                  <w:b w:val="0"/>
                  <w:noProof/>
                  <w:color w:val="auto"/>
                  <w:sz w:val="24"/>
                  <w:szCs w:val="24"/>
                  <w:lang w:val="nl-NL" w:eastAsia="ja-JP"/>
                </w:rPr>
              </w:pPr>
              <w:r w:rsidRPr="0087426B">
                <w:rPr>
                  <w:b w:val="0"/>
                  <w:lang w:val="nl-NL"/>
                </w:rPr>
                <w:fldChar w:fldCharType="begin"/>
              </w:r>
              <w:r w:rsidRPr="0087426B">
                <w:rPr>
                  <w:lang w:val="nl-NL"/>
                </w:rPr>
                <w:instrText xml:space="preserve"> TOC \o "1-3" \h \z \u </w:instrText>
              </w:r>
              <w:r w:rsidRPr="0087426B">
                <w:rPr>
                  <w:b w:val="0"/>
                  <w:lang w:val="nl-NL"/>
                </w:rPr>
                <w:fldChar w:fldCharType="separate"/>
              </w:r>
              <w:r w:rsidR="00C94594">
                <w:rPr>
                  <w:noProof/>
                </w:rPr>
                <w:t>Voorwoord</w:t>
              </w:r>
              <w:r w:rsidR="00C94594">
                <w:rPr>
                  <w:noProof/>
                </w:rPr>
                <w:tab/>
              </w:r>
              <w:r w:rsidR="00C94594">
                <w:rPr>
                  <w:noProof/>
                </w:rPr>
                <w:fldChar w:fldCharType="begin"/>
              </w:r>
              <w:r w:rsidR="00C94594">
                <w:rPr>
                  <w:noProof/>
                </w:rPr>
                <w:instrText xml:space="preserve"> PAGEREF _Toc358487813 \h </w:instrText>
              </w:r>
              <w:r w:rsidR="00C94594">
                <w:rPr>
                  <w:noProof/>
                </w:rPr>
              </w:r>
              <w:r w:rsidR="00C94594">
                <w:rPr>
                  <w:noProof/>
                </w:rPr>
                <w:fldChar w:fldCharType="separate"/>
              </w:r>
              <w:r w:rsidR="00C94594">
                <w:rPr>
                  <w:noProof/>
                </w:rPr>
                <w:t>3</w:t>
              </w:r>
              <w:r w:rsidR="00C94594">
                <w:rPr>
                  <w:noProof/>
                </w:rPr>
                <w:fldChar w:fldCharType="end"/>
              </w:r>
            </w:p>
            <w:p w14:paraId="4BACA62D" w14:textId="77777777" w:rsidR="00C94594" w:rsidRDefault="00C94594">
              <w:pPr>
                <w:pStyle w:val="TOC2"/>
                <w:tabs>
                  <w:tab w:val="right" w:leader="dot" w:pos="10070"/>
                </w:tabs>
                <w:rPr>
                  <w:b w:val="0"/>
                  <w:noProof/>
                  <w:color w:val="auto"/>
                  <w:sz w:val="24"/>
                  <w:szCs w:val="24"/>
                  <w:lang w:val="nl-NL" w:eastAsia="ja-JP"/>
                </w:rPr>
              </w:pPr>
              <w:r w:rsidRPr="00E76E7E">
                <w:rPr>
                  <w:noProof/>
                  <w:lang w:val="en-GB"/>
                </w:rPr>
                <w:t>Summary</w:t>
              </w:r>
              <w:r>
                <w:rPr>
                  <w:noProof/>
                </w:rPr>
                <w:tab/>
              </w:r>
              <w:r>
                <w:rPr>
                  <w:noProof/>
                </w:rPr>
                <w:fldChar w:fldCharType="begin"/>
              </w:r>
              <w:r>
                <w:rPr>
                  <w:noProof/>
                </w:rPr>
                <w:instrText xml:space="preserve"> PAGEREF _Toc358487814 \h </w:instrText>
              </w:r>
              <w:r>
                <w:rPr>
                  <w:noProof/>
                </w:rPr>
              </w:r>
              <w:r>
                <w:rPr>
                  <w:noProof/>
                </w:rPr>
                <w:fldChar w:fldCharType="separate"/>
              </w:r>
              <w:r>
                <w:rPr>
                  <w:noProof/>
                </w:rPr>
                <w:t>4</w:t>
              </w:r>
              <w:r>
                <w:rPr>
                  <w:noProof/>
                </w:rPr>
                <w:fldChar w:fldCharType="end"/>
              </w:r>
            </w:p>
            <w:p w14:paraId="396FFB64" w14:textId="77777777" w:rsidR="00C94594" w:rsidRDefault="00C94594">
              <w:pPr>
                <w:pStyle w:val="TOC2"/>
                <w:tabs>
                  <w:tab w:val="left" w:pos="621"/>
                  <w:tab w:val="right" w:leader="dot" w:pos="10070"/>
                </w:tabs>
                <w:rPr>
                  <w:b w:val="0"/>
                  <w:noProof/>
                  <w:color w:val="auto"/>
                  <w:sz w:val="24"/>
                  <w:szCs w:val="24"/>
                  <w:lang w:val="nl-NL" w:eastAsia="ja-JP"/>
                </w:rPr>
              </w:pPr>
              <w:r>
                <w:rPr>
                  <w:noProof/>
                </w:rPr>
                <w:t>1.</w:t>
              </w:r>
              <w:r>
                <w:rPr>
                  <w:b w:val="0"/>
                  <w:noProof/>
                  <w:color w:val="auto"/>
                  <w:sz w:val="24"/>
                  <w:szCs w:val="24"/>
                  <w:lang w:val="nl-NL" w:eastAsia="ja-JP"/>
                </w:rPr>
                <w:tab/>
              </w:r>
              <w:r>
                <w:rPr>
                  <w:noProof/>
                </w:rPr>
                <w:t>Inleiding</w:t>
              </w:r>
              <w:r>
                <w:rPr>
                  <w:noProof/>
                </w:rPr>
                <w:tab/>
              </w:r>
              <w:r>
                <w:rPr>
                  <w:noProof/>
                </w:rPr>
                <w:fldChar w:fldCharType="begin"/>
              </w:r>
              <w:r>
                <w:rPr>
                  <w:noProof/>
                </w:rPr>
                <w:instrText xml:space="preserve"> PAGEREF _Toc358487815 \h </w:instrText>
              </w:r>
              <w:r>
                <w:rPr>
                  <w:noProof/>
                </w:rPr>
              </w:r>
              <w:r>
                <w:rPr>
                  <w:noProof/>
                </w:rPr>
                <w:fldChar w:fldCharType="separate"/>
              </w:r>
              <w:r>
                <w:rPr>
                  <w:noProof/>
                </w:rPr>
                <w:t>8</w:t>
              </w:r>
              <w:r>
                <w:rPr>
                  <w:noProof/>
                </w:rPr>
                <w:fldChar w:fldCharType="end"/>
              </w:r>
            </w:p>
            <w:p w14:paraId="180C0C83" w14:textId="77777777" w:rsidR="00C94594" w:rsidRDefault="00C94594">
              <w:pPr>
                <w:pStyle w:val="TOC3"/>
                <w:tabs>
                  <w:tab w:val="left" w:pos="929"/>
                  <w:tab w:val="right" w:leader="dot" w:pos="10070"/>
                </w:tabs>
                <w:rPr>
                  <w:noProof/>
                  <w:color w:val="auto"/>
                  <w:sz w:val="24"/>
                  <w:szCs w:val="24"/>
                  <w:lang w:val="nl-NL" w:eastAsia="ja-JP"/>
                </w:rPr>
              </w:pPr>
              <w:r w:rsidRPr="00E76E7E">
                <w:rPr>
                  <w:noProof/>
                  <w:lang w:val="nl-NL"/>
                </w:rPr>
                <w:t>1.1</w:t>
              </w:r>
              <w:r>
                <w:rPr>
                  <w:noProof/>
                  <w:color w:val="auto"/>
                  <w:sz w:val="24"/>
                  <w:szCs w:val="24"/>
                  <w:lang w:val="nl-NL" w:eastAsia="ja-JP"/>
                </w:rPr>
                <w:tab/>
              </w:r>
              <w:r w:rsidRPr="00E76E7E">
                <w:rPr>
                  <w:noProof/>
                  <w:lang w:val="nl-NL"/>
                </w:rPr>
                <w:t>Algemeen</w:t>
              </w:r>
              <w:r>
                <w:rPr>
                  <w:noProof/>
                </w:rPr>
                <w:tab/>
              </w:r>
              <w:r>
                <w:rPr>
                  <w:noProof/>
                </w:rPr>
                <w:fldChar w:fldCharType="begin"/>
              </w:r>
              <w:r>
                <w:rPr>
                  <w:noProof/>
                </w:rPr>
                <w:instrText xml:space="preserve"> PAGEREF _Toc358487816 \h </w:instrText>
              </w:r>
              <w:r>
                <w:rPr>
                  <w:noProof/>
                </w:rPr>
              </w:r>
              <w:r>
                <w:rPr>
                  <w:noProof/>
                </w:rPr>
                <w:fldChar w:fldCharType="separate"/>
              </w:r>
              <w:r>
                <w:rPr>
                  <w:noProof/>
                </w:rPr>
                <w:t>8</w:t>
              </w:r>
              <w:r>
                <w:rPr>
                  <w:noProof/>
                </w:rPr>
                <w:fldChar w:fldCharType="end"/>
              </w:r>
            </w:p>
            <w:p w14:paraId="2148C79F" w14:textId="77777777" w:rsidR="00C94594" w:rsidRDefault="00C94594">
              <w:pPr>
                <w:pStyle w:val="TOC3"/>
                <w:tabs>
                  <w:tab w:val="left" w:pos="929"/>
                  <w:tab w:val="right" w:leader="dot" w:pos="10070"/>
                </w:tabs>
                <w:rPr>
                  <w:noProof/>
                  <w:color w:val="auto"/>
                  <w:sz w:val="24"/>
                  <w:szCs w:val="24"/>
                  <w:lang w:val="nl-NL" w:eastAsia="ja-JP"/>
                </w:rPr>
              </w:pPr>
              <w:r w:rsidRPr="00E76E7E">
                <w:rPr>
                  <w:noProof/>
                  <w:lang w:val="nl-NL"/>
                </w:rPr>
                <w:t>1.2</w:t>
              </w:r>
              <w:r>
                <w:rPr>
                  <w:noProof/>
                  <w:color w:val="auto"/>
                  <w:sz w:val="24"/>
                  <w:szCs w:val="24"/>
                  <w:lang w:val="nl-NL" w:eastAsia="ja-JP"/>
                </w:rPr>
                <w:tab/>
              </w:r>
              <w:r w:rsidRPr="00E76E7E">
                <w:rPr>
                  <w:noProof/>
                  <w:lang w:val="nl-NL"/>
                </w:rPr>
                <w:t>Aanpak</w:t>
              </w:r>
              <w:r>
                <w:rPr>
                  <w:noProof/>
                </w:rPr>
                <w:tab/>
              </w:r>
              <w:r>
                <w:rPr>
                  <w:noProof/>
                </w:rPr>
                <w:fldChar w:fldCharType="begin"/>
              </w:r>
              <w:r>
                <w:rPr>
                  <w:noProof/>
                </w:rPr>
                <w:instrText xml:space="preserve"> PAGEREF _Toc358487817 \h </w:instrText>
              </w:r>
              <w:r>
                <w:rPr>
                  <w:noProof/>
                </w:rPr>
              </w:r>
              <w:r>
                <w:rPr>
                  <w:noProof/>
                </w:rPr>
                <w:fldChar w:fldCharType="separate"/>
              </w:r>
              <w:r>
                <w:rPr>
                  <w:noProof/>
                </w:rPr>
                <w:t>9</w:t>
              </w:r>
              <w:r>
                <w:rPr>
                  <w:noProof/>
                </w:rPr>
                <w:fldChar w:fldCharType="end"/>
              </w:r>
            </w:p>
            <w:p w14:paraId="001EE3ED" w14:textId="77777777" w:rsidR="00C94594" w:rsidRDefault="00C94594">
              <w:pPr>
                <w:pStyle w:val="TOC3"/>
                <w:tabs>
                  <w:tab w:val="left" w:pos="929"/>
                  <w:tab w:val="right" w:leader="dot" w:pos="10070"/>
                </w:tabs>
                <w:rPr>
                  <w:noProof/>
                  <w:color w:val="auto"/>
                  <w:sz w:val="24"/>
                  <w:szCs w:val="24"/>
                  <w:lang w:val="nl-NL" w:eastAsia="ja-JP"/>
                </w:rPr>
              </w:pPr>
              <w:r w:rsidRPr="00E76E7E">
                <w:rPr>
                  <w:noProof/>
                  <w:lang w:val="nl-NL"/>
                </w:rPr>
                <w:t>1.3</w:t>
              </w:r>
              <w:r>
                <w:rPr>
                  <w:noProof/>
                  <w:color w:val="auto"/>
                  <w:sz w:val="24"/>
                  <w:szCs w:val="24"/>
                  <w:lang w:val="nl-NL" w:eastAsia="ja-JP"/>
                </w:rPr>
                <w:tab/>
              </w:r>
              <w:r w:rsidRPr="00E76E7E">
                <w:rPr>
                  <w:noProof/>
                  <w:lang w:val="nl-NL"/>
                </w:rPr>
                <w:t>Leeswijzer</w:t>
              </w:r>
              <w:r>
                <w:rPr>
                  <w:noProof/>
                </w:rPr>
                <w:tab/>
              </w:r>
              <w:r>
                <w:rPr>
                  <w:noProof/>
                </w:rPr>
                <w:fldChar w:fldCharType="begin"/>
              </w:r>
              <w:r>
                <w:rPr>
                  <w:noProof/>
                </w:rPr>
                <w:instrText xml:space="preserve"> PAGEREF _Toc358487818 \h </w:instrText>
              </w:r>
              <w:r>
                <w:rPr>
                  <w:noProof/>
                </w:rPr>
              </w:r>
              <w:r>
                <w:rPr>
                  <w:noProof/>
                </w:rPr>
                <w:fldChar w:fldCharType="separate"/>
              </w:r>
              <w:r>
                <w:rPr>
                  <w:noProof/>
                </w:rPr>
                <w:t>9</w:t>
              </w:r>
              <w:r>
                <w:rPr>
                  <w:noProof/>
                </w:rPr>
                <w:fldChar w:fldCharType="end"/>
              </w:r>
            </w:p>
            <w:p w14:paraId="3C1AA150" w14:textId="77777777" w:rsidR="00C94594" w:rsidRDefault="00C94594">
              <w:pPr>
                <w:pStyle w:val="TOC2"/>
                <w:tabs>
                  <w:tab w:val="left" w:pos="621"/>
                  <w:tab w:val="right" w:leader="dot" w:pos="10070"/>
                </w:tabs>
                <w:rPr>
                  <w:b w:val="0"/>
                  <w:noProof/>
                  <w:color w:val="auto"/>
                  <w:sz w:val="24"/>
                  <w:szCs w:val="24"/>
                  <w:lang w:val="nl-NL" w:eastAsia="ja-JP"/>
                </w:rPr>
              </w:pPr>
              <w:r>
                <w:rPr>
                  <w:noProof/>
                </w:rPr>
                <w:t>2.</w:t>
              </w:r>
              <w:r>
                <w:rPr>
                  <w:b w:val="0"/>
                  <w:noProof/>
                  <w:color w:val="auto"/>
                  <w:sz w:val="24"/>
                  <w:szCs w:val="24"/>
                  <w:lang w:val="nl-NL" w:eastAsia="ja-JP"/>
                </w:rPr>
                <w:tab/>
              </w:r>
              <w:r>
                <w:rPr>
                  <w:noProof/>
                </w:rPr>
                <w:t>Bedrijfsprofiel</w:t>
              </w:r>
              <w:r>
                <w:rPr>
                  <w:noProof/>
                </w:rPr>
                <w:tab/>
              </w:r>
              <w:r>
                <w:rPr>
                  <w:noProof/>
                </w:rPr>
                <w:fldChar w:fldCharType="begin"/>
              </w:r>
              <w:r>
                <w:rPr>
                  <w:noProof/>
                </w:rPr>
                <w:instrText xml:space="preserve"> PAGEREF _Toc358487819 \h </w:instrText>
              </w:r>
              <w:r>
                <w:rPr>
                  <w:noProof/>
                </w:rPr>
              </w:r>
              <w:r>
                <w:rPr>
                  <w:noProof/>
                </w:rPr>
                <w:fldChar w:fldCharType="separate"/>
              </w:r>
              <w:r>
                <w:rPr>
                  <w:noProof/>
                </w:rPr>
                <w:t>11</w:t>
              </w:r>
              <w:r>
                <w:rPr>
                  <w:noProof/>
                </w:rPr>
                <w:fldChar w:fldCharType="end"/>
              </w:r>
            </w:p>
            <w:p w14:paraId="64AB45F7" w14:textId="77777777" w:rsidR="00C94594" w:rsidRDefault="00C94594">
              <w:pPr>
                <w:pStyle w:val="TOC2"/>
                <w:tabs>
                  <w:tab w:val="left" w:pos="621"/>
                  <w:tab w:val="right" w:leader="dot" w:pos="10070"/>
                </w:tabs>
                <w:rPr>
                  <w:b w:val="0"/>
                  <w:noProof/>
                  <w:color w:val="auto"/>
                  <w:sz w:val="24"/>
                  <w:szCs w:val="24"/>
                  <w:lang w:val="nl-NL" w:eastAsia="ja-JP"/>
                </w:rPr>
              </w:pPr>
              <w:r>
                <w:rPr>
                  <w:noProof/>
                </w:rPr>
                <w:t>3.</w:t>
              </w:r>
              <w:r>
                <w:rPr>
                  <w:b w:val="0"/>
                  <w:noProof/>
                  <w:color w:val="auto"/>
                  <w:sz w:val="24"/>
                  <w:szCs w:val="24"/>
                  <w:lang w:val="nl-NL" w:eastAsia="ja-JP"/>
                </w:rPr>
                <w:tab/>
              </w:r>
              <w:r>
                <w:rPr>
                  <w:noProof/>
                </w:rPr>
                <w:t>Theoretisch kader</w:t>
              </w:r>
              <w:r>
                <w:rPr>
                  <w:noProof/>
                </w:rPr>
                <w:tab/>
              </w:r>
              <w:r>
                <w:rPr>
                  <w:noProof/>
                </w:rPr>
                <w:fldChar w:fldCharType="begin"/>
              </w:r>
              <w:r>
                <w:rPr>
                  <w:noProof/>
                </w:rPr>
                <w:instrText xml:space="preserve"> PAGEREF _Toc358487820 \h </w:instrText>
              </w:r>
              <w:r>
                <w:rPr>
                  <w:noProof/>
                </w:rPr>
              </w:r>
              <w:r>
                <w:rPr>
                  <w:noProof/>
                </w:rPr>
                <w:fldChar w:fldCharType="separate"/>
              </w:r>
              <w:r>
                <w:rPr>
                  <w:noProof/>
                </w:rPr>
                <w:t>12</w:t>
              </w:r>
              <w:r>
                <w:rPr>
                  <w:noProof/>
                </w:rPr>
                <w:fldChar w:fldCharType="end"/>
              </w:r>
            </w:p>
            <w:p w14:paraId="19A7FD09" w14:textId="77777777" w:rsidR="00C94594" w:rsidRDefault="00C94594">
              <w:pPr>
                <w:pStyle w:val="TOC3"/>
                <w:tabs>
                  <w:tab w:val="left" w:pos="929"/>
                  <w:tab w:val="right" w:leader="dot" w:pos="10070"/>
                </w:tabs>
                <w:rPr>
                  <w:noProof/>
                  <w:color w:val="auto"/>
                  <w:sz w:val="24"/>
                  <w:szCs w:val="24"/>
                  <w:lang w:val="nl-NL" w:eastAsia="ja-JP"/>
                </w:rPr>
              </w:pPr>
              <w:r w:rsidRPr="00E76E7E">
                <w:rPr>
                  <w:noProof/>
                  <w:lang w:val="nl-NL"/>
                </w:rPr>
                <w:t>3.1</w:t>
              </w:r>
              <w:r>
                <w:rPr>
                  <w:noProof/>
                  <w:color w:val="auto"/>
                  <w:sz w:val="24"/>
                  <w:szCs w:val="24"/>
                  <w:lang w:val="nl-NL" w:eastAsia="ja-JP"/>
                </w:rPr>
                <w:tab/>
              </w:r>
              <w:r w:rsidRPr="00E76E7E">
                <w:rPr>
                  <w:noProof/>
                  <w:lang w:val="nl-NL"/>
                </w:rPr>
                <w:t>Kernbegrippen</w:t>
              </w:r>
              <w:r>
                <w:rPr>
                  <w:noProof/>
                </w:rPr>
                <w:tab/>
              </w:r>
              <w:r>
                <w:rPr>
                  <w:noProof/>
                </w:rPr>
                <w:fldChar w:fldCharType="begin"/>
              </w:r>
              <w:r>
                <w:rPr>
                  <w:noProof/>
                </w:rPr>
                <w:instrText xml:space="preserve"> PAGEREF _Toc358487821 \h </w:instrText>
              </w:r>
              <w:r>
                <w:rPr>
                  <w:noProof/>
                </w:rPr>
              </w:r>
              <w:r>
                <w:rPr>
                  <w:noProof/>
                </w:rPr>
                <w:fldChar w:fldCharType="separate"/>
              </w:r>
              <w:r>
                <w:rPr>
                  <w:noProof/>
                </w:rPr>
                <w:t>12</w:t>
              </w:r>
              <w:r>
                <w:rPr>
                  <w:noProof/>
                </w:rPr>
                <w:fldChar w:fldCharType="end"/>
              </w:r>
            </w:p>
            <w:p w14:paraId="5CA2EFC0" w14:textId="77777777" w:rsidR="00C94594" w:rsidRDefault="00C94594">
              <w:pPr>
                <w:pStyle w:val="TOC3"/>
                <w:tabs>
                  <w:tab w:val="left" w:pos="929"/>
                  <w:tab w:val="right" w:leader="dot" w:pos="10070"/>
                </w:tabs>
                <w:rPr>
                  <w:noProof/>
                  <w:color w:val="auto"/>
                  <w:sz w:val="24"/>
                  <w:szCs w:val="24"/>
                  <w:lang w:val="nl-NL" w:eastAsia="ja-JP"/>
                </w:rPr>
              </w:pPr>
              <w:r w:rsidRPr="00E76E7E">
                <w:rPr>
                  <w:noProof/>
                  <w:lang w:val="nl-NL"/>
                </w:rPr>
                <w:t>3.2</w:t>
              </w:r>
              <w:r>
                <w:rPr>
                  <w:noProof/>
                  <w:color w:val="auto"/>
                  <w:sz w:val="24"/>
                  <w:szCs w:val="24"/>
                  <w:lang w:val="nl-NL" w:eastAsia="ja-JP"/>
                </w:rPr>
                <w:tab/>
              </w:r>
              <w:r w:rsidRPr="00E76E7E">
                <w:rPr>
                  <w:noProof/>
                  <w:lang w:val="nl-NL"/>
                </w:rPr>
                <w:t>Gebruikte literatuur</w:t>
              </w:r>
              <w:r>
                <w:rPr>
                  <w:noProof/>
                </w:rPr>
                <w:tab/>
              </w:r>
              <w:r>
                <w:rPr>
                  <w:noProof/>
                </w:rPr>
                <w:fldChar w:fldCharType="begin"/>
              </w:r>
              <w:r>
                <w:rPr>
                  <w:noProof/>
                </w:rPr>
                <w:instrText xml:space="preserve"> PAGEREF _Toc358487822 \h </w:instrText>
              </w:r>
              <w:r>
                <w:rPr>
                  <w:noProof/>
                </w:rPr>
              </w:r>
              <w:r>
                <w:rPr>
                  <w:noProof/>
                </w:rPr>
                <w:fldChar w:fldCharType="separate"/>
              </w:r>
              <w:r>
                <w:rPr>
                  <w:noProof/>
                </w:rPr>
                <w:t>16</w:t>
              </w:r>
              <w:r>
                <w:rPr>
                  <w:noProof/>
                </w:rPr>
                <w:fldChar w:fldCharType="end"/>
              </w:r>
            </w:p>
            <w:p w14:paraId="71D47C67" w14:textId="77777777" w:rsidR="00C94594" w:rsidRDefault="00C94594">
              <w:pPr>
                <w:pStyle w:val="TOC3"/>
                <w:tabs>
                  <w:tab w:val="left" w:pos="929"/>
                  <w:tab w:val="right" w:leader="dot" w:pos="10070"/>
                </w:tabs>
                <w:rPr>
                  <w:noProof/>
                  <w:color w:val="auto"/>
                  <w:sz w:val="24"/>
                  <w:szCs w:val="24"/>
                  <w:lang w:val="nl-NL" w:eastAsia="ja-JP"/>
                </w:rPr>
              </w:pPr>
              <w:r w:rsidRPr="00E76E7E">
                <w:rPr>
                  <w:noProof/>
                  <w:lang w:val="nl-NL"/>
                </w:rPr>
                <w:t>3.3</w:t>
              </w:r>
              <w:r>
                <w:rPr>
                  <w:noProof/>
                  <w:color w:val="auto"/>
                  <w:sz w:val="24"/>
                  <w:szCs w:val="24"/>
                  <w:lang w:val="nl-NL" w:eastAsia="ja-JP"/>
                </w:rPr>
                <w:tab/>
              </w:r>
              <w:r w:rsidRPr="00E76E7E">
                <w:rPr>
                  <w:noProof/>
                  <w:lang w:val="nl-NL"/>
                </w:rPr>
                <w:t>Resultaten deskresearch</w:t>
              </w:r>
              <w:r>
                <w:rPr>
                  <w:noProof/>
                </w:rPr>
                <w:tab/>
              </w:r>
              <w:r>
                <w:rPr>
                  <w:noProof/>
                </w:rPr>
                <w:fldChar w:fldCharType="begin"/>
              </w:r>
              <w:r>
                <w:rPr>
                  <w:noProof/>
                </w:rPr>
                <w:instrText xml:space="preserve"> PAGEREF _Toc358487823 \h </w:instrText>
              </w:r>
              <w:r>
                <w:rPr>
                  <w:noProof/>
                </w:rPr>
              </w:r>
              <w:r>
                <w:rPr>
                  <w:noProof/>
                </w:rPr>
                <w:fldChar w:fldCharType="separate"/>
              </w:r>
              <w:r>
                <w:rPr>
                  <w:noProof/>
                </w:rPr>
                <w:t>17</w:t>
              </w:r>
              <w:r>
                <w:rPr>
                  <w:noProof/>
                </w:rPr>
                <w:fldChar w:fldCharType="end"/>
              </w:r>
            </w:p>
            <w:p w14:paraId="7FB56B95" w14:textId="77777777" w:rsidR="00C94594" w:rsidRDefault="00C94594">
              <w:pPr>
                <w:pStyle w:val="TOC2"/>
                <w:tabs>
                  <w:tab w:val="left" w:pos="621"/>
                  <w:tab w:val="right" w:leader="dot" w:pos="10070"/>
                </w:tabs>
                <w:rPr>
                  <w:b w:val="0"/>
                  <w:noProof/>
                  <w:color w:val="auto"/>
                  <w:sz w:val="24"/>
                  <w:szCs w:val="24"/>
                  <w:lang w:val="nl-NL" w:eastAsia="ja-JP"/>
                </w:rPr>
              </w:pPr>
              <w:r>
                <w:rPr>
                  <w:noProof/>
                </w:rPr>
                <w:t>4.</w:t>
              </w:r>
              <w:r>
                <w:rPr>
                  <w:b w:val="0"/>
                  <w:noProof/>
                  <w:color w:val="auto"/>
                  <w:sz w:val="24"/>
                  <w:szCs w:val="24"/>
                  <w:lang w:val="nl-NL" w:eastAsia="ja-JP"/>
                </w:rPr>
                <w:tab/>
              </w:r>
              <w:r>
                <w:rPr>
                  <w:noProof/>
                </w:rPr>
                <w:t>Methoden</w:t>
              </w:r>
              <w:r>
                <w:rPr>
                  <w:noProof/>
                </w:rPr>
                <w:tab/>
              </w:r>
              <w:r>
                <w:rPr>
                  <w:noProof/>
                </w:rPr>
                <w:fldChar w:fldCharType="begin"/>
              </w:r>
              <w:r>
                <w:rPr>
                  <w:noProof/>
                </w:rPr>
                <w:instrText xml:space="preserve"> PAGEREF _Toc358487824 \h </w:instrText>
              </w:r>
              <w:r>
                <w:rPr>
                  <w:noProof/>
                </w:rPr>
              </w:r>
              <w:r>
                <w:rPr>
                  <w:noProof/>
                </w:rPr>
                <w:fldChar w:fldCharType="separate"/>
              </w:r>
              <w:r>
                <w:rPr>
                  <w:noProof/>
                </w:rPr>
                <w:t>18</w:t>
              </w:r>
              <w:r>
                <w:rPr>
                  <w:noProof/>
                </w:rPr>
                <w:fldChar w:fldCharType="end"/>
              </w:r>
            </w:p>
            <w:p w14:paraId="6DED302F" w14:textId="77777777" w:rsidR="00C94594" w:rsidRDefault="00C94594">
              <w:pPr>
                <w:pStyle w:val="TOC3"/>
                <w:tabs>
                  <w:tab w:val="left" w:pos="929"/>
                  <w:tab w:val="right" w:leader="dot" w:pos="10070"/>
                </w:tabs>
                <w:rPr>
                  <w:noProof/>
                  <w:color w:val="auto"/>
                  <w:sz w:val="24"/>
                  <w:szCs w:val="24"/>
                  <w:lang w:val="nl-NL" w:eastAsia="ja-JP"/>
                </w:rPr>
              </w:pPr>
              <w:r w:rsidRPr="00E76E7E">
                <w:rPr>
                  <w:noProof/>
                  <w:lang w:val="nl-NL"/>
                </w:rPr>
                <w:t>4.1</w:t>
              </w:r>
              <w:r>
                <w:rPr>
                  <w:noProof/>
                  <w:color w:val="auto"/>
                  <w:sz w:val="24"/>
                  <w:szCs w:val="24"/>
                  <w:lang w:val="nl-NL" w:eastAsia="ja-JP"/>
                </w:rPr>
                <w:tab/>
              </w:r>
              <w:r w:rsidRPr="00E76E7E">
                <w:rPr>
                  <w:noProof/>
                  <w:lang w:val="nl-NL"/>
                </w:rPr>
                <w:t>Gekozen methode</w:t>
              </w:r>
              <w:r>
                <w:rPr>
                  <w:noProof/>
                </w:rPr>
                <w:tab/>
              </w:r>
              <w:r>
                <w:rPr>
                  <w:noProof/>
                </w:rPr>
                <w:fldChar w:fldCharType="begin"/>
              </w:r>
              <w:r>
                <w:rPr>
                  <w:noProof/>
                </w:rPr>
                <w:instrText xml:space="preserve"> PAGEREF _Toc358487825 \h </w:instrText>
              </w:r>
              <w:r>
                <w:rPr>
                  <w:noProof/>
                </w:rPr>
              </w:r>
              <w:r>
                <w:rPr>
                  <w:noProof/>
                </w:rPr>
                <w:fldChar w:fldCharType="separate"/>
              </w:r>
              <w:r>
                <w:rPr>
                  <w:noProof/>
                </w:rPr>
                <w:t>18</w:t>
              </w:r>
              <w:r>
                <w:rPr>
                  <w:noProof/>
                </w:rPr>
                <w:fldChar w:fldCharType="end"/>
              </w:r>
            </w:p>
            <w:p w14:paraId="3F5E5B0F" w14:textId="77777777" w:rsidR="00C94594" w:rsidRDefault="00C94594">
              <w:pPr>
                <w:pStyle w:val="TOC3"/>
                <w:tabs>
                  <w:tab w:val="left" w:pos="929"/>
                  <w:tab w:val="right" w:leader="dot" w:pos="10070"/>
                </w:tabs>
                <w:rPr>
                  <w:noProof/>
                  <w:color w:val="auto"/>
                  <w:sz w:val="24"/>
                  <w:szCs w:val="24"/>
                  <w:lang w:val="nl-NL" w:eastAsia="ja-JP"/>
                </w:rPr>
              </w:pPr>
              <w:r w:rsidRPr="00E76E7E">
                <w:rPr>
                  <w:noProof/>
                  <w:lang w:val="nl-NL"/>
                </w:rPr>
                <w:t>4.2</w:t>
              </w:r>
              <w:r>
                <w:rPr>
                  <w:noProof/>
                  <w:color w:val="auto"/>
                  <w:sz w:val="24"/>
                  <w:szCs w:val="24"/>
                  <w:lang w:val="nl-NL" w:eastAsia="ja-JP"/>
                </w:rPr>
                <w:tab/>
              </w:r>
              <w:r w:rsidRPr="00E76E7E">
                <w:rPr>
                  <w:noProof/>
                  <w:lang w:val="nl-NL"/>
                </w:rPr>
                <w:t>Gebruikte methode</w:t>
              </w:r>
              <w:r>
                <w:rPr>
                  <w:noProof/>
                </w:rPr>
                <w:tab/>
              </w:r>
              <w:r>
                <w:rPr>
                  <w:noProof/>
                </w:rPr>
                <w:fldChar w:fldCharType="begin"/>
              </w:r>
              <w:r>
                <w:rPr>
                  <w:noProof/>
                </w:rPr>
                <w:instrText xml:space="preserve"> PAGEREF _Toc358487826 \h </w:instrText>
              </w:r>
              <w:r>
                <w:rPr>
                  <w:noProof/>
                </w:rPr>
              </w:r>
              <w:r>
                <w:rPr>
                  <w:noProof/>
                </w:rPr>
                <w:fldChar w:fldCharType="separate"/>
              </w:r>
              <w:r>
                <w:rPr>
                  <w:noProof/>
                </w:rPr>
                <w:t>18</w:t>
              </w:r>
              <w:r>
                <w:rPr>
                  <w:noProof/>
                </w:rPr>
                <w:fldChar w:fldCharType="end"/>
              </w:r>
            </w:p>
            <w:p w14:paraId="21D81C27" w14:textId="77777777" w:rsidR="00C94594" w:rsidRDefault="00C94594">
              <w:pPr>
                <w:pStyle w:val="TOC3"/>
                <w:tabs>
                  <w:tab w:val="left" w:pos="929"/>
                  <w:tab w:val="right" w:leader="dot" w:pos="10070"/>
                </w:tabs>
                <w:rPr>
                  <w:noProof/>
                  <w:color w:val="auto"/>
                  <w:sz w:val="24"/>
                  <w:szCs w:val="24"/>
                  <w:lang w:val="nl-NL" w:eastAsia="ja-JP"/>
                </w:rPr>
              </w:pPr>
              <w:r w:rsidRPr="00E76E7E">
                <w:rPr>
                  <w:noProof/>
                  <w:lang w:val="nl-NL"/>
                </w:rPr>
                <w:t>4.3</w:t>
              </w:r>
              <w:r>
                <w:rPr>
                  <w:noProof/>
                  <w:color w:val="auto"/>
                  <w:sz w:val="24"/>
                  <w:szCs w:val="24"/>
                  <w:lang w:val="nl-NL" w:eastAsia="ja-JP"/>
                </w:rPr>
                <w:tab/>
              </w:r>
              <w:r w:rsidRPr="00E76E7E">
                <w:rPr>
                  <w:noProof/>
                  <w:lang w:val="nl-NL"/>
                </w:rPr>
                <w:t>Validiteit van het onderzoek</w:t>
              </w:r>
              <w:r>
                <w:rPr>
                  <w:noProof/>
                </w:rPr>
                <w:tab/>
              </w:r>
              <w:r>
                <w:rPr>
                  <w:noProof/>
                </w:rPr>
                <w:fldChar w:fldCharType="begin"/>
              </w:r>
              <w:r>
                <w:rPr>
                  <w:noProof/>
                </w:rPr>
                <w:instrText xml:space="preserve"> PAGEREF _Toc358487827 \h </w:instrText>
              </w:r>
              <w:r>
                <w:rPr>
                  <w:noProof/>
                </w:rPr>
              </w:r>
              <w:r>
                <w:rPr>
                  <w:noProof/>
                </w:rPr>
                <w:fldChar w:fldCharType="separate"/>
              </w:r>
              <w:r>
                <w:rPr>
                  <w:noProof/>
                </w:rPr>
                <w:t>20</w:t>
              </w:r>
              <w:r>
                <w:rPr>
                  <w:noProof/>
                </w:rPr>
                <w:fldChar w:fldCharType="end"/>
              </w:r>
            </w:p>
            <w:p w14:paraId="7ABCC581" w14:textId="77777777" w:rsidR="00C94594" w:rsidRDefault="00C94594">
              <w:pPr>
                <w:pStyle w:val="TOC2"/>
                <w:tabs>
                  <w:tab w:val="left" w:pos="621"/>
                  <w:tab w:val="right" w:leader="dot" w:pos="10070"/>
                </w:tabs>
                <w:rPr>
                  <w:b w:val="0"/>
                  <w:noProof/>
                  <w:color w:val="auto"/>
                  <w:sz w:val="24"/>
                  <w:szCs w:val="24"/>
                  <w:lang w:val="nl-NL" w:eastAsia="ja-JP"/>
                </w:rPr>
              </w:pPr>
              <w:r>
                <w:rPr>
                  <w:noProof/>
                </w:rPr>
                <w:t>5.</w:t>
              </w:r>
              <w:r>
                <w:rPr>
                  <w:b w:val="0"/>
                  <w:noProof/>
                  <w:color w:val="auto"/>
                  <w:sz w:val="24"/>
                  <w:szCs w:val="24"/>
                  <w:lang w:val="nl-NL" w:eastAsia="ja-JP"/>
                </w:rPr>
                <w:tab/>
              </w:r>
              <w:r>
                <w:rPr>
                  <w:noProof/>
                </w:rPr>
                <w:t>Resultaten</w:t>
              </w:r>
              <w:r>
                <w:rPr>
                  <w:noProof/>
                </w:rPr>
                <w:tab/>
              </w:r>
              <w:r>
                <w:rPr>
                  <w:noProof/>
                </w:rPr>
                <w:fldChar w:fldCharType="begin"/>
              </w:r>
              <w:r>
                <w:rPr>
                  <w:noProof/>
                </w:rPr>
                <w:instrText xml:space="preserve"> PAGEREF _Toc358487828 \h </w:instrText>
              </w:r>
              <w:r>
                <w:rPr>
                  <w:noProof/>
                </w:rPr>
              </w:r>
              <w:r>
                <w:rPr>
                  <w:noProof/>
                </w:rPr>
                <w:fldChar w:fldCharType="separate"/>
              </w:r>
              <w:r>
                <w:rPr>
                  <w:noProof/>
                </w:rPr>
                <w:t>21</w:t>
              </w:r>
              <w:r>
                <w:rPr>
                  <w:noProof/>
                </w:rPr>
                <w:fldChar w:fldCharType="end"/>
              </w:r>
            </w:p>
            <w:p w14:paraId="36F1CEB0" w14:textId="77777777" w:rsidR="00C94594" w:rsidRDefault="00C94594">
              <w:pPr>
                <w:pStyle w:val="TOC3"/>
                <w:tabs>
                  <w:tab w:val="left" w:pos="929"/>
                  <w:tab w:val="right" w:leader="dot" w:pos="10070"/>
                </w:tabs>
                <w:rPr>
                  <w:noProof/>
                  <w:color w:val="auto"/>
                  <w:sz w:val="24"/>
                  <w:szCs w:val="24"/>
                  <w:lang w:val="nl-NL" w:eastAsia="ja-JP"/>
                </w:rPr>
              </w:pPr>
              <w:r w:rsidRPr="00E76E7E">
                <w:rPr>
                  <w:noProof/>
                  <w:lang w:val="nl-NL"/>
                </w:rPr>
                <w:t>5.1</w:t>
              </w:r>
              <w:r>
                <w:rPr>
                  <w:noProof/>
                  <w:color w:val="auto"/>
                  <w:sz w:val="24"/>
                  <w:szCs w:val="24"/>
                  <w:lang w:val="nl-NL" w:eastAsia="ja-JP"/>
                </w:rPr>
                <w:tab/>
              </w:r>
              <w:r w:rsidRPr="00E76E7E">
                <w:rPr>
                  <w:noProof/>
                  <w:lang w:val="nl-NL"/>
                </w:rPr>
                <w:t>Doelgroep</w:t>
              </w:r>
              <w:r>
                <w:rPr>
                  <w:noProof/>
                </w:rPr>
                <w:tab/>
              </w:r>
              <w:r>
                <w:rPr>
                  <w:noProof/>
                </w:rPr>
                <w:fldChar w:fldCharType="begin"/>
              </w:r>
              <w:r>
                <w:rPr>
                  <w:noProof/>
                </w:rPr>
                <w:instrText xml:space="preserve"> PAGEREF _Toc358487829 \h </w:instrText>
              </w:r>
              <w:r>
                <w:rPr>
                  <w:noProof/>
                </w:rPr>
              </w:r>
              <w:r>
                <w:rPr>
                  <w:noProof/>
                </w:rPr>
                <w:fldChar w:fldCharType="separate"/>
              </w:r>
              <w:r>
                <w:rPr>
                  <w:noProof/>
                </w:rPr>
                <w:t>21</w:t>
              </w:r>
              <w:r>
                <w:rPr>
                  <w:noProof/>
                </w:rPr>
                <w:fldChar w:fldCharType="end"/>
              </w:r>
            </w:p>
            <w:p w14:paraId="75931445" w14:textId="77777777" w:rsidR="00C94594" w:rsidRDefault="00C94594">
              <w:pPr>
                <w:pStyle w:val="TOC3"/>
                <w:tabs>
                  <w:tab w:val="left" w:pos="929"/>
                  <w:tab w:val="right" w:leader="dot" w:pos="10070"/>
                </w:tabs>
                <w:rPr>
                  <w:noProof/>
                  <w:color w:val="auto"/>
                  <w:sz w:val="24"/>
                  <w:szCs w:val="24"/>
                  <w:lang w:val="nl-NL" w:eastAsia="ja-JP"/>
                </w:rPr>
              </w:pPr>
              <w:r w:rsidRPr="00E76E7E">
                <w:rPr>
                  <w:noProof/>
                  <w:lang w:val="nl-NL"/>
                </w:rPr>
                <w:t>5.2</w:t>
              </w:r>
              <w:r>
                <w:rPr>
                  <w:noProof/>
                  <w:color w:val="auto"/>
                  <w:sz w:val="24"/>
                  <w:szCs w:val="24"/>
                  <w:lang w:val="nl-NL" w:eastAsia="ja-JP"/>
                </w:rPr>
                <w:tab/>
              </w:r>
              <w:r w:rsidRPr="00E76E7E">
                <w:rPr>
                  <w:noProof/>
                  <w:lang w:val="nl-NL"/>
                </w:rPr>
                <w:t>Wensen en behoeften</w:t>
              </w:r>
              <w:r>
                <w:rPr>
                  <w:noProof/>
                </w:rPr>
                <w:tab/>
              </w:r>
              <w:r>
                <w:rPr>
                  <w:noProof/>
                </w:rPr>
                <w:fldChar w:fldCharType="begin"/>
              </w:r>
              <w:r>
                <w:rPr>
                  <w:noProof/>
                </w:rPr>
                <w:instrText xml:space="preserve"> PAGEREF _Toc358487830 \h </w:instrText>
              </w:r>
              <w:r>
                <w:rPr>
                  <w:noProof/>
                </w:rPr>
              </w:r>
              <w:r>
                <w:rPr>
                  <w:noProof/>
                </w:rPr>
                <w:fldChar w:fldCharType="separate"/>
              </w:r>
              <w:r>
                <w:rPr>
                  <w:noProof/>
                </w:rPr>
                <w:t>23</w:t>
              </w:r>
              <w:r>
                <w:rPr>
                  <w:noProof/>
                </w:rPr>
                <w:fldChar w:fldCharType="end"/>
              </w:r>
            </w:p>
            <w:p w14:paraId="267D8F35" w14:textId="77777777" w:rsidR="00C94594" w:rsidRDefault="00C94594">
              <w:pPr>
                <w:pStyle w:val="TOC3"/>
                <w:tabs>
                  <w:tab w:val="left" w:pos="929"/>
                  <w:tab w:val="right" w:leader="dot" w:pos="10070"/>
                </w:tabs>
                <w:rPr>
                  <w:noProof/>
                  <w:color w:val="auto"/>
                  <w:sz w:val="24"/>
                  <w:szCs w:val="24"/>
                  <w:lang w:val="nl-NL" w:eastAsia="ja-JP"/>
                </w:rPr>
              </w:pPr>
              <w:r w:rsidRPr="00E76E7E">
                <w:rPr>
                  <w:noProof/>
                  <w:lang w:val="nl-NL"/>
                </w:rPr>
                <w:t>5.3</w:t>
              </w:r>
              <w:r>
                <w:rPr>
                  <w:noProof/>
                  <w:color w:val="auto"/>
                  <w:sz w:val="24"/>
                  <w:szCs w:val="24"/>
                  <w:lang w:val="nl-NL" w:eastAsia="ja-JP"/>
                </w:rPr>
                <w:tab/>
              </w:r>
              <w:r w:rsidRPr="00E76E7E">
                <w:rPr>
                  <w:noProof/>
                  <w:lang w:val="nl-NL"/>
                </w:rPr>
                <w:t>Activiteiten</w:t>
              </w:r>
              <w:r>
                <w:rPr>
                  <w:noProof/>
                </w:rPr>
                <w:tab/>
              </w:r>
              <w:r>
                <w:rPr>
                  <w:noProof/>
                </w:rPr>
                <w:fldChar w:fldCharType="begin"/>
              </w:r>
              <w:r>
                <w:rPr>
                  <w:noProof/>
                </w:rPr>
                <w:instrText xml:space="preserve"> PAGEREF _Toc358487831 \h </w:instrText>
              </w:r>
              <w:r>
                <w:rPr>
                  <w:noProof/>
                </w:rPr>
              </w:r>
              <w:r>
                <w:rPr>
                  <w:noProof/>
                </w:rPr>
                <w:fldChar w:fldCharType="separate"/>
              </w:r>
              <w:r>
                <w:rPr>
                  <w:noProof/>
                </w:rPr>
                <w:t>24</w:t>
              </w:r>
              <w:r>
                <w:rPr>
                  <w:noProof/>
                </w:rPr>
                <w:fldChar w:fldCharType="end"/>
              </w:r>
            </w:p>
            <w:p w14:paraId="39EBACB6" w14:textId="77777777" w:rsidR="00C94594" w:rsidRDefault="00C94594">
              <w:pPr>
                <w:pStyle w:val="TOC3"/>
                <w:tabs>
                  <w:tab w:val="left" w:pos="929"/>
                  <w:tab w:val="right" w:leader="dot" w:pos="10070"/>
                </w:tabs>
                <w:rPr>
                  <w:noProof/>
                  <w:color w:val="auto"/>
                  <w:sz w:val="24"/>
                  <w:szCs w:val="24"/>
                  <w:lang w:val="nl-NL" w:eastAsia="ja-JP"/>
                </w:rPr>
              </w:pPr>
              <w:r w:rsidRPr="00E76E7E">
                <w:rPr>
                  <w:noProof/>
                  <w:lang w:val="nl-NL"/>
                </w:rPr>
                <w:t>5.4</w:t>
              </w:r>
              <w:r>
                <w:rPr>
                  <w:noProof/>
                  <w:color w:val="auto"/>
                  <w:sz w:val="24"/>
                  <w:szCs w:val="24"/>
                  <w:lang w:val="nl-NL" w:eastAsia="ja-JP"/>
                </w:rPr>
                <w:tab/>
              </w:r>
              <w:r w:rsidRPr="00E76E7E">
                <w:rPr>
                  <w:noProof/>
                  <w:lang w:val="nl-NL"/>
                </w:rPr>
                <w:t>Doelgroepsbenadering</w:t>
              </w:r>
              <w:r>
                <w:rPr>
                  <w:noProof/>
                </w:rPr>
                <w:tab/>
              </w:r>
              <w:r>
                <w:rPr>
                  <w:noProof/>
                </w:rPr>
                <w:fldChar w:fldCharType="begin"/>
              </w:r>
              <w:r>
                <w:rPr>
                  <w:noProof/>
                </w:rPr>
                <w:instrText xml:space="preserve"> PAGEREF _Toc358487832 \h </w:instrText>
              </w:r>
              <w:r>
                <w:rPr>
                  <w:noProof/>
                </w:rPr>
              </w:r>
              <w:r>
                <w:rPr>
                  <w:noProof/>
                </w:rPr>
                <w:fldChar w:fldCharType="separate"/>
              </w:r>
              <w:r>
                <w:rPr>
                  <w:noProof/>
                </w:rPr>
                <w:t>28</w:t>
              </w:r>
              <w:r>
                <w:rPr>
                  <w:noProof/>
                </w:rPr>
                <w:fldChar w:fldCharType="end"/>
              </w:r>
            </w:p>
            <w:p w14:paraId="214D8E65" w14:textId="77777777" w:rsidR="00C94594" w:rsidRDefault="00C94594">
              <w:pPr>
                <w:pStyle w:val="TOC3"/>
                <w:tabs>
                  <w:tab w:val="left" w:pos="929"/>
                  <w:tab w:val="right" w:leader="dot" w:pos="10070"/>
                </w:tabs>
                <w:rPr>
                  <w:noProof/>
                  <w:color w:val="auto"/>
                  <w:sz w:val="24"/>
                  <w:szCs w:val="24"/>
                  <w:lang w:val="nl-NL" w:eastAsia="ja-JP"/>
                </w:rPr>
              </w:pPr>
              <w:r w:rsidRPr="00E76E7E">
                <w:rPr>
                  <w:noProof/>
                  <w:lang w:val="nl-NL"/>
                </w:rPr>
                <w:t>5.5</w:t>
              </w:r>
              <w:r>
                <w:rPr>
                  <w:noProof/>
                  <w:color w:val="auto"/>
                  <w:sz w:val="24"/>
                  <w:szCs w:val="24"/>
                  <w:lang w:val="nl-NL" w:eastAsia="ja-JP"/>
                </w:rPr>
                <w:tab/>
              </w:r>
              <w:r w:rsidRPr="00E76E7E">
                <w:rPr>
                  <w:noProof/>
                  <w:lang w:val="nl-NL"/>
                </w:rPr>
                <w:t>Positionering</w:t>
              </w:r>
              <w:r>
                <w:rPr>
                  <w:noProof/>
                </w:rPr>
                <w:tab/>
              </w:r>
              <w:r>
                <w:rPr>
                  <w:noProof/>
                </w:rPr>
                <w:fldChar w:fldCharType="begin"/>
              </w:r>
              <w:r>
                <w:rPr>
                  <w:noProof/>
                </w:rPr>
                <w:instrText xml:space="preserve"> PAGEREF _Toc358487833 \h </w:instrText>
              </w:r>
              <w:r>
                <w:rPr>
                  <w:noProof/>
                </w:rPr>
              </w:r>
              <w:r>
                <w:rPr>
                  <w:noProof/>
                </w:rPr>
                <w:fldChar w:fldCharType="separate"/>
              </w:r>
              <w:r>
                <w:rPr>
                  <w:noProof/>
                </w:rPr>
                <w:t>29</w:t>
              </w:r>
              <w:r>
                <w:rPr>
                  <w:noProof/>
                </w:rPr>
                <w:fldChar w:fldCharType="end"/>
              </w:r>
            </w:p>
            <w:p w14:paraId="375C8F16" w14:textId="77777777" w:rsidR="00C94594" w:rsidRDefault="00C94594">
              <w:pPr>
                <w:pStyle w:val="TOC3"/>
                <w:tabs>
                  <w:tab w:val="left" w:pos="929"/>
                  <w:tab w:val="right" w:leader="dot" w:pos="10070"/>
                </w:tabs>
                <w:rPr>
                  <w:noProof/>
                  <w:color w:val="auto"/>
                  <w:sz w:val="24"/>
                  <w:szCs w:val="24"/>
                  <w:lang w:val="nl-NL" w:eastAsia="ja-JP"/>
                </w:rPr>
              </w:pPr>
              <w:r w:rsidRPr="00E76E7E">
                <w:rPr>
                  <w:noProof/>
                  <w:lang w:val="nl-NL"/>
                </w:rPr>
                <w:t>5.6</w:t>
              </w:r>
              <w:r>
                <w:rPr>
                  <w:noProof/>
                  <w:color w:val="auto"/>
                  <w:sz w:val="24"/>
                  <w:szCs w:val="24"/>
                  <w:lang w:val="nl-NL" w:eastAsia="ja-JP"/>
                </w:rPr>
                <w:tab/>
              </w:r>
              <w:r w:rsidRPr="00E76E7E">
                <w:rPr>
                  <w:noProof/>
                  <w:lang w:val="nl-NL"/>
                </w:rPr>
                <w:t>Samenvatting</w:t>
              </w:r>
              <w:r>
                <w:rPr>
                  <w:noProof/>
                </w:rPr>
                <w:tab/>
              </w:r>
              <w:r>
                <w:rPr>
                  <w:noProof/>
                </w:rPr>
                <w:fldChar w:fldCharType="begin"/>
              </w:r>
              <w:r>
                <w:rPr>
                  <w:noProof/>
                </w:rPr>
                <w:instrText xml:space="preserve"> PAGEREF _Toc358487834 \h </w:instrText>
              </w:r>
              <w:r>
                <w:rPr>
                  <w:noProof/>
                </w:rPr>
              </w:r>
              <w:r>
                <w:rPr>
                  <w:noProof/>
                </w:rPr>
                <w:fldChar w:fldCharType="separate"/>
              </w:r>
              <w:r>
                <w:rPr>
                  <w:noProof/>
                </w:rPr>
                <w:t>32</w:t>
              </w:r>
              <w:r>
                <w:rPr>
                  <w:noProof/>
                </w:rPr>
                <w:fldChar w:fldCharType="end"/>
              </w:r>
            </w:p>
            <w:p w14:paraId="74EA0306" w14:textId="77777777" w:rsidR="00C94594" w:rsidRDefault="00C94594">
              <w:pPr>
                <w:pStyle w:val="TOC2"/>
                <w:tabs>
                  <w:tab w:val="left" w:pos="621"/>
                  <w:tab w:val="right" w:leader="dot" w:pos="10070"/>
                </w:tabs>
                <w:rPr>
                  <w:b w:val="0"/>
                  <w:noProof/>
                  <w:color w:val="auto"/>
                  <w:sz w:val="24"/>
                  <w:szCs w:val="24"/>
                  <w:lang w:val="nl-NL" w:eastAsia="ja-JP"/>
                </w:rPr>
              </w:pPr>
              <w:r>
                <w:rPr>
                  <w:noProof/>
                </w:rPr>
                <w:t>6.</w:t>
              </w:r>
              <w:r>
                <w:rPr>
                  <w:b w:val="0"/>
                  <w:noProof/>
                  <w:color w:val="auto"/>
                  <w:sz w:val="24"/>
                  <w:szCs w:val="24"/>
                  <w:lang w:val="nl-NL" w:eastAsia="ja-JP"/>
                </w:rPr>
                <w:tab/>
              </w:r>
              <w:r>
                <w:rPr>
                  <w:noProof/>
                </w:rPr>
                <w:t>Discussie</w:t>
              </w:r>
              <w:r>
                <w:rPr>
                  <w:noProof/>
                </w:rPr>
                <w:tab/>
              </w:r>
              <w:r>
                <w:rPr>
                  <w:noProof/>
                </w:rPr>
                <w:fldChar w:fldCharType="begin"/>
              </w:r>
              <w:r>
                <w:rPr>
                  <w:noProof/>
                </w:rPr>
                <w:instrText xml:space="preserve"> PAGEREF _Toc358487835 \h </w:instrText>
              </w:r>
              <w:r>
                <w:rPr>
                  <w:noProof/>
                </w:rPr>
              </w:r>
              <w:r>
                <w:rPr>
                  <w:noProof/>
                </w:rPr>
                <w:fldChar w:fldCharType="separate"/>
              </w:r>
              <w:r>
                <w:rPr>
                  <w:noProof/>
                </w:rPr>
                <w:t>34</w:t>
              </w:r>
              <w:r>
                <w:rPr>
                  <w:noProof/>
                </w:rPr>
                <w:fldChar w:fldCharType="end"/>
              </w:r>
            </w:p>
            <w:p w14:paraId="5082FAAF" w14:textId="77777777" w:rsidR="00C94594" w:rsidRDefault="00C94594">
              <w:pPr>
                <w:pStyle w:val="TOC2"/>
                <w:tabs>
                  <w:tab w:val="left" w:pos="621"/>
                  <w:tab w:val="right" w:leader="dot" w:pos="10070"/>
                </w:tabs>
                <w:rPr>
                  <w:b w:val="0"/>
                  <w:noProof/>
                  <w:color w:val="auto"/>
                  <w:sz w:val="24"/>
                  <w:szCs w:val="24"/>
                  <w:lang w:val="nl-NL" w:eastAsia="ja-JP"/>
                </w:rPr>
              </w:pPr>
              <w:r>
                <w:rPr>
                  <w:noProof/>
                </w:rPr>
                <w:t>7.</w:t>
              </w:r>
              <w:r>
                <w:rPr>
                  <w:b w:val="0"/>
                  <w:noProof/>
                  <w:color w:val="auto"/>
                  <w:sz w:val="24"/>
                  <w:szCs w:val="24"/>
                  <w:lang w:val="nl-NL" w:eastAsia="ja-JP"/>
                </w:rPr>
                <w:tab/>
              </w:r>
              <w:r>
                <w:rPr>
                  <w:noProof/>
                </w:rPr>
                <w:t>Conclusie</w:t>
              </w:r>
              <w:r>
                <w:rPr>
                  <w:noProof/>
                </w:rPr>
                <w:tab/>
              </w:r>
              <w:r>
                <w:rPr>
                  <w:noProof/>
                </w:rPr>
                <w:fldChar w:fldCharType="begin"/>
              </w:r>
              <w:r>
                <w:rPr>
                  <w:noProof/>
                </w:rPr>
                <w:instrText xml:space="preserve"> PAGEREF _Toc358487836 \h </w:instrText>
              </w:r>
              <w:r>
                <w:rPr>
                  <w:noProof/>
                </w:rPr>
              </w:r>
              <w:r>
                <w:rPr>
                  <w:noProof/>
                </w:rPr>
                <w:fldChar w:fldCharType="separate"/>
              </w:r>
              <w:r>
                <w:rPr>
                  <w:noProof/>
                </w:rPr>
                <w:t>36</w:t>
              </w:r>
              <w:r>
                <w:rPr>
                  <w:noProof/>
                </w:rPr>
                <w:fldChar w:fldCharType="end"/>
              </w:r>
            </w:p>
            <w:p w14:paraId="4BD7EF01" w14:textId="77777777" w:rsidR="00C94594" w:rsidRDefault="00C94594">
              <w:pPr>
                <w:pStyle w:val="TOC3"/>
                <w:tabs>
                  <w:tab w:val="left" w:pos="929"/>
                  <w:tab w:val="right" w:leader="dot" w:pos="10070"/>
                </w:tabs>
                <w:rPr>
                  <w:noProof/>
                  <w:color w:val="auto"/>
                  <w:sz w:val="24"/>
                  <w:szCs w:val="24"/>
                  <w:lang w:val="nl-NL" w:eastAsia="ja-JP"/>
                </w:rPr>
              </w:pPr>
              <w:r w:rsidRPr="00E76E7E">
                <w:rPr>
                  <w:noProof/>
                  <w:lang w:val="nl-NL"/>
                </w:rPr>
                <w:t>7.1</w:t>
              </w:r>
              <w:r>
                <w:rPr>
                  <w:noProof/>
                  <w:color w:val="auto"/>
                  <w:sz w:val="24"/>
                  <w:szCs w:val="24"/>
                  <w:lang w:val="nl-NL" w:eastAsia="ja-JP"/>
                </w:rPr>
                <w:tab/>
              </w:r>
              <w:r w:rsidRPr="00E76E7E">
                <w:rPr>
                  <w:noProof/>
                  <w:lang w:val="nl-NL"/>
                </w:rPr>
                <w:t>Deelvraag 1</w:t>
              </w:r>
              <w:r>
                <w:rPr>
                  <w:noProof/>
                </w:rPr>
                <w:tab/>
              </w:r>
              <w:r>
                <w:rPr>
                  <w:noProof/>
                </w:rPr>
                <w:fldChar w:fldCharType="begin"/>
              </w:r>
              <w:r>
                <w:rPr>
                  <w:noProof/>
                </w:rPr>
                <w:instrText xml:space="preserve"> PAGEREF _Toc358487837 \h </w:instrText>
              </w:r>
              <w:r>
                <w:rPr>
                  <w:noProof/>
                </w:rPr>
              </w:r>
              <w:r>
                <w:rPr>
                  <w:noProof/>
                </w:rPr>
                <w:fldChar w:fldCharType="separate"/>
              </w:r>
              <w:r>
                <w:rPr>
                  <w:noProof/>
                </w:rPr>
                <w:t>36</w:t>
              </w:r>
              <w:r>
                <w:rPr>
                  <w:noProof/>
                </w:rPr>
                <w:fldChar w:fldCharType="end"/>
              </w:r>
            </w:p>
            <w:p w14:paraId="35F8D4A0" w14:textId="77777777" w:rsidR="00C94594" w:rsidRDefault="00C94594">
              <w:pPr>
                <w:pStyle w:val="TOC3"/>
                <w:tabs>
                  <w:tab w:val="left" w:pos="929"/>
                  <w:tab w:val="right" w:leader="dot" w:pos="10070"/>
                </w:tabs>
                <w:rPr>
                  <w:noProof/>
                  <w:color w:val="auto"/>
                  <w:sz w:val="24"/>
                  <w:szCs w:val="24"/>
                  <w:lang w:val="nl-NL" w:eastAsia="ja-JP"/>
                </w:rPr>
              </w:pPr>
              <w:r w:rsidRPr="00E76E7E">
                <w:rPr>
                  <w:noProof/>
                  <w:lang w:val="nl-NL"/>
                </w:rPr>
                <w:t>7.2</w:t>
              </w:r>
              <w:r>
                <w:rPr>
                  <w:noProof/>
                  <w:color w:val="auto"/>
                  <w:sz w:val="24"/>
                  <w:szCs w:val="24"/>
                  <w:lang w:val="nl-NL" w:eastAsia="ja-JP"/>
                </w:rPr>
                <w:tab/>
              </w:r>
              <w:r w:rsidRPr="00E76E7E">
                <w:rPr>
                  <w:noProof/>
                  <w:lang w:val="nl-NL"/>
                </w:rPr>
                <w:t>Deelvraag 2</w:t>
              </w:r>
              <w:r>
                <w:rPr>
                  <w:noProof/>
                </w:rPr>
                <w:tab/>
              </w:r>
              <w:r>
                <w:rPr>
                  <w:noProof/>
                </w:rPr>
                <w:fldChar w:fldCharType="begin"/>
              </w:r>
              <w:r>
                <w:rPr>
                  <w:noProof/>
                </w:rPr>
                <w:instrText xml:space="preserve"> PAGEREF _Toc358487838 \h </w:instrText>
              </w:r>
              <w:r>
                <w:rPr>
                  <w:noProof/>
                </w:rPr>
              </w:r>
              <w:r>
                <w:rPr>
                  <w:noProof/>
                </w:rPr>
                <w:fldChar w:fldCharType="separate"/>
              </w:r>
              <w:r>
                <w:rPr>
                  <w:noProof/>
                </w:rPr>
                <w:t>37</w:t>
              </w:r>
              <w:r>
                <w:rPr>
                  <w:noProof/>
                </w:rPr>
                <w:fldChar w:fldCharType="end"/>
              </w:r>
            </w:p>
            <w:p w14:paraId="2601E11B" w14:textId="77777777" w:rsidR="00C94594" w:rsidRDefault="00C94594">
              <w:pPr>
                <w:pStyle w:val="TOC3"/>
                <w:tabs>
                  <w:tab w:val="left" w:pos="929"/>
                  <w:tab w:val="right" w:leader="dot" w:pos="10070"/>
                </w:tabs>
                <w:rPr>
                  <w:noProof/>
                  <w:color w:val="auto"/>
                  <w:sz w:val="24"/>
                  <w:szCs w:val="24"/>
                  <w:lang w:val="nl-NL" w:eastAsia="ja-JP"/>
                </w:rPr>
              </w:pPr>
              <w:r w:rsidRPr="00E76E7E">
                <w:rPr>
                  <w:noProof/>
                  <w:lang w:val="nl-NL"/>
                </w:rPr>
                <w:t>7.3</w:t>
              </w:r>
              <w:r>
                <w:rPr>
                  <w:noProof/>
                  <w:color w:val="auto"/>
                  <w:sz w:val="24"/>
                  <w:szCs w:val="24"/>
                  <w:lang w:val="nl-NL" w:eastAsia="ja-JP"/>
                </w:rPr>
                <w:tab/>
              </w:r>
              <w:r w:rsidRPr="00E76E7E">
                <w:rPr>
                  <w:noProof/>
                  <w:lang w:val="nl-NL"/>
                </w:rPr>
                <w:t>Deelvraag 3</w:t>
              </w:r>
              <w:r>
                <w:rPr>
                  <w:noProof/>
                </w:rPr>
                <w:tab/>
              </w:r>
              <w:r>
                <w:rPr>
                  <w:noProof/>
                </w:rPr>
                <w:fldChar w:fldCharType="begin"/>
              </w:r>
              <w:r>
                <w:rPr>
                  <w:noProof/>
                </w:rPr>
                <w:instrText xml:space="preserve"> PAGEREF _Toc358487839 \h </w:instrText>
              </w:r>
              <w:r>
                <w:rPr>
                  <w:noProof/>
                </w:rPr>
              </w:r>
              <w:r>
                <w:rPr>
                  <w:noProof/>
                </w:rPr>
                <w:fldChar w:fldCharType="separate"/>
              </w:r>
              <w:r>
                <w:rPr>
                  <w:noProof/>
                </w:rPr>
                <w:t>37</w:t>
              </w:r>
              <w:r>
                <w:rPr>
                  <w:noProof/>
                </w:rPr>
                <w:fldChar w:fldCharType="end"/>
              </w:r>
            </w:p>
            <w:p w14:paraId="3125A0A0" w14:textId="77777777" w:rsidR="00C94594" w:rsidRDefault="00C94594">
              <w:pPr>
                <w:pStyle w:val="TOC3"/>
                <w:tabs>
                  <w:tab w:val="left" w:pos="929"/>
                  <w:tab w:val="right" w:leader="dot" w:pos="10070"/>
                </w:tabs>
                <w:rPr>
                  <w:noProof/>
                  <w:color w:val="auto"/>
                  <w:sz w:val="24"/>
                  <w:szCs w:val="24"/>
                  <w:lang w:val="nl-NL" w:eastAsia="ja-JP"/>
                </w:rPr>
              </w:pPr>
              <w:r w:rsidRPr="00E76E7E">
                <w:rPr>
                  <w:noProof/>
                  <w:lang w:val="nl-NL"/>
                </w:rPr>
                <w:t>7.4</w:t>
              </w:r>
              <w:r>
                <w:rPr>
                  <w:noProof/>
                  <w:color w:val="auto"/>
                  <w:sz w:val="24"/>
                  <w:szCs w:val="24"/>
                  <w:lang w:val="nl-NL" w:eastAsia="ja-JP"/>
                </w:rPr>
                <w:tab/>
              </w:r>
              <w:r w:rsidRPr="00E76E7E">
                <w:rPr>
                  <w:noProof/>
                  <w:lang w:val="nl-NL"/>
                </w:rPr>
                <w:t>Deelvraag 4</w:t>
              </w:r>
              <w:r>
                <w:rPr>
                  <w:noProof/>
                </w:rPr>
                <w:tab/>
              </w:r>
              <w:r>
                <w:rPr>
                  <w:noProof/>
                </w:rPr>
                <w:fldChar w:fldCharType="begin"/>
              </w:r>
              <w:r>
                <w:rPr>
                  <w:noProof/>
                </w:rPr>
                <w:instrText xml:space="preserve"> PAGEREF _Toc358487840 \h </w:instrText>
              </w:r>
              <w:r>
                <w:rPr>
                  <w:noProof/>
                </w:rPr>
              </w:r>
              <w:r>
                <w:rPr>
                  <w:noProof/>
                </w:rPr>
                <w:fldChar w:fldCharType="separate"/>
              </w:r>
              <w:r>
                <w:rPr>
                  <w:noProof/>
                </w:rPr>
                <w:t>38</w:t>
              </w:r>
              <w:r>
                <w:rPr>
                  <w:noProof/>
                </w:rPr>
                <w:fldChar w:fldCharType="end"/>
              </w:r>
            </w:p>
            <w:p w14:paraId="0B8FEF79" w14:textId="77777777" w:rsidR="00C94594" w:rsidRDefault="00C94594">
              <w:pPr>
                <w:pStyle w:val="TOC3"/>
                <w:tabs>
                  <w:tab w:val="left" w:pos="929"/>
                  <w:tab w:val="right" w:leader="dot" w:pos="10070"/>
                </w:tabs>
                <w:rPr>
                  <w:noProof/>
                  <w:color w:val="auto"/>
                  <w:sz w:val="24"/>
                  <w:szCs w:val="24"/>
                  <w:lang w:val="nl-NL" w:eastAsia="ja-JP"/>
                </w:rPr>
              </w:pPr>
              <w:r w:rsidRPr="00E76E7E">
                <w:rPr>
                  <w:noProof/>
                  <w:lang w:val="nl-NL"/>
                </w:rPr>
                <w:t>7.5</w:t>
              </w:r>
              <w:r>
                <w:rPr>
                  <w:noProof/>
                  <w:color w:val="auto"/>
                  <w:sz w:val="24"/>
                  <w:szCs w:val="24"/>
                  <w:lang w:val="nl-NL" w:eastAsia="ja-JP"/>
                </w:rPr>
                <w:tab/>
              </w:r>
              <w:r w:rsidRPr="00E76E7E">
                <w:rPr>
                  <w:noProof/>
                  <w:lang w:val="nl-NL"/>
                </w:rPr>
                <w:t>Hoofdvraag</w:t>
              </w:r>
              <w:r>
                <w:rPr>
                  <w:noProof/>
                </w:rPr>
                <w:tab/>
              </w:r>
              <w:r>
                <w:rPr>
                  <w:noProof/>
                </w:rPr>
                <w:fldChar w:fldCharType="begin"/>
              </w:r>
              <w:r>
                <w:rPr>
                  <w:noProof/>
                </w:rPr>
                <w:instrText xml:space="preserve"> PAGEREF _Toc358487841 \h </w:instrText>
              </w:r>
              <w:r>
                <w:rPr>
                  <w:noProof/>
                </w:rPr>
              </w:r>
              <w:r>
                <w:rPr>
                  <w:noProof/>
                </w:rPr>
                <w:fldChar w:fldCharType="separate"/>
              </w:r>
              <w:r>
                <w:rPr>
                  <w:noProof/>
                </w:rPr>
                <w:t>38</w:t>
              </w:r>
              <w:r>
                <w:rPr>
                  <w:noProof/>
                </w:rPr>
                <w:fldChar w:fldCharType="end"/>
              </w:r>
            </w:p>
            <w:p w14:paraId="2BE2A42A" w14:textId="77777777" w:rsidR="00C94594" w:rsidRDefault="00C94594">
              <w:pPr>
                <w:pStyle w:val="TOC2"/>
                <w:tabs>
                  <w:tab w:val="left" w:pos="621"/>
                  <w:tab w:val="right" w:leader="dot" w:pos="10070"/>
                </w:tabs>
                <w:rPr>
                  <w:b w:val="0"/>
                  <w:noProof/>
                  <w:color w:val="auto"/>
                  <w:sz w:val="24"/>
                  <w:szCs w:val="24"/>
                  <w:lang w:val="nl-NL" w:eastAsia="ja-JP"/>
                </w:rPr>
              </w:pPr>
              <w:r>
                <w:rPr>
                  <w:noProof/>
                </w:rPr>
                <w:t>8.</w:t>
              </w:r>
              <w:r>
                <w:rPr>
                  <w:b w:val="0"/>
                  <w:noProof/>
                  <w:color w:val="auto"/>
                  <w:sz w:val="24"/>
                  <w:szCs w:val="24"/>
                  <w:lang w:val="nl-NL" w:eastAsia="ja-JP"/>
                </w:rPr>
                <w:tab/>
              </w:r>
              <w:r>
                <w:rPr>
                  <w:noProof/>
                </w:rPr>
                <w:t>Aanbevelingen</w:t>
              </w:r>
              <w:r>
                <w:rPr>
                  <w:noProof/>
                </w:rPr>
                <w:tab/>
              </w:r>
              <w:r>
                <w:rPr>
                  <w:noProof/>
                </w:rPr>
                <w:fldChar w:fldCharType="begin"/>
              </w:r>
              <w:r>
                <w:rPr>
                  <w:noProof/>
                </w:rPr>
                <w:instrText xml:space="preserve"> PAGEREF _Toc358487842 \h </w:instrText>
              </w:r>
              <w:r>
                <w:rPr>
                  <w:noProof/>
                </w:rPr>
              </w:r>
              <w:r>
                <w:rPr>
                  <w:noProof/>
                </w:rPr>
                <w:fldChar w:fldCharType="separate"/>
              </w:r>
              <w:r>
                <w:rPr>
                  <w:noProof/>
                </w:rPr>
                <w:t>40</w:t>
              </w:r>
              <w:r>
                <w:rPr>
                  <w:noProof/>
                </w:rPr>
                <w:fldChar w:fldCharType="end"/>
              </w:r>
            </w:p>
            <w:p w14:paraId="30C0A35E" w14:textId="77777777" w:rsidR="00C94594" w:rsidRDefault="00C94594">
              <w:pPr>
                <w:pStyle w:val="TOC2"/>
                <w:tabs>
                  <w:tab w:val="right" w:leader="dot" w:pos="10070"/>
                </w:tabs>
                <w:rPr>
                  <w:b w:val="0"/>
                  <w:noProof/>
                  <w:color w:val="auto"/>
                  <w:sz w:val="24"/>
                  <w:szCs w:val="24"/>
                  <w:lang w:val="nl-NL" w:eastAsia="ja-JP"/>
                </w:rPr>
              </w:pPr>
              <w:r>
                <w:rPr>
                  <w:noProof/>
                </w:rPr>
                <w:t>Literatuurlijst</w:t>
              </w:r>
              <w:r>
                <w:rPr>
                  <w:noProof/>
                </w:rPr>
                <w:tab/>
              </w:r>
              <w:r>
                <w:rPr>
                  <w:noProof/>
                </w:rPr>
                <w:fldChar w:fldCharType="begin"/>
              </w:r>
              <w:r>
                <w:rPr>
                  <w:noProof/>
                </w:rPr>
                <w:instrText xml:space="preserve"> PAGEREF _Toc358487843 \h </w:instrText>
              </w:r>
              <w:r>
                <w:rPr>
                  <w:noProof/>
                </w:rPr>
              </w:r>
              <w:r>
                <w:rPr>
                  <w:noProof/>
                </w:rPr>
                <w:fldChar w:fldCharType="separate"/>
              </w:r>
              <w:r>
                <w:rPr>
                  <w:noProof/>
                </w:rPr>
                <w:t>41</w:t>
              </w:r>
              <w:r>
                <w:rPr>
                  <w:noProof/>
                </w:rPr>
                <w:fldChar w:fldCharType="end"/>
              </w:r>
            </w:p>
            <w:p w14:paraId="69482B42" w14:textId="77777777" w:rsidR="00C94594" w:rsidRDefault="00C94594">
              <w:pPr>
                <w:pStyle w:val="TOC2"/>
                <w:tabs>
                  <w:tab w:val="right" w:leader="dot" w:pos="10070"/>
                </w:tabs>
                <w:rPr>
                  <w:b w:val="0"/>
                  <w:noProof/>
                  <w:color w:val="auto"/>
                  <w:sz w:val="24"/>
                  <w:szCs w:val="24"/>
                  <w:lang w:val="nl-NL" w:eastAsia="ja-JP"/>
                </w:rPr>
              </w:pPr>
              <w:r>
                <w:rPr>
                  <w:noProof/>
                </w:rPr>
                <w:t>Bijlagen</w:t>
              </w:r>
              <w:r>
                <w:rPr>
                  <w:noProof/>
                </w:rPr>
                <w:tab/>
              </w:r>
              <w:r>
                <w:rPr>
                  <w:noProof/>
                </w:rPr>
                <w:fldChar w:fldCharType="begin"/>
              </w:r>
              <w:r>
                <w:rPr>
                  <w:noProof/>
                </w:rPr>
                <w:instrText xml:space="preserve"> PAGEREF _Toc358487844 \h </w:instrText>
              </w:r>
              <w:r>
                <w:rPr>
                  <w:noProof/>
                </w:rPr>
              </w:r>
              <w:r>
                <w:rPr>
                  <w:noProof/>
                </w:rPr>
                <w:fldChar w:fldCharType="separate"/>
              </w:r>
              <w:r>
                <w:rPr>
                  <w:noProof/>
                </w:rPr>
                <w:t>45</w:t>
              </w:r>
              <w:r>
                <w:rPr>
                  <w:noProof/>
                </w:rPr>
                <w:fldChar w:fldCharType="end"/>
              </w:r>
            </w:p>
            <w:p w14:paraId="10B06237" w14:textId="77777777" w:rsidR="00C94594" w:rsidRDefault="00C94594">
              <w:pPr>
                <w:pStyle w:val="TOC3"/>
                <w:tabs>
                  <w:tab w:val="left" w:pos="807"/>
                  <w:tab w:val="right" w:leader="dot" w:pos="10070"/>
                </w:tabs>
                <w:rPr>
                  <w:noProof/>
                  <w:color w:val="auto"/>
                  <w:sz w:val="24"/>
                  <w:szCs w:val="24"/>
                  <w:lang w:val="nl-NL" w:eastAsia="ja-JP"/>
                </w:rPr>
              </w:pPr>
              <w:r w:rsidRPr="00E76E7E">
                <w:rPr>
                  <w:noProof/>
                  <w:lang w:val="nl-NL"/>
                </w:rPr>
                <w:t>1.</w:t>
              </w:r>
              <w:r>
                <w:rPr>
                  <w:noProof/>
                  <w:color w:val="auto"/>
                  <w:sz w:val="24"/>
                  <w:szCs w:val="24"/>
                  <w:lang w:val="nl-NL" w:eastAsia="ja-JP"/>
                </w:rPr>
                <w:tab/>
              </w:r>
              <w:r w:rsidRPr="00E76E7E">
                <w:rPr>
                  <w:noProof/>
                  <w:lang w:val="nl-NL"/>
                </w:rPr>
                <w:t>Doelgroepsanalyse</w:t>
              </w:r>
              <w:r>
                <w:rPr>
                  <w:noProof/>
                </w:rPr>
                <w:tab/>
              </w:r>
              <w:r>
                <w:rPr>
                  <w:noProof/>
                </w:rPr>
                <w:fldChar w:fldCharType="begin"/>
              </w:r>
              <w:r>
                <w:rPr>
                  <w:noProof/>
                </w:rPr>
                <w:instrText xml:space="preserve"> PAGEREF _Toc358487845 \h </w:instrText>
              </w:r>
              <w:r>
                <w:rPr>
                  <w:noProof/>
                </w:rPr>
              </w:r>
              <w:r>
                <w:rPr>
                  <w:noProof/>
                </w:rPr>
                <w:fldChar w:fldCharType="separate"/>
              </w:r>
              <w:r>
                <w:rPr>
                  <w:noProof/>
                </w:rPr>
                <w:t>45</w:t>
              </w:r>
              <w:r>
                <w:rPr>
                  <w:noProof/>
                </w:rPr>
                <w:fldChar w:fldCharType="end"/>
              </w:r>
            </w:p>
            <w:p w14:paraId="59B48649" w14:textId="77777777" w:rsidR="00C94594" w:rsidRDefault="00C94594">
              <w:pPr>
                <w:pStyle w:val="TOC3"/>
                <w:tabs>
                  <w:tab w:val="left" w:pos="807"/>
                  <w:tab w:val="right" w:leader="dot" w:pos="10070"/>
                </w:tabs>
                <w:rPr>
                  <w:noProof/>
                  <w:color w:val="auto"/>
                  <w:sz w:val="24"/>
                  <w:szCs w:val="24"/>
                  <w:lang w:val="nl-NL" w:eastAsia="ja-JP"/>
                </w:rPr>
              </w:pPr>
              <w:r w:rsidRPr="00E76E7E">
                <w:rPr>
                  <w:noProof/>
                  <w:lang w:val="nl-NL"/>
                </w:rPr>
                <w:t>2.</w:t>
              </w:r>
              <w:r>
                <w:rPr>
                  <w:noProof/>
                  <w:color w:val="auto"/>
                  <w:sz w:val="24"/>
                  <w:szCs w:val="24"/>
                  <w:lang w:val="nl-NL" w:eastAsia="ja-JP"/>
                </w:rPr>
                <w:tab/>
              </w:r>
              <w:r w:rsidRPr="00E76E7E">
                <w:rPr>
                  <w:noProof/>
                  <w:lang w:val="nl-NL"/>
                </w:rPr>
                <w:t>Social media concurrentie analyse</w:t>
              </w:r>
              <w:r>
                <w:rPr>
                  <w:noProof/>
                </w:rPr>
                <w:tab/>
              </w:r>
              <w:r>
                <w:rPr>
                  <w:noProof/>
                </w:rPr>
                <w:fldChar w:fldCharType="begin"/>
              </w:r>
              <w:r>
                <w:rPr>
                  <w:noProof/>
                </w:rPr>
                <w:instrText xml:space="preserve"> PAGEREF _Toc358487846 \h </w:instrText>
              </w:r>
              <w:r>
                <w:rPr>
                  <w:noProof/>
                </w:rPr>
              </w:r>
              <w:r>
                <w:rPr>
                  <w:noProof/>
                </w:rPr>
                <w:fldChar w:fldCharType="separate"/>
              </w:r>
              <w:r>
                <w:rPr>
                  <w:noProof/>
                </w:rPr>
                <w:t>50</w:t>
              </w:r>
              <w:r>
                <w:rPr>
                  <w:noProof/>
                </w:rPr>
                <w:fldChar w:fldCharType="end"/>
              </w:r>
            </w:p>
            <w:p w14:paraId="7D908219" w14:textId="77777777" w:rsidR="00C94594" w:rsidRDefault="00C94594">
              <w:pPr>
                <w:pStyle w:val="TOC3"/>
                <w:tabs>
                  <w:tab w:val="left" w:pos="807"/>
                  <w:tab w:val="right" w:leader="dot" w:pos="10070"/>
                </w:tabs>
                <w:rPr>
                  <w:noProof/>
                  <w:color w:val="auto"/>
                  <w:sz w:val="24"/>
                  <w:szCs w:val="24"/>
                  <w:lang w:val="nl-NL" w:eastAsia="ja-JP"/>
                </w:rPr>
              </w:pPr>
              <w:r w:rsidRPr="00E76E7E">
                <w:rPr>
                  <w:noProof/>
                  <w:lang w:val="nl-NL"/>
                </w:rPr>
                <w:t>3.</w:t>
              </w:r>
              <w:r>
                <w:rPr>
                  <w:noProof/>
                  <w:color w:val="auto"/>
                  <w:sz w:val="24"/>
                  <w:szCs w:val="24"/>
                  <w:lang w:val="nl-NL" w:eastAsia="ja-JP"/>
                </w:rPr>
                <w:tab/>
              </w:r>
              <w:r w:rsidRPr="00E76E7E">
                <w:rPr>
                  <w:noProof/>
                  <w:lang w:val="nl-NL"/>
                </w:rPr>
                <w:t>Mail behorend bij enquêtes</w:t>
              </w:r>
              <w:r>
                <w:rPr>
                  <w:noProof/>
                </w:rPr>
                <w:tab/>
              </w:r>
              <w:r>
                <w:rPr>
                  <w:noProof/>
                </w:rPr>
                <w:fldChar w:fldCharType="begin"/>
              </w:r>
              <w:r>
                <w:rPr>
                  <w:noProof/>
                </w:rPr>
                <w:instrText xml:space="preserve"> PAGEREF _Toc358487847 \h </w:instrText>
              </w:r>
              <w:r>
                <w:rPr>
                  <w:noProof/>
                </w:rPr>
              </w:r>
              <w:r>
                <w:rPr>
                  <w:noProof/>
                </w:rPr>
                <w:fldChar w:fldCharType="separate"/>
              </w:r>
              <w:r>
                <w:rPr>
                  <w:noProof/>
                </w:rPr>
                <w:t>58</w:t>
              </w:r>
              <w:r>
                <w:rPr>
                  <w:noProof/>
                </w:rPr>
                <w:fldChar w:fldCharType="end"/>
              </w:r>
            </w:p>
            <w:p w14:paraId="2BDBE248" w14:textId="77777777" w:rsidR="00C94594" w:rsidRDefault="00C94594">
              <w:pPr>
                <w:pStyle w:val="TOC3"/>
                <w:tabs>
                  <w:tab w:val="left" w:pos="807"/>
                  <w:tab w:val="right" w:leader="dot" w:pos="10070"/>
                </w:tabs>
                <w:rPr>
                  <w:noProof/>
                  <w:color w:val="auto"/>
                  <w:sz w:val="24"/>
                  <w:szCs w:val="24"/>
                  <w:lang w:val="nl-NL" w:eastAsia="ja-JP"/>
                </w:rPr>
              </w:pPr>
              <w:r w:rsidRPr="00E76E7E">
                <w:rPr>
                  <w:noProof/>
                  <w:lang w:val="nl-NL"/>
                </w:rPr>
                <w:t>4.</w:t>
              </w:r>
              <w:r>
                <w:rPr>
                  <w:noProof/>
                  <w:color w:val="auto"/>
                  <w:sz w:val="24"/>
                  <w:szCs w:val="24"/>
                  <w:lang w:val="nl-NL" w:eastAsia="ja-JP"/>
                </w:rPr>
                <w:tab/>
              </w:r>
              <w:r w:rsidRPr="00E76E7E">
                <w:rPr>
                  <w:noProof/>
                  <w:lang w:val="nl-NL"/>
                </w:rPr>
                <w:t>Enquêtevragen voor bedrijven</w:t>
              </w:r>
              <w:r>
                <w:rPr>
                  <w:noProof/>
                </w:rPr>
                <w:tab/>
              </w:r>
              <w:r>
                <w:rPr>
                  <w:noProof/>
                </w:rPr>
                <w:fldChar w:fldCharType="begin"/>
              </w:r>
              <w:r>
                <w:rPr>
                  <w:noProof/>
                </w:rPr>
                <w:instrText xml:space="preserve"> PAGEREF _Toc358487848 \h </w:instrText>
              </w:r>
              <w:r>
                <w:rPr>
                  <w:noProof/>
                </w:rPr>
              </w:r>
              <w:r>
                <w:rPr>
                  <w:noProof/>
                </w:rPr>
                <w:fldChar w:fldCharType="separate"/>
              </w:r>
              <w:r>
                <w:rPr>
                  <w:noProof/>
                </w:rPr>
                <w:t>59</w:t>
              </w:r>
              <w:r>
                <w:rPr>
                  <w:noProof/>
                </w:rPr>
                <w:fldChar w:fldCharType="end"/>
              </w:r>
            </w:p>
            <w:p w14:paraId="2D84BEE5" w14:textId="77777777" w:rsidR="00C94594" w:rsidRDefault="00C94594">
              <w:pPr>
                <w:pStyle w:val="TOC3"/>
                <w:tabs>
                  <w:tab w:val="left" w:pos="807"/>
                  <w:tab w:val="right" w:leader="dot" w:pos="10070"/>
                </w:tabs>
                <w:rPr>
                  <w:noProof/>
                  <w:color w:val="auto"/>
                  <w:sz w:val="24"/>
                  <w:szCs w:val="24"/>
                  <w:lang w:val="nl-NL" w:eastAsia="ja-JP"/>
                </w:rPr>
              </w:pPr>
              <w:r w:rsidRPr="00E76E7E">
                <w:rPr>
                  <w:noProof/>
                  <w:lang w:val="nl-NL"/>
                </w:rPr>
                <w:t>5.</w:t>
              </w:r>
              <w:r>
                <w:rPr>
                  <w:noProof/>
                  <w:color w:val="auto"/>
                  <w:sz w:val="24"/>
                  <w:szCs w:val="24"/>
                  <w:lang w:val="nl-NL" w:eastAsia="ja-JP"/>
                </w:rPr>
                <w:tab/>
              </w:r>
              <w:r w:rsidRPr="00E76E7E">
                <w:rPr>
                  <w:noProof/>
                  <w:lang w:val="nl-NL"/>
                </w:rPr>
                <w:t>Resultaten enquête voor bedrijven</w:t>
              </w:r>
              <w:r>
                <w:rPr>
                  <w:noProof/>
                </w:rPr>
                <w:tab/>
              </w:r>
              <w:r>
                <w:rPr>
                  <w:noProof/>
                </w:rPr>
                <w:fldChar w:fldCharType="begin"/>
              </w:r>
              <w:r>
                <w:rPr>
                  <w:noProof/>
                </w:rPr>
                <w:instrText xml:space="preserve"> PAGEREF _Toc358487849 \h </w:instrText>
              </w:r>
              <w:r>
                <w:rPr>
                  <w:noProof/>
                </w:rPr>
              </w:r>
              <w:r>
                <w:rPr>
                  <w:noProof/>
                </w:rPr>
                <w:fldChar w:fldCharType="separate"/>
              </w:r>
              <w:r>
                <w:rPr>
                  <w:noProof/>
                </w:rPr>
                <w:t>70</w:t>
              </w:r>
              <w:r>
                <w:rPr>
                  <w:noProof/>
                </w:rPr>
                <w:fldChar w:fldCharType="end"/>
              </w:r>
            </w:p>
            <w:p w14:paraId="589C2FC1" w14:textId="77777777" w:rsidR="00C94594" w:rsidRDefault="00C94594">
              <w:pPr>
                <w:pStyle w:val="TOC3"/>
                <w:tabs>
                  <w:tab w:val="left" w:pos="807"/>
                  <w:tab w:val="right" w:leader="dot" w:pos="10070"/>
                </w:tabs>
                <w:rPr>
                  <w:noProof/>
                  <w:color w:val="auto"/>
                  <w:sz w:val="24"/>
                  <w:szCs w:val="24"/>
                  <w:lang w:val="nl-NL" w:eastAsia="ja-JP"/>
                </w:rPr>
              </w:pPr>
              <w:r w:rsidRPr="00E76E7E">
                <w:rPr>
                  <w:noProof/>
                  <w:lang w:val="nl-NL"/>
                </w:rPr>
                <w:t>6.</w:t>
              </w:r>
              <w:r>
                <w:rPr>
                  <w:noProof/>
                  <w:color w:val="auto"/>
                  <w:sz w:val="24"/>
                  <w:szCs w:val="24"/>
                  <w:lang w:val="nl-NL" w:eastAsia="ja-JP"/>
                </w:rPr>
                <w:tab/>
              </w:r>
              <w:r w:rsidRPr="00E76E7E">
                <w:rPr>
                  <w:noProof/>
                  <w:lang w:val="nl-NL"/>
                </w:rPr>
                <w:t>Enquête voor particulieren</w:t>
              </w:r>
              <w:r>
                <w:rPr>
                  <w:noProof/>
                </w:rPr>
                <w:tab/>
              </w:r>
              <w:r>
                <w:rPr>
                  <w:noProof/>
                </w:rPr>
                <w:fldChar w:fldCharType="begin"/>
              </w:r>
              <w:r>
                <w:rPr>
                  <w:noProof/>
                </w:rPr>
                <w:instrText xml:space="preserve"> PAGEREF _Toc358487850 \h </w:instrText>
              </w:r>
              <w:r>
                <w:rPr>
                  <w:noProof/>
                </w:rPr>
              </w:r>
              <w:r>
                <w:rPr>
                  <w:noProof/>
                </w:rPr>
                <w:fldChar w:fldCharType="separate"/>
              </w:r>
              <w:r>
                <w:rPr>
                  <w:noProof/>
                </w:rPr>
                <w:t>86</w:t>
              </w:r>
              <w:r>
                <w:rPr>
                  <w:noProof/>
                </w:rPr>
                <w:fldChar w:fldCharType="end"/>
              </w:r>
            </w:p>
            <w:p w14:paraId="7AE0F3C6" w14:textId="77777777" w:rsidR="00C94594" w:rsidRDefault="00C94594">
              <w:pPr>
                <w:pStyle w:val="TOC3"/>
                <w:tabs>
                  <w:tab w:val="left" w:pos="807"/>
                  <w:tab w:val="right" w:leader="dot" w:pos="10070"/>
                </w:tabs>
                <w:rPr>
                  <w:noProof/>
                  <w:color w:val="auto"/>
                  <w:sz w:val="24"/>
                  <w:szCs w:val="24"/>
                  <w:lang w:val="nl-NL" w:eastAsia="ja-JP"/>
                </w:rPr>
              </w:pPr>
              <w:r w:rsidRPr="00E76E7E">
                <w:rPr>
                  <w:noProof/>
                  <w:lang w:val="nl-NL"/>
                </w:rPr>
                <w:t>7.</w:t>
              </w:r>
              <w:r>
                <w:rPr>
                  <w:noProof/>
                  <w:color w:val="auto"/>
                  <w:sz w:val="24"/>
                  <w:szCs w:val="24"/>
                  <w:lang w:val="nl-NL" w:eastAsia="ja-JP"/>
                </w:rPr>
                <w:tab/>
              </w:r>
              <w:r w:rsidRPr="00E76E7E">
                <w:rPr>
                  <w:noProof/>
                  <w:lang w:val="nl-NL"/>
                </w:rPr>
                <w:t>Resultaten enquêtes particulieren</w:t>
              </w:r>
              <w:r>
                <w:rPr>
                  <w:noProof/>
                </w:rPr>
                <w:tab/>
              </w:r>
              <w:r>
                <w:rPr>
                  <w:noProof/>
                </w:rPr>
                <w:fldChar w:fldCharType="begin"/>
              </w:r>
              <w:r>
                <w:rPr>
                  <w:noProof/>
                </w:rPr>
                <w:instrText xml:space="preserve"> PAGEREF _Toc358487851 \h </w:instrText>
              </w:r>
              <w:r>
                <w:rPr>
                  <w:noProof/>
                </w:rPr>
              </w:r>
              <w:r>
                <w:rPr>
                  <w:noProof/>
                </w:rPr>
                <w:fldChar w:fldCharType="separate"/>
              </w:r>
              <w:r>
                <w:rPr>
                  <w:noProof/>
                </w:rPr>
                <w:t>94</w:t>
              </w:r>
              <w:r>
                <w:rPr>
                  <w:noProof/>
                </w:rPr>
                <w:fldChar w:fldCharType="end"/>
              </w:r>
            </w:p>
            <w:p w14:paraId="22F4EC04" w14:textId="77777777" w:rsidR="00C94594" w:rsidRDefault="00C94594">
              <w:pPr>
                <w:pStyle w:val="TOC3"/>
                <w:tabs>
                  <w:tab w:val="left" w:pos="807"/>
                  <w:tab w:val="right" w:leader="dot" w:pos="10070"/>
                </w:tabs>
                <w:rPr>
                  <w:noProof/>
                  <w:color w:val="auto"/>
                  <w:sz w:val="24"/>
                  <w:szCs w:val="24"/>
                  <w:lang w:val="nl-NL" w:eastAsia="ja-JP"/>
                </w:rPr>
              </w:pPr>
              <w:r w:rsidRPr="00E76E7E">
                <w:rPr>
                  <w:noProof/>
                  <w:lang w:val="nl-NL"/>
                </w:rPr>
                <w:t>8.</w:t>
              </w:r>
              <w:r>
                <w:rPr>
                  <w:noProof/>
                  <w:color w:val="auto"/>
                  <w:sz w:val="24"/>
                  <w:szCs w:val="24"/>
                  <w:lang w:val="nl-NL" w:eastAsia="ja-JP"/>
                </w:rPr>
                <w:tab/>
              </w:r>
              <w:r w:rsidRPr="00E76E7E">
                <w:rPr>
                  <w:noProof/>
                  <w:lang w:val="nl-NL"/>
                </w:rPr>
                <w:t>Interview 1</w:t>
              </w:r>
              <w:r>
                <w:rPr>
                  <w:noProof/>
                </w:rPr>
                <w:tab/>
              </w:r>
              <w:r>
                <w:rPr>
                  <w:noProof/>
                </w:rPr>
                <w:fldChar w:fldCharType="begin"/>
              </w:r>
              <w:r>
                <w:rPr>
                  <w:noProof/>
                </w:rPr>
                <w:instrText xml:space="preserve"> PAGEREF _Toc358487852 \h </w:instrText>
              </w:r>
              <w:r>
                <w:rPr>
                  <w:noProof/>
                </w:rPr>
              </w:r>
              <w:r>
                <w:rPr>
                  <w:noProof/>
                </w:rPr>
                <w:fldChar w:fldCharType="separate"/>
              </w:r>
              <w:r>
                <w:rPr>
                  <w:noProof/>
                </w:rPr>
                <w:t>113</w:t>
              </w:r>
              <w:r>
                <w:rPr>
                  <w:noProof/>
                </w:rPr>
                <w:fldChar w:fldCharType="end"/>
              </w:r>
            </w:p>
            <w:p w14:paraId="290F1D50" w14:textId="77777777" w:rsidR="00C94594" w:rsidRDefault="00C94594">
              <w:pPr>
                <w:pStyle w:val="TOC3"/>
                <w:tabs>
                  <w:tab w:val="left" w:pos="807"/>
                  <w:tab w:val="right" w:leader="dot" w:pos="10070"/>
                </w:tabs>
                <w:rPr>
                  <w:noProof/>
                  <w:color w:val="auto"/>
                  <w:sz w:val="24"/>
                  <w:szCs w:val="24"/>
                  <w:lang w:val="nl-NL" w:eastAsia="ja-JP"/>
                </w:rPr>
              </w:pPr>
              <w:r w:rsidRPr="00E76E7E">
                <w:rPr>
                  <w:noProof/>
                  <w:lang w:val="nl-NL"/>
                </w:rPr>
                <w:t>9.</w:t>
              </w:r>
              <w:r>
                <w:rPr>
                  <w:noProof/>
                  <w:color w:val="auto"/>
                  <w:sz w:val="24"/>
                  <w:szCs w:val="24"/>
                  <w:lang w:val="nl-NL" w:eastAsia="ja-JP"/>
                </w:rPr>
                <w:tab/>
              </w:r>
              <w:r w:rsidRPr="00E76E7E">
                <w:rPr>
                  <w:noProof/>
                  <w:lang w:val="nl-NL"/>
                </w:rPr>
                <w:t>Interview 2</w:t>
              </w:r>
              <w:r>
                <w:rPr>
                  <w:noProof/>
                </w:rPr>
                <w:tab/>
              </w:r>
              <w:r>
                <w:rPr>
                  <w:noProof/>
                </w:rPr>
                <w:fldChar w:fldCharType="begin"/>
              </w:r>
              <w:r>
                <w:rPr>
                  <w:noProof/>
                </w:rPr>
                <w:instrText xml:space="preserve"> PAGEREF _Toc358487853 \h </w:instrText>
              </w:r>
              <w:r>
                <w:rPr>
                  <w:noProof/>
                </w:rPr>
              </w:r>
              <w:r>
                <w:rPr>
                  <w:noProof/>
                </w:rPr>
                <w:fldChar w:fldCharType="separate"/>
              </w:r>
              <w:r>
                <w:rPr>
                  <w:noProof/>
                </w:rPr>
                <w:t>118</w:t>
              </w:r>
              <w:r>
                <w:rPr>
                  <w:noProof/>
                </w:rPr>
                <w:fldChar w:fldCharType="end"/>
              </w:r>
            </w:p>
            <w:p w14:paraId="43E440F5" w14:textId="50A84E0C" w:rsidR="00C94594" w:rsidRDefault="00C94594">
              <w:pPr>
                <w:pStyle w:val="TOC3"/>
                <w:tabs>
                  <w:tab w:val="left" w:pos="929"/>
                  <w:tab w:val="right" w:leader="dot" w:pos="10070"/>
                </w:tabs>
                <w:rPr>
                  <w:noProof/>
                  <w:color w:val="auto"/>
                  <w:sz w:val="24"/>
                  <w:szCs w:val="24"/>
                  <w:lang w:val="nl-NL" w:eastAsia="ja-JP"/>
                </w:rPr>
              </w:pPr>
              <w:r w:rsidRPr="00E76E7E">
                <w:rPr>
                  <w:noProof/>
                  <w:lang w:val="nl-NL"/>
                </w:rPr>
                <w:t>10.</w:t>
              </w:r>
              <w:r>
                <w:rPr>
                  <w:noProof/>
                  <w:color w:val="auto"/>
                  <w:sz w:val="24"/>
                  <w:szCs w:val="24"/>
                  <w:lang w:val="nl-NL" w:eastAsia="ja-JP"/>
                </w:rPr>
                <w:t xml:space="preserve">  </w:t>
              </w:r>
              <w:r w:rsidRPr="00E76E7E">
                <w:rPr>
                  <w:noProof/>
                  <w:lang w:val="nl-NL"/>
                </w:rPr>
                <w:t>Interview 3</w:t>
              </w:r>
              <w:r>
                <w:rPr>
                  <w:noProof/>
                </w:rPr>
                <w:tab/>
              </w:r>
              <w:r>
                <w:rPr>
                  <w:noProof/>
                </w:rPr>
                <w:fldChar w:fldCharType="begin"/>
              </w:r>
              <w:r>
                <w:rPr>
                  <w:noProof/>
                </w:rPr>
                <w:instrText xml:space="preserve"> PAGEREF _Toc358487854 \h </w:instrText>
              </w:r>
              <w:r>
                <w:rPr>
                  <w:noProof/>
                </w:rPr>
              </w:r>
              <w:r>
                <w:rPr>
                  <w:noProof/>
                </w:rPr>
                <w:fldChar w:fldCharType="separate"/>
              </w:r>
              <w:r>
                <w:rPr>
                  <w:noProof/>
                </w:rPr>
                <w:t>121</w:t>
              </w:r>
              <w:r>
                <w:rPr>
                  <w:noProof/>
                </w:rPr>
                <w:fldChar w:fldCharType="end"/>
              </w:r>
            </w:p>
            <w:p w14:paraId="269CC801" w14:textId="2D8F09EE" w:rsidR="00C94594" w:rsidRDefault="00C94594">
              <w:pPr>
                <w:pStyle w:val="TOC3"/>
                <w:tabs>
                  <w:tab w:val="left" w:pos="929"/>
                  <w:tab w:val="right" w:leader="dot" w:pos="10070"/>
                </w:tabs>
                <w:rPr>
                  <w:noProof/>
                  <w:color w:val="auto"/>
                  <w:sz w:val="24"/>
                  <w:szCs w:val="24"/>
                  <w:lang w:val="nl-NL" w:eastAsia="ja-JP"/>
                </w:rPr>
              </w:pPr>
              <w:r>
                <w:rPr>
                  <w:noProof/>
                </w:rPr>
                <w:t>11.</w:t>
              </w:r>
              <w:r>
                <w:rPr>
                  <w:noProof/>
                  <w:color w:val="auto"/>
                  <w:sz w:val="24"/>
                  <w:szCs w:val="24"/>
                  <w:lang w:val="nl-NL" w:eastAsia="ja-JP"/>
                </w:rPr>
                <w:t xml:space="preserve">  </w:t>
              </w:r>
              <w:r>
                <w:rPr>
                  <w:noProof/>
                </w:rPr>
                <w:t>Interview 4</w:t>
              </w:r>
              <w:r>
                <w:rPr>
                  <w:noProof/>
                </w:rPr>
                <w:tab/>
              </w:r>
              <w:r>
                <w:rPr>
                  <w:noProof/>
                </w:rPr>
                <w:fldChar w:fldCharType="begin"/>
              </w:r>
              <w:r>
                <w:rPr>
                  <w:noProof/>
                </w:rPr>
                <w:instrText xml:space="preserve"> PAGEREF _Toc358487855 \h </w:instrText>
              </w:r>
              <w:r>
                <w:rPr>
                  <w:noProof/>
                </w:rPr>
              </w:r>
              <w:r>
                <w:rPr>
                  <w:noProof/>
                </w:rPr>
                <w:fldChar w:fldCharType="separate"/>
              </w:r>
              <w:r>
                <w:rPr>
                  <w:noProof/>
                </w:rPr>
                <w:t>123</w:t>
              </w:r>
              <w:r>
                <w:rPr>
                  <w:noProof/>
                </w:rPr>
                <w:fldChar w:fldCharType="end"/>
              </w:r>
            </w:p>
            <w:p w14:paraId="67B18F66" w14:textId="44B6AECD" w:rsidR="00C94594" w:rsidRDefault="00C94594">
              <w:pPr>
                <w:pStyle w:val="TOC3"/>
                <w:tabs>
                  <w:tab w:val="left" w:pos="929"/>
                  <w:tab w:val="right" w:leader="dot" w:pos="10070"/>
                </w:tabs>
                <w:rPr>
                  <w:noProof/>
                  <w:color w:val="auto"/>
                  <w:sz w:val="24"/>
                  <w:szCs w:val="24"/>
                  <w:lang w:val="nl-NL" w:eastAsia="ja-JP"/>
                </w:rPr>
              </w:pPr>
              <w:r>
                <w:rPr>
                  <w:noProof/>
                </w:rPr>
                <w:t>12.  Interview 5</w:t>
              </w:r>
              <w:r>
                <w:rPr>
                  <w:noProof/>
                </w:rPr>
                <w:tab/>
              </w:r>
              <w:r>
                <w:rPr>
                  <w:noProof/>
                </w:rPr>
                <w:fldChar w:fldCharType="begin"/>
              </w:r>
              <w:r>
                <w:rPr>
                  <w:noProof/>
                </w:rPr>
                <w:instrText xml:space="preserve"> PAGEREF _Toc358487856 \h </w:instrText>
              </w:r>
              <w:r>
                <w:rPr>
                  <w:noProof/>
                </w:rPr>
              </w:r>
              <w:r>
                <w:rPr>
                  <w:noProof/>
                </w:rPr>
                <w:fldChar w:fldCharType="separate"/>
              </w:r>
              <w:r>
                <w:rPr>
                  <w:noProof/>
                </w:rPr>
                <w:t>125</w:t>
              </w:r>
              <w:r>
                <w:rPr>
                  <w:noProof/>
                </w:rPr>
                <w:fldChar w:fldCharType="end"/>
              </w:r>
            </w:p>
            <w:p w14:paraId="21D72F5F" w14:textId="58D9994B" w:rsidR="00C94594" w:rsidRDefault="00C94594">
              <w:pPr>
                <w:pStyle w:val="TOC3"/>
                <w:tabs>
                  <w:tab w:val="left" w:pos="929"/>
                  <w:tab w:val="right" w:leader="dot" w:pos="10070"/>
                </w:tabs>
                <w:rPr>
                  <w:noProof/>
                  <w:color w:val="auto"/>
                  <w:sz w:val="24"/>
                  <w:szCs w:val="24"/>
                  <w:lang w:val="nl-NL" w:eastAsia="ja-JP"/>
                </w:rPr>
              </w:pPr>
              <w:r>
                <w:rPr>
                  <w:noProof/>
                </w:rPr>
                <w:t>13.</w:t>
              </w:r>
              <w:r>
                <w:rPr>
                  <w:noProof/>
                  <w:color w:val="auto"/>
                  <w:sz w:val="24"/>
                  <w:szCs w:val="24"/>
                  <w:lang w:val="nl-NL" w:eastAsia="ja-JP"/>
                </w:rPr>
                <w:t xml:space="preserve">  </w:t>
              </w:r>
              <w:r>
                <w:rPr>
                  <w:noProof/>
                </w:rPr>
                <w:t>Interview 6</w:t>
              </w:r>
              <w:r>
                <w:rPr>
                  <w:noProof/>
                </w:rPr>
                <w:tab/>
              </w:r>
              <w:r>
                <w:rPr>
                  <w:noProof/>
                </w:rPr>
                <w:fldChar w:fldCharType="begin"/>
              </w:r>
              <w:r>
                <w:rPr>
                  <w:noProof/>
                </w:rPr>
                <w:instrText xml:space="preserve"> PAGEREF _Toc358487857 \h </w:instrText>
              </w:r>
              <w:r>
                <w:rPr>
                  <w:noProof/>
                </w:rPr>
              </w:r>
              <w:r>
                <w:rPr>
                  <w:noProof/>
                </w:rPr>
                <w:fldChar w:fldCharType="separate"/>
              </w:r>
              <w:r>
                <w:rPr>
                  <w:noProof/>
                </w:rPr>
                <w:t>127</w:t>
              </w:r>
              <w:r>
                <w:rPr>
                  <w:noProof/>
                </w:rPr>
                <w:fldChar w:fldCharType="end"/>
              </w:r>
            </w:p>
            <w:p w14:paraId="46F4EDC5" w14:textId="482AFEBF" w:rsidR="0026328D" w:rsidRPr="0087426B" w:rsidRDefault="0026328D">
              <w:pPr>
                <w:rPr>
                  <w:lang w:val="nl-NL"/>
                </w:rPr>
              </w:pPr>
              <w:r w:rsidRPr="0087426B">
                <w:rPr>
                  <w:b/>
                  <w:bCs/>
                  <w:noProof/>
                  <w:lang w:val="nl-NL"/>
                </w:rPr>
                <w:fldChar w:fldCharType="end"/>
              </w:r>
            </w:p>
          </w:sdtContent>
        </w:sdt>
        <w:p w14:paraId="16FA7979" w14:textId="38221D2A" w:rsidR="007B0731" w:rsidRPr="0087426B" w:rsidRDefault="007B0731" w:rsidP="007B0731">
          <w:pPr>
            <w:rPr>
              <w:lang w:val="nl-NL"/>
            </w:rPr>
          </w:pPr>
        </w:p>
        <w:p w14:paraId="2212C39E" w14:textId="77777777" w:rsidR="00F15B89" w:rsidRPr="0087426B" w:rsidRDefault="00F15B89" w:rsidP="00F15B89">
          <w:pPr>
            <w:pStyle w:val="Heading2"/>
            <w:numPr>
              <w:ilvl w:val="0"/>
              <w:numId w:val="11"/>
            </w:numPr>
          </w:pPr>
          <w:bookmarkStart w:id="3" w:name="_Toc358487815"/>
          <w:r w:rsidRPr="0087426B">
            <w:t>Inleiding</w:t>
          </w:r>
          <w:bookmarkEnd w:id="3"/>
        </w:p>
        <w:p w14:paraId="44E741C4" w14:textId="244142BD" w:rsidR="00F15B89" w:rsidRPr="0087426B" w:rsidRDefault="004D6CE8" w:rsidP="00F15B89">
          <w:pPr>
            <w:pStyle w:val="Heading3"/>
            <w:numPr>
              <w:ilvl w:val="1"/>
              <w:numId w:val="11"/>
            </w:numPr>
            <w:rPr>
              <w:lang w:val="nl-NL"/>
            </w:rPr>
          </w:pPr>
          <w:bookmarkStart w:id="4" w:name="_Toc358487816"/>
          <w:r w:rsidRPr="0087426B">
            <w:rPr>
              <w:lang w:val="nl-NL"/>
            </w:rPr>
            <w:t>Algemeen</w:t>
          </w:r>
          <w:bookmarkEnd w:id="4"/>
        </w:p>
        <w:p w14:paraId="67F755C1" w14:textId="16A1C7A0" w:rsidR="004D6CE8" w:rsidRPr="00831B47" w:rsidRDefault="004D6CE8" w:rsidP="004D6CE8">
          <w:pPr>
            <w:pStyle w:val="Heading4"/>
            <w:rPr>
              <w:sz w:val="22"/>
              <w:lang w:val="nl-NL"/>
            </w:rPr>
          </w:pPr>
          <w:r w:rsidRPr="00831B47">
            <w:rPr>
              <w:sz w:val="22"/>
              <w:lang w:val="nl-NL"/>
            </w:rPr>
            <w:t>Aanleiding</w:t>
          </w:r>
        </w:p>
        <w:p w14:paraId="76D2CCF9" w14:textId="5E5C2A6E" w:rsidR="004B3430" w:rsidRPr="00831B47" w:rsidRDefault="004B3430" w:rsidP="004B3430">
          <w:pPr>
            <w:rPr>
              <w:sz w:val="22"/>
              <w:lang w:val="nl-NL"/>
            </w:rPr>
          </w:pPr>
          <w:r w:rsidRPr="00831B47">
            <w:rPr>
              <w:sz w:val="22"/>
              <w:lang w:val="nl-NL"/>
            </w:rPr>
            <w:t>Zeeuws-Vlaanderen is een krimpgebied, waar veel ontgroening en vergrijzing plaats vindt. Vee</w:t>
          </w:r>
          <w:r w:rsidR="0035274F" w:rsidRPr="00831B47">
            <w:rPr>
              <w:sz w:val="22"/>
              <w:lang w:val="nl-NL"/>
            </w:rPr>
            <w:t xml:space="preserve">l jongeren trekken naar de steden </w:t>
          </w:r>
          <w:r w:rsidRPr="00831B47">
            <w:rPr>
              <w:sz w:val="22"/>
              <w:lang w:val="nl-NL"/>
            </w:rPr>
            <w:t>voor meer uitdaging en kansen</w:t>
          </w:r>
          <w:r w:rsidR="00114F80" w:rsidRPr="00831B47">
            <w:rPr>
              <w:sz w:val="22"/>
              <w:lang w:val="nl-NL"/>
            </w:rPr>
            <w:t xml:space="preserve"> op de arbeidsmarkt</w:t>
          </w:r>
          <w:r w:rsidR="0035274F" w:rsidRPr="00831B47">
            <w:rPr>
              <w:sz w:val="22"/>
              <w:lang w:val="nl-NL"/>
            </w:rPr>
            <w:t>. V</w:t>
          </w:r>
          <w:r w:rsidRPr="00831B47">
            <w:rPr>
              <w:sz w:val="22"/>
              <w:lang w:val="nl-NL"/>
            </w:rPr>
            <w:t xml:space="preserve">eel ouderen komen of blijven in Zeeland voor de rust </w:t>
          </w:r>
          <w:r w:rsidR="0035274F" w:rsidRPr="00831B47">
            <w:rPr>
              <w:sz w:val="22"/>
              <w:lang w:val="nl-NL"/>
            </w:rPr>
            <w:t>die de provincie biedt</w:t>
          </w:r>
          <w:r w:rsidRPr="00831B47">
            <w:rPr>
              <w:sz w:val="22"/>
              <w:lang w:val="nl-NL"/>
            </w:rPr>
            <w:t xml:space="preserve">. Naar eigen inzicht en ervaring </w:t>
          </w:r>
          <w:r w:rsidR="0035274F" w:rsidRPr="00831B47">
            <w:rPr>
              <w:sz w:val="22"/>
              <w:lang w:val="nl-NL"/>
            </w:rPr>
            <w:t>heeft het gebied meer te bieden dan dat over het algemeen bekend is. Het is een feit dat er minder faciliteiten zijn dan in de grotere steden, waardoor velen wegtrekken. Maar door te kijken naar de kansen en mogelijkheden in het gebied en hier stap voor stap op in te spelen</w:t>
          </w:r>
          <w:r w:rsidR="00253848" w:rsidRPr="00831B47">
            <w:rPr>
              <w:sz w:val="22"/>
              <w:lang w:val="nl-NL"/>
            </w:rPr>
            <w:t>,</w:t>
          </w:r>
          <w:r w:rsidR="0035274F" w:rsidRPr="00831B47">
            <w:rPr>
              <w:sz w:val="22"/>
              <w:lang w:val="nl-NL"/>
            </w:rPr>
            <w:t xml:space="preserve"> </w:t>
          </w:r>
          <w:r w:rsidR="00253848" w:rsidRPr="00831B47">
            <w:rPr>
              <w:sz w:val="22"/>
              <w:lang w:val="nl-NL"/>
            </w:rPr>
            <w:t xml:space="preserve">kan </w:t>
          </w:r>
          <w:r w:rsidR="0035274F" w:rsidRPr="00831B47">
            <w:rPr>
              <w:sz w:val="22"/>
              <w:lang w:val="nl-NL"/>
            </w:rPr>
            <w:t>de provincie</w:t>
          </w:r>
          <w:r w:rsidR="00253848" w:rsidRPr="00831B47">
            <w:rPr>
              <w:sz w:val="22"/>
              <w:lang w:val="nl-NL"/>
            </w:rPr>
            <w:t xml:space="preserve"> aantrekkelijker worden en aangenamer voor niet enkel de toeristen, maar voornamelijk voor de inwoners van Zeeuws-Vlaanderen. Door kennis te maken met </w:t>
          </w:r>
          <w:r w:rsidR="00E63649" w:rsidRPr="00831B47">
            <w:rPr>
              <w:sz w:val="22"/>
              <w:lang w:val="nl-NL"/>
            </w:rPr>
            <w:t xml:space="preserve">strandpaviljoen </w:t>
          </w:r>
          <w:r w:rsidR="00253848" w:rsidRPr="00831B47">
            <w:rPr>
              <w:sz w:val="22"/>
              <w:lang w:val="nl-NL"/>
            </w:rPr>
            <w:t>Loods Tien, werd al snel duidelij</w:t>
          </w:r>
          <w:r w:rsidR="00114F80" w:rsidRPr="00831B47">
            <w:rPr>
              <w:sz w:val="22"/>
              <w:lang w:val="nl-NL"/>
            </w:rPr>
            <w:t>k dat dit ee</w:t>
          </w:r>
          <w:r w:rsidR="00253848" w:rsidRPr="00831B47">
            <w:rPr>
              <w:sz w:val="22"/>
              <w:lang w:val="nl-NL"/>
            </w:rPr>
            <w:t xml:space="preserve">n locatie is die veel potentie heeft in het gebied. Het was meteen duidelijk dat het Boothuis voor veel meer geschikt is dan </w:t>
          </w:r>
          <w:r w:rsidR="00114F80" w:rsidRPr="00831B47">
            <w:rPr>
              <w:sz w:val="22"/>
              <w:lang w:val="nl-NL"/>
            </w:rPr>
            <w:t xml:space="preserve">hoe het </w:t>
          </w:r>
          <w:r w:rsidR="00253848" w:rsidRPr="00831B47">
            <w:rPr>
              <w:sz w:val="22"/>
              <w:lang w:val="nl-NL"/>
            </w:rPr>
            <w:t>in de huidige situatie</w:t>
          </w:r>
          <w:r w:rsidR="00114F80" w:rsidRPr="00831B47">
            <w:rPr>
              <w:sz w:val="22"/>
              <w:lang w:val="nl-NL"/>
            </w:rPr>
            <w:t xml:space="preserve"> benut wordt</w:t>
          </w:r>
          <w:r w:rsidR="00253848" w:rsidRPr="00831B47">
            <w:rPr>
              <w:sz w:val="22"/>
              <w:lang w:val="nl-NL"/>
            </w:rPr>
            <w:t xml:space="preserve">. </w:t>
          </w:r>
        </w:p>
        <w:p w14:paraId="100E6552" w14:textId="77FD1899" w:rsidR="00253848" w:rsidRPr="00831B47" w:rsidRDefault="004D6CE8" w:rsidP="004D6CE8">
          <w:pPr>
            <w:pStyle w:val="Heading4"/>
            <w:rPr>
              <w:sz w:val="22"/>
              <w:lang w:val="nl-NL"/>
            </w:rPr>
          </w:pPr>
          <w:r w:rsidRPr="00831B47">
            <w:rPr>
              <w:sz w:val="22"/>
              <w:lang w:val="nl-NL"/>
            </w:rPr>
            <w:t>Beperkingen</w:t>
          </w:r>
        </w:p>
        <w:p w14:paraId="1351ADD1" w14:textId="1E8B6099" w:rsidR="00253848" w:rsidRPr="00831B47" w:rsidRDefault="00253848" w:rsidP="004B3430">
          <w:pPr>
            <w:rPr>
              <w:sz w:val="22"/>
              <w:lang w:val="nl-NL"/>
            </w:rPr>
          </w:pPr>
          <w:r w:rsidRPr="00831B47">
            <w:rPr>
              <w:sz w:val="22"/>
              <w:lang w:val="nl-NL"/>
            </w:rPr>
            <w:t>Het onderzoek is enkel ge</w:t>
          </w:r>
          <w:r w:rsidR="00E63649" w:rsidRPr="00831B47">
            <w:rPr>
              <w:sz w:val="22"/>
              <w:lang w:val="nl-NL"/>
            </w:rPr>
            <w:t>richt op het Boothuis, de privé</w:t>
          </w:r>
          <w:r w:rsidRPr="00831B47">
            <w:rPr>
              <w:sz w:val="22"/>
              <w:lang w:val="nl-NL"/>
            </w:rPr>
            <w:t xml:space="preserve">ruimte </w:t>
          </w:r>
          <w:r w:rsidR="00E63649" w:rsidRPr="00831B47">
            <w:rPr>
              <w:sz w:val="22"/>
              <w:lang w:val="nl-NL"/>
            </w:rPr>
            <w:t xml:space="preserve">geïntegreerd in het </w:t>
          </w:r>
          <w:r w:rsidRPr="00831B47">
            <w:rPr>
              <w:sz w:val="22"/>
              <w:lang w:val="nl-NL"/>
            </w:rPr>
            <w:t xml:space="preserve">strandpaviljoen Loods Tien. Er wordt in dit onderzoek gekeken naar wat er mogelijk zou zijn </w:t>
          </w:r>
          <w:r w:rsidR="00E63649" w:rsidRPr="00831B47">
            <w:rPr>
              <w:sz w:val="22"/>
              <w:lang w:val="nl-NL"/>
            </w:rPr>
            <w:t>met</w:t>
          </w:r>
          <w:r w:rsidRPr="00831B47">
            <w:rPr>
              <w:sz w:val="22"/>
              <w:lang w:val="nl-NL"/>
            </w:rPr>
            <w:t xml:space="preserve"> deze ruimte</w:t>
          </w:r>
          <w:r w:rsidR="00E63649" w:rsidRPr="00831B47">
            <w:rPr>
              <w:sz w:val="22"/>
              <w:lang w:val="nl-NL"/>
            </w:rPr>
            <w:t>. Het onderzoek is beperkt gericht op</w:t>
          </w:r>
          <w:r w:rsidR="005E0FCC" w:rsidRPr="00831B47">
            <w:rPr>
              <w:sz w:val="22"/>
              <w:lang w:val="nl-NL"/>
            </w:rPr>
            <w:t xml:space="preserve"> deze locatie. De verhuur is gericht op de periode van september tot en met juni </w:t>
          </w:r>
          <w:r w:rsidR="00E92EC6" w:rsidRPr="00831B47">
            <w:rPr>
              <w:sz w:val="22"/>
              <w:lang w:val="nl-NL"/>
            </w:rPr>
            <w:t xml:space="preserve">en de doelgroep zijn bedrijven gelokaliseerd in Zeeuws-Vlaanderen en inwoners van Zeeuws-Vlaanderen. Er wordt wegens een beperkte tijd niet ingegaan op de inhoud van de activiteiten die het bedrijf kan aanbieden. Er wordt wel gekeken naar een prijsindicatie die het bedrijf kan vaststellen, maar deze is enkel gebaseerd op de uitslag van de enquêtes en niet onderbouwd met de kosten van het bedrijf. </w:t>
          </w:r>
        </w:p>
        <w:p w14:paraId="20DA02DA" w14:textId="43A58EA2" w:rsidR="00E92EC6" w:rsidRPr="00831B47" w:rsidRDefault="004D6CE8" w:rsidP="004D6CE8">
          <w:pPr>
            <w:pStyle w:val="Heading4"/>
            <w:rPr>
              <w:sz w:val="22"/>
              <w:lang w:val="nl-NL"/>
            </w:rPr>
          </w:pPr>
          <w:r w:rsidRPr="00831B47">
            <w:rPr>
              <w:sz w:val="22"/>
              <w:lang w:val="nl-NL"/>
            </w:rPr>
            <w:t>Relevantie</w:t>
          </w:r>
        </w:p>
        <w:p w14:paraId="55B67A8A" w14:textId="12933F6C" w:rsidR="00E92EC6" w:rsidRPr="00831B47" w:rsidRDefault="00E92EC6" w:rsidP="004B3430">
          <w:pPr>
            <w:rPr>
              <w:sz w:val="22"/>
              <w:lang w:val="nl-NL"/>
            </w:rPr>
          </w:pPr>
          <w:r w:rsidRPr="00831B47">
            <w:rPr>
              <w:sz w:val="22"/>
              <w:lang w:val="nl-NL"/>
            </w:rPr>
            <w:t>De resultaten van het onderzoek naar de kansen en mogelijkheden van het boothuis zijn relevant voor Loods Tien. Door middel van de resultaten kan het inzichten bieden voor het bedrijf om verbeteringen toe te passen in de m</w:t>
          </w:r>
          <w:r w:rsidR="00E63649" w:rsidRPr="00831B47">
            <w:rPr>
              <w:sz w:val="22"/>
              <w:lang w:val="nl-NL"/>
            </w:rPr>
            <w:t>arketing en aanpassingen te maken in het aanbod van het B</w:t>
          </w:r>
          <w:r w:rsidRPr="00831B47">
            <w:rPr>
              <w:sz w:val="22"/>
              <w:lang w:val="nl-NL"/>
            </w:rPr>
            <w:t>oothuis. Door deze verbeteringen zou het bedrijf meer winst kunnen behalen</w:t>
          </w:r>
          <w:r w:rsidR="00E63649" w:rsidRPr="00831B47">
            <w:rPr>
              <w:sz w:val="22"/>
              <w:lang w:val="nl-NL"/>
            </w:rPr>
            <w:t>,</w:t>
          </w:r>
          <w:r w:rsidRPr="00831B47">
            <w:rPr>
              <w:sz w:val="22"/>
              <w:lang w:val="nl-NL"/>
            </w:rPr>
            <w:t xml:space="preserve"> </w:t>
          </w:r>
          <w:r w:rsidR="00E63649" w:rsidRPr="00831B47">
            <w:rPr>
              <w:sz w:val="22"/>
              <w:lang w:val="nl-NL"/>
            </w:rPr>
            <w:t>door het Boothuis meer te verhuren</w:t>
          </w:r>
          <w:r w:rsidRPr="00831B47">
            <w:rPr>
              <w:sz w:val="22"/>
              <w:lang w:val="nl-NL"/>
            </w:rPr>
            <w:t xml:space="preserve">. </w:t>
          </w:r>
        </w:p>
        <w:p w14:paraId="3F85F927" w14:textId="533F040B" w:rsidR="00253848" w:rsidRPr="00831B47" w:rsidRDefault="004D6CE8" w:rsidP="004D6CE8">
          <w:pPr>
            <w:pStyle w:val="Heading4"/>
            <w:rPr>
              <w:sz w:val="22"/>
              <w:lang w:val="nl-NL"/>
            </w:rPr>
          </w:pPr>
          <w:r w:rsidRPr="00831B47">
            <w:rPr>
              <w:sz w:val="22"/>
              <w:lang w:val="nl-NL"/>
            </w:rPr>
            <w:t>Theorieën</w:t>
          </w:r>
        </w:p>
        <w:p w14:paraId="11B418EC" w14:textId="429BA7BA" w:rsidR="00253848" w:rsidRPr="00831B47" w:rsidRDefault="00E50643" w:rsidP="004B3430">
          <w:pPr>
            <w:rPr>
              <w:sz w:val="22"/>
              <w:lang w:val="nl-NL"/>
            </w:rPr>
          </w:pPr>
          <w:r w:rsidRPr="00831B47">
            <w:rPr>
              <w:sz w:val="22"/>
              <w:lang w:val="nl-NL"/>
            </w:rPr>
            <w:t>Er zijn verschillende wetenschappelijke artikelen geraadpleegd voor dit onderzoek. De belangrijkste gebruikte modellen zijn de DESTEP-analyse (Verhagen, 2013), het Customer-</w:t>
          </w:r>
          <w:proofErr w:type="spellStart"/>
          <w:r w:rsidRPr="00831B47">
            <w:rPr>
              <w:sz w:val="22"/>
              <w:lang w:val="nl-NL"/>
            </w:rPr>
            <w:t>based</w:t>
          </w:r>
          <w:proofErr w:type="spellEnd"/>
          <w:r w:rsidRPr="00831B47">
            <w:rPr>
              <w:sz w:val="22"/>
              <w:lang w:val="nl-NL"/>
            </w:rPr>
            <w:t xml:space="preserve"> </w:t>
          </w:r>
          <w:proofErr w:type="spellStart"/>
          <w:r w:rsidRPr="00831B47">
            <w:rPr>
              <w:sz w:val="22"/>
              <w:lang w:val="nl-NL"/>
            </w:rPr>
            <w:t>equity</w:t>
          </w:r>
          <w:proofErr w:type="spellEnd"/>
          <w:r w:rsidRPr="00831B47">
            <w:rPr>
              <w:sz w:val="22"/>
              <w:lang w:val="nl-NL"/>
            </w:rPr>
            <w:t xml:space="preserve">-model van Keller (2010). Een artikel van </w:t>
          </w:r>
          <w:proofErr w:type="spellStart"/>
          <w:r w:rsidRPr="00831B47">
            <w:rPr>
              <w:sz w:val="22"/>
              <w:lang w:val="nl-NL"/>
            </w:rPr>
            <w:t>Patrecca</w:t>
          </w:r>
          <w:proofErr w:type="spellEnd"/>
          <w:r w:rsidRPr="00831B47">
            <w:rPr>
              <w:sz w:val="22"/>
              <w:lang w:val="nl-NL"/>
            </w:rPr>
            <w:t xml:space="preserve"> (2012) over de invloed en het gebruik van </w:t>
          </w:r>
          <w:proofErr w:type="spellStart"/>
          <w:r w:rsidRPr="00831B47">
            <w:rPr>
              <w:sz w:val="22"/>
              <w:lang w:val="nl-NL"/>
            </w:rPr>
            <w:t>social</w:t>
          </w:r>
          <w:proofErr w:type="spellEnd"/>
          <w:r w:rsidRPr="00831B47">
            <w:rPr>
              <w:sz w:val="22"/>
              <w:lang w:val="nl-NL"/>
            </w:rPr>
            <w:t xml:space="preserve"> media. </w:t>
          </w:r>
          <w:r w:rsidR="00114F80" w:rsidRPr="00831B47">
            <w:rPr>
              <w:sz w:val="22"/>
              <w:lang w:val="nl-NL"/>
            </w:rPr>
            <w:t>Voor</w:t>
          </w:r>
          <w:r w:rsidRPr="00831B47">
            <w:rPr>
              <w:sz w:val="22"/>
              <w:lang w:val="nl-NL"/>
            </w:rPr>
            <w:t xml:space="preserve"> de doelgroepsbenadering is er gebruik gemaakt van de theorie van </w:t>
          </w:r>
          <w:proofErr w:type="spellStart"/>
          <w:r w:rsidRPr="00831B47">
            <w:rPr>
              <w:sz w:val="22"/>
              <w:lang w:val="nl-NL"/>
            </w:rPr>
            <w:t>Kotler</w:t>
          </w:r>
          <w:proofErr w:type="spellEnd"/>
          <w:r w:rsidRPr="00831B47">
            <w:rPr>
              <w:sz w:val="22"/>
              <w:lang w:val="nl-NL"/>
            </w:rPr>
            <w:t xml:space="preserve"> (2016) en tenslotte is er gekeken naar de theorie van </w:t>
          </w:r>
          <w:proofErr w:type="spellStart"/>
          <w:r w:rsidRPr="00831B47">
            <w:rPr>
              <w:sz w:val="22"/>
              <w:lang w:val="nl-NL"/>
            </w:rPr>
            <w:t>Sinek</w:t>
          </w:r>
          <w:proofErr w:type="spellEnd"/>
          <w:r w:rsidRPr="00831B47">
            <w:rPr>
              <w:sz w:val="22"/>
              <w:lang w:val="nl-NL"/>
            </w:rPr>
            <w:t xml:space="preserve"> (2009) over de positionering van bedrijven. Dit wordt echter verder beschreven in hoofdstuk 2.1. </w:t>
          </w:r>
        </w:p>
        <w:p w14:paraId="452CE1B6" w14:textId="7816991A" w:rsidR="00F15B89" w:rsidRPr="00831B47" w:rsidRDefault="004D6CE8" w:rsidP="00F15B89">
          <w:pPr>
            <w:pStyle w:val="Heading3"/>
            <w:numPr>
              <w:ilvl w:val="1"/>
              <w:numId w:val="11"/>
            </w:numPr>
            <w:rPr>
              <w:sz w:val="22"/>
              <w:lang w:val="nl-NL"/>
            </w:rPr>
          </w:pPr>
          <w:bookmarkStart w:id="5" w:name="_Toc358487817"/>
          <w:r w:rsidRPr="00831B47">
            <w:rPr>
              <w:sz w:val="22"/>
              <w:lang w:val="nl-NL"/>
            </w:rPr>
            <w:t>Aanpak</w:t>
          </w:r>
          <w:bookmarkEnd w:id="5"/>
          <w:r w:rsidRPr="00831B47">
            <w:rPr>
              <w:sz w:val="22"/>
              <w:lang w:val="nl-NL"/>
            </w:rPr>
            <w:t xml:space="preserve"> </w:t>
          </w:r>
        </w:p>
        <w:p w14:paraId="44487DFC" w14:textId="35107205" w:rsidR="004D6CE8" w:rsidRPr="00831B47" w:rsidRDefault="004D6CE8" w:rsidP="004D6CE8">
          <w:pPr>
            <w:pStyle w:val="Heading4"/>
            <w:rPr>
              <w:sz w:val="22"/>
              <w:lang w:val="nl-NL"/>
            </w:rPr>
          </w:pPr>
          <w:r w:rsidRPr="00831B47">
            <w:rPr>
              <w:sz w:val="22"/>
              <w:lang w:val="nl-NL"/>
            </w:rPr>
            <w:t xml:space="preserve">Doelstelling </w:t>
          </w:r>
        </w:p>
        <w:p w14:paraId="568B56B9" w14:textId="605DD862" w:rsidR="006F6CCF" w:rsidRPr="00831B47" w:rsidRDefault="006F6CCF" w:rsidP="006F6CCF">
          <w:pPr>
            <w:rPr>
              <w:sz w:val="22"/>
              <w:lang w:val="nl-NL"/>
            </w:rPr>
          </w:pPr>
          <w:r w:rsidRPr="00831B47">
            <w:rPr>
              <w:sz w:val="22"/>
              <w:lang w:val="nl-NL"/>
            </w:rPr>
            <w:t>Het doel van dit onderzoek is om nieuw inzicht te krijgen in de kansen en</w:t>
          </w:r>
          <w:r w:rsidR="00114F80" w:rsidRPr="00831B47">
            <w:rPr>
              <w:sz w:val="22"/>
              <w:lang w:val="nl-NL"/>
            </w:rPr>
            <w:t xml:space="preserve"> mogelijkheden van het boothuis,  d</w:t>
          </w:r>
          <w:r w:rsidRPr="00831B47">
            <w:rPr>
              <w:sz w:val="22"/>
              <w:lang w:val="nl-NL"/>
            </w:rPr>
            <w:t>e behoeften van de doelgr</w:t>
          </w:r>
          <w:r w:rsidR="001C0546" w:rsidRPr="00831B47">
            <w:rPr>
              <w:sz w:val="22"/>
              <w:lang w:val="nl-NL"/>
            </w:rPr>
            <w:t xml:space="preserve">oep in kaart te brengen en opties bekijken om op deze behoeften in te spelen. Uiteindelijk is het doel om de bezettingsgraad te verhogen, daarbij het rendement en de winst te verhogen van het </w:t>
          </w:r>
          <w:r w:rsidR="00114F80" w:rsidRPr="00831B47">
            <w:rPr>
              <w:sz w:val="22"/>
              <w:lang w:val="nl-NL"/>
            </w:rPr>
            <w:t>boothuis</w:t>
          </w:r>
          <w:r w:rsidR="001C0546" w:rsidRPr="00831B47">
            <w:rPr>
              <w:sz w:val="22"/>
              <w:lang w:val="nl-NL"/>
            </w:rPr>
            <w:t xml:space="preserve">. </w:t>
          </w:r>
        </w:p>
        <w:p w14:paraId="50308DB2" w14:textId="52F302FB" w:rsidR="001C0546" w:rsidRPr="00831B47" w:rsidRDefault="004D6CE8" w:rsidP="004D6CE8">
          <w:pPr>
            <w:pStyle w:val="Heading4"/>
            <w:rPr>
              <w:sz w:val="22"/>
              <w:lang w:val="nl-NL"/>
            </w:rPr>
          </w:pPr>
          <w:r w:rsidRPr="00831B47">
            <w:rPr>
              <w:sz w:val="22"/>
              <w:lang w:val="nl-NL"/>
            </w:rPr>
            <w:t>Probleemstelling</w:t>
          </w:r>
        </w:p>
        <w:p w14:paraId="6BC89447" w14:textId="4FB44440" w:rsidR="001C0546" w:rsidRPr="00831B47" w:rsidRDefault="001C0546" w:rsidP="006F6CCF">
          <w:pPr>
            <w:rPr>
              <w:sz w:val="22"/>
              <w:lang w:val="nl-NL"/>
            </w:rPr>
          </w:pPr>
          <w:r w:rsidRPr="00831B47">
            <w:rPr>
              <w:sz w:val="22"/>
              <w:lang w:val="nl-NL"/>
            </w:rPr>
            <w:t xml:space="preserve">De probleemstelling voor dit onderzoek is dat de eigenaren Jos </w:t>
          </w:r>
          <w:proofErr w:type="spellStart"/>
          <w:r w:rsidRPr="00831B47">
            <w:rPr>
              <w:sz w:val="22"/>
              <w:lang w:val="nl-NL"/>
            </w:rPr>
            <w:t>Lips</w:t>
          </w:r>
          <w:proofErr w:type="spellEnd"/>
          <w:r w:rsidRPr="00831B47">
            <w:rPr>
              <w:sz w:val="22"/>
              <w:lang w:val="nl-NL"/>
            </w:rPr>
            <w:t xml:space="preserve"> en Marien van Oosten het erg druk hebben met het</w:t>
          </w:r>
          <w:r w:rsidR="00432807" w:rsidRPr="00831B47">
            <w:rPr>
              <w:sz w:val="22"/>
              <w:lang w:val="nl-NL"/>
            </w:rPr>
            <w:t xml:space="preserve"> uitbaten van het</w:t>
          </w:r>
          <w:r w:rsidRPr="00831B47">
            <w:rPr>
              <w:sz w:val="22"/>
              <w:lang w:val="nl-NL"/>
            </w:rPr>
            <w:t xml:space="preserve"> restaurant en daarom minder tijd hebben om de doeleinden van het boothuis nader te bekijken. </w:t>
          </w:r>
        </w:p>
        <w:p w14:paraId="1F285263" w14:textId="4FC636DE" w:rsidR="001C0546" w:rsidRPr="00831B47" w:rsidRDefault="004D6CE8" w:rsidP="004D6CE8">
          <w:pPr>
            <w:pStyle w:val="Heading4"/>
            <w:rPr>
              <w:sz w:val="22"/>
              <w:lang w:val="nl-NL"/>
            </w:rPr>
          </w:pPr>
          <w:r w:rsidRPr="00831B47">
            <w:rPr>
              <w:sz w:val="22"/>
              <w:lang w:val="nl-NL"/>
            </w:rPr>
            <w:t>Hoofdvraag</w:t>
          </w:r>
        </w:p>
        <w:p w14:paraId="5A20231D" w14:textId="205B9028" w:rsidR="001C0546" w:rsidRPr="00831B47" w:rsidRDefault="001C0546" w:rsidP="001C0546">
          <w:pPr>
            <w:rPr>
              <w:sz w:val="22"/>
              <w:lang w:val="nl-NL"/>
            </w:rPr>
          </w:pPr>
          <w:r w:rsidRPr="00831B47">
            <w:rPr>
              <w:sz w:val="22"/>
              <w:lang w:val="nl-NL"/>
            </w:rPr>
            <w:t>De hoofdvraag van dit onderzoek luidt: “Wat zijn de kansen en mogelijkheden voor het optimaliseren van het boothuis met behulp van marketing, zodat er meer naamsbekendheid wordt gecreëerd</w:t>
          </w:r>
          <w:r w:rsidR="005217BB" w:rsidRPr="00831B47">
            <w:rPr>
              <w:sz w:val="22"/>
              <w:lang w:val="nl-NL"/>
            </w:rPr>
            <w:t xml:space="preserve"> via </w:t>
          </w:r>
          <w:proofErr w:type="spellStart"/>
          <w:r w:rsidR="005217BB" w:rsidRPr="00831B47">
            <w:rPr>
              <w:sz w:val="22"/>
              <w:lang w:val="nl-NL"/>
            </w:rPr>
            <w:t>social</w:t>
          </w:r>
          <w:proofErr w:type="spellEnd"/>
          <w:r w:rsidR="005217BB" w:rsidRPr="00831B47">
            <w:rPr>
              <w:sz w:val="22"/>
              <w:lang w:val="nl-NL"/>
            </w:rPr>
            <w:t xml:space="preserve"> media</w:t>
          </w:r>
          <w:r w:rsidRPr="00831B47">
            <w:rPr>
              <w:sz w:val="22"/>
              <w:lang w:val="nl-NL"/>
            </w:rPr>
            <w:t xml:space="preserve">?” </w:t>
          </w:r>
        </w:p>
        <w:p w14:paraId="5E7022FA" w14:textId="0233BAC5" w:rsidR="001C0546" w:rsidRPr="00831B47" w:rsidRDefault="004D6CE8" w:rsidP="004D6CE8">
          <w:pPr>
            <w:pStyle w:val="Heading4"/>
            <w:rPr>
              <w:sz w:val="22"/>
              <w:lang w:val="nl-NL"/>
            </w:rPr>
          </w:pPr>
          <w:r w:rsidRPr="00831B47">
            <w:rPr>
              <w:sz w:val="22"/>
              <w:lang w:val="nl-NL"/>
            </w:rPr>
            <w:t>Deelvragen</w:t>
          </w:r>
        </w:p>
        <w:p w14:paraId="61517809" w14:textId="0D76D108" w:rsidR="001C0546" w:rsidRPr="00831B47" w:rsidRDefault="001C0546" w:rsidP="001C0546">
          <w:pPr>
            <w:rPr>
              <w:sz w:val="22"/>
              <w:lang w:val="nl-NL"/>
            </w:rPr>
          </w:pPr>
          <w:r w:rsidRPr="00831B47">
            <w:rPr>
              <w:sz w:val="22"/>
              <w:lang w:val="nl-NL"/>
            </w:rPr>
            <w:t xml:space="preserve">De deelvragen die het antwoord op de hoofdvraag ondersteunen zijn als volgt: </w:t>
          </w:r>
        </w:p>
        <w:p w14:paraId="075CE866" w14:textId="79E22645" w:rsidR="001C0546" w:rsidRPr="00831B47" w:rsidRDefault="001C0546" w:rsidP="001C0546">
          <w:pPr>
            <w:rPr>
              <w:sz w:val="22"/>
              <w:lang w:val="nl-NL"/>
            </w:rPr>
          </w:pPr>
          <w:r w:rsidRPr="00831B47">
            <w:rPr>
              <w:sz w:val="22"/>
              <w:lang w:val="nl-NL"/>
            </w:rPr>
            <w:t xml:space="preserve">1. </w:t>
          </w:r>
          <w:r w:rsidRPr="00831B47">
            <w:rPr>
              <w:sz w:val="22"/>
              <w:lang w:val="nl-NL"/>
            </w:rPr>
            <w:tab/>
            <w:t xml:space="preserve">Wat zijn de geschikte doelgroepen </w:t>
          </w:r>
          <w:r w:rsidR="009A691C" w:rsidRPr="00831B47">
            <w:rPr>
              <w:sz w:val="22"/>
              <w:lang w:val="nl-NL"/>
            </w:rPr>
            <w:t>voor</w:t>
          </w:r>
          <w:r w:rsidRPr="00831B47">
            <w:rPr>
              <w:sz w:val="22"/>
              <w:lang w:val="nl-NL"/>
            </w:rPr>
            <w:t xml:space="preserve"> </w:t>
          </w:r>
          <w:r w:rsidR="009A691C" w:rsidRPr="00831B47">
            <w:rPr>
              <w:sz w:val="22"/>
              <w:lang w:val="nl-NL"/>
            </w:rPr>
            <w:t>het Boothuis</w:t>
          </w:r>
          <w:r w:rsidRPr="00831B47">
            <w:rPr>
              <w:sz w:val="22"/>
              <w:lang w:val="nl-NL"/>
            </w:rPr>
            <w:t xml:space="preserve"> en wat zijn de wensen en behoeften hiervan?</w:t>
          </w:r>
        </w:p>
        <w:p w14:paraId="124C5278" w14:textId="2AD0873A" w:rsidR="001C0546" w:rsidRPr="00831B47" w:rsidRDefault="001C0546" w:rsidP="001C0546">
          <w:pPr>
            <w:ind w:left="720" w:hanging="720"/>
            <w:rPr>
              <w:sz w:val="22"/>
              <w:lang w:val="nl-NL"/>
            </w:rPr>
          </w:pPr>
          <w:r w:rsidRPr="00831B47">
            <w:rPr>
              <w:sz w:val="22"/>
              <w:lang w:val="nl-NL"/>
            </w:rPr>
            <w:t xml:space="preserve">2. </w:t>
          </w:r>
          <w:r w:rsidRPr="00831B47">
            <w:rPr>
              <w:sz w:val="22"/>
              <w:lang w:val="nl-NL"/>
            </w:rPr>
            <w:tab/>
            <w:t xml:space="preserve">Welke activiteiten kan Loods Tien aanbieden </w:t>
          </w:r>
          <w:r w:rsidR="009A691C" w:rsidRPr="00831B47">
            <w:rPr>
              <w:sz w:val="22"/>
              <w:lang w:val="nl-NL"/>
            </w:rPr>
            <w:t>in het B</w:t>
          </w:r>
          <w:r w:rsidRPr="00831B47">
            <w:rPr>
              <w:sz w:val="22"/>
              <w:lang w:val="nl-NL"/>
            </w:rPr>
            <w:t xml:space="preserve">oothuis, die aansluiten bij de wensen en behoeften van de doelgroep? </w:t>
          </w:r>
        </w:p>
        <w:p w14:paraId="15048F07" w14:textId="77777777" w:rsidR="001C0546" w:rsidRPr="00831B47" w:rsidRDefault="001C0546" w:rsidP="001C0546">
          <w:pPr>
            <w:rPr>
              <w:sz w:val="22"/>
              <w:lang w:val="nl-NL"/>
            </w:rPr>
          </w:pPr>
          <w:r w:rsidRPr="00831B47">
            <w:rPr>
              <w:sz w:val="22"/>
              <w:lang w:val="nl-NL"/>
            </w:rPr>
            <w:t xml:space="preserve">3. </w:t>
          </w:r>
          <w:r w:rsidRPr="00831B47">
            <w:rPr>
              <w:sz w:val="22"/>
              <w:lang w:val="nl-NL"/>
            </w:rPr>
            <w:tab/>
            <w:t>Wat zijn geschikte methoden om de doelgroep te benaderen?</w:t>
          </w:r>
        </w:p>
        <w:p w14:paraId="6AEFB351" w14:textId="7B33D105" w:rsidR="001C0546" w:rsidRPr="00831B47" w:rsidRDefault="009A691C" w:rsidP="001C0546">
          <w:pPr>
            <w:rPr>
              <w:sz w:val="22"/>
              <w:lang w:val="nl-NL"/>
            </w:rPr>
          </w:pPr>
          <w:r w:rsidRPr="00831B47">
            <w:rPr>
              <w:sz w:val="22"/>
              <w:lang w:val="nl-NL"/>
            </w:rPr>
            <w:t xml:space="preserve">4. </w:t>
          </w:r>
          <w:r w:rsidRPr="00831B47">
            <w:rPr>
              <w:sz w:val="22"/>
              <w:lang w:val="nl-NL"/>
            </w:rPr>
            <w:tab/>
            <w:t xml:space="preserve">Hoe </w:t>
          </w:r>
          <w:r w:rsidR="00005746" w:rsidRPr="00831B47">
            <w:rPr>
              <w:sz w:val="22"/>
              <w:lang w:val="nl-NL"/>
            </w:rPr>
            <w:t>kunnen de marketingactiviteiten van</w:t>
          </w:r>
          <w:r w:rsidRPr="00831B47">
            <w:rPr>
              <w:sz w:val="22"/>
              <w:lang w:val="nl-NL"/>
            </w:rPr>
            <w:t xml:space="preserve"> het B</w:t>
          </w:r>
          <w:r w:rsidR="001C0546" w:rsidRPr="00831B47">
            <w:rPr>
              <w:sz w:val="22"/>
              <w:lang w:val="nl-NL"/>
            </w:rPr>
            <w:t>oothuis gepositioneerd worden</w:t>
          </w:r>
          <w:r w:rsidR="00005746" w:rsidRPr="00831B47">
            <w:rPr>
              <w:sz w:val="22"/>
              <w:lang w:val="nl-NL"/>
            </w:rPr>
            <w:t xml:space="preserve"> op </w:t>
          </w:r>
          <w:proofErr w:type="spellStart"/>
          <w:r w:rsidR="00005746" w:rsidRPr="00831B47">
            <w:rPr>
              <w:sz w:val="22"/>
              <w:lang w:val="nl-NL"/>
            </w:rPr>
            <w:t>social</w:t>
          </w:r>
          <w:proofErr w:type="spellEnd"/>
          <w:r w:rsidR="00005746" w:rsidRPr="00831B47">
            <w:rPr>
              <w:sz w:val="22"/>
              <w:lang w:val="nl-NL"/>
            </w:rPr>
            <w:t xml:space="preserve"> media</w:t>
          </w:r>
          <w:r w:rsidR="001C0546" w:rsidRPr="00831B47">
            <w:rPr>
              <w:sz w:val="22"/>
              <w:lang w:val="nl-NL"/>
            </w:rPr>
            <w:t xml:space="preserve">? </w:t>
          </w:r>
        </w:p>
        <w:p w14:paraId="75D09242" w14:textId="09F06E01" w:rsidR="004D6CE8" w:rsidRPr="00831B47" w:rsidRDefault="004D6CE8" w:rsidP="004D6CE8">
          <w:pPr>
            <w:pStyle w:val="Heading4"/>
            <w:rPr>
              <w:sz w:val="22"/>
              <w:lang w:val="nl-NL"/>
            </w:rPr>
          </w:pPr>
          <w:r w:rsidRPr="00831B47">
            <w:rPr>
              <w:sz w:val="22"/>
              <w:lang w:val="nl-NL"/>
            </w:rPr>
            <w:t>Methode</w:t>
          </w:r>
        </w:p>
        <w:p w14:paraId="55A5C5D0" w14:textId="6735B734" w:rsidR="001C0546" w:rsidRPr="00831B47" w:rsidRDefault="001C0546" w:rsidP="006F6CCF">
          <w:pPr>
            <w:rPr>
              <w:sz w:val="22"/>
              <w:lang w:val="nl-NL"/>
            </w:rPr>
          </w:pPr>
          <w:r w:rsidRPr="00831B47">
            <w:rPr>
              <w:sz w:val="22"/>
              <w:lang w:val="nl-NL"/>
            </w:rPr>
            <w:t>Om antwoord te kunnen geven op de onderzoeksvragen is er ten eerste gebruik gemaakt van enquêtes. Deze enquêtes vormen een beeld van de wensen en behoeften van de doelgroep. Samen met de enquêtes,</w:t>
          </w:r>
          <w:r w:rsidR="00432807" w:rsidRPr="00831B47">
            <w:rPr>
              <w:sz w:val="22"/>
              <w:lang w:val="nl-NL"/>
            </w:rPr>
            <w:t xml:space="preserve"> </w:t>
          </w:r>
          <w:r w:rsidR="00005746" w:rsidRPr="00831B47">
            <w:rPr>
              <w:sz w:val="22"/>
              <w:lang w:val="nl-NL"/>
            </w:rPr>
            <w:t>zijn</w:t>
          </w:r>
          <w:r w:rsidR="00432807" w:rsidRPr="00831B47">
            <w:rPr>
              <w:sz w:val="22"/>
              <w:lang w:val="nl-NL"/>
            </w:rPr>
            <w:t xml:space="preserve"> er interview</w:t>
          </w:r>
          <w:r w:rsidR="00005746" w:rsidRPr="00831B47">
            <w:rPr>
              <w:sz w:val="22"/>
              <w:lang w:val="nl-NL"/>
            </w:rPr>
            <w:t>s</w:t>
          </w:r>
          <w:r w:rsidR="00432807" w:rsidRPr="00831B47">
            <w:rPr>
              <w:sz w:val="22"/>
              <w:lang w:val="nl-NL"/>
            </w:rPr>
            <w:t xml:space="preserve"> </w:t>
          </w:r>
          <w:r w:rsidRPr="00831B47">
            <w:rPr>
              <w:sz w:val="22"/>
              <w:lang w:val="nl-NL"/>
            </w:rPr>
            <w:t xml:space="preserve">gehouden </w:t>
          </w:r>
          <w:r w:rsidR="00432807" w:rsidRPr="00831B47">
            <w:rPr>
              <w:sz w:val="22"/>
              <w:lang w:val="nl-NL"/>
            </w:rPr>
            <w:t>met respondent</w:t>
          </w:r>
          <w:r w:rsidR="00005746" w:rsidRPr="00831B47">
            <w:rPr>
              <w:sz w:val="22"/>
              <w:lang w:val="nl-NL"/>
            </w:rPr>
            <w:t>en</w:t>
          </w:r>
          <w:r w:rsidR="00432807" w:rsidRPr="00831B47">
            <w:rPr>
              <w:sz w:val="22"/>
              <w:lang w:val="nl-NL"/>
            </w:rPr>
            <w:t xml:space="preserve"> </w:t>
          </w:r>
          <w:r w:rsidRPr="00831B47">
            <w:rPr>
              <w:sz w:val="22"/>
              <w:lang w:val="nl-NL"/>
            </w:rPr>
            <w:t xml:space="preserve">om inzicht te krijgen in de achterliggende gedachten van de </w:t>
          </w:r>
          <w:r w:rsidR="00432807" w:rsidRPr="00831B47">
            <w:rPr>
              <w:sz w:val="22"/>
              <w:lang w:val="nl-NL"/>
            </w:rPr>
            <w:t>gegeven antwoorden in de enquête en de ervaring met het organiseren van privé en bedrijfsevenementen te bespreken</w:t>
          </w:r>
          <w:r w:rsidR="004D6CE8" w:rsidRPr="00831B47">
            <w:rPr>
              <w:sz w:val="22"/>
              <w:lang w:val="nl-NL"/>
            </w:rPr>
            <w:t xml:space="preserve">. In de enquêtes is er ook gevraagd naar de </w:t>
          </w:r>
          <w:r w:rsidR="00432807" w:rsidRPr="00831B47">
            <w:rPr>
              <w:sz w:val="22"/>
              <w:lang w:val="nl-NL"/>
            </w:rPr>
            <w:t>voorkeur van</w:t>
          </w:r>
          <w:r w:rsidR="004D6CE8" w:rsidRPr="00831B47">
            <w:rPr>
              <w:sz w:val="22"/>
              <w:lang w:val="nl-NL"/>
            </w:rPr>
            <w:t xml:space="preserve"> benadering van de doelgroep. Door middel van deskresearch is er gekeken naar de mogelijkheden voor de po</w:t>
          </w:r>
          <w:r w:rsidR="00E63649" w:rsidRPr="00831B47">
            <w:rPr>
              <w:sz w:val="22"/>
              <w:lang w:val="nl-NL"/>
            </w:rPr>
            <w:t>sitionering van het B</w:t>
          </w:r>
          <w:r w:rsidR="004D6CE8" w:rsidRPr="00831B47">
            <w:rPr>
              <w:sz w:val="22"/>
              <w:lang w:val="nl-NL"/>
            </w:rPr>
            <w:t>oothuis</w:t>
          </w:r>
          <w:r w:rsidR="00030DAB" w:rsidRPr="00831B47">
            <w:rPr>
              <w:sz w:val="22"/>
              <w:lang w:val="nl-NL"/>
            </w:rPr>
            <w:t xml:space="preserve"> via </w:t>
          </w:r>
          <w:proofErr w:type="spellStart"/>
          <w:r w:rsidR="00030DAB" w:rsidRPr="00831B47">
            <w:rPr>
              <w:sz w:val="22"/>
              <w:lang w:val="nl-NL"/>
            </w:rPr>
            <w:t>social</w:t>
          </w:r>
          <w:proofErr w:type="spellEnd"/>
          <w:r w:rsidR="00030DAB" w:rsidRPr="00831B47">
            <w:rPr>
              <w:sz w:val="22"/>
              <w:lang w:val="nl-NL"/>
            </w:rPr>
            <w:t xml:space="preserve"> media</w:t>
          </w:r>
          <w:r w:rsidR="004D6CE8" w:rsidRPr="00831B47">
            <w:rPr>
              <w:sz w:val="22"/>
              <w:lang w:val="nl-NL"/>
            </w:rPr>
            <w:t>.</w:t>
          </w:r>
          <w:r w:rsidR="00030DAB" w:rsidRPr="00831B47">
            <w:rPr>
              <w:sz w:val="22"/>
              <w:lang w:val="nl-NL"/>
            </w:rPr>
            <w:t xml:space="preserve"> Door een </w:t>
          </w:r>
          <w:proofErr w:type="spellStart"/>
          <w:r w:rsidR="00030DAB" w:rsidRPr="00831B47">
            <w:rPr>
              <w:sz w:val="22"/>
              <w:lang w:val="nl-NL"/>
            </w:rPr>
            <w:t>social</w:t>
          </w:r>
          <w:proofErr w:type="spellEnd"/>
          <w:r w:rsidR="00030DAB" w:rsidRPr="00831B47">
            <w:rPr>
              <w:sz w:val="22"/>
              <w:lang w:val="nl-NL"/>
            </w:rPr>
            <w:t xml:space="preserve"> media concurrentie analyse is het </w:t>
          </w:r>
          <w:proofErr w:type="spellStart"/>
          <w:r w:rsidR="00030DAB" w:rsidRPr="00831B47">
            <w:rPr>
              <w:sz w:val="22"/>
              <w:lang w:val="nl-NL"/>
            </w:rPr>
            <w:t>social</w:t>
          </w:r>
          <w:proofErr w:type="spellEnd"/>
          <w:r w:rsidR="00030DAB" w:rsidRPr="00831B47">
            <w:rPr>
              <w:sz w:val="22"/>
              <w:lang w:val="nl-NL"/>
            </w:rPr>
            <w:t xml:space="preserve"> media gedrag in kaart gebracht.</w:t>
          </w:r>
        </w:p>
        <w:p w14:paraId="55059C81" w14:textId="4D289A10" w:rsidR="009A691C" w:rsidRPr="00831B47" w:rsidRDefault="004D6CE8" w:rsidP="009A691C">
          <w:pPr>
            <w:pStyle w:val="Heading3"/>
            <w:numPr>
              <w:ilvl w:val="1"/>
              <w:numId w:val="11"/>
            </w:numPr>
            <w:spacing w:line="240" w:lineRule="auto"/>
            <w:rPr>
              <w:sz w:val="22"/>
              <w:lang w:val="nl-NL"/>
            </w:rPr>
          </w:pPr>
          <w:bookmarkStart w:id="6" w:name="_Toc358487818"/>
          <w:r w:rsidRPr="00831B47">
            <w:rPr>
              <w:sz w:val="22"/>
              <w:lang w:val="nl-NL"/>
            </w:rPr>
            <w:t>Leeswijzer</w:t>
          </w:r>
          <w:bookmarkEnd w:id="6"/>
        </w:p>
        <w:p w14:paraId="109CD41C" w14:textId="68A182CB" w:rsidR="002C06D5" w:rsidRPr="00831B47" w:rsidRDefault="007400A9" w:rsidP="00F15B89">
          <w:pPr>
            <w:rPr>
              <w:sz w:val="22"/>
              <w:lang w:val="nl-NL"/>
            </w:rPr>
          </w:pPr>
          <w:r w:rsidRPr="00831B47">
            <w:rPr>
              <w:sz w:val="22"/>
              <w:lang w:val="nl-NL"/>
            </w:rPr>
            <w:t>Dit onderzoek bevat in totaal 8</w:t>
          </w:r>
          <w:r w:rsidR="00432807" w:rsidRPr="00831B47">
            <w:rPr>
              <w:sz w:val="22"/>
              <w:lang w:val="nl-NL"/>
            </w:rPr>
            <w:t xml:space="preserve"> hoofdstukken. Hoofdstuk 1 was de inleiding van deze scriptie. </w:t>
          </w:r>
        </w:p>
        <w:p w14:paraId="09FBC9B5" w14:textId="77777777" w:rsidR="007400A9" w:rsidRPr="00831B47" w:rsidRDefault="007400A9" w:rsidP="00F15B89">
          <w:pPr>
            <w:rPr>
              <w:sz w:val="22"/>
              <w:lang w:val="nl-NL"/>
            </w:rPr>
          </w:pPr>
        </w:p>
        <w:p w14:paraId="5C0CE6C9" w14:textId="598730C7" w:rsidR="007400A9" w:rsidRPr="00831B47" w:rsidRDefault="007400A9" w:rsidP="00F15B89">
          <w:pPr>
            <w:rPr>
              <w:sz w:val="22"/>
              <w:lang w:val="nl-NL"/>
            </w:rPr>
          </w:pPr>
          <w:r w:rsidRPr="00831B47">
            <w:rPr>
              <w:sz w:val="22"/>
              <w:lang w:val="nl-NL"/>
            </w:rPr>
            <w:t>H</w:t>
          </w:r>
          <w:r w:rsidR="00432807" w:rsidRPr="00831B47">
            <w:rPr>
              <w:sz w:val="22"/>
              <w:lang w:val="nl-NL"/>
            </w:rPr>
            <w:t xml:space="preserve">oofdstuk 2 </w:t>
          </w:r>
          <w:r w:rsidRPr="00831B47">
            <w:rPr>
              <w:sz w:val="22"/>
              <w:lang w:val="nl-NL"/>
            </w:rPr>
            <w:t xml:space="preserve">is het bedrijfsprofiel van Loods Tien. </w:t>
          </w:r>
        </w:p>
        <w:p w14:paraId="41714D1E" w14:textId="77777777" w:rsidR="007400A9" w:rsidRPr="00831B47" w:rsidRDefault="007400A9" w:rsidP="00F15B89">
          <w:pPr>
            <w:rPr>
              <w:sz w:val="22"/>
              <w:lang w:val="nl-NL"/>
            </w:rPr>
          </w:pPr>
        </w:p>
        <w:p w14:paraId="3747AA4C" w14:textId="32A85CD4" w:rsidR="002C06D5" w:rsidRPr="00831B47" w:rsidRDefault="007400A9" w:rsidP="00F15B89">
          <w:pPr>
            <w:rPr>
              <w:sz w:val="22"/>
              <w:lang w:val="nl-NL"/>
            </w:rPr>
          </w:pPr>
          <w:r w:rsidRPr="00831B47">
            <w:rPr>
              <w:sz w:val="22"/>
              <w:lang w:val="nl-NL"/>
            </w:rPr>
            <w:t xml:space="preserve">In hoofdstuk 3 </w:t>
          </w:r>
          <w:r w:rsidR="00432807" w:rsidRPr="00831B47">
            <w:rPr>
              <w:sz w:val="22"/>
              <w:lang w:val="nl-NL"/>
            </w:rPr>
            <w:t xml:space="preserve">wordt de focus gelegd op het definiëren en verbinden van theorieën en modellen met de begrippen van dit onderzoek. In ditzelfde hoofdstuk worden tevens de resultaten van het literatuuronderzoek beschreven. </w:t>
          </w:r>
        </w:p>
        <w:p w14:paraId="30174397" w14:textId="77777777" w:rsidR="002C06D5" w:rsidRPr="00831B47" w:rsidRDefault="002C06D5" w:rsidP="00F15B89">
          <w:pPr>
            <w:rPr>
              <w:sz w:val="22"/>
              <w:lang w:val="nl-NL"/>
            </w:rPr>
          </w:pPr>
        </w:p>
        <w:p w14:paraId="164469BA" w14:textId="244A3B8C" w:rsidR="002C06D5" w:rsidRPr="00831B47" w:rsidRDefault="007400A9" w:rsidP="00F15B89">
          <w:pPr>
            <w:rPr>
              <w:sz w:val="22"/>
              <w:lang w:val="nl-NL"/>
            </w:rPr>
          </w:pPr>
          <w:r w:rsidRPr="00831B47">
            <w:rPr>
              <w:sz w:val="22"/>
              <w:lang w:val="nl-NL"/>
            </w:rPr>
            <w:t>In hoofdstuk 4</w:t>
          </w:r>
          <w:r w:rsidR="00432807" w:rsidRPr="00831B47">
            <w:rPr>
              <w:sz w:val="22"/>
              <w:lang w:val="nl-NL"/>
            </w:rPr>
            <w:t xml:space="preserve"> wordt de methode van het onderzoek toegelicht. </w:t>
          </w:r>
        </w:p>
        <w:p w14:paraId="5690EB39" w14:textId="77777777" w:rsidR="002C06D5" w:rsidRPr="00831B47" w:rsidRDefault="002C06D5" w:rsidP="00F15B89">
          <w:pPr>
            <w:rPr>
              <w:sz w:val="22"/>
              <w:lang w:val="nl-NL"/>
            </w:rPr>
          </w:pPr>
        </w:p>
        <w:p w14:paraId="0788CD5A" w14:textId="2595B7A6" w:rsidR="002C06D5" w:rsidRPr="00831B47" w:rsidRDefault="007400A9" w:rsidP="00F15B89">
          <w:pPr>
            <w:rPr>
              <w:sz w:val="22"/>
              <w:lang w:val="nl-NL"/>
            </w:rPr>
          </w:pPr>
          <w:r w:rsidRPr="00831B47">
            <w:rPr>
              <w:sz w:val="22"/>
              <w:lang w:val="nl-NL"/>
            </w:rPr>
            <w:t>Hoofdstuk 5</w:t>
          </w:r>
          <w:r w:rsidR="00432807" w:rsidRPr="00831B47">
            <w:rPr>
              <w:sz w:val="22"/>
              <w:lang w:val="nl-NL"/>
            </w:rPr>
            <w:t xml:space="preserve"> geeft antwoord op de resultaten die zijn voortgekomen uit </w:t>
          </w:r>
          <w:r w:rsidR="002C06D5" w:rsidRPr="00831B47">
            <w:rPr>
              <w:sz w:val="22"/>
              <w:lang w:val="nl-NL"/>
            </w:rPr>
            <w:t xml:space="preserve">de enquêtes. Deze resultaten worden per deelvraag behandeld en </w:t>
          </w:r>
          <w:r w:rsidR="00336622" w:rsidRPr="00831B47">
            <w:rPr>
              <w:sz w:val="22"/>
              <w:lang w:val="nl-NL"/>
            </w:rPr>
            <w:t>aan</w:t>
          </w:r>
          <w:r w:rsidR="002C06D5" w:rsidRPr="00831B47">
            <w:rPr>
              <w:sz w:val="22"/>
              <w:lang w:val="nl-NL"/>
            </w:rPr>
            <w:t xml:space="preserve"> het einde van het hoofdstuk wordt er een samenvatting gegeven van de belangrijkste resultaten. </w:t>
          </w:r>
        </w:p>
        <w:p w14:paraId="34EB9DF9" w14:textId="77777777" w:rsidR="002C06D5" w:rsidRPr="00831B47" w:rsidRDefault="002C06D5" w:rsidP="00F15B89">
          <w:pPr>
            <w:rPr>
              <w:sz w:val="22"/>
              <w:lang w:val="nl-NL"/>
            </w:rPr>
          </w:pPr>
        </w:p>
        <w:p w14:paraId="4E183851" w14:textId="5FEC6FEB" w:rsidR="002C06D5" w:rsidRPr="00831B47" w:rsidRDefault="007400A9" w:rsidP="00F15B89">
          <w:pPr>
            <w:rPr>
              <w:sz w:val="22"/>
              <w:lang w:val="nl-NL"/>
            </w:rPr>
          </w:pPr>
          <w:r w:rsidRPr="00831B47">
            <w:rPr>
              <w:sz w:val="22"/>
              <w:lang w:val="nl-NL"/>
            </w:rPr>
            <w:t>In hoofdstuk 6</w:t>
          </w:r>
          <w:r w:rsidR="002C06D5" w:rsidRPr="00831B47">
            <w:rPr>
              <w:sz w:val="22"/>
              <w:lang w:val="nl-NL"/>
            </w:rPr>
            <w:t xml:space="preserve"> </w:t>
          </w:r>
          <w:r w:rsidR="00030DAB" w:rsidRPr="00831B47">
            <w:rPr>
              <w:sz w:val="22"/>
              <w:lang w:val="nl-NL"/>
            </w:rPr>
            <w:t>omvat de discussie, hierbij komen punten aan de orde als de validiteit, de verwachtingen bij de start van het onderzoek en geven inzicht op mogelijke invloeden van de resultaten van dit onderzoek.</w:t>
          </w:r>
        </w:p>
        <w:p w14:paraId="22D5A639" w14:textId="77777777" w:rsidR="002C06D5" w:rsidRPr="00831B47" w:rsidRDefault="002C06D5" w:rsidP="00F15B89">
          <w:pPr>
            <w:rPr>
              <w:sz w:val="22"/>
              <w:lang w:val="nl-NL"/>
            </w:rPr>
          </w:pPr>
        </w:p>
        <w:p w14:paraId="795699AB" w14:textId="1A1CA131" w:rsidR="002C06D5" w:rsidRPr="00831B47" w:rsidRDefault="00030DAB" w:rsidP="00F15B89">
          <w:pPr>
            <w:rPr>
              <w:sz w:val="22"/>
              <w:lang w:val="nl-NL"/>
            </w:rPr>
          </w:pPr>
          <w:r w:rsidRPr="00831B47">
            <w:rPr>
              <w:sz w:val="22"/>
              <w:lang w:val="nl-NL"/>
            </w:rPr>
            <w:t>In h</w:t>
          </w:r>
          <w:r w:rsidR="007400A9" w:rsidRPr="00831B47">
            <w:rPr>
              <w:sz w:val="22"/>
              <w:lang w:val="nl-NL"/>
            </w:rPr>
            <w:t>oofdstuk 7</w:t>
          </w:r>
          <w:r w:rsidR="002C06D5" w:rsidRPr="00831B47">
            <w:rPr>
              <w:sz w:val="22"/>
              <w:lang w:val="nl-NL"/>
            </w:rPr>
            <w:t xml:space="preserve"> </w:t>
          </w:r>
          <w:r w:rsidRPr="00831B47">
            <w:rPr>
              <w:sz w:val="22"/>
              <w:lang w:val="nl-NL"/>
            </w:rPr>
            <w:t xml:space="preserve">is de conclusie geschreven die gebaseerd is op de resultaten van het onderzoek. Er wordt in dit hoofdstuk antwoord gegeven op de deelvragen en de hoofdvraag die resulteren naar aanleiding van dit onderzoek. </w:t>
          </w:r>
        </w:p>
        <w:p w14:paraId="0BDAC540" w14:textId="77777777" w:rsidR="002C06D5" w:rsidRPr="00831B47" w:rsidRDefault="002C06D5" w:rsidP="00F15B89">
          <w:pPr>
            <w:rPr>
              <w:sz w:val="22"/>
              <w:lang w:val="nl-NL"/>
            </w:rPr>
          </w:pPr>
        </w:p>
        <w:p w14:paraId="62CDD4C1" w14:textId="3753A3DC" w:rsidR="002C06D5" w:rsidRPr="00831B47" w:rsidRDefault="007400A9" w:rsidP="00F15B89">
          <w:pPr>
            <w:rPr>
              <w:sz w:val="22"/>
              <w:lang w:val="nl-NL"/>
            </w:rPr>
          </w:pPr>
          <w:r w:rsidRPr="00831B47">
            <w:rPr>
              <w:sz w:val="22"/>
              <w:lang w:val="nl-NL"/>
            </w:rPr>
            <w:t>In hoofdstuk 8</w:t>
          </w:r>
          <w:r w:rsidR="002C06D5" w:rsidRPr="00831B47">
            <w:rPr>
              <w:sz w:val="22"/>
              <w:lang w:val="nl-NL"/>
            </w:rPr>
            <w:t xml:space="preserve"> worden de aanbevelingen omschreven die zijn voortgekomen uit de onderzoeksresultaten. </w:t>
          </w:r>
        </w:p>
        <w:p w14:paraId="66DFEC14" w14:textId="77777777" w:rsidR="002C06D5" w:rsidRPr="00831B47" w:rsidRDefault="002C06D5" w:rsidP="00F15B89">
          <w:pPr>
            <w:rPr>
              <w:sz w:val="22"/>
              <w:lang w:val="nl-NL"/>
            </w:rPr>
          </w:pPr>
        </w:p>
        <w:p w14:paraId="7FB6480F" w14:textId="0D67EC46" w:rsidR="002C06D5" w:rsidRPr="0087426B" w:rsidRDefault="002C06D5" w:rsidP="00F15B89">
          <w:pPr>
            <w:rPr>
              <w:lang w:val="nl-NL"/>
            </w:rPr>
          </w:pPr>
          <w:r w:rsidRPr="00831B47">
            <w:rPr>
              <w:sz w:val="22"/>
              <w:lang w:val="nl-NL"/>
            </w:rPr>
            <w:t>Tot slot is de literatuurlijst toegevoegd, met de bronnen die zijn gebruikt voor dit onderzoek en zijn de bijlagen bijgevoegd.</w:t>
          </w:r>
        </w:p>
        <w:p w14:paraId="6047D0EA" w14:textId="77777777" w:rsidR="00030DAB" w:rsidRDefault="00030DAB" w:rsidP="00F15B89">
          <w:pPr>
            <w:pStyle w:val="Heading2"/>
            <w:numPr>
              <w:ilvl w:val="0"/>
              <w:numId w:val="11"/>
            </w:numPr>
          </w:pPr>
          <w:bookmarkStart w:id="7" w:name="_Toc358487819"/>
          <w:r>
            <w:t>Bedrijfsprofiel</w:t>
          </w:r>
          <w:bookmarkEnd w:id="7"/>
          <w:r>
            <w:t xml:space="preserve"> </w:t>
          </w:r>
        </w:p>
        <w:p w14:paraId="47395A2E" w14:textId="188E684D" w:rsidR="00030DAB" w:rsidRPr="00831B47" w:rsidRDefault="00030DAB" w:rsidP="00030DAB">
          <w:pPr>
            <w:rPr>
              <w:sz w:val="22"/>
              <w:lang w:val="nl-NL"/>
            </w:rPr>
          </w:pPr>
          <w:r w:rsidRPr="00831B47">
            <w:rPr>
              <w:sz w:val="22"/>
              <w:lang w:val="nl-NL"/>
            </w:rPr>
            <w:t xml:space="preserve">Loods Tien is één van de 17 strandpaviljoens aan de kust van West Zeeuws-Vlaanderen in Nederland. Het paviljoen staat op het strand aan de </w:t>
          </w:r>
          <w:proofErr w:type="spellStart"/>
          <w:r w:rsidRPr="00831B47">
            <w:rPr>
              <w:sz w:val="22"/>
              <w:lang w:val="nl-NL"/>
            </w:rPr>
            <w:t>Nieuwesluisweg</w:t>
          </w:r>
          <w:proofErr w:type="spellEnd"/>
          <w:r w:rsidRPr="00831B47">
            <w:rPr>
              <w:sz w:val="22"/>
              <w:lang w:val="nl-NL"/>
            </w:rPr>
            <w:t xml:space="preserve"> te Breskens. Het paviljoen heeft een uitzicht op de skyline van Vlissingen, de Westerschelde en de vuurtoren. De Westerschelde is een zeearm in Vlissingen en staat in open verbinding met de Noordzee en de Schelde. </w:t>
          </w:r>
        </w:p>
        <w:p w14:paraId="7E4563F5" w14:textId="77777777" w:rsidR="00030DAB" w:rsidRPr="00831B47" w:rsidRDefault="00030DAB" w:rsidP="00030DAB">
          <w:pPr>
            <w:rPr>
              <w:sz w:val="22"/>
              <w:lang w:val="nl-NL"/>
            </w:rPr>
          </w:pPr>
        </w:p>
        <w:p w14:paraId="4718B89F" w14:textId="19AB7642" w:rsidR="00030DAB" w:rsidRPr="00831B47" w:rsidRDefault="00030DAB" w:rsidP="00030DAB">
          <w:pPr>
            <w:rPr>
              <w:sz w:val="22"/>
              <w:lang w:val="nl-NL"/>
            </w:rPr>
          </w:pPr>
          <w:r w:rsidRPr="00831B47">
            <w:rPr>
              <w:sz w:val="22"/>
              <w:lang w:val="nl-NL"/>
            </w:rPr>
            <w:t xml:space="preserve">Op de website van Loods Tien wordt het beschreven als “Strand Loods Tien staat voor genieten, drinken, eten en beleven. Alles in een ongedwongen en ontspannen sfeer.” </w:t>
          </w:r>
        </w:p>
        <w:p w14:paraId="1A6F871A" w14:textId="77777777" w:rsidR="00030DAB" w:rsidRPr="00831B47" w:rsidRDefault="00030DAB" w:rsidP="00030DAB">
          <w:pPr>
            <w:rPr>
              <w:sz w:val="22"/>
              <w:lang w:val="nl-NL"/>
            </w:rPr>
          </w:pPr>
        </w:p>
        <w:p w14:paraId="439EB408" w14:textId="3F6F6797" w:rsidR="00030DAB" w:rsidRPr="00831B47" w:rsidRDefault="00030DAB" w:rsidP="00030DAB">
          <w:pPr>
            <w:rPr>
              <w:sz w:val="22"/>
              <w:lang w:val="nl-NL"/>
            </w:rPr>
          </w:pPr>
          <w:r w:rsidRPr="00831B47">
            <w:rPr>
              <w:sz w:val="22"/>
              <w:lang w:val="nl-NL"/>
            </w:rPr>
            <w:t xml:space="preserve">Het restaurant heeft 290 zitplaatsen in totaal waarvan 90 plaatsen binnen in het restaurant en nog 80 plaatsen in het boothuis. Het boothuis is geschikt voor feesten en etentjes tot maximaal 80 personen. </w:t>
          </w:r>
        </w:p>
        <w:p w14:paraId="3A6D6A9A" w14:textId="77777777" w:rsidR="00030DAB" w:rsidRPr="00831B47" w:rsidRDefault="00030DAB" w:rsidP="00030DAB">
          <w:pPr>
            <w:rPr>
              <w:sz w:val="22"/>
              <w:lang w:val="nl-NL"/>
            </w:rPr>
          </w:pPr>
        </w:p>
        <w:p w14:paraId="129F6BAB" w14:textId="77777777" w:rsidR="00030DAB" w:rsidRPr="00831B47" w:rsidRDefault="00030DAB" w:rsidP="00030DAB">
          <w:pPr>
            <w:rPr>
              <w:sz w:val="22"/>
              <w:lang w:val="nl-NL"/>
            </w:rPr>
          </w:pPr>
          <w:r w:rsidRPr="00831B47">
            <w:rPr>
              <w:sz w:val="22"/>
              <w:lang w:val="nl-NL"/>
            </w:rPr>
            <w:t xml:space="preserve">De huidige evenementen in het boothuis zijn communies, verjaardagen, familiefeesten, groepsuitjes en bruiloften van voornamelijk bewoners uit Zeeuws-Vlaanderen in Nederland en West-Vlaanderen in België. Tijdens de huidige evenementen wordt er met name gekozen voor de diensten als dineren, drankjes met hapjes, koffie met taart of een brunch. </w:t>
          </w:r>
        </w:p>
        <w:p w14:paraId="08F22ACF" w14:textId="77777777" w:rsidR="00030DAB" w:rsidRPr="00831B47" w:rsidRDefault="00030DAB" w:rsidP="00030DAB">
          <w:pPr>
            <w:rPr>
              <w:sz w:val="22"/>
              <w:lang w:val="nl-NL"/>
            </w:rPr>
          </w:pPr>
        </w:p>
        <w:p w14:paraId="4D60F6B4" w14:textId="27DA260A" w:rsidR="00030DAB" w:rsidRPr="00831B47" w:rsidRDefault="00030DAB" w:rsidP="00030DAB">
          <w:pPr>
            <w:rPr>
              <w:sz w:val="22"/>
              <w:lang w:val="nl-NL"/>
            </w:rPr>
          </w:pPr>
          <w:r w:rsidRPr="00831B47">
            <w:rPr>
              <w:sz w:val="22"/>
              <w:lang w:val="nl-NL"/>
            </w:rPr>
            <w:t xml:space="preserve">Het boothuis wordt goed verhuurd in de maanden mei, juni en september. Het bedrijf zou het boothuis graag meer onder de aandacht brengen in de maanden oktober tot en met april, om de omzet te verhogen. Het doel is om in oktober 2017 een marketingstrategie toe te passen die </w:t>
          </w:r>
          <w:r w:rsidR="00E52239" w:rsidRPr="00831B47">
            <w:rPr>
              <w:sz w:val="22"/>
              <w:lang w:val="nl-NL"/>
            </w:rPr>
            <w:t xml:space="preserve">opgesteld kan worden na aanleiding van dit onderzoeksrapport. </w:t>
          </w:r>
          <w:r w:rsidRPr="00831B47">
            <w:rPr>
              <w:sz w:val="22"/>
              <w:lang w:val="nl-NL"/>
            </w:rPr>
            <w:t xml:space="preserve"> </w:t>
          </w:r>
        </w:p>
        <w:p w14:paraId="4181BB4B" w14:textId="77777777" w:rsidR="00030DAB" w:rsidRDefault="00030DAB" w:rsidP="00030DAB"/>
        <w:p w14:paraId="28FB01AB" w14:textId="77777777" w:rsidR="00030DAB" w:rsidRPr="00030DAB" w:rsidRDefault="00030DAB" w:rsidP="00030DAB"/>
        <w:p w14:paraId="433BCBF6" w14:textId="62265B28" w:rsidR="00F15B89" w:rsidRPr="0087426B" w:rsidRDefault="00F15B89" w:rsidP="00F15B89">
          <w:pPr>
            <w:pStyle w:val="Heading2"/>
            <w:numPr>
              <w:ilvl w:val="0"/>
              <w:numId w:val="11"/>
            </w:numPr>
          </w:pPr>
          <w:bookmarkStart w:id="8" w:name="_Toc358487820"/>
          <w:r w:rsidRPr="0087426B">
            <w:t>Theoretisch kader</w:t>
          </w:r>
          <w:bookmarkEnd w:id="8"/>
          <w:r w:rsidRPr="0087426B">
            <w:t xml:space="preserve"> </w:t>
          </w:r>
        </w:p>
        <w:p w14:paraId="680C6771" w14:textId="27ABC549" w:rsidR="00F15B89" w:rsidRPr="0087426B" w:rsidRDefault="009422D4" w:rsidP="00F15B89">
          <w:pPr>
            <w:pStyle w:val="Heading3"/>
            <w:numPr>
              <w:ilvl w:val="1"/>
              <w:numId w:val="11"/>
            </w:numPr>
            <w:rPr>
              <w:lang w:val="nl-NL"/>
            </w:rPr>
          </w:pPr>
          <w:bookmarkStart w:id="9" w:name="_Toc358487821"/>
          <w:r w:rsidRPr="0087426B">
            <w:rPr>
              <w:lang w:val="nl-NL"/>
            </w:rPr>
            <w:t>Kernbegrippen</w:t>
          </w:r>
          <w:bookmarkEnd w:id="9"/>
        </w:p>
        <w:p w14:paraId="546BDD6C" w14:textId="1E9AC804" w:rsidR="00270EA5" w:rsidRPr="00831B47" w:rsidRDefault="00270EA5" w:rsidP="00270EA5">
          <w:pPr>
            <w:rPr>
              <w:sz w:val="22"/>
              <w:lang w:val="nl-NL"/>
            </w:rPr>
          </w:pPr>
          <w:r w:rsidRPr="00831B47">
            <w:rPr>
              <w:sz w:val="22"/>
              <w:lang w:val="nl-NL"/>
            </w:rPr>
            <w:t xml:space="preserve">De belangrijkste begrippen voor dit onderzoek zijn de trends en ontwikkelingen in de horeca, de beleveniseconomie, marketing, naamsbekendheid, </w:t>
          </w:r>
          <w:proofErr w:type="spellStart"/>
          <w:r w:rsidRPr="00831B47">
            <w:rPr>
              <w:sz w:val="22"/>
              <w:lang w:val="nl-NL"/>
            </w:rPr>
            <w:t>social</w:t>
          </w:r>
          <w:proofErr w:type="spellEnd"/>
          <w:r w:rsidRPr="00831B47">
            <w:rPr>
              <w:sz w:val="22"/>
              <w:lang w:val="nl-NL"/>
            </w:rPr>
            <w:t xml:space="preserve"> media, doelgroepsbepaling, wensen en behoeften, doelgroepsbenadering en positionering. Kennis van deze begrippen zijn vereist voor de uitvoering van dit onderzoek. </w:t>
          </w:r>
        </w:p>
        <w:p w14:paraId="491A6375" w14:textId="3513FB6D" w:rsidR="00270EA5" w:rsidRPr="00831B47" w:rsidRDefault="00270EA5" w:rsidP="00BD7A69">
          <w:pPr>
            <w:pStyle w:val="Heading4"/>
            <w:rPr>
              <w:sz w:val="22"/>
              <w:lang w:val="nl-NL"/>
            </w:rPr>
          </w:pPr>
          <w:r w:rsidRPr="00831B47">
            <w:rPr>
              <w:sz w:val="22"/>
              <w:lang w:val="nl-NL"/>
            </w:rPr>
            <w:t>Relatie</w:t>
          </w:r>
        </w:p>
        <w:p w14:paraId="3A5EB0DC" w14:textId="58938A88" w:rsidR="00270EA5" w:rsidRPr="00831B47" w:rsidRDefault="00BD7A69" w:rsidP="00270EA5">
          <w:pPr>
            <w:rPr>
              <w:sz w:val="22"/>
              <w:lang w:val="nl-NL"/>
            </w:rPr>
          </w:pPr>
          <w:r w:rsidRPr="00831B47">
            <w:rPr>
              <w:sz w:val="22"/>
              <w:lang w:val="nl-NL"/>
            </w:rPr>
            <w:t>De relatie</w:t>
          </w:r>
          <w:r w:rsidR="002C06D5" w:rsidRPr="00831B47">
            <w:rPr>
              <w:sz w:val="22"/>
              <w:lang w:val="nl-NL"/>
            </w:rPr>
            <w:t>s</w:t>
          </w:r>
          <w:r w:rsidRPr="00831B47">
            <w:rPr>
              <w:sz w:val="22"/>
              <w:lang w:val="nl-NL"/>
            </w:rPr>
            <w:t xml:space="preserve"> </w:t>
          </w:r>
          <w:r w:rsidR="002C06D5" w:rsidRPr="00831B47">
            <w:rPr>
              <w:sz w:val="22"/>
              <w:lang w:val="nl-NL"/>
            </w:rPr>
            <w:t>van de begrippen worden</w:t>
          </w:r>
          <w:r w:rsidRPr="00831B47">
            <w:rPr>
              <w:sz w:val="22"/>
              <w:lang w:val="nl-NL"/>
            </w:rPr>
            <w:t xml:space="preserve"> in de figuur hieronder weergegeven. </w:t>
          </w:r>
        </w:p>
        <w:p w14:paraId="14665693" w14:textId="4EFA19B5" w:rsidR="00270EA5" w:rsidRPr="00831B47" w:rsidRDefault="00D77F78" w:rsidP="00270EA5">
          <w:pPr>
            <w:rPr>
              <w:sz w:val="22"/>
              <w:lang w:val="nl-NL"/>
            </w:rPr>
          </w:pPr>
          <w:r w:rsidRPr="00831B47">
            <w:rPr>
              <w:noProof/>
              <w:sz w:val="22"/>
            </w:rPr>
            <w:drawing>
              <wp:inline distT="0" distB="0" distL="0" distR="0" wp14:anchorId="6BB9097F" wp14:editId="7C84A7D5">
                <wp:extent cx="6346861" cy="5028565"/>
                <wp:effectExtent l="50800" t="25400" r="53975" b="2603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AA15D03" w14:textId="77777777" w:rsidR="00270EA5" w:rsidRPr="00831B47" w:rsidRDefault="00270EA5" w:rsidP="00270EA5">
          <w:pPr>
            <w:rPr>
              <w:sz w:val="22"/>
              <w:lang w:val="nl-NL"/>
            </w:rPr>
          </w:pPr>
        </w:p>
        <w:p w14:paraId="7B7A22D0" w14:textId="4DE6CA3B" w:rsidR="00270EA5" w:rsidRPr="00831B47" w:rsidRDefault="00E52239" w:rsidP="00E50643">
          <w:pPr>
            <w:pStyle w:val="Heading4"/>
            <w:rPr>
              <w:sz w:val="22"/>
              <w:lang w:val="nl-NL"/>
            </w:rPr>
          </w:pPr>
          <w:r w:rsidRPr="00831B47">
            <w:rPr>
              <w:sz w:val="22"/>
              <w:lang w:val="nl-NL"/>
            </w:rPr>
            <w:t>DESTEP analyse</w:t>
          </w:r>
        </w:p>
        <w:p w14:paraId="250F8ABF" w14:textId="761A4488" w:rsidR="00E50643" w:rsidRPr="00831B47" w:rsidRDefault="00E52239" w:rsidP="00270EA5">
          <w:pPr>
            <w:rPr>
              <w:sz w:val="22"/>
              <w:lang w:val="nl-NL"/>
            </w:rPr>
          </w:pPr>
          <w:r w:rsidRPr="00831B47">
            <w:rPr>
              <w:sz w:val="22"/>
              <w:lang w:val="nl-NL"/>
            </w:rPr>
            <w:t xml:space="preserve">De DESTEP </w:t>
          </w:r>
          <w:r w:rsidR="00E50643" w:rsidRPr="00831B47">
            <w:rPr>
              <w:sz w:val="22"/>
              <w:lang w:val="nl-NL"/>
            </w:rPr>
            <w:t>analyse wordt gebruikt voor de doelgroepsbepaling. De zes begrippen zijn externe factoren zijn daarom niet beïnvloedbaar door het bedrijf, maar kunnen succes bieden als er tijdens de doelgroep bepaling rekening mee wordt gehouden. De zes factoren zijn: Demografisch, Economisch, Sociaal-cultureel, Technologisch, Ecologisch en Politiek-juridisch. Ten tweede wordt er gebruik gemaakt van het customer-</w:t>
          </w:r>
          <w:proofErr w:type="spellStart"/>
          <w:r w:rsidR="00E50643" w:rsidRPr="00831B47">
            <w:rPr>
              <w:sz w:val="22"/>
              <w:lang w:val="nl-NL"/>
            </w:rPr>
            <w:t>based</w:t>
          </w:r>
          <w:proofErr w:type="spellEnd"/>
          <w:r w:rsidR="00E50643" w:rsidRPr="00831B47">
            <w:rPr>
              <w:sz w:val="22"/>
              <w:lang w:val="nl-NL"/>
            </w:rPr>
            <w:t xml:space="preserve"> </w:t>
          </w:r>
          <w:proofErr w:type="spellStart"/>
          <w:r w:rsidR="00E50643" w:rsidRPr="00831B47">
            <w:rPr>
              <w:sz w:val="22"/>
              <w:lang w:val="nl-NL"/>
            </w:rPr>
            <w:t>equity</w:t>
          </w:r>
          <w:proofErr w:type="spellEnd"/>
          <w:r w:rsidR="00E50643" w:rsidRPr="00831B47">
            <w:rPr>
              <w:sz w:val="22"/>
              <w:lang w:val="nl-NL"/>
            </w:rPr>
            <w:t xml:space="preserve">-model (CBBE) van Keller (2010). Dit is een theorie over de rationele en emotionele marketingbenadering voor de doelgroep. Door alle merkbouwstenen te gebruiken tijdens de benadering, zou een succesvolle marketingstrategie toegepast worden volgens deze theorie. Op het gebied van </w:t>
          </w:r>
          <w:proofErr w:type="spellStart"/>
          <w:r w:rsidR="00E50643" w:rsidRPr="00831B47">
            <w:rPr>
              <w:sz w:val="22"/>
              <w:lang w:val="nl-NL"/>
            </w:rPr>
            <w:t>social</w:t>
          </w:r>
          <w:proofErr w:type="spellEnd"/>
          <w:r w:rsidR="00E50643" w:rsidRPr="00831B47">
            <w:rPr>
              <w:sz w:val="22"/>
              <w:lang w:val="nl-NL"/>
            </w:rPr>
            <w:t xml:space="preserve"> media is er een artikel gevonden van </w:t>
          </w:r>
          <w:proofErr w:type="spellStart"/>
          <w:r w:rsidR="00E50643" w:rsidRPr="00831B47">
            <w:rPr>
              <w:sz w:val="22"/>
              <w:lang w:val="nl-NL"/>
            </w:rPr>
            <w:t>Patrecca</w:t>
          </w:r>
          <w:proofErr w:type="spellEnd"/>
          <w:r w:rsidR="00E50643" w:rsidRPr="00831B47">
            <w:rPr>
              <w:sz w:val="22"/>
              <w:lang w:val="nl-NL"/>
            </w:rPr>
            <w:t xml:space="preserve"> (2012) </w:t>
          </w:r>
          <w:r w:rsidR="00336622" w:rsidRPr="00831B47">
            <w:rPr>
              <w:sz w:val="22"/>
              <w:lang w:val="nl-NL"/>
            </w:rPr>
            <w:t>hoe</w:t>
          </w:r>
          <w:r w:rsidR="00E50643" w:rsidRPr="00831B47">
            <w:rPr>
              <w:sz w:val="22"/>
              <w:lang w:val="nl-NL"/>
            </w:rPr>
            <w:t xml:space="preserve"> het gebruik van </w:t>
          </w:r>
          <w:proofErr w:type="spellStart"/>
          <w:r w:rsidR="00E50643" w:rsidRPr="00831B47">
            <w:rPr>
              <w:sz w:val="22"/>
              <w:lang w:val="nl-NL"/>
            </w:rPr>
            <w:t>social</w:t>
          </w:r>
          <w:proofErr w:type="spellEnd"/>
          <w:r w:rsidR="00E50643" w:rsidRPr="00831B47">
            <w:rPr>
              <w:sz w:val="22"/>
              <w:lang w:val="nl-NL"/>
            </w:rPr>
            <w:t xml:space="preserve"> media de naamsbekendheid, klantenbinding en verdere marktonderzoeken en de verkoop </w:t>
          </w:r>
          <w:r w:rsidR="00A55EA8" w:rsidRPr="00831B47">
            <w:rPr>
              <w:sz w:val="22"/>
              <w:lang w:val="nl-NL"/>
            </w:rPr>
            <w:t xml:space="preserve">kan </w:t>
          </w:r>
          <w:r w:rsidR="00E50643" w:rsidRPr="00831B47">
            <w:rPr>
              <w:sz w:val="22"/>
              <w:lang w:val="nl-NL"/>
            </w:rPr>
            <w:t xml:space="preserve">verbeteren. De theorie van </w:t>
          </w:r>
          <w:proofErr w:type="spellStart"/>
          <w:r w:rsidR="00E50643" w:rsidRPr="00831B47">
            <w:rPr>
              <w:sz w:val="22"/>
              <w:lang w:val="nl-NL"/>
            </w:rPr>
            <w:t>Kotler</w:t>
          </w:r>
          <w:proofErr w:type="spellEnd"/>
          <w:r w:rsidR="00E50643" w:rsidRPr="00831B47">
            <w:rPr>
              <w:sz w:val="22"/>
              <w:lang w:val="nl-NL"/>
            </w:rPr>
            <w:t xml:space="preserve"> (2016) wordt toegepast bij de doelgroepsbenadering. Hij heeft drie manieren opgesteld om de doelgroep te benaderen: ongedifferentieerde doelgroepsbenadering, gedifferentieerde doelgroepsbenadering en geconcentreerde doelgroepsbenadering. De manier van positionering wordt teruggeleid naar de theorie van </w:t>
          </w:r>
          <w:proofErr w:type="spellStart"/>
          <w:r w:rsidR="00E50643" w:rsidRPr="00831B47">
            <w:rPr>
              <w:sz w:val="22"/>
              <w:lang w:val="nl-NL"/>
            </w:rPr>
            <w:t>Sinek</w:t>
          </w:r>
          <w:proofErr w:type="spellEnd"/>
          <w:r w:rsidR="00E50643" w:rsidRPr="00831B47">
            <w:rPr>
              <w:sz w:val="22"/>
              <w:lang w:val="nl-NL"/>
            </w:rPr>
            <w:t xml:space="preserve"> (2009). Hij omschrijft hoe bedrijven zichzelf op de markt moeten brengen. Ten eerste met de ‘</w:t>
          </w:r>
          <w:proofErr w:type="spellStart"/>
          <w:r w:rsidR="00E50643" w:rsidRPr="00831B47">
            <w:rPr>
              <w:sz w:val="22"/>
              <w:lang w:val="nl-NL"/>
            </w:rPr>
            <w:t>Why</w:t>
          </w:r>
          <w:proofErr w:type="spellEnd"/>
          <w:r w:rsidR="00E50643" w:rsidRPr="00831B47">
            <w:rPr>
              <w:sz w:val="22"/>
              <w:lang w:val="nl-NL"/>
            </w:rPr>
            <w:t>’, daarna de ‘How’ en als laatste de ‘</w:t>
          </w:r>
          <w:proofErr w:type="spellStart"/>
          <w:r w:rsidR="00E50643" w:rsidRPr="00831B47">
            <w:rPr>
              <w:sz w:val="22"/>
              <w:lang w:val="nl-NL"/>
            </w:rPr>
            <w:t>What</w:t>
          </w:r>
          <w:proofErr w:type="spellEnd"/>
          <w:r w:rsidR="00E50643" w:rsidRPr="00831B47">
            <w:rPr>
              <w:sz w:val="22"/>
              <w:lang w:val="nl-NL"/>
            </w:rPr>
            <w:t xml:space="preserve">’. Volgens de theorie van </w:t>
          </w:r>
          <w:proofErr w:type="spellStart"/>
          <w:r w:rsidR="00E50643" w:rsidRPr="00831B47">
            <w:rPr>
              <w:sz w:val="22"/>
              <w:lang w:val="nl-NL"/>
            </w:rPr>
            <w:t>Sinek</w:t>
          </w:r>
          <w:proofErr w:type="spellEnd"/>
          <w:r w:rsidR="00E50643" w:rsidRPr="00831B47">
            <w:rPr>
              <w:sz w:val="22"/>
              <w:lang w:val="nl-NL"/>
            </w:rPr>
            <w:t xml:space="preserve"> is dankzij deze manier van positioneren het onderscheid van succesvolle bedrijven.</w:t>
          </w:r>
        </w:p>
        <w:p w14:paraId="605EB799" w14:textId="10C6EAE2" w:rsidR="00132D39" w:rsidRPr="00831B47" w:rsidRDefault="00132D39" w:rsidP="00132D39">
          <w:pPr>
            <w:pStyle w:val="Heading4"/>
            <w:rPr>
              <w:sz w:val="22"/>
              <w:lang w:val="en-GB"/>
            </w:rPr>
          </w:pPr>
          <w:r w:rsidRPr="00831B47">
            <w:rPr>
              <w:sz w:val="22"/>
              <w:lang w:val="en-GB"/>
            </w:rPr>
            <w:t>Experience economy</w:t>
          </w:r>
        </w:p>
        <w:p w14:paraId="36FF33D1" w14:textId="28DFAB85" w:rsidR="00103963" w:rsidRPr="00831B47" w:rsidRDefault="00885D1A" w:rsidP="00103963">
          <w:pPr>
            <w:pStyle w:val="NoSpacing"/>
            <w:spacing w:line="300" w:lineRule="auto"/>
            <w:rPr>
              <w:sz w:val="22"/>
              <w:lang w:val="nl-NL"/>
            </w:rPr>
          </w:pPr>
          <w:r>
            <w:rPr>
              <w:sz w:val="22"/>
              <w:lang w:val="nl-NL"/>
            </w:rPr>
            <w:t xml:space="preserve">Om deze doelgroep aan te spreken met gerichte diensten hebben Pine en </w:t>
          </w:r>
          <w:proofErr w:type="spellStart"/>
          <w:r>
            <w:rPr>
              <w:sz w:val="22"/>
              <w:lang w:val="nl-NL"/>
            </w:rPr>
            <w:t>Gilmore</w:t>
          </w:r>
          <w:proofErr w:type="spellEnd"/>
          <w:r>
            <w:rPr>
              <w:sz w:val="22"/>
              <w:lang w:val="nl-NL"/>
            </w:rPr>
            <w:t xml:space="preserve"> een theorie ontwikkeld dat gericht is op de huidige experience </w:t>
          </w:r>
          <w:proofErr w:type="spellStart"/>
          <w:r>
            <w:rPr>
              <w:sz w:val="22"/>
              <w:lang w:val="nl-NL"/>
            </w:rPr>
            <w:t>economy</w:t>
          </w:r>
          <w:proofErr w:type="spellEnd"/>
          <w:r>
            <w:rPr>
              <w:sz w:val="22"/>
              <w:lang w:val="nl-NL"/>
            </w:rPr>
            <w:t xml:space="preserve">. </w:t>
          </w:r>
          <w:r w:rsidR="00103963" w:rsidRPr="00831B47">
            <w:rPr>
              <w:sz w:val="22"/>
              <w:lang w:val="nl-NL"/>
            </w:rPr>
            <w:t>“Goederen en diensten alleen zijn niet langer voldoende” volgens de ‘</w:t>
          </w:r>
          <w:r w:rsidR="00103963" w:rsidRPr="00831B47">
            <w:rPr>
              <w:sz w:val="22"/>
              <w:lang w:val="en-GB"/>
            </w:rPr>
            <w:t>Experience Economy’</w:t>
          </w:r>
          <w:r w:rsidR="00103963" w:rsidRPr="00831B47">
            <w:rPr>
              <w:sz w:val="22"/>
              <w:lang w:val="nl-NL"/>
            </w:rPr>
            <w:t xml:space="preserve"> door Pine en </w:t>
          </w:r>
          <w:proofErr w:type="spellStart"/>
          <w:r w:rsidR="00103963" w:rsidRPr="00831B47">
            <w:rPr>
              <w:sz w:val="22"/>
              <w:lang w:val="nl-NL"/>
            </w:rPr>
            <w:t>Gilmore</w:t>
          </w:r>
          <w:proofErr w:type="spellEnd"/>
          <w:r w:rsidR="00103963" w:rsidRPr="00831B47">
            <w:rPr>
              <w:sz w:val="22"/>
              <w:lang w:val="nl-NL"/>
            </w:rPr>
            <w:t xml:space="preserve"> (1999). Enkel goederen en diensten zouden niet meer volstaan voor de economische groei en om de welvaart in stand te houden. De wereld zou verzadigd zijn van grotendeels ongedifferentieerde goederen en diensten, dit houdt wel in dat er kansen en mogelijkheden liggen voor het creëren van belevenissen. Als de consument een belevenis koopt, b</w:t>
          </w:r>
          <w:r w:rsidR="00A55EA8" w:rsidRPr="00831B47">
            <w:rPr>
              <w:sz w:val="22"/>
              <w:lang w:val="nl-NL"/>
            </w:rPr>
            <w:t>etaalt</w:t>
          </w:r>
          <w:r w:rsidR="00103963" w:rsidRPr="00831B47">
            <w:rPr>
              <w:sz w:val="22"/>
              <w:lang w:val="nl-NL"/>
            </w:rPr>
            <w:t xml:space="preserve"> deze voor tijdsbesteding, genieten en memorabele gebeurtennissen, die door een onderneming georganiseerd worden om de consument er op een persoonlijke manier bij te betrekken </w:t>
          </w:r>
          <w:sdt>
            <w:sdtPr>
              <w:rPr>
                <w:sz w:val="22"/>
                <w:lang w:val="nl-NL"/>
              </w:rPr>
              <w:id w:val="-843164355"/>
              <w:citation/>
            </w:sdtPr>
            <w:sdtContent>
              <w:r w:rsidR="00103963" w:rsidRPr="00831B47">
                <w:rPr>
                  <w:sz w:val="22"/>
                  <w:lang w:val="nl-NL"/>
                </w:rPr>
                <w:fldChar w:fldCharType="begin"/>
              </w:r>
              <w:r w:rsidR="00103963" w:rsidRPr="00831B47">
                <w:rPr>
                  <w:sz w:val="22"/>
                  <w:lang w:val="nl-NL"/>
                </w:rPr>
                <w:instrText xml:space="preserve"> CITATION Pin12 \l 1043 </w:instrText>
              </w:r>
              <w:r w:rsidR="00103963" w:rsidRPr="00831B47">
                <w:rPr>
                  <w:sz w:val="22"/>
                  <w:lang w:val="nl-NL"/>
                </w:rPr>
                <w:fldChar w:fldCharType="separate"/>
              </w:r>
              <w:r w:rsidR="00103963" w:rsidRPr="00831B47">
                <w:rPr>
                  <w:noProof/>
                  <w:sz w:val="22"/>
                  <w:lang w:val="nl-NL"/>
                </w:rPr>
                <w:t>(Pine &amp; Gilmore, 2012)</w:t>
              </w:r>
              <w:r w:rsidR="00103963" w:rsidRPr="00831B47">
                <w:rPr>
                  <w:sz w:val="22"/>
                  <w:lang w:val="nl-NL"/>
                </w:rPr>
                <w:fldChar w:fldCharType="end"/>
              </w:r>
            </w:sdtContent>
          </w:sdt>
          <w:r w:rsidR="00103963" w:rsidRPr="00831B47">
            <w:rPr>
              <w:sz w:val="22"/>
              <w:lang w:val="nl-NL"/>
            </w:rPr>
            <w:t>.</w:t>
          </w:r>
        </w:p>
        <w:p w14:paraId="5264DEA6" w14:textId="371C5D49" w:rsidR="00103963" w:rsidRPr="00831B47" w:rsidRDefault="00132D39" w:rsidP="00132D39">
          <w:pPr>
            <w:pStyle w:val="Heading4"/>
            <w:rPr>
              <w:sz w:val="22"/>
              <w:lang w:val="nl-NL"/>
            </w:rPr>
          </w:pPr>
          <w:r w:rsidRPr="00831B47">
            <w:rPr>
              <w:sz w:val="22"/>
              <w:lang w:val="nl-NL"/>
            </w:rPr>
            <w:t xml:space="preserve">The Golden </w:t>
          </w:r>
          <w:proofErr w:type="spellStart"/>
          <w:r w:rsidRPr="00831B47">
            <w:rPr>
              <w:sz w:val="22"/>
              <w:lang w:val="nl-NL"/>
            </w:rPr>
            <w:t>Circle</w:t>
          </w:r>
          <w:proofErr w:type="spellEnd"/>
        </w:p>
        <w:p w14:paraId="1E91BC4D" w14:textId="724A83DD" w:rsidR="00103963" w:rsidRPr="00831B47" w:rsidRDefault="00103963" w:rsidP="00103963">
          <w:pPr>
            <w:pStyle w:val="NoSpacing"/>
            <w:spacing w:line="300" w:lineRule="auto"/>
            <w:rPr>
              <w:sz w:val="22"/>
              <w:lang w:val="nl-NL"/>
            </w:rPr>
          </w:pPr>
          <w:r w:rsidRPr="00831B47">
            <w:rPr>
              <w:sz w:val="22"/>
              <w:lang w:val="nl-NL"/>
            </w:rPr>
            <w:t xml:space="preserve">In het onderzoek naar grote leiders, is de communicatie vanuit de leider of het bedrijf gecodeerd. Hierin was een patroon te vinden in de communicatie van de succesvolle leiders. Uit dit onderzoek is “The Golden </w:t>
          </w:r>
          <w:proofErr w:type="spellStart"/>
          <w:r w:rsidRPr="00831B47">
            <w:rPr>
              <w:sz w:val="22"/>
              <w:lang w:val="nl-NL"/>
            </w:rPr>
            <w:t>Circle</w:t>
          </w:r>
          <w:proofErr w:type="spellEnd"/>
          <w:r w:rsidRPr="00831B47">
            <w:rPr>
              <w:sz w:val="22"/>
              <w:lang w:val="nl-NL"/>
            </w:rPr>
            <w:t xml:space="preserve">” voortgekomen, dit is een model ontworpen door </w:t>
          </w:r>
          <w:proofErr w:type="spellStart"/>
          <w:r w:rsidRPr="00831B47">
            <w:rPr>
              <w:sz w:val="22"/>
              <w:lang w:val="nl-NL"/>
            </w:rPr>
            <w:t>Sinek</w:t>
          </w:r>
          <w:proofErr w:type="spellEnd"/>
          <w:r w:rsidRPr="00831B47">
            <w:rPr>
              <w:sz w:val="22"/>
              <w:lang w:val="nl-NL"/>
            </w:rPr>
            <w:t xml:space="preserve"> (2009) over het verschil in mar</w:t>
          </w:r>
          <w:r w:rsidR="00F50879" w:rsidRPr="00831B47">
            <w:rPr>
              <w:sz w:val="22"/>
              <w:lang w:val="nl-NL"/>
            </w:rPr>
            <w:t xml:space="preserve">ketingstrategie van bedrijven. In de publicatie </w:t>
          </w:r>
          <w:r w:rsidR="00F50879" w:rsidRPr="00831B47">
            <w:rPr>
              <w:sz w:val="22"/>
              <w:lang w:val="en-GB"/>
            </w:rPr>
            <w:t>‘Inspire Teams with Why’</w:t>
          </w:r>
          <w:r w:rsidR="00F50879" w:rsidRPr="00831B47">
            <w:rPr>
              <w:sz w:val="22"/>
              <w:lang w:val="nl-NL"/>
            </w:rPr>
            <w:t xml:space="preserve"> (2014), wordt vermeld dat deze ‘waarom’ de mensen inspireert. Emotie komt hierbij te pas en heeft een belangrijke rol bij het overbrengen van het doel of de verklaring van waarom iemand iets doet. Dit spreekt het limbisch systeem in het brein aan bij mensen wat het gedeelte is van de hersenen dat is betrokken bij emoties, geheugen, leren, motivatie en herinneringen. Ditzelfde gedeelte van de hersenen gaat over het gedrag en het proces van beslissingen maken, maar dit gedeelte van de hersenen kan geen feiten benoemen over het gedrag of de gekozen beslissing. “People </w:t>
          </w:r>
          <w:r w:rsidR="00F50879" w:rsidRPr="00831B47">
            <w:rPr>
              <w:sz w:val="22"/>
              <w:lang w:val="en-GB"/>
            </w:rPr>
            <w:t>don’t buy what you do, they buy why you do it</w:t>
          </w:r>
          <w:r w:rsidR="00F50879" w:rsidRPr="00831B47">
            <w:rPr>
              <w:sz w:val="22"/>
              <w:lang w:val="nl-NL"/>
            </w:rPr>
            <w:t xml:space="preserve">”, zoals </w:t>
          </w:r>
          <w:proofErr w:type="spellStart"/>
          <w:r w:rsidR="00F50879" w:rsidRPr="00831B47">
            <w:rPr>
              <w:sz w:val="22"/>
              <w:lang w:val="nl-NL"/>
            </w:rPr>
            <w:t>Sinek</w:t>
          </w:r>
          <w:proofErr w:type="spellEnd"/>
          <w:r w:rsidR="00F50879" w:rsidRPr="00831B47">
            <w:rPr>
              <w:sz w:val="22"/>
              <w:lang w:val="nl-NL"/>
            </w:rPr>
            <w:t xml:space="preserve"> zegt. Hier wordt geduid op het feit dat als mensen het geloof of je overtuigingen delen, ze sneller geneigd zijn om zich er voor in te zetten of er voor te kiezen.</w:t>
          </w:r>
        </w:p>
        <w:p w14:paraId="56339CCC" w14:textId="583D5DDF" w:rsidR="00132D39" w:rsidRPr="00831B47" w:rsidRDefault="00132D39" w:rsidP="00132D39">
          <w:pPr>
            <w:pStyle w:val="Heading4"/>
            <w:rPr>
              <w:sz w:val="22"/>
              <w:lang w:val="nl-NL"/>
            </w:rPr>
          </w:pPr>
          <w:r w:rsidRPr="00831B47">
            <w:rPr>
              <w:sz w:val="22"/>
              <w:lang w:val="nl-NL"/>
            </w:rPr>
            <w:t xml:space="preserve">Customer </w:t>
          </w:r>
          <w:proofErr w:type="spellStart"/>
          <w:r w:rsidRPr="00831B47">
            <w:rPr>
              <w:sz w:val="22"/>
              <w:lang w:val="nl-NL"/>
            </w:rPr>
            <w:t>based</w:t>
          </w:r>
          <w:proofErr w:type="spellEnd"/>
          <w:r w:rsidRPr="00831B47">
            <w:rPr>
              <w:sz w:val="22"/>
              <w:lang w:val="nl-NL"/>
            </w:rPr>
            <w:t xml:space="preserve"> brand </w:t>
          </w:r>
          <w:proofErr w:type="spellStart"/>
          <w:r w:rsidRPr="00831B47">
            <w:rPr>
              <w:sz w:val="22"/>
              <w:lang w:val="nl-NL"/>
            </w:rPr>
            <w:t>equity</w:t>
          </w:r>
          <w:proofErr w:type="spellEnd"/>
          <w:r w:rsidRPr="00831B47">
            <w:rPr>
              <w:sz w:val="22"/>
              <w:lang w:val="nl-NL"/>
            </w:rPr>
            <w:t xml:space="preserve"> model (CBBE)</w:t>
          </w:r>
        </w:p>
        <w:p w14:paraId="3FD48D4B" w14:textId="016E3ABD" w:rsidR="00132D39" w:rsidRPr="00831B47" w:rsidRDefault="00132D39" w:rsidP="00132D39">
          <w:pPr>
            <w:rPr>
              <w:sz w:val="22"/>
              <w:lang w:val="nl-NL"/>
            </w:rPr>
          </w:pPr>
          <w:r w:rsidRPr="00831B47">
            <w:rPr>
              <w:sz w:val="22"/>
              <w:lang w:val="nl-NL"/>
            </w:rPr>
            <w:t>Een ander model is het customer-</w:t>
          </w:r>
          <w:proofErr w:type="spellStart"/>
          <w:r w:rsidRPr="00831B47">
            <w:rPr>
              <w:sz w:val="22"/>
              <w:lang w:val="nl-NL"/>
            </w:rPr>
            <w:t>based</w:t>
          </w:r>
          <w:proofErr w:type="spellEnd"/>
          <w:r w:rsidRPr="00831B47">
            <w:rPr>
              <w:sz w:val="22"/>
              <w:lang w:val="nl-NL"/>
            </w:rPr>
            <w:t xml:space="preserve"> brand </w:t>
          </w:r>
          <w:proofErr w:type="spellStart"/>
          <w:r w:rsidRPr="00831B47">
            <w:rPr>
              <w:sz w:val="22"/>
              <w:lang w:val="nl-NL"/>
            </w:rPr>
            <w:t>equity</w:t>
          </w:r>
          <w:proofErr w:type="spellEnd"/>
          <w:r w:rsidRPr="00831B47">
            <w:rPr>
              <w:sz w:val="22"/>
              <w:lang w:val="nl-NL"/>
            </w:rPr>
            <w:t xml:space="preserve">-model (CBBE) ontwikkeld door Keller (2010). Dit model is gebaseerd op theoretische ontwikkelingen en marketingpraktijken om het consumentengedrag beter te begrijpen en te beïnvloeden. Volgens Keller is “het begrijpen van de wensen en de behoeften van consumenten en het hierop ontwerpen van producten en programma’s die voldoen aan deze wensen en behoeften de kern van succesvolle marketing”. Dit model is gericht op het creëren van een juiste beleving rond </w:t>
          </w:r>
          <w:r w:rsidR="008054E5" w:rsidRPr="00831B47">
            <w:rPr>
              <w:sz w:val="22"/>
              <w:lang w:val="nl-NL"/>
            </w:rPr>
            <w:t>een</w:t>
          </w:r>
          <w:r w:rsidRPr="00831B47">
            <w:rPr>
              <w:sz w:val="22"/>
              <w:lang w:val="nl-NL"/>
            </w:rPr>
            <w:t xml:space="preserve"> merk of product, zodat de consumenten er een positieve gedachte, me</w:t>
          </w:r>
          <w:r w:rsidR="00E52239" w:rsidRPr="00831B47">
            <w:rPr>
              <w:sz w:val="22"/>
              <w:lang w:val="nl-NL"/>
            </w:rPr>
            <w:t>ning en perceptie aan over houd</w:t>
          </w:r>
          <w:r w:rsidRPr="00831B47">
            <w:rPr>
              <w:sz w:val="22"/>
              <w:lang w:val="nl-NL"/>
            </w:rPr>
            <w:t xml:space="preserve"> (Keller, 2010).</w:t>
          </w:r>
        </w:p>
        <w:p w14:paraId="0DC721C5" w14:textId="6E7A209F" w:rsidR="00132D39" w:rsidRPr="00831B47" w:rsidRDefault="00132D39" w:rsidP="00132D39">
          <w:pPr>
            <w:pStyle w:val="Heading4"/>
            <w:rPr>
              <w:sz w:val="22"/>
              <w:lang w:val="nl-NL"/>
            </w:rPr>
          </w:pPr>
          <w:r w:rsidRPr="00831B47">
            <w:rPr>
              <w:sz w:val="22"/>
              <w:lang w:val="nl-NL"/>
            </w:rPr>
            <w:t>Communicatie strategieën</w:t>
          </w:r>
        </w:p>
        <w:p w14:paraId="3367E450" w14:textId="40219A3E" w:rsidR="00132D39" w:rsidRPr="00831B47" w:rsidRDefault="00132D39" w:rsidP="00132D39">
          <w:pPr>
            <w:rPr>
              <w:sz w:val="22"/>
              <w:lang w:val="nl-NL"/>
            </w:rPr>
          </w:pPr>
          <w:r w:rsidRPr="00831B47">
            <w:rPr>
              <w:noProof/>
              <w:sz w:val="22"/>
            </w:rPr>
            <w:drawing>
              <wp:anchor distT="0" distB="0" distL="114300" distR="114300" simplePos="0" relativeHeight="251659264" behindDoc="0" locked="0" layoutInCell="1" allowOverlap="1" wp14:anchorId="1578D2FC" wp14:editId="5A3E8E31">
                <wp:simplePos x="0" y="0"/>
                <wp:positionH relativeFrom="column">
                  <wp:posOffset>3429000</wp:posOffset>
                </wp:positionH>
                <wp:positionV relativeFrom="paragraph">
                  <wp:posOffset>1189355</wp:posOffset>
                </wp:positionV>
                <wp:extent cx="2743200" cy="2569210"/>
                <wp:effectExtent l="0" t="0" r="0" b="0"/>
                <wp:wrapTight wrapText="bothSides">
                  <wp:wrapPolygon edited="0">
                    <wp:start x="0" y="0"/>
                    <wp:lineTo x="0" y="21354"/>
                    <wp:lineTo x="21400" y="21354"/>
                    <wp:lineTo x="21400"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5902" b="5512"/>
                        <a:stretch/>
                      </pic:blipFill>
                      <pic:spPr bwMode="auto">
                        <a:xfrm>
                          <a:off x="0" y="0"/>
                          <a:ext cx="2743200" cy="2569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1B47">
            <w:rPr>
              <w:sz w:val="22"/>
            </w:rPr>
            <w:t>“Brand attitude strategy is seen as reflecting an interaction between a potential consumer’s involvement with the purchase decision and the underlying motivation to purchase</w:t>
          </w:r>
          <w:r w:rsidRPr="00831B47">
            <w:rPr>
              <w:sz w:val="22"/>
              <w:lang w:val="nl-NL"/>
            </w:rPr>
            <w:t xml:space="preserve">” </w:t>
          </w:r>
          <w:sdt>
            <w:sdtPr>
              <w:rPr>
                <w:sz w:val="22"/>
                <w:lang w:val="nl-NL"/>
              </w:rPr>
              <w:id w:val="1396015359"/>
              <w:citation/>
            </w:sdtPr>
            <w:sdtContent>
              <w:r w:rsidRPr="00831B47">
                <w:rPr>
                  <w:sz w:val="22"/>
                  <w:lang w:val="nl-NL"/>
                </w:rPr>
                <w:fldChar w:fldCharType="begin"/>
              </w:r>
              <w:r w:rsidRPr="00831B47">
                <w:rPr>
                  <w:sz w:val="22"/>
                  <w:lang w:val="nl-NL"/>
                </w:rPr>
                <w:instrText xml:space="preserve"> CITATION Per92 \l 1043 </w:instrText>
              </w:r>
              <w:r w:rsidRPr="00831B47">
                <w:rPr>
                  <w:sz w:val="22"/>
                  <w:lang w:val="nl-NL"/>
                </w:rPr>
                <w:fldChar w:fldCharType="separate"/>
              </w:r>
              <w:r w:rsidRPr="00831B47">
                <w:rPr>
                  <w:noProof/>
                  <w:sz w:val="22"/>
                  <w:lang w:val="nl-NL"/>
                </w:rPr>
                <w:t>(Percy &amp; Rossiter, 1992)</w:t>
              </w:r>
              <w:r w:rsidRPr="00831B47">
                <w:rPr>
                  <w:sz w:val="22"/>
                  <w:lang w:val="nl-NL"/>
                </w:rPr>
                <w:fldChar w:fldCharType="end"/>
              </w:r>
            </w:sdtContent>
          </w:sdt>
          <w:r w:rsidRPr="00831B47">
            <w:rPr>
              <w:sz w:val="22"/>
              <w:lang w:val="nl-NL"/>
            </w:rPr>
            <w:t xml:space="preserve">. Percy en </w:t>
          </w:r>
          <w:proofErr w:type="spellStart"/>
          <w:r w:rsidRPr="00831B47">
            <w:rPr>
              <w:sz w:val="22"/>
              <w:lang w:val="nl-NL"/>
            </w:rPr>
            <w:t>Rossiter</w:t>
          </w:r>
          <w:proofErr w:type="spellEnd"/>
          <w:r w:rsidRPr="00831B47">
            <w:rPr>
              <w:sz w:val="22"/>
              <w:lang w:val="nl-NL"/>
            </w:rPr>
            <w:t xml:space="preserve"> hebben een model ontwikkeld voor communicatiestrategieën. Zij beweren dat het kopen van een product of dienst niet de directe bedoeling is van het maken van reclame door middel van een communicatiestrategie. Het koopproces is wel het uiteindelijke doel, maar het gaat bij de communicatiestrategie ten eerste om naamsbekendheid te creëren. </w:t>
          </w:r>
        </w:p>
        <w:p w14:paraId="33AE8CEE" w14:textId="77777777" w:rsidR="00132D39" w:rsidRPr="00831B47" w:rsidRDefault="00132D39" w:rsidP="00132D39">
          <w:pPr>
            <w:rPr>
              <w:sz w:val="22"/>
              <w:lang w:val="nl-NL"/>
            </w:rPr>
          </w:pPr>
        </w:p>
        <w:p w14:paraId="4A616552" w14:textId="0540B4C9" w:rsidR="00132D39" w:rsidRPr="00831B47" w:rsidRDefault="00132D39" w:rsidP="00132D39">
          <w:pPr>
            <w:rPr>
              <w:sz w:val="22"/>
              <w:lang w:val="nl-NL"/>
            </w:rPr>
          </w:pPr>
          <w:r w:rsidRPr="00831B47">
            <w:rPr>
              <w:sz w:val="22"/>
              <w:lang w:val="nl-NL"/>
            </w:rPr>
            <w:t xml:space="preserve">In de huidige samenleving worden consumenten continu geprikkeld met merken. Reclame kan gunstig worden ingezet om de houding van de consument te verbeteren ten opzichte van het merk. Het opbouwen van merkbesef is het initieel doel bij communicatiestrategieën. Percy en </w:t>
          </w:r>
          <w:proofErr w:type="spellStart"/>
          <w:r w:rsidRPr="00831B47">
            <w:rPr>
              <w:sz w:val="22"/>
              <w:lang w:val="nl-NL"/>
            </w:rPr>
            <w:t>Rossiter</w:t>
          </w:r>
          <w:proofErr w:type="spellEnd"/>
          <w:r w:rsidRPr="00831B47">
            <w:rPr>
              <w:sz w:val="22"/>
              <w:lang w:val="nl-NL"/>
            </w:rPr>
            <w:t xml:space="preserve"> stellen </w:t>
          </w:r>
          <w:r w:rsidR="00CF562B" w:rsidRPr="00831B47">
            <w:rPr>
              <w:sz w:val="22"/>
              <w:lang w:val="nl-NL"/>
            </w:rPr>
            <w:t xml:space="preserve">het onderscheid in merkbesef </w:t>
          </w:r>
          <w:r w:rsidRPr="00831B47">
            <w:rPr>
              <w:sz w:val="22"/>
              <w:lang w:val="nl-NL"/>
            </w:rPr>
            <w:t xml:space="preserve">op als 1) de merkherkenning waarbij het merk wordt gekozen op het moment van de aankoop (brand </w:t>
          </w:r>
          <w:proofErr w:type="spellStart"/>
          <w:r w:rsidRPr="00831B47">
            <w:rPr>
              <w:sz w:val="22"/>
              <w:lang w:val="nl-NL"/>
            </w:rPr>
            <w:t>regognition</w:t>
          </w:r>
          <w:proofErr w:type="spellEnd"/>
          <w:r w:rsidRPr="00831B47">
            <w:rPr>
              <w:sz w:val="22"/>
              <w:lang w:val="nl-NL"/>
            </w:rPr>
            <w:t xml:space="preserve">), en 2) merkherkenning waarbij het merk, om te worden gekozen, vóór het moment van aankoop moet worden herinnerd (brand </w:t>
          </w:r>
          <w:proofErr w:type="spellStart"/>
          <w:r w:rsidRPr="00831B47">
            <w:rPr>
              <w:sz w:val="22"/>
              <w:lang w:val="nl-NL"/>
            </w:rPr>
            <w:t>recall</w:t>
          </w:r>
          <w:proofErr w:type="spellEnd"/>
          <w:r w:rsidRPr="00831B47">
            <w:rPr>
              <w:sz w:val="22"/>
              <w:lang w:val="nl-NL"/>
            </w:rPr>
            <w:t xml:space="preserve">) </w:t>
          </w:r>
          <w:sdt>
            <w:sdtPr>
              <w:rPr>
                <w:sz w:val="22"/>
                <w:lang w:val="nl-NL"/>
              </w:rPr>
              <w:id w:val="-835606706"/>
              <w:citation/>
            </w:sdtPr>
            <w:sdtContent>
              <w:r w:rsidRPr="00831B47">
                <w:rPr>
                  <w:sz w:val="22"/>
                  <w:lang w:val="nl-NL"/>
                </w:rPr>
                <w:fldChar w:fldCharType="begin"/>
              </w:r>
              <w:r w:rsidRPr="00831B47">
                <w:rPr>
                  <w:sz w:val="22"/>
                  <w:lang w:val="nl-NL"/>
                </w:rPr>
                <w:instrText xml:space="preserve">CITATION Rum04 \l 1043 </w:instrText>
              </w:r>
              <w:r w:rsidRPr="00831B47">
                <w:rPr>
                  <w:sz w:val="22"/>
                  <w:lang w:val="nl-NL"/>
                </w:rPr>
                <w:fldChar w:fldCharType="separate"/>
              </w:r>
              <w:r w:rsidRPr="00831B47">
                <w:rPr>
                  <w:noProof/>
                  <w:sz w:val="22"/>
                  <w:lang w:val="nl-NL"/>
                </w:rPr>
                <w:t>(Rumst, 2003)</w:t>
              </w:r>
              <w:r w:rsidRPr="00831B47">
                <w:rPr>
                  <w:sz w:val="22"/>
                  <w:lang w:val="nl-NL"/>
                </w:rPr>
                <w:fldChar w:fldCharType="end"/>
              </w:r>
            </w:sdtContent>
          </w:sdt>
          <w:r w:rsidRPr="00831B47">
            <w:rPr>
              <w:sz w:val="22"/>
              <w:lang w:val="nl-NL"/>
            </w:rPr>
            <w:t xml:space="preserve">. </w:t>
          </w:r>
        </w:p>
        <w:p w14:paraId="2CE1CC23" w14:textId="77777777" w:rsidR="00132D39" w:rsidRPr="00831B47" w:rsidRDefault="00132D39" w:rsidP="00132D39">
          <w:pPr>
            <w:rPr>
              <w:sz w:val="22"/>
              <w:lang w:val="nl-NL"/>
            </w:rPr>
          </w:pPr>
        </w:p>
        <w:p w14:paraId="7AB08B9C" w14:textId="5CC2F8E8" w:rsidR="00132D39" w:rsidRPr="00831B47" w:rsidRDefault="00132D39" w:rsidP="00132D39">
          <w:pPr>
            <w:rPr>
              <w:sz w:val="22"/>
              <w:lang w:val="nl-NL"/>
            </w:rPr>
          </w:pPr>
          <w:r w:rsidRPr="00831B47">
            <w:rPr>
              <w:sz w:val="22"/>
              <w:lang w:val="nl-NL"/>
            </w:rPr>
            <w:t xml:space="preserve">Ook </w:t>
          </w:r>
          <w:proofErr w:type="spellStart"/>
          <w:r w:rsidRPr="00831B47">
            <w:rPr>
              <w:sz w:val="22"/>
              <w:lang w:val="nl-NL"/>
            </w:rPr>
            <w:t>Meertens</w:t>
          </w:r>
          <w:proofErr w:type="spellEnd"/>
          <w:r w:rsidRPr="00831B47">
            <w:rPr>
              <w:sz w:val="22"/>
              <w:lang w:val="nl-NL"/>
            </w:rPr>
            <w:t xml:space="preserve"> &amp; Von </w:t>
          </w:r>
          <w:proofErr w:type="spellStart"/>
          <w:r w:rsidRPr="00831B47">
            <w:rPr>
              <w:sz w:val="22"/>
              <w:lang w:val="nl-NL"/>
            </w:rPr>
            <w:t>Grumbkow</w:t>
          </w:r>
          <w:proofErr w:type="spellEnd"/>
          <w:r w:rsidRPr="00831B47">
            <w:rPr>
              <w:sz w:val="22"/>
              <w:lang w:val="nl-NL"/>
            </w:rPr>
            <w:t xml:space="preserve"> (1988) geven aan dat de houding van de consument door middel van verandering binnen de communicatie kan worden beïnvloed. Door enkel de blootstelling van een merk of product kan de naamsbekendheid vergroot worden door reclame. Door het zien van een merk kan de herkenning een positieve houding bevorderen </w:t>
          </w:r>
          <w:sdt>
            <w:sdtPr>
              <w:rPr>
                <w:sz w:val="22"/>
                <w:lang w:val="nl-NL"/>
              </w:rPr>
              <w:id w:val="-1906284229"/>
              <w:citation/>
            </w:sdtPr>
            <w:sdtContent>
              <w:r w:rsidRPr="00831B47">
                <w:rPr>
                  <w:sz w:val="22"/>
                  <w:lang w:val="nl-NL"/>
                </w:rPr>
                <w:fldChar w:fldCharType="begin"/>
              </w:r>
              <w:r w:rsidRPr="00831B47">
                <w:rPr>
                  <w:sz w:val="22"/>
                  <w:lang w:val="nl-NL"/>
                </w:rPr>
                <w:instrText xml:space="preserve"> CITATION Mee88 \l 1043 </w:instrText>
              </w:r>
              <w:r w:rsidRPr="00831B47">
                <w:rPr>
                  <w:sz w:val="22"/>
                  <w:lang w:val="nl-NL"/>
                </w:rPr>
                <w:fldChar w:fldCharType="separate"/>
              </w:r>
              <w:r w:rsidRPr="00831B47">
                <w:rPr>
                  <w:noProof/>
                  <w:sz w:val="22"/>
                  <w:lang w:val="nl-NL"/>
                </w:rPr>
                <w:t>(Meertens &amp; Grumbkow, 1988)</w:t>
              </w:r>
              <w:r w:rsidRPr="00831B47">
                <w:rPr>
                  <w:sz w:val="22"/>
                  <w:lang w:val="nl-NL"/>
                </w:rPr>
                <w:fldChar w:fldCharType="end"/>
              </w:r>
            </w:sdtContent>
          </w:sdt>
          <w:r w:rsidRPr="00831B47">
            <w:rPr>
              <w:sz w:val="22"/>
              <w:lang w:val="nl-NL"/>
            </w:rPr>
            <w:t>.</w:t>
          </w:r>
        </w:p>
        <w:p w14:paraId="574806AD" w14:textId="77777777" w:rsidR="00132D39" w:rsidRPr="00831B47" w:rsidRDefault="00132D39" w:rsidP="00132D39">
          <w:pPr>
            <w:pStyle w:val="Heading4"/>
            <w:rPr>
              <w:sz w:val="22"/>
              <w:lang w:val="nl-NL"/>
            </w:rPr>
          </w:pPr>
          <w:proofErr w:type="spellStart"/>
          <w:r w:rsidRPr="00831B47">
            <w:rPr>
              <w:sz w:val="22"/>
              <w:lang w:val="nl-NL"/>
            </w:rPr>
            <w:t>Social</w:t>
          </w:r>
          <w:proofErr w:type="spellEnd"/>
          <w:r w:rsidRPr="00831B47">
            <w:rPr>
              <w:sz w:val="22"/>
              <w:lang w:val="nl-NL"/>
            </w:rPr>
            <w:t xml:space="preserve"> media</w:t>
          </w:r>
        </w:p>
        <w:p w14:paraId="42320F95" w14:textId="77777777" w:rsidR="00132D39" w:rsidRPr="00831B47" w:rsidRDefault="00132D39" w:rsidP="00132D39">
          <w:pPr>
            <w:rPr>
              <w:sz w:val="22"/>
              <w:lang w:val="nl-NL"/>
            </w:rPr>
          </w:pPr>
          <w:r w:rsidRPr="00831B47">
            <w:rPr>
              <w:sz w:val="22"/>
            </w:rPr>
            <w:t>“Social media is an opportunity for us to engage with consumers and have a conversation, which is different than paid media, when you’re just shouting through a bullhorn”</w:t>
          </w:r>
          <w:r w:rsidRPr="00831B47">
            <w:rPr>
              <w:sz w:val="22"/>
              <w:lang w:val="nl-NL"/>
            </w:rPr>
            <w:t xml:space="preserve"> </w:t>
          </w:r>
          <w:sdt>
            <w:sdtPr>
              <w:rPr>
                <w:sz w:val="22"/>
                <w:lang w:val="nl-NL"/>
              </w:rPr>
              <w:id w:val="-1028251155"/>
              <w:citation/>
            </w:sdtPr>
            <w:sdtContent>
              <w:r w:rsidRPr="00831B47">
                <w:rPr>
                  <w:sz w:val="22"/>
                  <w:lang w:val="nl-NL"/>
                </w:rPr>
                <w:fldChar w:fldCharType="begin"/>
              </w:r>
              <w:r w:rsidRPr="00831B47">
                <w:rPr>
                  <w:sz w:val="22"/>
                  <w:lang w:val="nl-NL"/>
                </w:rPr>
                <w:instrText xml:space="preserve">CITATION Lee16 \l 1043 </w:instrText>
              </w:r>
              <w:r w:rsidRPr="00831B47">
                <w:rPr>
                  <w:sz w:val="22"/>
                  <w:lang w:val="nl-NL"/>
                </w:rPr>
                <w:fldChar w:fldCharType="separate"/>
              </w:r>
              <w:r w:rsidRPr="00831B47">
                <w:rPr>
                  <w:noProof/>
                  <w:sz w:val="22"/>
                  <w:lang w:val="nl-NL"/>
                </w:rPr>
                <w:t>(Petrecca, 2012)</w:t>
              </w:r>
              <w:r w:rsidRPr="00831B47">
                <w:rPr>
                  <w:sz w:val="22"/>
                  <w:lang w:val="nl-NL"/>
                </w:rPr>
                <w:fldChar w:fldCharType="end"/>
              </w:r>
            </w:sdtContent>
          </w:sdt>
          <w:r w:rsidRPr="00831B47">
            <w:rPr>
              <w:sz w:val="22"/>
              <w:lang w:val="nl-NL"/>
            </w:rPr>
            <w:t xml:space="preserve">. </w:t>
          </w:r>
          <w:proofErr w:type="spellStart"/>
          <w:r w:rsidRPr="00831B47">
            <w:rPr>
              <w:sz w:val="22"/>
              <w:lang w:val="nl-NL"/>
            </w:rPr>
            <w:t>Patrecca</w:t>
          </w:r>
          <w:proofErr w:type="spellEnd"/>
          <w:r w:rsidRPr="00831B47">
            <w:rPr>
              <w:sz w:val="22"/>
              <w:lang w:val="nl-NL"/>
            </w:rPr>
            <w:t xml:space="preserve"> stelt dat het gebruik van </w:t>
          </w:r>
          <w:proofErr w:type="spellStart"/>
          <w:r w:rsidRPr="00831B47">
            <w:rPr>
              <w:sz w:val="22"/>
              <w:lang w:val="nl-NL"/>
            </w:rPr>
            <w:t>social</w:t>
          </w:r>
          <w:proofErr w:type="spellEnd"/>
          <w:r w:rsidRPr="00831B47">
            <w:rPr>
              <w:sz w:val="22"/>
              <w:lang w:val="nl-NL"/>
            </w:rPr>
            <w:t xml:space="preserve"> media de naamsbekendheid, de klantenbinding, verdere marktonderzoeken en de verkoop verbeteren. </w:t>
          </w:r>
        </w:p>
        <w:p w14:paraId="7604E132" w14:textId="351F914C" w:rsidR="00132D39" w:rsidRPr="00831B47" w:rsidRDefault="00132D39" w:rsidP="00132D39">
          <w:pPr>
            <w:pStyle w:val="Heading4"/>
            <w:rPr>
              <w:sz w:val="22"/>
              <w:lang w:val="nl-NL"/>
            </w:rPr>
          </w:pPr>
          <w:r w:rsidRPr="00831B47">
            <w:rPr>
              <w:sz w:val="22"/>
              <w:lang w:val="nl-NL"/>
            </w:rPr>
            <w:t xml:space="preserve">Doelgroepsbepaling </w:t>
          </w:r>
        </w:p>
        <w:p w14:paraId="3D5F88AB" w14:textId="2985849F" w:rsidR="00132D39" w:rsidRPr="00831B47" w:rsidRDefault="00885D1A" w:rsidP="00132D39">
          <w:pPr>
            <w:rPr>
              <w:sz w:val="22"/>
              <w:lang w:val="nl-NL"/>
            </w:rPr>
          </w:pPr>
          <w:r>
            <w:rPr>
              <w:sz w:val="22"/>
              <w:lang w:val="nl-NL"/>
            </w:rPr>
            <w:t>Zoals al eerder is vermeld is d</w:t>
          </w:r>
          <w:r w:rsidR="00132D39" w:rsidRPr="00831B47">
            <w:rPr>
              <w:sz w:val="22"/>
              <w:lang w:val="nl-NL"/>
            </w:rPr>
            <w:t xml:space="preserve">e DESTEP-analyse een marketingmodel dat kan worden gebruikt voor de bepaling van de doelgroep. Er zijn zes factoren die worden uitgediept, waar aan de hand van de bevindingen een bedrijf zijn strategie </w:t>
          </w:r>
          <w:r w:rsidR="00CF562B" w:rsidRPr="00831B47">
            <w:rPr>
              <w:sz w:val="22"/>
              <w:lang w:val="nl-NL"/>
            </w:rPr>
            <w:t xml:space="preserve">op </w:t>
          </w:r>
          <w:r w:rsidR="00132D39" w:rsidRPr="00831B47">
            <w:rPr>
              <w:sz w:val="22"/>
              <w:lang w:val="nl-NL"/>
            </w:rPr>
            <w:t>kan aanpassen. De zes begrippen zijn externe</w:t>
          </w:r>
          <w:r w:rsidR="008054E5" w:rsidRPr="00831B47">
            <w:rPr>
              <w:sz w:val="22"/>
              <w:lang w:val="nl-NL"/>
            </w:rPr>
            <w:t xml:space="preserve"> en</w:t>
          </w:r>
          <w:r w:rsidR="00132D39" w:rsidRPr="00831B47">
            <w:rPr>
              <w:sz w:val="22"/>
              <w:lang w:val="nl-NL"/>
            </w:rPr>
            <w:t xml:space="preserve"> factoren zijn daarom niet beïnvloedbaar door het bedrijf, maar kunnen succes bie</w:t>
          </w:r>
          <w:r w:rsidR="008054E5" w:rsidRPr="00831B47">
            <w:rPr>
              <w:sz w:val="22"/>
              <w:lang w:val="nl-NL"/>
            </w:rPr>
            <w:t>den als er tijdens de doelgroeps</w:t>
          </w:r>
          <w:r w:rsidR="00132D39" w:rsidRPr="00831B47">
            <w:rPr>
              <w:sz w:val="22"/>
              <w:lang w:val="nl-NL"/>
            </w:rPr>
            <w:t xml:space="preserve">bepaling rekening mee wordt gehouden. </w:t>
          </w:r>
        </w:p>
        <w:p w14:paraId="370AD1CE" w14:textId="77777777" w:rsidR="00132D39" w:rsidRPr="00831B47" w:rsidRDefault="00132D39" w:rsidP="00132D39">
          <w:pPr>
            <w:rPr>
              <w:sz w:val="22"/>
              <w:lang w:val="nl-NL"/>
            </w:rPr>
          </w:pPr>
        </w:p>
        <w:p w14:paraId="52B83F3D" w14:textId="30AEFDD8" w:rsidR="00132D39" w:rsidRPr="00831B47" w:rsidRDefault="00132D39" w:rsidP="00132D39">
          <w:pPr>
            <w:rPr>
              <w:sz w:val="22"/>
              <w:lang w:val="nl-NL"/>
            </w:rPr>
          </w:pPr>
          <w:r w:rsidRPr="00831B47">
            <w:rPr>
              <w:sz w:val="22"/>
              <w:lang w:val="nl-NL"/>
            </w:rPr>
            <w:t xml:space="preserve">Een ander model dat gebruikt kan worden voor de doelgroepsbepaling is het SDP-model. SDP staat voor segmenteren, doelmarktbepaling en positionering. Bij dit model worden er drie stappen doorlopen; Segmenteren staat voor het opdelen van de markt in verschillende segmenten. Deze segmenten kunnen worden verdeeld op het gebied van levensstijl, leeftijden of andere kenmerken van de doelgroep. De tweede stap is de doelmarktbepaling en kan worden toegepast na de segmentatie. Hierbij wordt er gekeken welke segmenten er interessant zijn voor het bedrijf. Daarna wordt er gekeken naar de beste positionering die bij de doelgroep aansluit. </w:t>
          </w:r>
        </w:p>
        <w:p w14:paraId="68F0C5DB" w14:textId="2CAF3E6F" w:rsidR="009D47BC" w:rsidRPr="00831B47" w:rsidRDefault="00132D39" w:rsidP="00CF562B">
          <w:pPr>
            <w:pStyle w:val="Heading4"/>
            <w:rPr>
              <w:sz w:val="22"/>
              <w:lang w:val="nl-NL"/>
            </w:rPr>
          </w:pPr>
          <w:r w:rsidRPr="00831B47">
            <w:rPr>
              <w:sz w:val="22"/>
              <w:lang w:val="nl-NL"/>
            </w:rPr>
            <w:t>Wensen en behoeften</w:t>
          </w:r>
        </w:p>
        <w:p w14:paraId="77281A91" w14:textId="023D97DD" w:rsidR="009D47BC" w:rsidRPr="00831B47" w:rsidRDefault="00885D1A" w:rsidP="009D47BC">
          <w:pPr>
            <w:rPr>
              <w:sz w:val="22"/>
              <w:lang w:val="nl-NL"/>
            </w:rPr>
          </w:pPr>
          <w:r>
            <w:rPr>
              <w:sz w:val="22"/>
              <w:lang w:val="nl-NL"/>
            </w:rPr>
            <w:t xml:space="preserve">Als de juiste doelgroep in kaart is gebracht, kan dieper worden ingegaan op de wensen en behoeften van deze doelgroep. </w:t>
          </w:r>
          <w:r w:rsidR="009D47BC" w:rsidRPr="00831B47">
            <w:rPr>
              <w:sz w:val="22"/>
              <w:lang w:val="nl-NL"/>
            </w:rPr>
            <w:t xml:space="preserve">Een theorie dat voor dit onderzoek in overweging kan worden gebracht is het Customer </w:t>
          </w:r>
          <w:proofErr w:type="spellStart"/>
          <w:r w:rsidR="009D47BC" w:rsidRPr="00831B47">
            <w:rPr>
              <w:sz w:val="22"/>
              <w:lang w:val="nl-NL"/>
            </w:rPr>
            <w:t>Satisfaction</w:t>
          </w:r>
          <w:proofErr w:type="spellEnd"/>
          <w:r w:rsidR="009D47BC" w:rsidRPr="00831B47">
            <w:rPr>
              <w:sz w:val="22"/>
              <w:lang w:val="nl-NL"/>
            </w:rPr>
            <w:t>-model van Kano. Dit model is meer gericht op het creëren van een positieve beleving van de gast. Het bestaat uit drie verschillende typen factoren; basisfactoren (</w:t>
          </w:r>
          <w:proofErr w:type="spellStart"/>
          <w:r w:rsidR="009D47BC" w:rsidRPr="00831B47">
            <w:rPr>
              <w:sz w:val="22"/>
              <w:lang w:val="nl-NL"/>
            </w:rPr>
            <w:t>dissatisfiers</w:t>
          </w:r>
          <w:proofErr w:type="spellEnd"/>
          <w:r w:rsidR="009D47BC" w:rsidRPr="00831B47">
            <w:rPr>
              <w:sz w:val="22"/>
              <w:lang w:val="nl-NL"/>
            </w:rPr>
            <w:t>), prestatiefactoren en de WOW-factoren (</w:t>
          </w:r>
          <w:proofErr w:type="spellStart"/>
          <w:r w:rsidR="009D47BC" w:rsidRPr="00831B47">
            <w:rPr>
              <w:sz w:val="22"/>
              <w:lang w:val="nl-NL"/>
            </w:rPr>
            <w:t>satisfiers</w:t>
          </w:r>
          <w:proofErr w:type="spellEnd"/>
          <w:r w:rsidR="009D47BC" w:rsidRPr="00831B47">
            <w:rPr>
              <w:sz w:val="22"/>
              <w:lang w:val="nl-NL"/>
            </w:rPr>
            <w:t xml:space="preserve">). De basisfactoren moeten altijd aanwezig zijn, dit zijn factoren die wanneer ze ontbreken zorgen voor ontevredenheid van de gast. Door het missen van de basisfactoren wordt de negatieve beleving van de gast voornamelijk beïnvloed. Ten tweede zijn er de prestatiefactoren, deze spelen in op de behoeften van de gast. Deze factoren bieden net iets extra waardoor er een positieve beleving plaatsvindt en zorgt voor tevreden gasten. Wanneer het aanbod niet voldoet aan de behoeften van de gast, zorgt dit voor een ontevreden gast en dus een negatieve beleving. Tot slot zijn er de WOW-factoren, deze verrassen de gast positief. Het ontbreken hiervan heeft geen invloed op de beleving, maar bij aanwezigheid heeft het een zeer positieve invloed op de beleving. Hierdoor worden gasten zeer tevreden, maar ook loyaal aan de aanbieder </w:t>
          </w:r>
          <w:sdt>
            <w:sdtPr>
              <w:rPr>
                <w:sz w:val="22"/>
                <w:lang w:val="nl-NL"/>
              </w:rPr>
              <w:id w:val="1493374137"/>
              <w:citation/>
            </w:sdtPr>
            <w:sdtContent>
              <w:r w:rsidR="009D47BC" w:rsidRPr="00831B47">
                <w:rPr>
                  <w:sz w:val="22"/>
                  <w:lang w:val="nl-NL"/>
                </w:rPr>
                <w:fldChar w:fldCharType="begin"/>
              </w:r>
              <w:r w:rsidR="009D47BC" w:rsidRPr="00831B47">
                <w:rPr>
                  <w:sz w:val="22"/>
                  <w:lang w:val="nl-NL"/>
                </w:rPr>
                <w:instrText xml:space="preserve"> CITATION Bij15 \l 1043 </w:instrText>
              </w:r>
              <w:r w:rsidR="009D47BC" w:rsidRPr="00831B47">
                <w:rPr>
                  <w:sz w:val="22"/>
                  <w:lang w:val="nl-NL"/>
                </w:rPr>
                <w:fldChar w:fldCharType="separate"/>
              </w:r>
              <w:r w:rsidR="009D47BC" w:rsidRPr="00831B47">
                <w:rPr>
                  <w:noProof/>
                  <w:sz w:val="22"/>
                  <w:lang w:val="nl-NL"/>
                </w:rPr>
                <w:t>(Bijl, Dort, Gompel, Neut, &amp; Reubsaet, 2015)</w:t>
              </w:r>
              <w:r w:rsidR="009D47BC" w:rsidRPr="00831B47">
                <w:rPr>
                  <w:sz w:val="22"/>
                  <w:lang w:val="nl-NL"/>
                </w:rPr>
                <w:fldChar w:fldCharType="end"/>
              </w:r>
            </w:sdtContent>
          </w:sdt>
          <w:r w:rsidR="009D47BC" w:rsidRPr="00831B47">
            <w:rPr>
              <w:sz w:val="22"/>
              <w:lang w:val="nl-NL"/>
            </w:rPr>
            <w:t xml:space="preserve">. </w:t>
          </w:r>
        </w:p>
        <w:p w14:paraId="3DC3CF5B" w14:textId="653E5824" w:rsidR="009D47BC" w:rsidRPr="00831B47" w:rsidRDefault="009D47BC" w:rsidP="009D47BC">
          <w:pPr>
            <w:pStyle w:val="Heading4"/>
            <w:rPr>
              <w:sz w:val="22"/>
              <w:lang w:val="nl-NL"/>
            </w:rPr>
          </w:pPr>
          <w:r w:rsidRPr="00831B47">
            <w:rPr>
              <w:sz w:val="22"/>
              <w:lang w:val="nl-NL"/>
            </w:rPr>
            <w:t xml:space="preserve">Doelgroepsbenadering </w:t>
          </w:r>
        </w:p>
        <w:p w14:paraId="4753645E" w14:textId="7E8BD759" w:rsidR="009D47BC" w:rsidRPr="00831B47" w:rsidRDefault="00C856A9" w:rsidP="009D47BC">
          <w:pPr>
            <w:rPr>
              <w:sz w:val="22"/>
              <w:lang w:val="nl-NL"/>
            </w:rPr>
          </w:pPr>
          <w:r w:rsidRPr="00831B47">
            <w:rPr>
              <w:sz w:val="22"/>
              <w:lang w:val="nl-NL"/>
            </w:rPr>
            <w:t xml:space="preserve">Volgens </w:t>
          </w:r>
          <w:proofErr w:type="spellStart"/>
          <w:r w:rsidRPr="00831B47">
            <w:rPr>
              <w:sz w:val="22"/>
              <w:lang w:val="nl-NL"/>
            </w:rPr>
            <w:t>Kotler</w:t>
          </w:r>
          <w:proofErr w:type="spellEnd"/>
          <w:r w:rsidRPr="00831B47">
            <w:rPr>
              <w:sz w:val="22"/>
              <w:lang w:val="nl-NL"/>
            </w:rPr>
            <w:t xml:space="preserve"> (2016) verdelen de bedrijven hun doelgroep op in verschillende segmenten. </w:t>
          </w:r>
          <w:proofErr w:type="spellStart"/>
          <w:r w:rsidRPr="00831B47">
            <w:rPr>
              <w:sz w:val="22"/>
              <w:lang w:val="nl-NL"/>
            </w:rPr>
            <w:t>Kotler</w:t>
          </w:r>
          <w:proofErr w:type="spellEnd"/>
          <w:r w:rsidRPr="00831B47">
            <w:rPr>
              <w:sz w:val="22"/>
              <w:lang w:val="nl-NL"/>
            </w:rPr>
            <w:t xml:space="preserve"> stelt dat er drie manieren zijn voor een bedrijf om de gewenste doelgroep te benaderen; ongedifferentieerde doelgroepsbenadering, gedifferentieerde doelgroepsbenadering en geconcentreerde doelgroepsbenadering. Ten eerste wordt er bij ongedifferentieerde doelgroepsbenadering de massamarketing bedoeld. De marketing voor alle doelgroepen zijn hetzelfde en er wordt geen onderscheid gemaakt. Bij gedifferentieerde doelgroepsbenadering wordt er gekozen voor een aparte benadering van de verschillende segmenten. Deze aanpak heeft hogere kosten</w:t>
          </w:r>
          <w:r w:rsidR="008054E5" w:rsidRPr="00831B47">
            <w:rPr>
              <w:sz w:val="22"/>
              <w:lang w:val="nl-NL"/>
            </w:rPr>
            <w:t xml:space="preserve"> en wordt veel tijd aan besteed</w:t>
          </w:r>
          <w:r w:rsidRPr="00831B47">
            <w:rPr>
              <w:sz w:val="22"/>
              <w:lang w:val="nl-NL"/>
            </w:rPr>
            <w:t>, maar deze zijn wel specifiek gericht op de doelgroepen. Deze aanpak heeft wel een grote kans op een succesvolle benadering. Geconcentreerde doelgroepsbenadering is slechts gericht op één segment. Deze bendering kost met name veel tijd en geeft onzekerheid wanneer het segment niet voldoende oplevert.</w:t>
          </w:r>
        </w:p>
        <w:p w14:paraId="52397E16" w14:textId="30BA91C7" w:rsidR="00C856A9" w:rsidRPr="00831B47" w:rsidRDefault="00C856A9" w:rsidP="00C856A9">
          <w:pPr>
            <w:pStyle w:val="Heading4"/>
            <w:rPr>
              <w:sz w:val="22"/>
              <w:lang w:val="nl-NL"/>
            </w:rPr>
          </w:pPr>
          <w:r w:rsidRPr="00831B47">
            <w:rPr>
              <w:sz w:val="22"/>
              <w:lang w:val="nl-NL"/>
            </w:rPr>
            <w:t>Positionering</w:t>
          </w:r>
        </w:p>
        <w:p w14:paraId="698222E6" w14:textId="2479A479" w:rsidR="00C856A9" w:rsidRPr="00831B47" w:rsidRDefault="00C856A9" w:rsidP="00C856A9">
          <w:pPr>
            <w:rPr>
              <w:sz w:val="22"/>
              <w:lang w:val="nl-NL"/>
            </w:rPr>
          </w:pPr>
          <w:r w:rsidRPr="00831B47">
            <w:rPr>
              <w:sz w:val="22"/>
              <w:lang w:val="nl-NL"/>
            </w:rPr>
            <w:t xml:space="preserve">“Positioneren is het creëren van een unieke, herkenbare propositie voor een organisatie, product of dienst” </w:t>
          </w:r>
          <w:sdt>
            <w:sdtPr>
              <w:rPr>
                <w:sz w:val="22"/>
                <w:lang w:val="nl-NL"/>
              </w:rPr>
              <w:id w:val="-447933529"/>
              <w:citation/>
            </w:sdtPr>
            <w:sdtContent>
              <w:r w:rsidRPr="00831B47">
                <w:rPr>
                  <w:sz w:val="22"/>
                  <w:lang w:val="nl-NL"/>
                </w:rPr>
                <w:fldChar w:fldCharType="begin"/>
              </w:r>
              <w:r w:rsidRPr="00831B47">
                <w:rPr>
                  <w:sz w:val="22"/>
                  <w:lang w:val="nl-NL"/>
                </w:rPr>
                <w:instrText xml:space="preserve"> CITATION Wes00 \l 1043 </w:instrText>
              </w:r>
              <w:r w:rsidRPr="00831B47">
                <w:rPr>
                  <w:sz w:val="22"/>
                  <w:lang w:val="nl-NL"/>
                </w:rPr>
                <w:fldChar w:fldCharType="separate"/>
              </w:r>
              <w:r w:rsidRPr="00831B47">
                <w:rPr>
                  <w:noProof/>
                  <w:sz w:val="22"/>
                  <w:lang w:val="nl-NL"/>
                </w:rPr>
                <w:t>(Westerkamp, 2000)</w:t>
              </w:r>
              <w:r w:rsidRPr="00831B47">
                <w:rPr>
                  <w:sz w:val="22"/>
                  <w:lang w:val="nl-NL"/>
                </w:rPr>
                <w:fldChar w:fldCharType="end"/>
              </w:r>
            </w:sdtContent>
          </w:sdt>
          <w:r w:rsidRPr="00831B47">
            <w:rPr>
              <w:sz w:val="22"/>
              <w:lang w:val="nl-NL"/>
            </w:rPr>
            <w:t>. Zoals al eerder is beschreven bij de doelgroepsbepaling, kan er bij de positionering ook geke</w:t>
          </w:r>
          <w:r w:rsidR="008054E5" w:rsidRPr="00831B47">
            <w:rPr>
              <w:sz w:val="22"/>
              <w:lang w:val="nl-NL"/>
            </w:rPr>
            <w:t>ken worden naar het SDP-model. Bij d</w:t>
          </w:r>
          <w:r w:rsidRPr="00831B47">
            <w:rPr>
              <w:sz w:val="22"/>
              <w:lang w:val="nl-NL"/>
            </w:rPr>
            <w:t xml:space="preserve">e positionering volgens dit model, gaat het om een product of dienst bewust een plaats te geven in het hoofd van de afnemer. De positionering wordt ook wel gebruikt om een concurrentievoordeel op de doen. Bij het SDP-model zijn er drie vormen van positioneren. Ten eerste functioneel, dit biedt voordelen aan de klanten en lost problemen op. Ten tweede symbolisch, dit gaat over de uitbreiding van het zelfbeeld, de sociale zinvolheid en affectieve voldoening. Als laatste is het ervaring gevend, het biedt cognitieve stimulering </w:t>
          </w:r>
          <w:sdt>
            <w:sdtPr>
              <w:rPr>
                <w:sz w:val="22"/>
                <w:lang w:val="nl-NL"/>
              </w:rPr>
              <w:id w:val="680017493"/>
              <w:citation/>
            </w:sdtPr>
            <w:sdtContent>
              <w:r w:rsidRPr="00831B47">
                <w:rPr>
                  <w:sz w:val="22"/>
                  <w:lang w:val="nl-NL"/>
                </w:rPr>
                <w:fldChar w:fldCharType="begin"/>
              </w:r>
              <w:r w:rsidRPr="00831B47">
                <w:rPr>
                  <w:sz w:val="22"/>
                  <w:lang w:val="nl-NL"/>
                </w:rPr>
                <w:instrText xml:space="preserve"> CITATION Bro131 \l 1043 </w:instrText>
              </w:r>
              <w:r w:rsidRPr="00831B47">
                <w:rPr>
                  <w:sz w:val="22"/>
                  <w:lang w:val="nl-NL"/>
                </w:rPr>
                <w:fldChar w:fldCharType="separate"/>
              </w:r>
              <w:r w:rsidRPr="00831B47">
                <w:rPr>
                  <w:noProof/>
                  <w:sz w:val="22"/>
                  <w:lang w:val="nl-NL"/>
                </w:rPr>
                <w:t>(Verhage, 2013)</w:t>
              </w:r>
              <w:r w:rsidRPr="00831B47">
                <w:rPr>
                  <w:sz w:val="22"/>
                  <w:lang w:val="nl-NL"/>
                </w:rPr>
                <w:fldChar w:fldCharType="end"/>
              </w:r>
            </w:sdtContent>
          </w:sdt>
          <w:r w:rsidRPr="00831B47">
            <w:rPr>
              <w:sz w:val="22"/>
              <w:lang w:val="nl-NL"/>
            </w:rPr>
            <w:t xml:space="preserve">. </w:t>
          </w:r>
        </w:p>
        <w:p w14:paraId="3F46F930" w14:textId="77777777" w:rsidR="00C856A9" w:rsidRPr="00831B47" w:rsidRDefault="00C856A9" w:rsidP="00C856A9">
          <w:pPr>
            <w:rPr>
              <w:sz w:val="22"/>
              <w:lang w:val="nl-NL"/>
            </w:rPr>
          </w:pPr>
        </w:p>
        <w:p w14:paraId="3E7E8E3F" w14:textId="1F61DCAE" w:rsidR="00B75A0A" w:rsidRPr="00831B47" w:rsidRDefault="00C856A9" w:rsidP="00C856A9">
          <w:pPr>
            <w:rPr>
              <w:sz w:val="22"/>
              <w:lang w:val="nl-NL"/>
            </w:rPr>
          </w:pPr>
          <w:r w:rsidRPr="00831B47">
            <w:rPr>
              <w:sz w:val="22"/>
              <w:lang w:val="nl-NL"/>
            </w:rPr>
            <w:t xml:space="preserve">De manier van positionering kan ook worden teruggeleid naar de theorie van </w:t>
          </w:r>
          <w:proofErr w:type="spellStart"/>
          <w:r w:rsidRPr="00831B47">
            <w:rPr>
              <w:sz w:val="22"/>
              <w:lang w:val="nl-NL"/>
            </w:rPr>
            <w:t>Sinek</w:t>
          </w:r>
          <w:proofErr w:type="spellEnd"/>
          <w:r w:rsidRPr="00831B47">
            <w:rPr>
              <w:sz w:val="22"/>
              <w:lang w:val="nl-NL"/>
            </w:rPr>
            <w:t xml:space="preserve"> (2009). Hij omschrijft de manier van hoe bedrijven zichzelf of hun product op de markt moeten brengen. Ten eerste met de ‘</w:t>
          </w:r>
          <w:proofErr w:type="spellStart"/>
          <w:r w:rsidRPr="00831B47">
            <w:rPr>
              <w:sz w:val="22"/>
              <w:lang w:val="nl-NL"/>
            </w:rPr>
            <w:t>Why</w:t>
          </w:r>
          <w:proofErr w:type="spellEnd"/>
          <w:r w:rsidRPr="00831B47">
            <w:rPr>
              <w:sz w:val="22"/>
              <w:lang w:val="nl-NL"/>
            </w:rPr>
            <w:t>’, daarna de ‘How’ en als laatste de ‘</w:t>
          </w:r>
          <w:proofErr w:type="spellStart"/>
          <w:r w:rsidRPr="00831B47">
            <w:rPr>
              <w:sz w:val="22"/>
              <w:lang w:val="nl-NL"/>
            </w:rPr>
            <w:t>What</w:t>
          </w:r>
          <w:proofErr w:type="spellEnd"/>
          <w:r w:rsidRPr="00831B47">
            <w:rPr>
              <w:sz w:val="22"/>
              <w:lang w:val="nl-NL"/>
            </w:rPr>
            <w:t xml:space="preserve">’. Volgens de theorie van </w:t>
          </w:r>
          <w:proofErr w:type="spellStart"/>
          <w:r w:rsidRPr="00831B47">
            <w:rPr>
              <w:sz w:val="22"/>
              <w:lang w:val="nl-NL"/>
            </w:rPr>
            <w:t>Sinek</w:t>
          </w:r>
          <w:proofErr w:type="spellEnd"/>
          <w:r w:rsidRPr="00831B47">
            <w:rPr>
              <w:sz w:val="22"/>
              <w:lang w:val="nl-NL"/>
            </w:rPr>
            <w:t xml:space="preserve"> is dankzij deze manier van positioneren het onderscheid van succesvolle bedrijven.</w:t>
          </w:r>
          <w:r w:rsidR="00132D39" w:rsidRPr="00831B47">
            <w:rPr>
              <w:sz w:val="22"/>
              <w:lang w:val="nl-NL"/>
            </w:rPr>
            <w:t xml:space="preserve"> </w:t>
          </w:r>
        </w:p>
        <w:p w14:paraId="62730B3C" w14:textId="406FD112" w:rsidR="001907E9" w:rsidRPr="00831B47" w:rsidRDefault="00F9112A" w:rsidP="00B75A0A">
          <w:pPr>
            <w:pStyle w:val="Heading3"/>
            <w:numPr>
              <w:ilvl w:val="1"/>
              <w:numId w:val="11"/>
            </w:numPr>
            <w:rPr>
              <w:sz w:val="22"/>
              <w:lang w:val="nl-NL"/>
            </w:rPr>
          </w:pPr>
          <w:bookmarkStart w:id="10" w:name="_Toc358487822"/>
          <w:r w:rsidRPr="00831B47">
            <w:rPr>
              <w:sz w:val="22"/>
              <w:lang w:val="nl-NL"/>
            </w:rPr>
            <w:t>Gebruikte literatuur</w:t>
          </w:r>
          <w:bookmarkEnd w:id="10"/>
        </w:p>
        <w:p w14:paraId="023E1A8E" w14:textId="073562D6" w:rsidR="00B75A0A" w:rsidRPr="00831B47" w:rsidRDefault="00F872B3" w:rsidP="00B75A0A">
          <w:pPr>
            <w:rPr>
              <w:sz w:val="22"/>
              <w:lang w:val="nl-NL"/>
            </w:rPr>
          </w:pPr>
          <w:r w:rsidRPr="00831B47">
            <w:rPr>
              <w:sz w:val="22"/>
              <w:lang w:val="nl-NL"/>
            </w:rPr>
            <w:t>De wijze waarop dit onderzoek uitgevoe</w:t>
          </w:r>
          <w:r w:rsidR="00F9112A" w:rsidRPr="00831B47">
            <w:rPr>
              <w:sz w:val="22"/>
              <w:lang w:val="nl-NL"/>
            </w:rPr>
            <w:t>rd wordt en met welke theorieën</w:t>
          </w:r>
          <w:r w:rsidR="00B75A0A" w:rsidRPr="00831B47">
            <w:rPr>
              <w:sz w:val="22"/>
              <w:lang w:val="nl-NL"/>
            </w:rPr>
            <w:t xml:space="preserve"> deelvragen worden beantwoord</w:t>
          </w:r>
          <w:r w:rsidR="00F9112A" w:rsidRPr="00831B47">
            <w:rPr>
              <w:sz w:val="22"/>
              <w:lang w:val="nl-NL"/>
            </w:rPr>
            <w:t>,</w:t>
          </w:r>
          <w:r w:rsidR="00B75A0A" w:rsidRPr="00831B47">
            <w:rPr>
              <w:sz w:val="22"/>
              <w:lang w:val="nl-NL"/>
            </w:rPr>
            <w:t xml:space="preserve"> staat in de tabel hieronder. </w:t>
          </w:r>
        </w:p>
        <w:tbl>
          <w:tblPr>
            <w:tblStyle w:val="FinancialTable"/>
            <w:tblW w:w="0" w:type="auto"/>
            <w:tblLayout w:type="fixed"/>
            <w:tblLook w:val="04A0" w:firstRow="1" w:lastRow="0" w:firstColumn="1" w:lastColumn="0" w:noHBand="0" w:noVBand="1"/>
          </w:tblPr>
          <w:tblGrid>
            <w:gridCol w:w="6204"/>
            <w:gridCol w:w="3543"/>
          </w:tblGrid>
          <w:tr w:rsidR="00F872B3" w:rsidRPr="00831B47" w14:paraId="4AC35D1F" w14:textId="77777777" w:rsidTr="00F80CFE">
            <w:trPr>
              <w:cnfStyle w:val="100000000000" w:firstRow="1" w:lastRow="0" w:firstColumn="0" w:lastColumn="0" w:oddVBand="0" w:evenVBand="0" w:oddHBand="0" w:evenHBand="0" w:firstRowFirstColumn="0" w:firstRowLastColumn="0" w:lastRowFirstColumn="0" w:lastRowLastColumn="0"/>
            </w:trPr>
            <w:tc>
              <w:tcPr>
                <w:tcW w:w="6204" w:type="dxa"/>
              </w:tcPr>
              <w:p w14:paraId="4A8CB1D3" w14:textId="43D846D4" w:rsidR="00F872B3" w:rsidRPr="00831B47" w:rsidRDefault="00F872B3" w:rsidP="00B75A0A">
                <w:pPr>
                  <w:rPr>
                    <w:sz w:val="22"/>
                    <w:lang w:val="nl-NL"/>
                  </w:rPr>
                </w:pPr>
                <w:r w:rsidRPr="00831B47">
                  <w:rPr>
                    <w:sz w:val="22"/>
                    <w:lang w:val="nl-NL"/>
                  </w:rPr>
                  <w:t>Deelvraag</w:t>
                </w:r>
              </w:p>
            </w:tc>
            <w:tc>
              <w:tcPr>
                <w:tcW w:w="3543" w:type="dxa"/>
              </w:tcPr>
              <w:p w14:paraId="128EC38C" w14:textId="26BC8B83" w:rsidR="00F872B3" w:rsidRPr="00831B47" w:rsidRDefault="00F872B3" w:rsidP="00B75A0A">
                <w:pPr>
                  <w:rPr>
                    <w:sz w:val="22"/>
                    <w:lang w:val="nl-NL"/>
                  </w:rPr>
                </w:pPr>
                <w:r w:rsidRPr="00831B47">
                  <w:rPr>
                    <w:sz w:val="22"/>
                    <w:lang w:val="nl-NL"/>
                  </w:rPr>
                  <w:t>Model/Theorie</w:t>
                </w:r>
              </w:p>
            </w:tc>
          </w:tr>
          <w:tr w:rsidR="00F872B3" w:rsidRPr="00831B47" w14:paraId="5BD33FB9" w14:textId="77777777" w:rsidTr="00F80CFE">
            <w:tc>
              <w:tcPr>
                <w:tcW w:w="6204" w:type="dxa"/>
              </w:tcPr>
              <w:p w14:paraId="219BB9CC" w14:textId="257B1F79" w:rsidR="00F872B3" w:rsidRPr="00831B47" w:rsidRDefault="00F80CFE" w:rsidP="00B75A0A">
                <w:pPr>
                  <w:rPr>
                    <w:sz w:val="22"/>
                    <w:lang w:val="nl-NL"/>
                  </w:rPr>
                </w:pPr>
                <w:r w:rsidRPr="00831B47">
                  <w:rPr>
                    <w:sz w:val="22"/>
                    <w:lang w:val="nl-NL"/>
                  </w:rPr>
                  <w:t xml:space="preserve">1. </w:t>
                </w:r>
                <w:r w:rsidR="00F872B3" w:rsidRPr="00831B47">
                  <w:rPr>
                    <w:sz w:val="22"/>
                    <w:lang w:val="nl-NL"/>
                  </w:rPr>
                  <w:t>Wat zijn de geschikte doelgroepen van Loods Tien en wat zijn de wensen en behoeften hiervan?</w:t>
                </w:r>
              </w:p>
            </w:tc>
            <w:tc>
              <w:tcPr>
                <w:tcW w:w="3543" w:type="dxa"/>
              </w:tcPr>
              <w:p w14:paraId="6E338034" w14:textId="6B7D9982" w:rsidR="00F872B3" w:rsidRPr="00831B47" w:rsidRDefault="00F872B3" w:rsidP="00B75A0A">
                <w:pPr>
                  <w:rPr>
                    <w:sz w:val="22"/>
                    <w:lang w:val="nl-NL"/>
                  </w:rPr>
                </w:pPr>
                <w:r w:rsidRPr="00831B47">
                  <w:rPr>
                    <w:sz w:val="22"/>
                    <w:lang w:val="nl-NL"/>
                  </w:rPr>
                  <w:t xml:space="preserve">DESTEP-analyse </w:t>
                </w:r>
              </w:p>
            </w:tc>
          </w:tr>
          <w:tr w:rsidR="00F872B3" w:rsidRPr="00831B47" w14:paraId="606CAC60" w14:textId="77777777" w:rsidTr="00F80CFE">
            <w:trPr>
              <w:cnfStyle w:val="000000010000" w:firstRow="0" w:lastRow="0" w:firstColumn="0" w:lastColumn="0" w:oddVBand="0" w:evenVBand="0" w:oddHBand="0" w:evenHBand="1" w:firstRowFirstColumn="0" w:firstRowLastColumn="0" w:lastRowFirstColumn="0" w:lastRowLastColumn="0"/>
            </w:trPr>
            <w:tc>
              <w:tcPr>
                <w:tcW w:w="6204" w:type="dxa"/>
              </w:tcPr>
              <w:p w14:paraId="101703DA" w14:textId="7F733786" w:rsidR="00F872B3" w:rsidRPr="00831B47" w:rsidRDefault="00F80CFE" w:rsidP="00B75A0A">
                <w:pPr>
                  <w:rPr>
                    <w:sz w:val="22"/>
                    <w:lang w:val="nl-NL"/>
                  </w:rPr>
                </w:pPr>
                <w:r w:rsidRPr="00831B47">
                  <w:rPr>
                    <w:sz w:val="22"/>
                    <w:lang w:val="nl-NL"/>
                  </w:rPr>
                  <w:t xml:space="preserve">2. </w:t>
                </w:r>
                <w:r w:rsidR="00F872B3" w:rsidRPr="00831B47">
                  <w:rPr>
                    <w:sz w:val="22"/>
                    <w:lang w:val="nl-NL"/>
                  </w:rPr>
                  <w:t xml:space="preserve">Welke activiteiten kan Loods Tien aanbieden met betrekking tot het boothuis, die aansluiten bij de wensen en behoeften van de doelgroep? </w:t>
                </w:r>
              </w:p>
            </w:tc>
            <w:tc>
              <w:tcPr>
                <w:tcW w:w="3543" w:type="dxa"/>
              </w:tcPr>
              <w:p w14:paraId="5DFB71D9" w14:textId="3B694559" w:rsidR="00F872B3" w:rsidRPr="00831B47" w:rsidRDefault="00F872B3" w:rsidP="00B75A0A">
                <w:pPr>
                  <w:rPr>
                    <w:sz w:val="22"/>
                    <w:lang w:val="nl-NL"/>
                  </w:rPr>
                </w:pPr>
                <w:r w:rsidRPr="00831B47">
                  <w:rPr>
                    <w:sz w:val="22"/>
                    <w:lang w:val="nl-NL"/>
                  </w:rPr>
                  <w:t xml:space="preserve">Concurrentieanalyse </w:t>
                </w:r>
              </w:p>
            </w:tc>
          </w:tr>
          <w:tr w:rsidR="00F872B3" w:rsidRPr="00831B47" w14:paraId="2BB792F4" w14:textId="77777777" w:rsidTr="00F80CFE">
            <w:tc>
              <w:tcPr>
                <w:tcW w:w="6204" w:type="dxa"/>
              </w:tcPr>
              <w:p w14:paraId="447D680E" w14:textId="02261654" w:rsidR="00F872B3" w:rsidRPr="00831B47" w:rsidRDefault="00F80CFE" w:rsidP="00B75A0A">
                <w:pPr>
                  <w:rPr>
                    <w:sz w:val="22"/>
                    <w:lang w:val="nl-NL"/>
                  </w:rPr>
                </w:pPr>
                <w:r w:rsidRPr="00831B47">
                  <w:rPr>
                    <w:sz w:val="22"/>
                    <w:lang w:val="nl-NL"/>
                  </w:rPr>
                  <w:t xml:space="preserve">3. </w:t>
                </w:r>
                <w:r w:rsidR="00F872B3" w:rsidRPr="00831B47">
                  <w:rPr>
                    <w:sz w:val="22"/>
                    <w:lang w:val="nl-NL"/>
                  </w:rPr>
                  <w:t>Wat zijn geschikte methoden om de doelgroep te benaderen?</w:t>
                </w:r>
              </w:p>
            </w:tc>
            <w:tc>
              <w:tcPr>
                <w:tcW w:w="3543" w:type="dxa"/>
              </w:tcPr>
              <w:p w14:paraId="18C712FA" w14:textId="77777777" w:rsidR="00F872B3" w:rsidRPr="00831B47" w:rsidRDefault="00F872B3" w:rsidP="00B75A0A">
                <w:pPr>
                  <w:rPr>
                    <w:sz w:val="22"/>
                    <w:lang w:val="nl-NL"/>
                  </w:rPr>
                </w:pPr>
                <w:r w:rsidRPr="00831B47">
                  <w:rPr>
                    <w:sz w:val="22"/>
                    <w:lang w:val="nl-NL"/>
                  </w:rPr>
                  <w:t>Doelgroepsbenadering</w:t>
                </w:r>
              </w:p>
              <w:p w14:paraId="1A0DC5A4" w14:textId="46E919C5" w:rsidR="00F872B3" w:rsidRPr="00831B47" w:rsidRDefault="00F872B3" w:rsidP="00B75A0A">
                <w:pPr>
                  <w:rPr>
                    <w:sz w:val="22"/>
                    <w:lang w:val="nl-NL"/>
                  </w:rPr>
                </w:pPr>
                <w:r w:rsidRPr="00831B47">
                  <w:rPr>
                    <w:sz w:val="22"/>
                    <w:lang w:val="nl-NL"/>
                  </w:rPr>
                  <w:t xml:space="preserve">+ </w:t>
                </w:r>
                <w:proofErr w:type="spellStart"/>
                <w:r w:rsidRPr="00831B47">
                  <w:rPr>
                    <w:sz w:val="22"/>
                    <w:lang w:val="nl-NL"/>
                  </w:rPr>
                  <w:t>Social</w:t>
                </w:r>
                <w:proofErr w:type="spellEnd"/>
                <w:r w:rsidRPr="00831B47">
                  <w:rPr>
                    <w:sz w:val="22"/>
                    <w:lang w:val="nl-NL"/>
                  </w:rPr>
                  <w:t xml:space="preserve"> media concurrentie analyse</w:t>
                </w:r>
              </w:p>
            </w:tc>
          </w:tr>
          <w:tr w:rsidR="00F872B3" w:rsidRPr="00831B47" w14:paraId="3335CAFA" w14:textId="77777777" w:rsidTr="00F80CFE">
            <w:trPr>
              <w:cnfStyle w:val="000000010000" w:firstRow="0" w:lastRow="0" w:firstColumn="0" w:lastColumn="0" w:oddVBand="0" w:evenVBand="0" w:oddHBand="0" w:evenHBand="1" w:firstRowFirstColumn="0" w:firstRowLastColumn="0" w:lastRowFirstColumn="0" w:lastRowLastColumn="0"/>
            </w:trPr>
            <w:tc>
              <w:tcPr>
                <w:tcW w:w="6204" w:type="dxa"/>
              </w:tcPr>
              <w:p w14:paraId="18C32F7B" w14:textId="0A3357BB" w:rsidR="00F872B3" w:rsidRPr="00831B47" w:rsidRDefault="00F80CFE" w:rsidP="00B75A0A">
                <w:pPr>
                  <w:rPr>
                    <w:sz w:val="22"/>
                    <w:lang w:val="nl-NL"/>
                  </w:rPr>
                </w:pPr>
                <w:r w:rsidRPr="00831B47">
                  <w:rPr>
                    <w:sz w:val="22"/>
                    <w:lang w:val="nl-NL"/>
                  </w:rPr>
                  <w:t xml:space="preserve">4. </w:t>
                </w:r>
                <w:r w:rsidR="00F872B3" w:rsidRPr="00831B47">
                  <w:rPr>
                    <w:sz w:val="22"/>
                    <w:lang w:val="nl-NL"/>
                  </w:rPr>
                  <w:t xml:space="preserve">Hoe kan het boothuis gepositioneerd worden? </w:t>
                </w:r>
              </w:p>
            </w:tc>
            <w:tc>
              <w:tcPr>
                <w:tcW w:w="3543" w:type="dxa"/>
              </w:tcPr>
              <w:p w14:paraId="13013DDB" w14:textId="72E7EFD8" w:rsidR="00F872B3" w:rsidRPr="00831B47" w:rsidRDefault="00F872B3" w:rsidP="00B75A0A">
                <w:pPr>
                  <w:rPr>
                    <w:sz w:val="22"/>
                    <w:lang w:val="nl-NL"/>
                  </w:rPr>
                </w:pPr>
                <w:r w:rsidRPr="00831B47">
                  <w:rPr>
                    <w:sz w:val="22"/>
                    <w:lang w:val="nl-NL"/>
                  </w:rPr>
                  <w:t xml:space="preserve">Positioneringsstrategie </w:t>
                </w:r>
                <w:proofErr w:type="spellStart"/>
                <w:r w:rsidRPr="00831B47">
                  <w:rPr>
                    <w:sz w:val="22"/>
                    <w:lang w:val="nl-NL"/>
                  </w:rPr>
                  <w:t>Sinek</w:t>
                </w:r>
                <w:proofErr w:type="spellEnd"/>
                <w:r w:rsidRPr="00831B47">
                  <w:rPr>
                    <w:sz w:val="22"/>
                    <w:lang w:val="nl-NL"/>
                  </w:rPr>
                  <w:t xml:space="preserve"> (2009) + </w:t>
                </w:r>
                <w:proofErr w:type="spellStart"/>
                <w:r w:rsidRPr="00831B47">
                  <w:rPr>
                    <w:sz w:val="22"/>
                    <w:lang w:val="nl-NL"/>
                  </w:rPr>
                  <w:t>Social</w:t>
                </w:r>
                <w:proofErr w:type="spellEnd"/>
                <w:r w:rsidRPr="00831B47">
                  <w:rPr>
                    <w:sz w:val="22"/>
                    <w:lang w:val="nl-NL"/>
                  </w:rPr>
                  <w:t xml:space="preserve"> media concurrentie analyse </w:t>
                </w:r>
              </w:p>
            </w:tc>
          </w:tr>
          <w:tr w:rsidR="00F872B3" w:rsidRPr="00831B47" w14:paraId="2E60BE5D" w14:textId="77777777" w:rsidTr="00F80CFE">
            <w:tc>
              <w:tcPr>
                <w:tcW w:w="6204" w:type="dxa"/>
              </w:tcPr>
              <w:p w14:paraId="5CFC53B1" w14:textId="7A409106" w:rsidR="00F872B3" w:rsidRPr="00831B47" w:rsidRDefault="00F872B3" w:rsidP="00B75A0A">
                <w:pPr>
                  <w:rPr>
                    <w:sz w:val="22"/>
                    <w:lang w:val="nl-NL"/>
                  </w:rPr>
                </w:pPr>
              </w:p>
            </w:tc>
            <w:tc>
              <w:tcPr>
                <w:tcW w:w="3543" w:type="dxa"/>
              </w:tcPr>
              <w:p w14:paraId="5723966D" w14:textId="77777777" w:rsidR="00F872B3" w:rsidRPr="00831B47" w:rsidRDefault="00F872B3" w:rsidP="00B75A0A">
                <w:pPr>
                  <w:rPr>
                    <w:sz w:val="22"/>
                    <w:lang w:val="nl-NL"/>
                  </w:rPr>
                </w:pPr>
              </w:p>
            </w:tc>
          </w:tr>
        </w:tbl>
        <w:p w14:paraId="193E0107" w14:textId="57300D28" w:rsidR="00F15B89" w:rsidRPr="00831B47" w:rsidRDefault="00F9112A" w:rsidP="0024026D">
          <w:pPr>
            <w:pStyle w:val="Heading3"/>
            <w:numPr>
              <w:ilvl w:val="1"/>
              <w:numId w:val="11"/>
            </w:numPr>
            <w:rPr>
              <w:sz w:val="22"/>
              <w:lang w:val="nl-NL"/>
            </w:rPr>
          </w:pPr>
          <w:bookmarkStart w:id="11" w:name="_Toc358487823"/>
          <w:r w:rsidRPr="00831B47">
            <w:rPr>
              <w:sz w:val="22"/>
              <w:lang w:val="nl-NL"/>
            </w:rPr>
            <w:t xml:space="preserve">Resultaten </w:t>
          </w:r>
          <w:r w:rsidR="00CF562B" w:rsidRPr="00831B47">
            <w:rPr>
              <w:sz w:val="22"/>
              <w:lang w:val="nl-NL"/>
            </w:rPr>
            <w:t>deskresearch</w:t>
          </w:r>
          <w:bookmarkEnd w:id="11"/>
          <w:r w:rsidR="00CF562B" w:rsidRPr="00831B47">
            <w:rPr>
              <w:sz w:val="22"/>
              <w:lang w:val="nl-NL"/>
            </w:rPr>
            <w:t xml:space="preserve"> </w:t>
          </w:r>
        </w:p>
        <w:p w14:paraId="3318E1BC" w14:textId="26BAA6DF" w:rsidR="00985E41" w:rsidRPr="00831B47" w:rsidRDefault="00A657F9" w:rsidP="00985E41">
          <w:pPr>
            <w:rPr>
              <w:sz w:val="22"/>
              <w:lang w:val="nl-NL"/>
            </w:rPr>
          </w:pPr>
          <w:r w:rsidRPr="00831B47">
            <w:rPr>
              <w:sz w:val="22"/>
              <w:lang w:val="nl-NL"/>
            </w:rPr>
            <w:t xml:space="preserve">Door middel van </w:t>
          </w:r>
          <w:r w:rsidR="00CF562B" w:rsidRPr="00831B47">
            <w:rPr>
              <w:sz w:val="22"/>
              <w:lang w:val="nl-NL"/>
            </w:rPr>
            <w:t>deskresearch</w:t>
          </w:r>
          <w:r w:rsidR="00985E41" w:rsidRPr="00831B47">
            <w:rPr>
              <w:sz w:val="22"/>
              <w:lang w:val="nl-NL"/>
            </w:rPr>
            <w:t xml:space="preserve"> kan er antwoord gegeven worden op de beschrijvende deelvragen. Hieronder worden deze nader toegelicht.  </w:t>
          </w:r>
        </w:p>
        <w:p w14:paraId="1CCE2C25" w14:textId="390A4443" w:rsidR="00985E41" w:rsidRPr="00831B47" w:rsidRDefault="00985E41" w:rsidP="00985E41">
          <w:pPr>
            <w:pStyle w:val="Heading4"/>
            <w:rPr>
              <w:sz w:val="22"/>
              <w:lang w:val="nl-NL"/>
            </w:rPr>
          </w:pPr>
          <w:r w:rsidRPr="00831B47">
            <w:rPr>
              <w:sz w:val="22"/>
              <w:lang w:val="nl-NL"/>
            </w:rPr>
            <w:t>Wat zijn de geschikte doelgroepen van Loods Tien en wat zijn de wensen en behoeften hiervan?</w:t>
          </w:r>
        </w:p>
        <w:p w14:paraId="72DEC798" w14:textId="5B2E50DF" w:rsidR="00AE322D" w:rsidRPr="00831B47" w:rsidRDefault="00AE322D" w:rsidP="00985E41">
          <w:pPr>
            <w:rPr>
              <w:sz w:val="22"/>
              <w:lang w:val="nl-NL"/>
            </w:rPr>
          </w:pPr>
          <w:r w:rsidRPr="00831B47">
            <w:rPr>
              <w:sz w:val="22"/>
              <w:lang w:val="nl-NL"/>
            </w:rPr>
            <w:t>Door middel van deskresearch is er gekeken naar geschikte doelgroepen van het Boothuis. De doelgroep van het Boothuis bestaat uit de inwoners van Zeeuws-Vlaanderen en eigenaren van bedrijven met personeel in Zeeuws-Vlaanderen. Het Boothuis is gesc</w:t>
          </w:r>
          <w:r w:rsidR="00A657F9" w:rsidRPr="00831B47">
            <w:rPr>
              <w:sz w:val="22"/>
              <w:lang w:val="nl-NL"/>
            </w:rPr>
            <w:t>hikt voor de verhuur voor privé</w:t>
          </w:r>
          <w:r w:rsidRPr="00831B47">
            <w:rPr>
              <w:sz w:val="22"/>
              <w:lang w:val="nl-NL"/>
            </w:rPr>
            <w:t>gelegenheden. Het is een van de weinige paviljoens waarbij het mogelijk is om een compleet aparte ruimte te huren, waardoor het zich onderscheidt van de andere strandpaviljoens in Zeeuws-Vlaanderen. De inwoners als doelgroep kunnen beter beschreven worden als “alle inwoners van het gebied in Zeeuws-Vlaanderen van 18-80 jaar met een gemiddeld tot hoger besteedbaar inkomen die priv</w:t>
          </w:r>
          <w:r w:rsidR="00A657F9" w:rsidRPr="00831B47">
            <w:rPr>
              <w:sz w:val="22"/>
              <w:lang w:val="nl-NL"/>
            </w:rPr>
            <w:t>é-</w:t>
          </w:r>
          <w:r w:rsidRPr="00831B47">
            <w:rPr>
              <w:sz w:val="22"/>
              <w:lang w:val="nl-NL"/>
            </w:rPr>
            <w:t>evenement zouden overwegen te geven op een externe locatie”. De andere doelgroep kan specifiek worden omschreven als “alle eigenaren van bedrijven die gevestigd zijn in Zeeuws-Vlaanderen met personeel en of klanten, die mogelijk een externe locatie zouden willen gebruiken om activiteiten als een vergadering, lunch of bedrijfsborrel te organiseren”.</w:t>
          </w:r>
        </w:p>
        <w:p w14:paraId="67E4F0B4" w14:textId="77777777" w:rsidR="00985E41" w:rsidRPr="00831B47" w:rsidRDefault="00985E41" w:rsidP="00D802BA">
          <w:pPr>
            <w:pStyle w:val="Heading4"/>
            <w:rPr>
              <w:sz w:val="22"/>
              <w:lang w:val="nl-NL"/>
            </w:rPr>
          </w:pPr>
          <w:r w:rsidRPr="00831B47">
            <w:rPr>
              <w:sz w:val="22"/>
              <w:lang w:val="nl-NL"/>
            </w:rPr>
            <w:t>Wat zijn geschikte methoden om de doelgroep te benaderen?</w:t>
          </w:r>
        </w:p>
        <w:p w14:paraId="184B03B0" w14:textId="62B45512" w:rsidR="00231598" w:rsidRPr="00831B47" w:rsidRDefault="00231598" w:rsidP="00D802BA">
          <w:pPr>
            <w:rPr>
              <w:sz w:val="22"/>
              <w:lang w:val="nl-NL"/>
            </w:rPr>
          </w:pPr>
          <w:r w:rsidRPr="00831B47">
            <w:rPr>
              <w:sz w:val="22"/>
              <w:lang w:val="nl-NL"/>
            </w:rPr>
            <w:t xml:space="preserve">Voor het Boothuis kan gedifferentieerde doelgroepsbenadering het best worden toegepast. Bij deze benadering wordt er gekeken naar een aparte benadering van de verschillende doelgroepen, dus van de inwoners van Zeeuws-Vlaanderen en voor de bedrijven in Zeeuws-Vlaanderen. Er zal gekeken </w:t>
          </w:r>
          <w:r w:rsidR="00F872B3" w:rsidRPr="00831B47">
            <w:rPr>
              <w:sz w:val="22"/>
              <w:lang w:val="nl-NL"/>
            </w:rPr>
            <w:t xml:space="preserve">moeten </w:t>
          </w:r>
          <w:r w:rsidRPr="00831B47">
            <w:rPr>
              <w:sz w:val="22"/>
              <w:lang w:val="nl-NL"/>
            </w:rPr>
            <w:t>worden naar de verschillende doelgroepen op het gebied van leeftijd, wensen en behoeften en levensstijl van en hierop wordt de marketingcampagne vervolgens toegepast. Deze aanpak heeft hogere kosten en h</w:t>
          </w:r>
          <w:r w:rsidR="00A657F9" w:rsidRPr="00831B47">
            <w:rPr>
              <w:sz w:val="22"/>
              <w:lang w:val="nl-NL"/>
            </w:rPr>
            <w:t>ier wordt veel tijd aan besteed</w:t>
          </w:r>
          <w:r w:rsidRPr="00831B47">
            <w:rPr>
              <w:sz w:val="22"/>
              <w:lang w:val="nl-NL"/>
            </w:rPr>
            <w:t>, maar deze zijn wel spe</w:t>
          </w:r>
          <w:r w:rsidR="00F872B3" w:rsidRPr="00831B47">
            <w:rPr>
              <w:sz w:val="22"/>
              <w:lang w:val="nl-NL"/>
            </w:rPr>
            <w:t>cifiek gericht op de doelgroep</w:t>
          </w:r>
          <w:r w:rsidRPr="00831B47">
            <w:rPr>
              <w:sz w:val="22"/>
              <w:lang w:val="nl-NL"/>
            </w:rPr>
            <w:t>. Deze aanpak heeft een grote kans op een succesvolle benadering.</w:t>
          </w:r>
          <w:r w:rsidR="002322A6">
            <w:rPr>
              <w:sz w:val="22"/>
              <w:lang w:val="nl-NL"/>
            </w:rPr>
            <w:t xml:space="preserve"> </w:t>
          </w:r>
          <w:r w:rsidR="00F872B3" w:rsidRPr="00831B47">
            <w:rPr>
              <w:sz w:val="22"/>
              <w:lang w:val="nl-NL"/>
            </w:rPr>
            <w:t xml:space="preserve">Als medium zou </w:t>
          </w:r>
          <w:r w:rsidR="00C46ABD" w:rsidRPr="00831B47">
            <w:rPr>
              <w:sz w:val="22"/>
              <w:lang w:val="nl-NL"/>
            </w:rPr>
            <w:t xml:space="preserve">de doelgroep </w:t>
          </w:r>
          <w:r w:rsidR="00F872B3" w:rsidRPr="00831B47">
            <w:rPr>
              <w:sz w:val="22"/>
              <w:lang w:val="nl-NL"/>
            </w:rPr>
            <w:t xml:space="preserve">volgens literatuuronderzoek het beste </w:t>
          </w:r>
          <w:r w:rsidR="00C46ABD" w:rsidRPr="00831B47">
            <w:rPr>
              <w:sz w:val="22"/>
              <w:lang w:val="nl-NL"/>
            </w:rPr>
            <w:t xml:space="preserve">benaderd kunnen worden via </w:t>
          </w:r>
          <w:proofErr w:type="spellStart"/>
          <w:r w:rsidR="00C46ABD" w:rsidRPr="00831B47">
            <w:rPr>
              <w:sz w:val="22"/>
              <w:lang w:val="nl-NL"/>
            </w:rPr>
            <w:t>social</w:t>
          </w:r>
          <w:proofErr w:type="spellEnd"/>
          <w:r w:rsidR="00C46ABD" w:rsidRPr="00831B47">
            <w:rPr>
              <w:sz w:val="22"/>
              <w:lang w:val="nl-NL"/>
            </w:rPr>
            <w:t xml:space="preserve"> media. </w:t>
          </w:r>
          <w:r w:rsidR="00F872B3" w:rsidRPr="00831B47">
            <w:rPr>
              <w:sz w:val="22"/>
              <w:lang w:val="nl-NL"/>
            </w:rPr>
            <w:t xml:space="preserve">Volgens </w:t>
          </w:r>
          <w:proofErr w:type="spellStart"/>
          <w:r w:rsidR="00F872B3" w:rsidRPr="00831B47">
            <w:rPr>
              <w:sz w:val="22"/>
              <w:lang w:val="nl-NL"/>
            </w:rPr>
            <w:t>Patrecca</w:t>
          </w:r>
          <w:proofErr w:type="spellEnd"/>
          <w:r w:rsidR="00F872B3" w:rsidRPr="00831B47">
            <w:rPr>
              <w:sz w:val="22"/>
              <w:lang w:val="nl-NL"/>
            </w:rPr>
            <w:t xml:space="preserve"> (2012) zou het gebruik van </w:t>
          </w:r>
          <w:proofErr w:type="spellStart"/>
          <w:r w:rsidR="00F872B3" w:rsidRPr="00831B47">
            <w:rPr>
              <w:sz w:val="22"/>
              <w:lang w:val="nl-NL"/>
            </w:rPr>
            <w:t>social</w:t>
          </w:r>
          <w:proofErr w:type="spellEnd"/>
          <w:r w:rsidR="00F872B3" w:rsidRPr="00831B47">
            <w:rPr>
              <w:sz w:val="22"/>
              <w:lang w:val="nl-NL"/>
            </w:rPr>
            <w:t xml:space="preserve"> media de naamsbekendheid, de klantenbinding, verdere marktonderzoeken en de verkoop verbeteren. </w:t>
          </w:r>
        </w:p>
        <w:p w14:paraId="4B11701F" w14:textId="54F31B21" w:rsidR="00985E41" w:rsidRPr="00831B47" w:rsidRDefault="00985E41" w:rsidP="00D802BA">
          <w:pPr>
            <w:pStyle w:val="Heading4"/>
            <w:rPr>
              <w:sz w:val="22"/>
              <w:lang w:val="nl-NL"/>
            </w:rPr>
          </w:pPr>
          <w:r w:rsidRPr="00831B47">
            <w:rPr>
              <w:sz w:val="22"/>
              <w:lang w:val="nl-NL"/>
            </w:rPr>
            <w:t xml:space="preserve">Hoe kan het boothuis gepositioneerd worden? </w:t>
          </w:r>
        </w:p>
        <w:p w14:paraId="382D56BD" w14:textId="56362FB6" w:rsidR="00F872B3" w:rsidRPr="00831B47" w:rsidRDefault="00F80CFE" w:rsidP="00F15B89">
          <w:pPr>
            <w:rPr>
              <w:sz w:val="22"/>
              <w:lang w:val="nl-NL"/>
            </w:rPr>
          </w:pPr>
          <w:r w:rsidRPr="00831B47">
            <w:rPr>
              <w:sz w:val="22"/>
              <w:lang w:val="nl-NL"/>
            </w:rPr>
            <w:t>Door middel van literatuu</w:t>
          </w:r>
          <w:r w:rsidR="00A657F9" w:rsidRPr="00831B47">
            <w:rPr>
              <w:sz w:val="22"/>
              <w:lang w:val="nl-NL"/>
            </w:rPr>
            <w:t>ronderzoek is gebleken dat het B</w:t>
          </w:r>
          <w:r w:rsidRPr="00831B47">
            <w:rPr>
              <w:sz w:val="22"/>
              <w:lang w:val="nl-NL"/>
            </w:rPr>
            <w:t xml:space="preserve">oothuis het </w:t>
          </w:r>
          <w:r w:rsidR="00A657F9" w:rsidRPr="00831B47">
            <w:rPr>
              <w:sz w:val="22"/>
              <w:lang w:val="nl-NL"/>
            </w:rPr>
            <w:t xml:space="preserve">beste </w:t>
          </w:r>
          <w:r w:rsidRPr="00831B47">
            <w:rPr>
              <w:sz w:val="22"/>
              <w:lang w:val="nl-NL"/>
            </w:rPr>
            <w:t xml:space="preserve">gepositioneerd kan worden door gebruik te maken van het SDP-model. Ten eerste gaat het om de voordelen die het Boothuis biedt voor de klanten en </w:t>
          </w:r>
          <w:r w:rsidR="00A657F9" w:rsidRPr="00831B47">
            <w:rPr>
              <w:sz w:val="22"/>
              <w:lang w:val="nl-NL"/>
            </w:rPr>
            <w:t>op welke behoeften het kan inspelen.</w:t>
          </w:r>
          <w:r w:rsidRPr="00831B47">
            <w:rPr>
              <w:sz w:val="22"/>
              <w:lang w:val="nl-NL"/>
            </w:rPr>
            <w:t xml:space="preserve"> Ten tweede kan er worden aangegeven wat de sociale zinvolheid is van de locatie en de affectieve voldoening, </w:t>
          </w:r>
          <w:r w:rsidR="001907E9" w:rsidRPr="00831B47">
            <w:rPr>
              <w:sz w:val="22"/>
              <w:lang w:val="nl-NL"/>
            </w:rPr>
            <w:t xml:space="preserve">dit heeft betrekking op het gevoelsleven van de potentiële gast. Ten slotte wat het Boothuis biedt </w:t>
          </w:r>
          <w:r w:rsidR="00A657F9" w:rsidRPr="00831B47">
            <w:rPr>
              <w:sz w:val="22"/>
              <w:lang w:val="nl-NL"/>
            </w:rPr>
            <w:t xml:space="preserve">als concept </w:t>
          </w:r>
          <w:r w:rsidR="001907E9" w:rsidRPr="00831B47">
            <w:rPr>
              <w:sz w:val="22"/>
              <w:lang w:val="nl-NL"/>
            </w:rPr>
            <w:t>voor de ervaring, dit stimuleert de cognitieve psychologie van de potentiële gast. Door deze positionering toe te passen wordt er een unieke en herkenbare propositie van het boothuis gecreëerd voor de doelgroep.</w:t>
          </w:r>
        </w:p>
        <w:p w14:paraId="3BE8B1B6" w14:textId="77777777" w:rsidR="00F872B3" w:rsidRPr="00831B47" w:rsidRDefault="00F872B3" w:rsidP="00F15B89">
          <w:pPr>
            <w:rPr>
              <w:sz w:val="22"/>
              <w:lang w:val="nl-NL"/>
            </w:rPr>
          </w:pPr>
        </w:p>
        <w:p w14:paraId="68F66C34" w14:textId="50A205F8" w:rsidR="00F872B3" w:rsidRPr="00831B47" w:rsidRDefault="00F872B3" w:rsidP="00F15B89">
          <w:pPr>
            <w:rPr>
              <w:sz w:val="22"/>
              <w:lang w:val="nl-NL"/>
            </w:rPr>
          </w:pPr>
          <w:r w:rsidRPr="00831B47">
            <w:rPr>
              <w:sz w:val="22"/>
              <w:lang w:val="nl-NL"/>
            </w:rPr>
            <w:t xml:space="preserve">In het volgende hoofdstuk worden de methoden besproken die gebruikt zijn tijdens dit onderzoek. </w:t>
          </w:r>
        </w:p>
        <w:p w14:paraId="556A6746" w14:textId="77777777" w:rsidR="00F15B89" w:rsidRPr="0087426B" w:rsidRDefault="00F15B89" w:rsidP="001907E9">
          <w:pPr>
            <w:pStyle w:val="Heading2"/>
            <w:numPr>
              <w:ilvl w:val="0"/>
              <w:numId w:val="11"/>
            </w:numPr>
          </w:pPr>
          <w:bookmarkStart w:id="12" w:name="_Toc358487824"/>
          <w:r w:rsidRPr="0087426B">
            <w:t>Methoden</w:t>
          </w:r>
          <w:bookmarkEnd w:id="12"/>
        </w:p>
        <w:p w14:paraId="5F035050" w14:textId="0947C892" w:rsidR="00C224E6" w:rsidRPr="00831B47" w:rsidRDefault="00C224E6" w:rsidP="00C224E6">
          <w:pPr>
            <w:rPr>
              <w:sz w:val="22"/>
              <w:lang w:val="nl-NL"/>
            </w:rPr>
          </w:pPr>
          <w:r w:rsidRPr="00831B47">
            <w:rPr>
              <w:sz w:val="22"/>
              <w:lang w:val="nl-NL"/>
            </w:rPr>
            <w:t xml:space="preserve">In dit hoofdstuk wordt </w:t>
          </w:r>
          <w:r w:rsidR="00F80CFE" w:rsidRPr="00831B47">
            <w:rPr>
              <w:sz w:val="22"/>
              <w:lang w:val="nl-NL"/>
            </w:rPr>
            <w:t>beschreven</w:t>
          </w:r>
          <w:r w:rsidRPr="00831B47">
            <w:rPr>
              <w:sz w:val="22"/>
              <w:lang w:val="nl-NL"/>
            </w:rPr>
            <w:t xml:space="preserve"> wat de onderzoeksopzet was van dit onderzoek. Ook wordt beschrev</w:t>
          </w:r>
          <w:r w:rsidR="00A97C5E" w:rsidRPr="00831B47">
            <w:rPr>
              <w:sz w:val="22"/>
              <w:lang w:val="nl-NL"/>
            </w:rPr>
            <w:t>e</w:t>
          </w:r>
          <w:r w:rsidRPr="00831B47">
            <w:rPr>
              <w:sz w:val="22"/>
              <w:lang w:val="nl-NL"/>
            </w:rPr>
            <w:t xml:space="preserve">n op welke manier het onderzoek is uitgevoerd en welke methoden hiervoor zijn gebruikt. </w:t>
          </w:r>
        </w:p>
        <w:p w14:paraId="6E08D3A6" w14:textId="386077ED" w:rsidR="00F15B89" w:rsidRPr="00831B47" w:rsidRDefault="00F82DF8" w:rsidP="001907E9">
          <w:pPr>
            <w:pStyle w:val="Heading3"/>
            <w:numPr>
              <w:ilvl w:val="1"/>
              <w:numId w:val="11"/>
            </w:numPr>
            <w:rPr>
              <w:sz w:val="22"/>
              <w:lang w:val="nl-NL"/>
            </w:rPr>
          </w:pPr>
          <w:bookmarkStart w:id="13" w:name="_Toc358487825"/>
          <w:r w:rsidRPr="00831B47">
            <w:rPr>
              <w:sz w:val="22"/>
              <w:lang w:val="nl-NL"/>
            </w:rPr>
            <w:t>Gekozen methode</w:t>
          </w:r>
          <w:bookmarkEnd w:id="13"/>
        </w:p>
        <w:p w14:paraId="3364EAB3" w14:textId="77777777" w:rsidR="008F5A02" w:rsidRPr="00831B47" w:rsidRDefault="00A97C5E" w:rsidP="00C224E6">
          <w:pPr>
            <w:rPr>
              <w:sz w:val="22"/>
              <w:lang w:val="nl-NL"/>
            </w:rPr>
          </w:pPr>
          <w:r w:rsidRPr="00831B47">
            <w:rPr>
              <w:sz w:val="22"/>
              <w:lang w:val="nl-NL"/>
            </w:rPr>
            <w:t xml:space="preserve">Er is gekozen voor kwantitatief en kwalitatief onderzoek om de benodigde gegevens te verzamelen. Het tijdsbestek van dit onderzoek was van januari tot en juni 2017. </w:t>
          </w:r>
          <w:r w:rsidR="002E1D3E" w:rsidRPr="00831B47">
            <w:rPr>
              <w:sz w:val="22"/>
              <w:lang w:val="nl-NL"/>
            </w:rPr>
            <w:t xml:space="preserve">Het onderzoek vindt plaats in Zeeuws-Vlaanderen, tevens </w:t>
          </w:r>
          <w:r w:rsidRPr="00831B47">
            <w:rPr>
              <w:sz w:val="22"/>
              <w:lang w:val="nl-NL"/>
            </w:rPr>
            <w:t>bestaat de onderzoeksgroep uit</w:t>
          </w:r>
          <w:r w:rsidR="002E1D3E" w:rsidRPr="00831B47">
            <w:rPr>
              <w:sz w:val="22"/>
              <w:lang w:val="nl-NL"/>
            </w:rPr>
            <w:t xml:space="preserve"> de inwoners en de werkgevers in deze regio de doelgroep tijdens dit onderzoek. </w:t>
          </w:r>
        </w:p>
        <w:p w14:paraId="4D6AE8D4" w14:textId="77777777" w:rsidR="008F5A02" w:rsidRPr="00831B47" w:rsidRDefault="008F5A02" w:rsidP="00C224E6">
          <w:pPr>
            <w:rPr>
              <w:sz w:val="22"/>
              <w:lang w:val="nl-NL"/>
            </w:rPr>
          </w:pPr>
        </w:p>
        <w:p w14:paraId="49B0A2EA" w14:textId="1C49C144" w:rsidR="00C224E6" w:rsidRPr="00831B47" w:rsidRDefault="00CF562B" w:rsidP="00C224E6">
          <w:pPr>
            <w:rPr>
              <w:sz w:val="22"/>
              <w:lang w:val="nl-NL"/>
            </w:rPr>
          </w:pPr>
          <w:r w:rsidRPr="00831B47">
            <w:rPr>
              <w:sz w:val="22"/>
              <w:lang w:val="nl-NL"/>
            </w:rPr>
            <w:t>Er is gekozen voor kwantitatief onderzoek om zo veel mogelijk gegevens te verzamelen van de inwoners in Zeeuws-Vlaanderen</w:t>
          </w:r>
          <w:r w:rsidR="008F5A02" w:rsidRPr="00831B47">
            <w:rPr>
              <w:sz w:val="22"/>
              <w:lang w:val="nl-NL"/>
            </w:rPr>
            <w:t xml:space="preserve">. De enquêtes geven meer cijfermatig inzicht op de vragen. Een groot bereik van respondenten verneemt kennis van het Boothuis, wat kan helpen bij de naamsbekendheid van Loods Tien. Daarbij kunnen er meer inzichten worden gegeven door verschillende respondenten. </w:t>
          </w:r>
          <w:r w:rsidR="008F1DC8" w:rsidRPr="00831B47">
            <w:rPr>
              <w:sz w:val="22"/>
              <w:lang w:val="nl-NL"/>
            </w:rPr>
            <w:t xml:space="preserve">Kwantitatief onderzoek geeft antwoord op de vraag door het in kaart brengen van de demografische gegevens en wensen en behoeften van de doelgroep. Daarnaast wordt ook in kaart gebracht wat voormalige ervaringen waren bij het huren van een horecaruimte en de mate van interesse wordt cijfermatig weergegeven. Ook wordt in kaart gebracht wat het </w:t>
          </w:r>
          <w:proofErr w:type="spellStart"/>
          <w:r w:rsidR="008F1DC8" w:rsidRPr="00831B47">
            <w:rPr>
              <w:sz w:val="22"/>
              <w:lang w:val="nl-NL"/>
            </w:rPr>
            <w:t>social</w:t>
          </w:r>
          <w:proofErr w:type="spellEnd"/>
          <w:r w:rsidR="008F1DC8" w:rsidRPr="00831B47">
            <w:rPr>
              <w:sz w:val="22"/>
              <w:lang w:val="nl-NL"/>
            </w:rPr>
            <w:t xml:space="preserve"> media gebruik is van de doelgroep op een brede schaal. </w:t>
          </w:r>
        </w:p>
        <w:p w14:paraId="0FFBA47B" w14:textId="77777777" w:rsidR="008F5A02" w:rsidRPr="00831B47" w:rsidRDefault="008F5A02" w:rsidP="00C224E6">
          <w:pPr>
            <w:rPr>
              <w:sz w:val="22"/>
              <w:lang w:val="nl-NL"/>
            </w:rPr>
          </w:pPr>
        </w:p>
        <w:p w14:paraId="6CF11A0A" w14:textId="35EFD482" w:rsidR="008F5A02" w:rsidRPr="00831B47" w:rsidRDefault="008F5A02" w:rsidP="00C224E6">
          <w:pPr>
            <w:rPr>
              <w:sz w:val="22"/>
              <w:lang w:val="nl-NL"/>
            </w:rPr>
          </w:pPr>
          <w:r w:rsidRPr="00831B47">
            <w:rPr>
              <w:sz w:val="22"/>
              <w:lang w:val="nl-NL"/>
            </w:rPr>
            <w:t xml:space="preserve">Kwalitatief onderzoek is gekozen om het kwantitatief onderzoek te </w:t>
          </w:r>
          <w:r w:rsidR="008F1DC8" w:rsidRPr="00831B47">
            <w:rPr>
              <w:sz w:val="22"/>
              <w:lang w:val="nl-NL"/>
            </w:rPr>
            <w:t>versterken</w:t>
          </w:r>
          <w:r w:rsidRPr="00831B47">
            <w:rPr>
              <w:sz w:val="22"/>
              <w:lang w:val="nl-NL"/>
            </w:rPr>
            <w:t xml:space="preserve">. Hierbij wordt een kleine groep geselecteerd van respondenten, maar interviews geven de mogelijkheid om door te vragen. Het biedt meer inzicht in de achterliggende gedachten, meningen en wensen en behoeften van de doelgroep. Ook kunnen er inzichten worden gegeven voor invulling van het boothuis. </w:t>
          </w:r>
          <w:r w:rsidR="008F1DC8" w:rsidRPr="00831B47">
            <w:rPr>
              <w:sz w:val="22"/>
              <w:lang w:val="nl-NL"/>
            </w:rPr>
            <w:t xml:space="preserve">De interviews helpen met het beantwoorden van de vraag door de cijfermatige gegevens te versterken. Er wordt dieper ingegaan op de gegeven antwoorden en gevraagd naar de achterliggende motivaties. Ook wordt door middel van deze interviews meer inzicht gegeven in ideeën voor het boothuis vanuit de doelgroep. </w:t>
          </w:r>
        </w:p>
        <w:p w14:paraId="63AC84BC" w14:textId="5E26205D" w:rsidR="00F15B89" w:rsidRPr="00831B47" w:rsidRDefault="00F82DF8" w:rsidP="001907E9">
          <w:pPr>
            <w:pStyle w:val="Heading3"/>
            <w:numPr>
              <w:ilvl w:val="1"/>
              <w:numId w:val="11"/>
            </w:numPr>
            <w:rPr>
              <w:sz w:val="22"/>
              <w:lang w:val="nl-NL"/>
            </w:rPr>
          </w:pPr>
          <w:bookmarkStart w:id="14" w:name="_Toc358487826"/>
          <w:r w:rsidRPr="00831B47">
            <w:rPr>
              <w:sz w:val="22"/>
              <w:lang w:val="nl-NL"/>
            </w:rPr>
            <w:t>Gebruikte</w:t>
          </w:r>
          <w:r w:rsidR="00F15B89" w:rsidRPr="00831B47">
            <w:rPr>
              <w:sz w:val="22"/>
              <w:lang w:val="nl-NL"/>
            </w:rPr>
            <w:t xml:space="preserve"> methode</w:t>
          </w:r>
          <w:bookmarkEnd w:id="14"/>
          <w:r w:rsidR="00F15B89" w:rsidRPr="00831B47">
            <w:rPr>
              <w:sz w:val="22"/>
              <w:lang w:val="nl-NL"/>
            </w:rPr>
            <w:t xml:space="preserve"> </w:t>
          </w:r>
        </w:p>
        <w:tbl>
          <w:tblPr>
            <w:tblStyle w:val="FinancialTable"/>
            <w:tblW w:w="0" w:type="auto"/>
            <w:tblLook w:val="04A0" w:firstRow="1" w:lastRow="0" w:firstColumn="1" w:lastColumn="0" w:noHBand="0" w:noVBand="1"/>
          </w:tblPr>
          <w:tblGrid>
            <w:gridCol w:w="1651"/>
            <w:gridCol w:w="2504"/>
            <w:gridCol w:w="2271"/>
            <w:gridCol w:w="1935"/>
            <w:gridCol w:w="1935"/>
          </w:tblGrid>
          <w:tr w:rsidR="00F872B3" w:rsidRPr="00831B47" w14:paraId="04922710" w14:textId="77777777" w:rsidTr="00F80CFE">
            <w:trPr>
              <w:cnfStyle w:val="100000000000" w:firstRow="1" w:lastRow="0" w:firstColumn="0" w:lastColumn="0" w:oddVBand="0" w:evenVBand="0" w:oddHBand="0" w:evenHBand="0" w:firstRowFirstColumn="0" w:firstRowLastColumn="0" w:lastRowFirstColumn="0" w:lastRowLastColumn="0"/>
            </w:trPr>
            <w:tc>
              <w:tcPr>
                <w:tcW w:w="1716" w:type="dxa"/>
              </w:tcPr>
              <w:p w14:paraId="456D7C67" w14:textId="77777777" w:rsidR="00F872B3" w:rsidRPr="00831B47" w:rsidRDefault="00F872B3" w:rsidP="00F872B3">
                <w:pPr>
                  <w:rPr>
                    <w:sz w:val="22"/>
                    <w:lang w:val="nl-NL"/>
                  </w:rPr>
                </w:pPr>
                <w:r w:rsidRPr="00831B47">
                  <w:rPr>
                    <w:sz w:val="22"/>
                    <w:lang w:val="nl-NL"/>
                  </w:rPr>
                  <w:t>Deelvraag</w:t>
                </w:r>
              </w:p>
            </w:tc>
            <w:tc>
              <w:tcPr>
                <w:tcW w:w="2361" w:type="dxa"/>
              </w:tcPr>
              <w:p w14:paraId="144A6392" w14:textId="77777777" w:rsidR="00F872B3" w:rsidRPr="00831B47" w:rsidRDefault="00F872B3" w:rsidP="00F872B3">
                <w:pPr>
                  <w:rPr>
                    <w:sz w:val="22"/>
                    <w:lang w:val="nl-NL"/>
                  </w:rPr>
                </w:pPr>
                <w:r w:rsidRPr="00831B47">
                  <w:rPr>
                    <w:sz w:val="22"/>
                    <w:lang w:val="nl-NL"/>
                  </w:rPr>
                  <w:t>Model/Theorie</w:t>
                </w:r>
              </w:p>
            </w:tc>
            <w:tc>
              <w:tcPr>
                <w:tcW w:w="2142" w:type="dxa"/>
              </w:tcPr>
              <w:p w14:paraId="04DA9DF3" w14:textId="77777777" w:rsidR="00F872B3" w:rsidRPr="00831B47" w:rsidRDefault="00F872B3" w:rsidP="00F872B3">
                <w:pPr>
                  <w:rPr>
                    <w:sz w:val="22"/>
                    <w:lang w:val="nl-NL"/>
                  </w:rPr>
                </w:pPr>
                <w:r w:rsidRPr="00831B47">
                  <w:rPr>
                    <w:sz w:val="22"/>
                    <w:lang w:val="nl-NL"/>
                  </w:rPr>
                  <w:t>Deskresearch / Literatuuronderzoek</w:t>
                </w:r>
              </w:p>
            </w:tc>
            <w:tc>
              <w:tcPr>
                <w:tcW w:w="1828" w:type="dxa"/>
              </w:tcPr>
              <w:p w14:paraId="51EA38CF" w14:textId="77777777" w:rsidR="00F872B3" w:rsidRPr="00831B47" w:rsidRDefault="00F872B3" w:rsidP="00F872B3">
                <w:pPr>
                  <w:rPr>
                    <w:sz w:val="22"/>
                    <w:lang w:val="nl-NL"/>
                  </w:rPr>
                </w:pPr>
                <w:r w:rsidRPr="00831B47">
                  <w:rPr>
                    <w:sz w:val="22"/>
                    <w:lang w:val="nl-NL"/>
                  </w:rPr>
                  <w:t>Kwantitatief</w:t>
                </w:r>
              </w:p>
            </w:tc>
            <w:tc>
              <w:tcPr>
                <w:tcW w:w="1828" w:type="dxa"/>
              </w:tcPr>
              <w:p w14:paraId="21924C9F" w14:textId="77777777" w:rsidR="00F872B3" w:rsidRPr="00831B47" w:rsidRDefault="00F872B3" w:rsidP="00F872B3">
                <w:pPr>
                  <w:rPr>
                    <w:sz w:val="22"/>
                    <w:lang w:val="nl-NL"/>
                  </w:rPr>
                </w:pPr>
                <w:r w:rsidRPr="00831B47">
                  <w:rPr>
                    <w:sz w:val="22"/>
                    <w:lang w:val="nl-NL"/>
                  </w:rPr>
                  <w:t xml:space="preserve">Kwalitatief </w:t>
                </w:r>
              </w:p>
            </w:tc>
          </w:tr>
          <w:tr w:rsidR="00F872B3" w:rsidRPr="00831B47" w14:paraId="4A8D5114" w14:textId="77777777" w:rsidTr="00F80CFE">
            <w:tc>
              <w:tcPr>
                <w:tcW w:w="1716" w:type="dxa"/>
              </w:tcPr>
              <w:p w14:paraId="75F1463C" w14:textId="77777777" w:rsidR="00F872B3" w:rsidRPr="00831B47" w:rsidRDefault="00F872B3" w:rsidP="00F872B3">
                <w:pPr>
                  <w:rPr>
                    <w:sz w:val="22"/>
                    <w:lang w:val="nl-NL"/>
                  </w:rPr>
                </w:pPr>
                <w:r w:rsidRPr="00831B47">
                  <w:rPr>
                    <w:sz w:val="22"/>
                    <w:lang w:val="nl-NL"/>
                  </w:rPr>
                  <w:t>Wat zijn de geschikte doelgroepen van Loods Tien en wat zijn de wensen en behoeften hiervan?</w:t>
                </w:r>
              </w:p>
            </w:tc>
            <w:tc>
              <w:tcPr>
                <w:tcW w:w="2361" w:type="dxa"/>
              </w:tcPr>
              <w:p w14:paraId="44205931" w14:textId="77777777" w:rsidR="00F872B3" w:rsidRPr="00831B47" w:rsidRDefault="00F872B3" w:rsidP="00F872B3">
                <w:pPr>
                  <w:rPr>
                    <w:sz w:val="22"/>
                    <w:lang w:val="nl-NL"/>
                  </w:rPr>
                </w:pPr>
                <w:r w:rsidRPr="00831B47">
                  <w:rPr>
                    <w:sz w:val="22"/>
                    <w:lang w:val="nl-NL"/>
                  </w:rPr>
                  <w:t xml:space="preserve">DESTEP-analyse </w:t>
                </w:r>
              </w:p>
            </w:tc>
            <w:tc>
              <w:tcPr>
                <w:tcW w:w="2142" w:type="dxa"/>
              </w:tcPr>
              <w:p w14:paraId="280A8E22" w14:textId="77777777" w:rsidR="00F872B3" w:rsidRPr="00831B47" w:rsidRDefault="00F872B3" w:rsidP="00F872B3">
                <w:pPr>
                  <w:rPr>
                    <w:sz w:val="22"/>
                    <w:lang w:val="nl-NL"/>
                  </w:rPr>
                </w:pPr>
                <w:r w:rsidRPr="00831B47">
                  <w:rPr>
                    <w:sz w:val="22"/>
                    <w:lang w:val="nl-NL"/>
                  </w:rPr>
                  <w:t>Literatuuronderzoek naar modellen voor doelgroepsbepaling + Deskresearch naar doelgroepen van het Boothuis</w:t>
                </w:r>
              </w:p>
            </w:tc>
            <w:tc>
              <w:tcPr>
                <w:tcW w:w="1828" w:type="dxa"/>
              </w:tcPr>
              <w:p w14:paraId="37FB8651" w14:textId="5A6F1F2B" w:rsidR="00F872B3" w:rsidRPr="00831B47" w:rsidRDefault="00F872B3" w:rsidP="00F872B3">
                <w:pPr>
                  <w:rPr>
                    <w:sz w:val="22"/>
                    <w:lang w:val="nl-NL"/>
                  </w:rPr>
                </w:pPr>
                <w:r w:rsidRPr="00831B47">
                  <w:rPr>
                    <w:sz w:val="22"/>
                    <w:lang w:val="nl-NL"/>
                  </w:rPr>
                  <w:t>Enquêtes voor</w:t>
                </w:r>
                <w:r w:rsidR="00AE18E9" w:rsidRPr="00831B47">
                  <w:rPr>
                    <w:sz w:val="22"/>
                    <w:lang w:val="nl-NL"/>
                  </w:rPr>
                  <w:t xml:space="preserve"> demografische gegevens en de </w:t>
                </w:r>
                <w:r w:rsidRPr="00831B47">
                  <w:rPr>
                    <w:sz w:val="22"/>
                    <w:lang w:val="nl-NL"/>
                  </w:rPr>
                  <w:t xml:space="preserve"> wensen en behoeften van doelgroep in kaart te brengen</w:t>
                </w:r>
              </w:p>
            </w:tc>
            <w:tc>
              <w:tcPr>
                <w:tcW w:w="1828" w:type="dxa"/>
              </w:tcPr>
              <w:p w14:paraId="475CB4B5" w14:textId="4ED31A2F" w:rsidR="00F872B3" w:rsidRPr="00831B47" w:rsidRDefault="0024026D" w:rsidP="00F872B3">
                <w:pPr>
                  <w:rPr>
                    <w:sz w:val="22"/>
                    <w:lang w:val="nl-NL"/>
                  </w:rPr>
                </w:pPr>
                <w:r w:rsidRPr="00831B47">
                  <w:rPr>
                    <w:sz w:val="22"/>
                    <w:lang w:val="nl-NL"/>
                  </w:rPr>
                  <w:t>Interview</w:t>
                </w:r>
                <w:r w:rsidR="00F872B3" w:rsidRPr="00831B47">
                  <w:rPr>
                    <w:sz w:val="22"/>
                    <w:lang w:val="nl-NL"/>
                  </w:rPr>
                  <w:t xml:space="preserve"> om de resultaten van de enquêtes te versterken </w:t>
                </w:r>
              </w:p>
            </w:tc>
          </w:tr>
          <w:tr w:rsidR="00F872B3" w:rsidRPr="00831B47" w14:paraId="451B524C" w14:textId="77777777" w:rsidTr="00F80CFE">
            <w:trPr>
              <w:cnfStyle w:val="000000010000" w:firstRow="0" w:lastRow="0" w:firstColumn="0" w:lastColumn="0" w:oddVBand="0" w:evenVBand="0" w:oddHBand="0" w:evenHBand="1" w:firstRowFirstColumn="0" w:firstRowLastColumn="0" w:lastRowFirstColumn="0" w:lastRowLastColumn="0"/>
            </w:trPr>
            <w:tc>
              <w:tcPr>
                <w:tcW w:w="1716" w:type="dxa"/>
              </w:tcPr>
              <w:p w14:paraId="2A6C577D" w14:textId="77777777" w:rsidR="00F872B3" w:rsidRPr="00831B47" w:rsidRDefault="00F872B3" w:rsidP="00F872B3">
                <w:pPr>
                  <w:rPr>
                    <w:sz w:val="22"/>
                    <w:lang w:val="nl-NL"/>
                  </w:rPr>
                </w:pPr>
                <w:r w:rsidRPr="00831B47">
                  <w:rPr>
                    <w:sz w:val="22"/>
                    <w:lang w:val="nl-NL"/>
                  </w:rPr>
                  <w:t xml:space="preserve">Welke activiteiten kan Loods Tien aanbieden met betrekking tot het boothuis, die aansluiten bij de wensen en behoeften van de doelgroep? </w:t>
                </w:r>
              </w:p>
            </w:tc>
            <w:tc>
              <w:tcPr>
                <w:tcW w:w="2361" w:type="dxa"/>
              </w:tcPr>
              <w:p w14:paraId="19652D7B" w14:textId="77777777" w:rsidR="00F872B3" w:rsidRPr="00831B47" w:rsidRDefault="00F872B3" w:rsidP="00F872B3">
                <w:pPr>
                  <w:rPr>
                    <w:sz w:val="22"/>
                    <w:lang w:val="nl-NL"/>
                  </w:rPr>
                </w:pPr>
                <w:r w:rsidRPr="00831B47">
                  <w:rPr>
                    <w:sz w:val="22"/>
                    <w:lang w:val="nl-NL"/>
                  </w:rPr>
                  <w:t xml:space="preserve">Concurrentieanalyse </w:t>
                </w:r>
              </w:p>
            </w:tc>
            <w:tc>
              <w:tcPr>
                <w:tcW w:w="2142" w:type="dxa"/>
              </w:tcPr>
              <w:p w14:paraId="598E7DB5" w14:textId="77777777" w:rsidR="00F872B3" w:rsidRPr="00831B47" w:rsidRDefault="00F872B3" w:rsidP="00F872B3">
                <w:pPr>
                  <w:rPr>
                    <w:sz w:val="22"/>
                    <w:lang w:val="nl-NL"/>
                  </w:rPr>
                </w:pPr>
                <w:r w:rsidRPr="00831B47">
                  <w:rPr>
                    <w:sz w:val="22"/>
                    <w:lang w:val="nl-NL"/>
                  </w:rPr>
                  <w:t>Deskresearch naar activiteiten die worden aangeboden door concurrenten</w:t>
                </w:r>
              </w:p>
            </w:tc>
            <w:tc>
              <w:tcPr>
                <w:tcW w:w="1828" w:type="dxa"/>
              </w:tcPr>
              <w:p w14:paraId="4A79612B" w14:textId="77777777" w:rsidR="00F872B3" w:rsidRPr="00831B47" w:rsidRDefault="00F872B3" w:rsidP="00F872B3">
                <w:pPr>
                  <w:rPr>
                    <w:sz w:val="22"/>
                    <w:lang w:val="nl-NL"/>
                  </w:rPr>
                </w:pPr>
                <w:r w:rsidRPr="00831B47">
                  <w:rPr>
                    <w:sz w:val="22"/>
                    <w:lang w:val="nl-NL"/>
                  </w:rPr>
                  <w:t>Enquêtevragen gericht op voormalig gebruik van horecaruimten de doelgroep + vragen gericht op de mate van interesse op bepaalde activiteiten</w:t>
                </w:r>
              </w:p>
            </w:tc>
            <w:tc>
              <w:tcPr>
                <w:tcW w:w="1828" w:type="dxa"/>
              </w:tcPr>
              <w:p w14:paraId="2D919559" w14:textId="77777777" w:rsidR="00F872B3" w:rsidRPr="00831B47" w:rsidRDefault="00F872B3" w:rsidP="00F872B3">
                <w:pPr>
                  <w:rPr>
                    <w:sz w:val="22"/>
                    <w:lang w:val="nl-NL"/>
                  </w:rPr>
                </w:pPr>
                <w:r w:rsidRPr="00831B47">
                  <w:rPr>
                    <w:sz w:val="22"/>
                    <w:lang w:val="nl-NL"/>
                  </w:rPr>
                  <w:t>Interviewvragen gericht op voormalig gebruik van horecaruimten de doelgroep + vragen gericht op de mate van interesse op bepaalde activiteiten</w:t>
                </w:r>
              </w:p>
            </w:tc>
          </w:tr>
          <w:tr w:rsidR="00F872B3" w:rsidRPr="00831B47" w14:paraId="7B258BDC" w14:textId="77777777" w:rsidTr="00F80CFE">
            <w:tc>
              <w:tcPr>
                <w:tcW w:w="1716" w:type="dxa"/>
              </w:tcPr>
              <w:p w14:paraId="4430F4B7" w14:textId="77777777" w:rsidR="00F872B3" w:rsidRPr="00831B47" w:rsidRDefault="00F872B3" w:rsidP="00F872B3">
                <w:pPr>
                  <w:rPr>
                    <w:sz w:val="22"/>
                    <w:lang w:val="nl-NL"/>
                  </w:rPr>
                </w:pPr>
                <w:r w:rsidRPr="00831B47">
                  <w:rPr>
                    <w:sz w:val="22"/>
                    <w:lang w:val="nl-NL"/>
                  </w:rPr>
                  <w:t>Wat zijn geschikte methoden om de doelgroep te benaderen?</w:t>
                </w:r>
              </w:p>
            </w:tc>
            <w:tc>
              <w:tcPr>
                <w:tcW w:w="2361" w:type="dxa"/>
              </w:tcPr>
              <w:p w14:paraId="2528F8C8" w14:textId="77777777" w:rsidR="00F872B3" w:rsidRPr="00831B47" w:rsidRDefault="00F872B3" w:rsidP="00F872B3">
                <w:pPr>
                  <w:rPr>
                    <w:sz w:val="22"/>
                    <w:lang w:val="nl-NL"/>
                  </w:rPr>
                </w:pPr>
                <w:r w:rsidRPr="00831B47">
                  <w:rPr>
                    <w:sz w:val="22"/>
                    <w:lang w:val="nl-NL"/>
                  </w:rPr>
                  <w:t>Doelgroepsbenadering</w:t>
                </w:r>
              </w:p>
              <w:p w14:paraId="2FDCE481" w14:textId="77777777" w:rsidR="00F872B3" w:rsidRPr="00831B47" w:rsidRDefault="00F872B3" w:rsidP="00F872B3">
                <w:pPr>
                  <w:rPr>
                    <w:sz w:val="22"/>
                    <w:lang w:val="nl-NL"/>
                  </w:rPr>
                </w:pPr>
                <w:r w:rsidRPr="00831B47">
                  <w:rPr>
                    <w:sz w:val="22"/>
                    <w:lang w:val="nl-NL"/>
                  </w:rPr>
                  <w:t xml:space="preserve">+ </w:t>
                </w:r>
                <w:proofErr w:type="spellStart"/>
                <w:r w:rsidRPr="00831B47">
                  <w:rPr>
                    <w:sz w:val="22"/>
                    <w:lang w:val="nl-NL"/>
                  </w:rPr>
                  <w:t>Social</w:t>
                </w:r>
                <w:proofErr w:type="spellEnd"/>
                <w:r w:rsidRPr="00831B47">
                  <w:rPr>
                    <w:sz w:val="22"/>
                    <w:lang w:val="nl-NL"/>
                  </w:rPr>
                  <w:t xml:space="preserve"> media concurrentie analyse</w:t>
                </w:r>
              </w:p>
            </w:tc>
            <w:tc>
              <w:tcPr>
                <w:tcW w:w="2142" w:type="dxa"/>
              </w:tcPr>
              <w:p w14:paraId="4836E628" w14:textId="0CCC538B" w:rsidR="00F872B3" w:rsidRPr="00831B47" w:rsidRDefault="00F872B3" w:rsidP="00F872B3">
                <w:pPr>
                  <w:rPr>
                    <w:sz w:val="22"/>
                    <w:lang w:val="nl-NL"/>
                  </w:rPr>
                </w:pPr>
                <w:r w:rsidRPr="00831B47">
                  <w:rPr>
                    <w:sz w:val="22"/>
                    <w:lang w:val="nl-NL"/>
                  </w:rPr>
                  <w:t>Literatuuronderzoek</w:t>
                </w:r>
                <w:r w:rsidR="002C4DE0" w:rsidRPr="00831B47">
                  <w:rPr>
                    <w:sz w:val="22"/>
                    <w:lang w:val="nl-NL"/>
                  </w:rPr>
                  <w:t xml:space="preserve"> + Deskresearch</w:t>
                </w:r>
              </w:p>
            </w:tc>
            <w:tc>
              <w:tcPr>
                <w:tcW w:w="1828" w:type="dxa"/>
              </w:tcPr>
              <w:p w14:paraId="7D285655" w14:textId="77777777" w:rsidR="00F872B3" w:rsidRPr="00831B47" w:rsidRDefault="00F872B3" w:rsidP="00F872B3">
                <w:pPr>
                  <w:rPr>
                    <w:sz w:val="22"/>
                    <w:lang w:val="nl-NL"/>
                  </w:rPr>
                </w:pPr>
                <w:r w:rsidRPr="00831B47">
                  <w:rPr>
                    <w:sz w:val="22"/>
                    <w:lang w:val="nl-NL"/>
                  </w:rPr>
                  <w:t xml:space="preserve">Enquêtevragen over gebruik van </w:t>
                </w:r>
                <w:proofErr w:type="spellStart"/>
                <w:r w:rsidRPr="00831B47">
                  <w:rPr>
                    <w:sz w:val="22"/>
                    <w:lang w:val="nl-NL"/>
                  </w:rPr>
                  <w:t>social</w:t>
                </w:r>
                <w:proofErr w:type="spellEnd"/>
                <w:r w:rsidRPr="00831B47">
                  <w:rPr>
                    <w:sz w:val="22"/>
                    <w:lang w:val="nl-NL"/>
                  </w:rPr>
                  <w:t xml:space="preserve"> media en wensen van mogelijke benadering</w:t>
                </w:r>
              </w:p>
            </w:tc>
            <w:tc>
              <w:tcPr>
                <w:tcW w:w="1828" w:type="dxa"/>
              </w:tcPr>
              <w:p w14:paraId="0F84F7DD" w14:textId="77777777" w:rsidR="00F872B3" w:rsidRPr="00831B47" w:rsidRDefault="00F872B3" w:rsidP="00F872B3">
                <w:pPr>
                  <w:rPr>
                    <w:sz w:val="22"/>
                    <w:lang w:val="nl-NL"/>
                  </w:rPr>
                </w:pPr>
                <w:r w:rsidRPr="00831B47">
                  <w:rPr>
                    <w:sz w:val="22"/>
                    <w:lang w:val="nl-NL"/>
                  </w:rPr>
                  <w:t xml:space="preserve">Interviewvragen over gebruik van </w:t>
                </w:r>
                <w:proofErr w:type="spellStart"/>
                <w:r w:rsidRPr="00831B47">
                  <w:rPr>
                    <w:sz w:val="22"/>
                    <w:lang w:val="nl-NL"/>
                  </w:rPr>
                  <w:t>social</w:t>
                </w:r>
                <w:proofErr w:type="spellEnd"/>
                <w:r w:rsidRPr="00831B47">
                  <w:rPr>
                    <w:sz w:val="22"/>
                    <w:lang w:val="nl-NL"/>
                  </w:rPr>
                  <w:t xml:space="preserve"> media en wensen van mogelijke benadering</w:t>
                </w:r>
              </w:p>
            </w:tc>
          </w:tr>
          <w:tr w:rsidR="00F872B3" w:rsidRPr="00831B47" w14:paraId="0273E42D" w14:textId="77777777" w:rsidTr="00F80CFE">
            <w:trPr>
              <w:cnfStyle w:val="000000010000" w:firstRow="0" w:lastRow="0" w:firstColumn="0" w:lastColumn="0" w:oddVBand="0" w:evenVBand="0" w:oddHBand="0" w:evenHBand="1" w:firstRowFirstColumn="0" w:firstRowLastColumn="0" w:lastRowFirstColumn="0" w:lastRowLastColumn="0"/>
            </w:trPr>
            <w:tc>
              <w:tcPr>
                <w:tcW w:w="1716" w:type="dxa"/>
              </w:tcPr>
              <w:p w14:paraId="6A736810" w14:textId="77777777" w:rsidR="00F872B3" w:rsidRPr="00831B47" w:rsidRDefault="00F872B3" w:rsidP="00F872B3">
                <w:pPr>
                  <w:rPr>
                    <w:sz w:val="22"/>
                    <w:lang w:val="nl-NL"/>
                  </w:rPr>
                </w:pPr>
                <w:r w:rsidRPr="00831B47">
                  <w:rPr>
                    <w:sz w:val="22"/>
                    <w:lang w:val="nl-NL"/>
                  </w:rPr>
                  <w:t xml:space="preserve">Hoe kan het boothuis gepositioneerd worden? </w:t>
                </w:r>
              </w:p>
            </w:tc>
            <w:tc>
              <w:tcPr>
                <w:tcW w:w="2361" w:type="dxa"/>
              </w:tcPr>
              <w:p w14:paraId="686C1270" w14:textId="77777777" w:rsidR="00F872B3" w:rsidRPr="00831B47" w:rsidRDefault="00F872B3" w:rsidP="00F872B3">
                <w:pPr>
                  <w:rPr>
                    <w:sz w:val="22"/>
                    <w:lang w:val="nl-NL"/>
                  </w:rPr>
                </w:pPr>
                <w:r w:rsidRPr="00831B47">
                  <w:rPr>
                    <w:sz w:val="22"/>
                    <w:lang w:val="nl-NL"/>
                  </w:rPr>
                  <w:t xml:space="preserve">Positioneringsstrategie </w:t>
                </w:r>
                <w:proofErr w:type="spellStart"/>
                <w:r w:rsidRPr="00831B47">
                  <w:rPr>
                    <w:sz w:val="22"/>
                    <w:lang w:val="nl-NL"/>
                  </w:rPr>
                  <w:t>Sinek</w:t>
                </w:r>
                <w:proofErr w:type="spellEnd"/>
                <w:r w:rsidRPr="00831B47">
                  <w:rPr>
                    <w:sz w:val="22"/>
                    <w:lang w:val="nl-NL"/>
                  </w:rPr>
                  <w:t xml:space="preserve"> (2009) + </w:t>
                </w:r>
                <w:proofErr w:type="spellStart"/>
                <w:r w:rsidRPr="00831B47">
                  <w:rPr>
                    <w:sz w:val="22"/>
                    <w:lang w:val="nl-NL"/>
                  </w:rPr>
                  <w:t>Social</w:t>
                </w:r>
                <w:proofErr w:type="spellEnd"/>
                <w:r w:rsidRPr="00831B47">
                  <w:rPr>
                    <w:sz w:val="22"/>
                    <w:lang w:val="nl-NL"/>
                  </w:rPr>
                  <w:t xml:space="preserve"> media concurrentie analyse </w:t>
                </w:r>
              </w:p>
            </w:tc>
            <w:tc>
              <w:tcPr>
                <w:tcW w:w="2142" w:type="dxa"/>
              </w:tcPr>
              <w:p w14:paraId="150C50B8" w14:textId="6F1D3404" w:rsidR="00F872B3" w:rsidRPr="00831B47" w:rsidRDefault="00F872B3" w:rsidP="002C4DE0">
                <w:pPr>
                  <w:rPr>
                    <w:sz w:val="22"/>
                    <w:lang w:val="nl-NL"/>
                  </w:rPr>
                </w:pPr>
                <w:r w:rsidRPr="00831B47">
                  <w:rPr>
                    <w:sz w:val="22"/>
                    <w:lang w:val="nl-NL"/>
                  </w:rPr>
                  <w:t>Literatuuronderzoek</w:t>
                </w:r>
                <w:r w:rsidR="002C4DE0" w:rsidRPr="00831B47">
                  <w:rPr>
                    <w:sz w:val="22"/>
                    <w:lang w:val="nl-NL"/>
                  </w:rPr>
                  <w:t xml:space="preserve"> + Deskresearch </w:t>
                </w:r>
              </w:p>
            </w:tc>
            <w:tc>
              <w:tcPr>
                <w:tcW w:w="1828" w:type="dxa"/>
              </w:tcPr>
              <w:p w14:paraId="14816A41" w14:textId="77777777" w:rsidR="00F872B3" w:rsidRPr="00831B47" w:rsidRDefault="00F872B3" w:rsidP="00F872B3">
                <w:pPr>
                  <w:rPr>
                    <w:sz w:val="22"/>
                    <w:lang w:val="nl-NL"/>
                  </w:rPr>
                </w:pPr>
                <w:r w:rsidRPr="00831B47">
                  <w:rPr>
                    <w:sz w:val="22"/>
                    <w:lang w:val="nl-NL"/>
                  </w:rPr>
                  <w:t>Enquêtevragen naar belangrijke factoren van een evenementlocatie voor deze doelgroep</w:t>
                </w:r>
              </w:p>
            </w:tc>
            <w:tc>
              <w:tcPr>
                <w:tcW w:w="1828" w:type="dxa"/>
              </w:tcPr>
              <w:p w14:paraId="43D5F70F" w14:textId="77777777" w:rsidR="00F872B3" w:rsidRPr="00831B47" w:rsidRDefault="00F872B3" w:rsidP="00F872B3">
                <w:pPr>
                  <w:rPr>
                    <w:sz w:val="22"/>
                    <w:lang w:val="nl-NL"/>
                  </w:rPr>
                </w:pPr>
                <w:r w:rsidRPr="00831B47">
                  <w:rPr>
                    <w:sz w:val="22"/>
                    <w:lang w:val="nl-NL"/>
                  </w:rPr>
                  <w:t>Interviewvragen naar belangrijke factoren van een evenementlocatie voor deze doelgroep</w:t>
                </w:r>
              </w:p>
            </w:tc>
          </w:tr>
          <w:tr w:rsidR="00F872B3" w:rsidRPr="00831B47" w14:paraId="180A9C5C" w14:textId="77777777" w:rsidTr="00F80CFE">
            <w:tc>
              <w:tcPr>
                <w:tcW w:w="1716" w:type="dxa"/>
              </w:tcPr>
              <w:p w14:paraId="33055124" w14:textId="77777777" w:rsidR="00F872B3" w:rsidRPr="00831B47" w:rsidRDefault="00F872B3" w:rsidP="00F872B3">
                <w:pPr>
                  <w:rPr>
                    <w:sz w:val="22"/>
                    <w:lang w:val="nl-NL"/>
                  </w:rPr>
                </w:pPr>
              </w:p>
            </w:tc>
            <w:tc>
              <w:tcPr>
                <w:tcW w:w="2361" w:type="dxa"/>
              </w:tcPr>
              <w:p w14:paraId="6E068DCC" w14:textId="77777777" w:rsidR="00F872B3" w:rsidRPr="00831B47" w:rsidRDefault="00F872B3" w:rsidP="00F872B3">
                <w:pPr>
                  <w:rPr>
                    <w:sz w:val="22"/>
                    <w:lang w:val="nl-NL"/>
                  </w:rPr>
                </w:pPr>
              </w:p>
            </w:tc>
            <w:tc>
              <w:tcPr>
                <w:tcW w:w="2142" w:type="dxa"/>
              </w:tcPr>
              <w:p w14:paraId="0C7AB30A" w14:textId="77777777" w:rsidR="00F872B3" w:rsidRPr="00831B47" w:rsidRDefault="00F872B3" w:rsidP="00F872B3">
                <w:pPr>
                  <w:rPr>
                    <w:sz w:val="22"/>
                    <w:lang w:val="nl-NL"/>
                  </w:rPr>
                </w:pPr>
              </w:p>
            </w:tc>
            <w:tc>
              <w:tcPr>
                <w:tcW w:w="1828" w:type="dxa"/>
              </w:tcPr>
              <w:p w14:paraId="5A3337B6" w14:textId="77777777" w:rsidR="00F872B3" w:rsidRPr="00831B47" w:rsidRDefault="00F872B3" w:rsidP="00F872B3">
                <w:pPr>
                  <w:rPr>
                    <w:sz w:val="22"/>
                    <w:lang w:val="nl-NL"/>
                  </w:rPr>
                </w:pPr>
              </w:p>
            </w:tc>
            <w:tc>
              <w:tcPr>
                <w:tcW w:w="1828" w:type="dxa"/>
              </w:tcPr>
              <w:p w14:paraId="79ED19FB" w14:textId="77777777" w:rsidR="00F872B3" w:rsidRPr="00831B47" w:rsidRDefault="00F872B3" w:rsidP="00F872B3">
                <w:pPr>
                  <w:rPr>
                    <w:sz w:val="22"/>
                    <w:lang w:val="nl-NL"/>
                  </w:rPr>
                </w:pPr>
              </w:p>
            </w:tc>
          </w:tr>
        </w:tbl>
        <w:p w14:paraId="6D05D8D6" w14:textId="77777777" w:rsidR="0026328D" w:rsidRPr="00831B47" w:rsidRDefault="0026328D" w:rsidP="00F15B89">
          <w:pPr>
            <w:rPr>
              <w:sz w:val="22"/>
              <w:lang w:val="nl-NL"/>
            </w:rPr>
          </w:pPr>
        </w:p>
        <w:p w14:paraId="145C878D" w14:textId="2B563E68" w:rsidR="0026328D" w:rsidRPr="00831B47" w:rsidRDefault="0026328D" w:rsidP="00F15B89">
          <w:pPr>
            <w:rPr>
              <w:sz w:val="22"/>
              <w:lang w:val="nl-NL"/>
            </w:rPr>
          </w:pPr>
          <w:r w:rsidRPr="00831B47">
            <w:rPr>
              <w:sz w:val="22"/>
              <w:lang w:val="nl-NL"/>
            </w:rPr>
            <w:t xml:space="preserve">De doelgroepsanalyse is te vinden in bijlage 1. </w:t>
          </w:r>
          <w:r w:rsidR="00324BAD" w:rsidRPr="00831B47">
            <w:rPr>
              <w:sz w:val="22"/>
              <w:lang w:val="nl-NL"/>
            </w:rPr>
            <w:t xml:space="preserve">De </w:t>
          </w:r>
          <w:proofErr w:type="spellStart"/>
          <w:r w:rsidR="00324BAD" w:rsidRPr="00831B47">
            <w:rPr>
              <w:sz w:val="22"/>
              <w:lang w:val="nl-NL"/>
            </w:rPr>
            <w:t>social</w:t>
          </w:r>
          <w:proofErr w:type="spellEnd"/>
          <w:r w:rsidR="00324BAD" w:rsidRPr="00831B47">
            <w:rPr>
              <w:sz w:val="22"/>
              <w:lang w:val="nl-NL"/>
            </w:rPr>
            <w:t xml:space="preserve"> media analyse is te vinden in bijlage 2. </w:t>
          </w:r>
          <w:r w:rsidRPr="00831B47">
            <w:rPr>
              <w:sz w:val="22"/>
              <w:lang w:val="nl-NL"/>
            </w:rPr>
            <w:t xml:space="preserve">De enquêtes voor bedrijven en particulieren zijn te </w:t>
          </w:r>
          <w:r w:rsidR="00324BAD" w:rsidRPr="00831B47">
            <w:rPr>
              <w:sz w:val="22"/>
              <w:lang w:val="nl-NL"/>
            </w:rPr>
            <w:t>vinden in bijlage 4 en bijlage 6. H</w:t>
          </w:r>
          <w:r w:rsidRPr="00831B47">
            <w:rPr>
              <w:sz w:val="22"/>
              <w:lang w:val="nl-NL"/>
            </w:rPr>
            <w:t xml:space="preserve">et interview is te vinden in bijlage 8. </w:t>
          </w:r>
        </w:p>
        <w:p w14:paraId="3CC8DECD" w14:textId="77777777" w:rsidR="0026328D" w:rsidRPr="00831B47" w:rsidRDefault="0026328D" w:rsidP="00F15B89">
          <w:pPr>
            <w:rPr>
              <w:sz w:val="22"/>
              <w:lang w:val="nl-NL"/>
            </w:rPr>
          </w:pPr>
        </w:p>
        <w:p w14:paraId="5133929F" w14:textId="601F37BD" w:rsidR="00F9112A" w:rsidRPr="00831B47" w:rsidRDefault="00F9112A" w:rsidP="00F15B89">
          <w:pPr>
            <w:rPr>
              <w:sz w:val="22"/>
              <w:lang w:val="nl-NL"/>
            </w:rPr>
          </w:pPr>
          <w:r w:rsidRPr="00831B47">
            <w:rPr>
              <w:sz w:val="22"/>
              <w:lang w:val="nl-NL"/>
            </w:rPr>
            <w:t xml:space="preserve">In het volgende hoofdstuk worden de resultaten beschreven van de enquêtes. </w:t>
          </w:r>
        </w:p>
        <w:p w14:paraId="5EBC5547" w14:textId="77777777" w:rsidR="00234BB0" w:rsidRPr="00831B47" w:rsidRDefault="00234BB0" w:rsidP="00F15B89">
          <w:pPr>
            <w:rPr>
              <w:sz w:val="22"/>
              <w:lang w:val="nl-NL"/>
            </w:rPr>
          </w:pPr>
        </w:p>
        <w:p w14:paraId="0AA0AC19" w14:textId="77777777" w:rsidR="00234BB0" w:rsidRPr="00831B47" w:rsidRDefault="00234BB0" w:rsidP="00234BB0">
          <w:pPr>
            <w:pStyle w:val="Heading3"/>
            <w:numPr>
              <w:ilvl w:val="1"/>
              <w:numId w:val="11"/>
            </w:numPr>
            <w:rPr>
              <w:sz w:val="22"/>
              <w:lang w:val="nl-NL"/>
            </w:rPr>
          </w:pPr>
          <w:bookmarkStart w:id="15" w:name="_Toc358487827"/>
          <w:r w:rsidRPr="00831B47">
            <w:rPr>
              <w:sz w:val="22"/>
              <w:lang w:val="nl-NL"/>
            </w:rPr>
            <w:t>Validiteit van het onderzoek</w:t>
          </w:r>
          <w:bookmarkEnd w:id="15"/>
        </w:p>
        <w:p w14:paraId="50F6FB98" w14:textId="77777777" w:rsidR="00234BB0" w:rsidRPr="0087426B" w:rsidRDefault="00234BB0" w:rsidP="00234BB0">
          <w:pPr>
            <w:rPr>
              <w:lang w:val="nl-NL"/>
            </w:rPr>
          </w:pPr>
          <w:r w:rsidRPr="00831B47">
            <w:rPr>
              <w:sz w:val="22"/>
              <w:lang w:val="nl-NL"/>
            </w:rPr>
            <w:t xml:space="preserve">Voor dit onderzoek zijn twee verschillende vragenlijsten gebruikt om de wensen en behoeften van de twee verschillende doelgroepen in kaart te brengen, de particulieren en de bedrijven. De vragenlijsten zijn voor de particulieren verspreid via Facebook en bedrijven zijn benaderd via e-mail. Uiteindelijk zijn er 152 respondenten die de enquêtes hebben ingevuld. Op basis hiervan kan gesteld worden dat bij een herhaling van dit onderzoek, de resultaten hetzelfde zouden zijn en dat daarmee de resultaten van dit onderzoek valide zijn. </w:t>
          </w:r>
        </w:p>
        <w:p w14:paraId="64F7B4E8" w14:textId="77777777" w:rsidR="00234BB0" w:rsidRPr="0087426B" w:rsidRDefault="00234BB0" w:rsidP="00F15B89">
          <w:pPr>
            <w:rPr>
              <w:lang w:val="nl-NL"/>
            </w:rPr>
          </w:pPr>
        </w:p>
        <w:p w14:paraId="58F250AB" w14:textId="77777777" w:rsidR="0026328D" w:rsidRPr="0087426B" w:rsidRDefault="0026328D" w:rsidP="00F15B89">
          <w:pPr>
            <w:rPr>
              <w:lang w:val="nl-NL"/>
            </w:rPr>
          </w:pPr>
        </w:p>
        <w:p w14:paraId="3D14AD92" w14:textId="77777777" w:rsidR="00F15B89" w:rsidRPr="0087426B" w:rsidRDefault="00F15B89" w:rsidP="00234BB0">
          <w:pPr>
            <w:pStyle w:val="Heading2"/>
            <w:numPr>
              <w:ilvl w:val="0"/>
              <w:numId w:val="11"/>
            </w:numPr>
          </w:pPr>
          <w:bookmarkStart w:id="16" w:name="_Toc358487828"/>
          <w:r w:rsidRPr="0087426B">
            <w:t>Resultaten</w:t>
          </w:r>
          <w:bookmarkEnd w:id="16"/>
        </w:p>
        <w:p w14:paraId="147DE137" w14:textId="2C779DB2" w:rsidR="00031F43" w:rsidRPr="00831B47" w:rsidRDefault="00B7576B" w:rsidP="004143DF">
          <w:pPr>
            <w:rPr>
              <w:sz w:val="22"/>
              <w:lang w:val="nl-NL"/>
            </w:rPr>
          </w:pPr>
          <w:r w:rsidRPr="00831B47">
            <w:rPr>
              <w:sz w:val="22"/>
              <w:lang w:val="nl-NL"/>
            </w:rPr>
            <w:t>In dit hoofdstuk wordt</w:t>
          </w:r>
          <w:r w:rsidR="004143DF" w:rsidRPr="00831B47">
            <w:rPr>
              <w:sz w:val="22"/>
              <w:lang w:val="nl-NL"/>
            </w:rPr>
            <w:t xml:space="preserve"> </w:t>
          </w:r>
          <w:r w:rsidR="0024026D" w:rsidRPr="00831B47">
            <w:rPr>
              <w:sz w:val="22"/>
              <w:lang w:val="nl-NL"/>
            </w:rPr>
            <w:t xml:space="preserve">de nadruk gelegd op </w:t>
          </w:r>
          <w:r w:rsidR="004143DF" w:rsidRPr="00831B47">
            <w:rPr>
              <w:sz w:val="22"/>
              <w:lang w:val="nl-NL"/>
            </w:rPr>
            <w:t>de resulta</w:t>
          </w:r>
          <w:r w:rsidR="002C4DE0" w:rsidRPr="00831B47">
            <w:rPr>
              <w:sz w:val="22"/>
              <w:lang w:val="nl-NL"/>
            </w:rPr>
            <w:t xml:space="preserve">ten </w:t>
          </w:r>
          <w:r w:rsidR="0024026D" w:rsidRPr="00831B47">
            <w:rPr>
              <w:sz w:val="22"/>
              <w:lang w:val="nl-NL"/>
            </w:rPr>
            <w:t>van de enquêtes</w:t>
          </w:r>
          <w:r w:rsidR="002C4DE0" w:rsidRPr="00831B47">
            <w:rPr>
              <w:sz w:val="22"/>
              <w:lang w:val="nl-NL"/>
            </w:rPr>
            <w:t>.</w:t>
          </w:r>
          <w:r w:rsidR="00523A56" w:rsidRPr="00831B47">
            <w:rPr>
              <w:sz w:val="22"/>
              <w:lang w:val="nl-NL"/>
            </w:rPr>
            <w:t xml:space="preserve"> De resultaten </w:t>
          </w:r>
          <w:r w:rsidR="0024026D" w:rsidRPr="00831B47">
            <w:rPr>
              <w:sz w:val="22"/>
              <w:lang w:val="nl-NL"/>
            </w:rPr>
            <w:t>zijn tot stand ge</w:t>
          </w:r>
          <w:r w:rsidR="00523A56" w:rsidRPr="00831B47">
            <w:rPr>
              <w:sz w:val="22"/>
              <w:lang w:val="nl-NL"/>
            </w:rPr>
            <w:t xml:space="preserve">komen door middel van deskresearch en enquêtes. </w:t>
          </w:r>
          <w:r w:rsidR="00031F43" w:rsidRPr="00831B47">
            <w:rPr>
              <w:sz w:val="22"/>
              <w:lang w:val="nl-NL"/>
            </w:rPr>
            <w:t>Er zijn voor dit onderzoek twee verschillende enquêtes gebruikt, dit is eenmaal voor particulieren wat staat voor de inwoners van Zeeuws-Vlaanderen</w:t>
          </w:r>
          <w:r w:rsidR="0024026D" w:rsidRPr="00831B47">
            <w:rPr>
              <w:sz w:val="22"/>
              <w:lang w:val="nl-NL"/>
            </w:rPr>
            <w:t xml:space="preserve"> in de leeftijd van 16-80 jaar</w:t>
          </w:r>
          <w:r w:rsidR="00031F43" w:rsidRPr="00831B47">
            <w:rPr>
              <w:sz w:val="22"/>
              <w:lang w:val="nl-NL"/>
            </w:rPr>
            <w:t>. En eenmaal de bedrijven</w:t>
          </w:r>
          <w:r w:rsidR="0024026D" w:rsidRPr="00831B47">
            <w:rPr>
              <w:sz w:val="22"/>
              <w:lang w:val="nl-NL"/>
            </w:rPr>
            <w:t xml:space="preserve"> die gevestigd zijn in Zeeuws-Vlaanderen</w:t>
          </w:r>
          <w:r w:rsidR="00031F43" w:rsidRPr="00831B47">
            <w:rPr>
              <w:sz w:val="22"/>
              <w:lang w:val="nl-NL"/>
            </w:rPr>
            <w:t xml:space="preserve">. </w:t>
          </w:r>
          <w:r w:rsidR="00523A56" w:rsidRPr="00831B47">
            <w:rPr>
              <w:sz w:val="22"/>
              <w:lang w:val="nl-NL"/>
            </w:rPr>
            <w:t xml:space="preserve">Deze resultaten worden </w:t>
          </w:r>
          <w:r w:rsidR="0024026D" w:rsidRPr="00831B47">
            <w:rPr>
              <w:sz w:val="22"/>
              <w:lang w:val="nl-NL"/>
            </w:rPr>
            <w:t>beide</w:t>
          </w:r>
          <w:r w:rsidR="00523A56" w:rsidRPr="00831B47">
            <w:rPr>
              <w:sz w:val="22"/>
              <w:lang w:val="nl-NL"/>
            </w:rPr>
            <w:t xml:space="preserve"> besproken. </w:t>
          </w:r>
          <w:r w:rsidR="00031F43" w:rsidRPr="00831B47">
            <w:rPr>
              <w:sz w:val="22"/>
              <w:lang w:val="nl-NL"/>
            </w:rPr>
            <w:t xml:space="preserve">De figuren met blauwe omlijning zijn resultaten van de bedrijven en de paarse figuren zijn van de particulieren. </w:t>
          </w:r>
          <w:r w:rsidR="0026328D" w:rsidRPr="00831B47">
            <w:rPr>
              <w:sz w:val="22"/>
              <w:lang w:val="nl-NL"/>
            </w:rPr>
            <w:t xml:space="preserve">De complete resultaten zijn te vinden in bijlage </w:t>
          </w:r>
          <w:r w:rsidR="00324BAD" w:rsidRPr="00831B47">
            <w:rPr>
              <w:sz w:val="22"/>
              <w:lang w:val="nl-NL"/>
            </w:rPr>
            <w:t xml:space="preserve">5 en 7. </w:t>
          </w:r>
        </w:p>
        <w:p w14:paraId="1188BC28" w14:textId="05CAB638" w:rsidR="006F2FCB" w:rsidRPr="00831B47" w:rsidRDefault="0024026D" w:rsidP="00234BB0">
          <w:pPr>
            <w:pStyle w:val="Heading3"/>
            <w:numPr>
              <w:ilvl w:val="1"/>
              <w:numId w:val="11"/>
            </w:numPr>
            <w:rPr>
              <w:sz w:val="22"/>
              <w:lang w:val="nl-NL"/>
            </w:rPr>
          </w:pPr>
          <w:bookmarkStart w:id="17" w:name="_Toc358487829"/>
          <w:r w:rsidRPr="00831B47">
            <w:rPr>
              <w:sz w:val="22"/>
              <w:lang w:val="nl-NL"/>
            </w:rPr>
            <w:t>Doelgroep</w:t>
          </w:r>
          <w:bookmarkEnd w:id="17"/>
        </w:p>
        <w:p w14:paraId="67B975CF" w14:textId="29BCF573" w:rsidR="00AE18E9" w:rsidRPr="00831B47" w:rsidRDefault="006F2FCB" w:rsidP="006F2FCB">
          <w:pPr>
            <w:pStyle w:val="Quote"/>
            <w:rPr>
              <w:sz w:val="22"/>
              <w:lang w:val="nl-NL"/>
            </w:rPr>
          </w:pPr>
          <w:r w:rsidRPr="00831B47">
            <w:rPr>
              <w:sz w:val="22"/>
              <w:lang w:val="nl-NL"/>
            </w:rPr>
            <w:t>“</w:t>
          </w:r>
          <w:r w:rsidR="00AE18E9" w:rsidRPr="00831B47">
            <w:rPr>
              <w:sz w:val="22"/>
              <w:lang w:val="nl-NL"/>
            </w:rPr>
            <w:t xml:space="preserve">Wat zijn de geschikte doelgroepen </w:t>
          </w:r>
          <w:r w:rsidR="009A691C" w:rsidRPr="00831B47">
            <w:rPr>
              <w:sz w:val="22"/>
              <w:lang w:val="nl-NL"/>
            </w:rPr>
            <w:t>voor het Boothuis</w:t>
          </w:r>
          <w:r w:rsidR="00AE18E9" w:rsidRPr="00831B47">
            <w:rPr>
              <w:sz w:val="22"/>
              <w:lang w:val="nl-NL"/>
            </w:rPr>
            <w:t>?</w:t>
          </w:r>
          <w:r w:rsidRPr="00831B47">
            <w:rPr>
              <w:sz w:val="22"/>
              <w:lang w:val="nl-NL"/>
            </w:rPr>
            <w:t>”</w:t>
          </w:r>
          <w:r w:rsidR="00AE18E9" w:rsidRPr="00831B47">
            <w:rPr>
              <w:sz w:val="22"/>
              <w:lang w:val="nl-NL"/>
            </w:rPr>
            <w:t xml:space="preserve"> </w:t>
          </w:r>
        </w:p>
        <w:p w14:paraId="2A3AEB08" w14:textId="77777777" w:rsidR="0024026D" w:rsidRPr="00831B47" w:rsidRDefault="0024026D" w:rsidP="009A691C">
          <w:pPr>
            <w:rPr>
              <w:sz w:val="22"/>
              <w:lang w:val="nl-NL"/>
            </w:rPr>
          </w:pPr>
        </w:p>
        <w:p w14:paraId="7F1ECD84" w14:textId="0E17CB16" w:rsidR="00701B40" w:rsidRPr="00831B47" w:rsidRDefault="00031F43" w:rsidP="009A691C">
          <w:pPr>
            <w:rPr>
              <w:sz w:val="22"/>
              <w:lang w:val="nl-NL"/>
            </w:rPr>
          </w:pPr>
          <w:r w:rsidRPr="00831B47">
            <w:rPr>
              <w:sz w:val="22"/>
              <w:lang w:val="nl-NL"/>
            </w:rPr>
            <w:t>In de enquêtes is er gevraagd naar de leeftijd, de woonplaats en het geslacht om de doelgroep in kaart t</w:t>
          </w:r>
          <w:r w:rsidR="0024026D" w:rsidRPr="00831B47">
            <w:rPr>
              <w:sz w:val="22"/>
              <w:lang w:val="nl-NL"/>
            </w:rPr>
            <w:t>e brengen. Er zijn in totaal 152</w:t>
          </w:r>
          <w:r w:rsidRPr="00831B47">
            <w:rPr>
              <w:sz w:val="22"/>
              <w:lang w:val="nl-NL"/>
            </w:rPr>
            <w:t xml:space="preserve"> respondenten die de enquêtes ingevuld hebben, waarbij 131 de particuliere en 21 de enquête voor bedrijven.</w:t>
          </w:r>
          <w:r w:rsidR="009A691C" w:rsidRPr="00831B47">
            <w:rPr>
              <w:sz w:val="22"/>
              <w:lang w:val="nl-NL"/>
            </w:rPr>
            <w:t xml:space="preserve"> </w:t>
          </w:r>
          <w:r w:rsidR="00701B40" w:rsidRPr="00831B47">
            <w:rPr>
              <w:sz w:val="22"/>
              <w:lang w:val="nl-NL"/>
            </w:rPr>
            <w:t>109 respondenten zijn afkomstig uit Zeeuws-Vlaan</w:t>
          </w:r>
          <w:r w:rsidR="00DD5774" w:rsidRPr="00831B47">
            <w:rPr>
              <w:sz w:val="22"/>
              <w:lang w:val="nl-NL"/>
            </w:rPr>
            <w:t>deren van de particulieren en 18</w:t>
          </w:r>
          <w:r w:rsidR="00701B40" w:rsidRPr="00831B47">
            <w:rPr>
              <w:sz w:val="22"/>
              <w:lang w:val="nl-NL"/>
            </w:rPr>
            <w:t xml:space="preserve"> bedrijven. Overige respondenten komen van de regio Brabant of andere delen van Zeeland en Vlaanderen. </w:t>
          </w:r>
        </w:p>
        <w:p w14:paraId="06F259DC" w14:textId="77777777" w:rsidR="00701B40" w:rsidRPr="00831B47" w:rsidRDefault="00701B40" w:rsidP="009A691C">
          <w:pPr>
            <w:rPr>
              <w:sz w:val="22"/>
              <w:lang w:val="nl-NL"/>
            </w:rPr>
          </w:pPr>
        </w:p>
        <w:p w14:paraId="3A3A8B8B" w14:textId="2AB3C4A5" w:rsidR="00701B40" w:rsidRPr="00831B47" w:rsidRDefault="00701B40" w:rsidP="009A691C">
          <w:pPr>
            <w:rPr>
              <w:sz w:val="22"/>
              <w:lang w:val="nl-NL"/>
            </w:rPr>
          </w:pPr>
          <w:r w:rsidRPr="00831B47">
            <w:rPr>
              <w:sz w:val="22"/>
              <w:lang w:val="nl-NL"/>
            </w:rPr>
            <w:t xml:space="preserve">Het grootste deel </w:t>
          </w:r>
          <w:r w:rsidR="009A3DC9" w:rsidRPr="00831B47">
            <w:rPr>
              <w:sz w:val="22"/>
              <w:lang w:val="nl-NL"/>
            </w:rPr>
            <w:t xml:space="preserve">van de respondenten </w:t>
          </w:r>
          <w:r w:rsidR="00DD5774" w:rsidRPr="00831B47">
            <w:rPr>
              <w:sz w:val="22"/>
              <w:lang w:val="nl-NL"/>
            </w:rPr>
            <w:t xml:space="preserve">van de particulieren </w:t>
          </w:r>
          <w:r w:rsidR="009A3DC9" w:rsidRPr="00831B47">
            <w:rPr>
              <w:sz w:val="22"/>
              <w:lang w:val="nl-NL"/>
            </w:rPr>
            <w:t>zijn vrouw</w:t>
          </w:r>
          <w:r w:rsidR="00DD5774" w:rsidRPr="00831B47">
            <w:rPr>
              <w:sz w:val="22"/>
              <w:lang w:val="nl-NL"/>
            </w:rPr>
            <w:t xml:space="preserve">. Bij de bedrijven zijn er evenveel mannen als vrouwen die deze enquête hebben ingevuld. </w:t>
          </w:r>
        </w:p>
        <w:p w14:paraId="00CD65F4" w14:textId="50552389" w:rsidR="009A691C" w:rsidRPr="00831B47" w:rsidRDefault="009A691C" w:rsidP="009A691C">
          <w:pPr>
            <w:rPr>
              <w:sz w:val="22"/>
              <w:lang w:val="nl-NL"/>
            </w:rPr>
          </w:pPr>
        </w:p>
        <w:p w14:paraId="7184D5AF" w14:textId="1B31F970" w:rsidR="00031F43" w:rsidRDefault="0024026D" w:rsidP="009A691C">
          <w:pPr>
            <w:rPr>
              <w:sz w:val="22"/>
              <w:lang w:val="nl-NL"/>
            </w:rPr>
          </w:pPr>
          <w:r w:rsidRPr="00831B47">
            <w:rPr>
              <w:sz w:val="22"/>
              <w:lang w:val="nl-NL"/>
            </w:rPr>
            <w:t>Bij de enquête voor de bedrijven zijn d</w:t>
          </w:r>
          <w:r w:rsidR="00031F43" w:rsidRPr="00831B47">
            <w:rPr>
              <w:sz w:val="22"/>
              <w:lang w:val="nl-NL"/>
            </w:rPr>
            <w:t xml:space="preserve">e leeftijden zijn als volgt opgedeeld: </w:t>
          </w:r>
        </w:p>
        <w:p w14:paraId="261D6344" w14:textId="3BFA6192" w:rsidR="00885D1A" w:rsidRDefault="006B31D2" w:rsidP="009A691C">
          <w:pPr>
            <w:rPr>
              <w:sz w:val="22"/>
              <w:lang w:val="nl-NL"/>
            </w:rPr>
          </w:pPr>
          <w:r>
            <w:rPr>
              <w:noProof/>
              <w:sz w:val="22"/>
            </w:rPr>
            <w:drawing>
              <wp:anchor distT="0" distB="0" distL="114300" distR="114300" simplePos="0" relativeHeight="251693056" behindDoc="0" locked="0" layoutInCell="1" allowOverlap="1" wp14:anchorId="650A33FB" wp14:editId="75C7AF1E">
                <wp:simplePos x="0" y="0"/>
                <wp:positionH relativeFrom="column">
                  <wp:posOffset>0</wp:posOffset>
                </wp:positionH>
                <wp:positionV relativeFrom="paragraph">
                  <wp:posOffset>21590</wp:posOffset>
                </wp:positionV>
                <wp:extent cx="4222750" cy="2658110"/>
                <wp:effectExtent l="25400" t="25400" r="19050" b="34290"/>
                <wp:wrapTight wrapText="bothSides">
                  <wp:wrapPolygon edited="0">
                    <wp:start x="-130" y="-206"/>
                    <wp:lineTo x="-130" y="21672"/>
                    <wp:lineTo x="21568" y="21672"/>
                    <wp:lineTo x="21568" y="-206"/>
                    <wp:lineTo x="-130" y="-206"/>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3401C227" w14:textId="77777777" w:rsidR="00BB6624" w:rsidRDefault="00BB6624" w:rsidP="009A691C">
          <w:pPr>
            <w:rPr>
              <w:sz w:val="22"/>
              <w:lang w:val="nl-NL"/>
            </w:rPr>
          </w:pPr>
        </w:p>
        <w:p w14:paraId="27972C39" w14:textId="44B804D7" w:rsidR="00031F43" w:rsidRPr="00831B47" w:rsidRDefault="00031F43" w:rsidP="009A691C">
          <w:pPr>
            <w:rPr>
              <w:sz w:val="22"/>
              <w:lang w:val="nl-NL"/>
            </w:rPr>
          </w:pPr>
        </w:p>
        <w:p w14:paraId="79C3B2F1" w14:textId="77777777" w:rsidR="00D747D0" w:rsidRPr="00831B47" w:rsidRDefault="00D747D0" w:rsidP="009A691C">
          <w:pPr>
            <w:rPr>
              <w:sz w:val="22"/>
              <w:lang w:val="nl-NL"/>
            </w:rPr>
          </w:pPr>
        </w:p>
        <w:p w14:paraId="19DC1208" w14:textId="50262BCD" w:rsidR="00DD5774" w:rsidRPr="00831B47" w:rsidRDefault="006B31D2" w:rsidP="009A691C">
          <w:pPr>
            <w:rPr>
              <w:sz w:val="22"/>
              <w:lang w:val="nl-NL"/>
            </w:rPr>
          </w:pPr>
          <w:r>
            <w:rPr>
              <w:sz w:val="22"/>
              <w:lang w:val="nl-NL"/>
            </w:rPr>
            <w:br w:type="column"/>
          </w:r>
          <w:r>
            <w:rPr>
              <w:noProof/>
              <w:sz w:val="22"/>
            </w:rPr>
            <w:drawing>
              <wp:anchor distT="0" distB="0" distL="114300" distR="114300" simplePos="0" relativeHeight="251694080" behindDoc="0" locked="0" layoutInCell="1" allowOverlap="1" wp14:anchorId="2096CB68" wp14:editId="46490745">
                <wp:simplePos x="0" y="0"/>
                <wp:positionH relativeFrom="column">
                  <wp:posOffset>-114300</wp:posOffset>
                </wp:positionH>
                <wp:positionV relativeFrom="paragraph">
                  <wp:posOffset>12065</wp:posOffset>
                </wp:positionV>
                <wp:extent cx="4451350" cy="2400300"/>
                <wp:effectExtent l="25400" t="25400" r="19050" b="12700"/>
                <wp:wrapTight wrapText="bothSides">
                  <wp:wrapPolygon edited="0">
                    <wp:start x="-123" y="-229"/>
                    <wp:lineTo x="-123" y="21486"/>
                    <wp:lineTo x="21569" y="21486"/>
                    <wp:lineTo x="21569" y="-229"/>
                    <wp:lineTo x="-123" y="-229"/>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DD5774" w:rsidRPr="00831B47">
            <w:rPr>
              <w:sz w:val="22"/>
              <w:lang w:val="nl-NL"/>
            </w:rPr>
            <w:t xml:space="preserve">Bij de particulieren loopt de leeftijd </w:t>
          </w:r>
          <w:r w:rsidR="0024026D" w:rsidRPr="00831B47">
            <w:rPr>
              <w:sz w:val="22"/>
              <w:lang w:val="nl-NL"/>
            </w:rPr>
            <w:t xml:space="preserve">van 17 </w:t>
          </w:r>
          <w:r w:rsidR="00DD5774" w:rsidRPr="00831B47">
            <w:rPr>
              <w:sz w:val="22"/>
              <w:lang w:val="nl-NL"/>
            </w:rPr>
            <w:t xml:space="preserve">tot 67 jaar. </w:t>
          </w:r>
          <w:r w:rsidR="00361B50" w:rsidRPr="00831B47">
            <w:rPr>
              <w:sz w:val="22"/>
              <w:lang w:val="nl-NL"/>
            </w:rPr>
            <w:t>De modus bij de leeftijden van de respondenten is</w:t>
          </w:r>
          <w:r w:rsidR="00DD5774" w:rsidRPr="00831B47">
            <w:rPr>
              <w:sz w:val="22"/>
              <w:lang w:val="nl-NL"/>
            </w:rPr>
            <w:t xml:space="preserve"> 58 jaar en er ligt een hoge respons bij de leeftijdscategorie 19 tot 24. Er zijn van veel verschil</w:t>
          </w:r>
          <w:r w:rsidR="00306107" w:rsidRPr="00831B47">
            <w:rPr>
              <w:sz w:val="22"/>
              <w:lang w:val="nl-NL"/>
            </w:rPr>
            <w:t>lende leeftijden respondenten die de enquête hebben ingevuld.</w:t>
          </w:r>
        </w:p>
        <w:p w14:paraId="45E3CD2D" w14:textId="14099F04" w:rsidR="00306107" w:rsidRPr="00831B47" w:rsidRDefault="00306107" w:rsidP="009A691C">
          <w:pPr>
            <w:rPr>
              <w:sz w:val="22"/>
              <w:lang w:val="nl-NL"/>
            </w:rPr>
          </w:pPr>
        </w:p>
        <w:p w14:paraId="74AABAEF" w14:textId="77777777" w:rsidR="006B31D2" w:rsidRDefault="006B31D2" w:rsidP="009A691C">
          <w:pPr>
            <w:rPr>
              <w:sz w:val="22"/>
              <w:lang w:val="nl-NL"/>
            </w:rPr>
          </w:pPr>
        </w:p>
        <w:p w14:paraId="54D261D4" w14:textId="77777777" w:rsidR="006B31D2" w:rsidRDefault="006B31D2" w:rsidP="009A691C">
          <w:pPr>
            <w:rPr>
              <w:sz w:val="22"/>
              <w:lang w:val="nl-NL"/>
            </w:rPr>
          </w:pPr>
        </w:p>
        <w:p w14:paraId="25FFD75C" w14:textId="77777777" w:rsidR="006B31D2" w:rsidRDefault="006B31D2" w:rsidP="009A691C">
          <w:pPr>
            <w:rPr>
              <w:sz w:val="22"/>
              <w:lang w:val="nl-NL"/>
            </w:rPr>
          </w:pPr>
        </w:p>
        <w:p w14:paraId="37A08CAE" w14:textId="30FFC42D" w:rsidR="00306107" w:rsidRPr="00831B47" w:rsidRDefault="00306107" w:rsidP="009A691C">
          <w:pPr>
            <w:rPr>
              <w:sz w:val="22"/>
              <w:lang w:val="nl-NL"/>
            </w:rPr>
          </w:pPr>
          <w:r w:rsidRPr="00831B47">
            <w:rPr>
              <w:sz w:val="22"/>
              <w:lang w:val="nl-NL"/>
            </w:rPr>
            <w:t xml:space="preserve">Het grootste deel van zowel de bedrijven als de particulieren zijn werkend in Zeeuws-Vlaanderen. </w:t>
          </w:r>
          <w:r w:rsidR="006B31D2">
            <w:rPr>
              <w:sz w:val="22"/>
              <w:lang w:val="nl-NL"/>
            </w:rPr>
            <w:t xml:space="preserve">Van de bedrijven is 95% werkend in Zeeuws-Vlaanderen en van de particulieren is 78,5% werkend in Zeeuws-Vlaanderen. </w:t>
          </w:r>
        </w:p>
        <w:p w14:paraId="712927D5" w14:textId="67173A65" w:rsidR="0024026D" w:rsidRPr="00831B47" w:rsidRDefault="00AE18E9" w:rsidP="006B31D2">
          <w:pPr>
            <w:pStyle w:val="Heading3"/>
            <w:rPr>
              <w:sz w:val="22"/>
              <w:lang w:val="nl-NL"/>
            </w:rPr>
          </w:pPr>
          <w:bookmarkStart w:id="18" w:name="_Toc358487830"/>
          <w:r w:rsidRPr="00831B47">
            <w:rPr>
              <w:sz w:val="22"/>
              <w:lang w:val="nl-NL"/>
            </w:rPr>
            <w:t>Wensen en behoeften</w:t>
          </w:r>
          <w:bookmarkEnd w:id="18"/>
        </w:p>
        <w:p w14:paraId="32EEE4CA" w14:textId="1B0D0917" w:rsidR="0024026D" w:rsidRPr="00831B47" w:rsidRDefault="0024026D" w:rsidP="0024026D">
          <w:pPr>
            <w:pStyle w:val="Quote"/>
            <w:rPr>
              <w:sz w:val="22"/>
              <w:lang w:val="nl-NL"/>
            </w:rPr>
          </w:pPr>
          <w:r w:rsidRPr="00831B47">
            <w:rPr>
              <w:sz w:val="22"/>
              <w:lang w:val="nl-NL"/>
            </w:rPr>
            <w:t>“Wat zijn de wensen en behoeften van de doelgroep?”</w:t>
          </w:r>
        </w:p>
        <w:p w14:paraId="510F21FE" w14:textId="77777777" w:rsidR="00361B50" w:rsidRPr="00831B47" w:rsidRDefault="00361B50" w:rsidP="00361B50">
          <w:pPr>
            <w:rPr>
              <w:sz w:val="22"/>
              <w:lang w:val="nl-NL"/>
            </w:rPr>
          </w:pPr>
        </w:p>
        <w:p w14:paraId="4908FD77" w14:textId="1C4787CF" w:rsidR="00585A5D" w:rsidRPr="00831B47" w:rsidRDefault="00585A5D" w:rsidP="00585A5D">
          <w:pPr>
            <w:rPr>
              <w:sz w:val="22"/>
              <w:lang w:val="nl-NL"/>
            </w:rPr>
          </w:pPr>
          <w:r w:rsidRPr="00831B47">
            <w:rPr>
              <w:sz w:val="22"/>
              <w:lang w:val="nl-NL"/>
            </w:rPr>
            <w:t xml:space="preserve">Het merendeel van de respondenten zijn bereid om zelf een feest, lunch, borrel of andere activiteit te organiseren in een horecagelegenheid. Bij zowel de particulieren als de bedrijven zegt 10% dit niet te doen, maar een 90% </w:t>
          </w:r>
          <w:r w:rsidR="00361B50" w:rsidRPr="00831B47">
            <w:rPr>
              <w:sz w:val="22"/>
              <w:lang w:val="nl-NL"/>
            </w:rPr>
            <w:t xml:space="preserve">heeft aangegeven hier wel </w:t>
          </w:r>
          <w:r w:rsidRPr="00831B47">
            <w:rPr>
              <w:sz w:val="22"/>
              <w:lang w:val="nl-NL"/>
            </w:rPr>
            <w:t>of misschien</w:t>
          </w:r>
          <w:r w:rsidR="00361B50" w:rsidRPr="00831B47">
            <w:rPr>
              <w:sz w:val="22"/>
              <w:lang w:val="nl-NL"/>
            </w:rPr>
            <w:t xml:space="preserve"> bereid toe te zijn</w:t>
          </w:r>
          <w:r w:rsidRPr="00831B47">
            <w:rPr>
              <w:sz w:val="22"/>
              <w:lang w:val="nl-NL"/>
            </w:rPr>
            <w:t xml:space="preserve">. </w:t>
          </w:r>
        </w:p>
        <w:p w14:paraId="1FFCDB78" w14:textId="65E1C883" w:rsidR="00031F43" w:rsidRPr="00831B47" w:rsidRDefault="00585A5D" w:rsidP="00031F43">
          <w:pPr>
            <w:rPr>
              <w:sz w:val="22"/>
              <w:lang w:val="nl-NL"/>
            </w:rPr>
          </w:pPr>
          <w:r w:rsidRPr="00831B47">
            <w:rPr>
              <w:noProof/>
              <w:sz w:val="22"/>
            </w:rPr>
            <w:drawing>
              <wp:anchor distT="0" distB="0" distL="114300" distR="114300" simplePos="0" relativeHeight="251666432" behindDoc="0" locked="0" layoutInCell="1" allowOverlap="1" wp14:anchorId="6BA0E1D4" wp14:editId="69F71F16">
                <wp:simplePos x="0" y="0"/>
                <wp:positionH relativeFrom="column">
                  <wp:posOffset>0</wp:posOffset>
                </wp:positionH>
                <wp:positionV relativeFrom="paragraph">
                  <wp:posOffset>23495</wp:posOffset>
                </wp:positionV>
                <wp:extent cx="4018280" cy="1945005"/>
                <wp:effectExtent l="50800" t="50800" r="45720" b="61595"/>
                <wp:wrapTight wrapText="bothSides">
                  <wp:wrapPolygon edited="0">
                    <wp:start x="-273" y="-564"/>
                    <wp:lineTo x="-273" y="22002"/>
                    <wp:lineTo x="21709" y="22002"/>
                    <wp:lineTo x="21709" y="-564"/>
                    <wp:lineTo x="-273" y="-564"/>
                  </wp:wrapPolygon>
                </wp:wrapTight>
                <wp:docPr id="3" name="Picture 3" descr="Macintosh HD:Users:Jolien:Desktop:Schermafbeelding 2017-05-18 om 09.3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lien:Desktop:Schermafbeelding 2017-05-18 om 09.37.2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8280" cy="1945005"/>
                        </a:xfrm>
                        <a:prstGeom prst="rect">
                          <a:avLst/>
                        </a:prstGeom>
                        <a:noFill/>
                        <a:ln w="38100" cmpd="sng">
                          <a:solidFill>
                            <a:schemeClr val="accent5">
                              <a:lumMod val="75000"/>
                            </a:schemeClr>
                          </a:solidFill>
                        </a:ln>
                      </pic:spPr>
                    </pic:pic>
                  </a:graphicData>
                </a:graphic>
                <wp14:sizeRelH relativeFrom="page">
                  <wp14:pctWidth>0</wp14:pctWidth>
                </wp14:sizeRelH>
                <wp14:sizeRelV relativeFrom="page">
                  <wp14:pctHeight>0</wp14:pctHeight>
                </wp14:sizeRelV>
              </wp:anchor>
            </w:drawing>
          </w:r>
        </w:p>
        <w:p w14:paraId="0A1477CC" w14:textId="2561E714" w:rsidR="00523A56" w:rsidRPr="00831B47" w:rsidRDefault="00523A56" w:rsidP="00523A56">
          <w:pPr>
            <w:rPr>
              <w:sz w:val="22"/>
              <w:lang w:val="nl-NL"/>
            </w:rPr>
          </w:pPr>
        </w:p>
        <w:p w14:paraId="080F8AB5" w14:textId="670DA929" w:rsidR="00E73280" w:rsidRPr="00831B47" w:rsidRDefault="00E73280" w:rsidP="00E73280">
          <w:pPr>
            <w:rPr>
              <w:sz w:val="22"/>
              <w:lang w:val="nl-NL"/>
            </w:rPr>
          </w:pPr>
        </w:p>
        <w:p w14:paraId="44140430" w14:textId="77777777" w:rsidR="00585A5D" w:rsidRPr="00831B47" w:rsidRDefault="00585A5D" w:rsidP="00E73280">
          <w:pPr>
            <w:rPr>
              <w:sz w:val="22"/>
              <w:lang w:val="nl-NL"/>
            </w:rPr>
          </w:pPr>
        </w:p>
        <w:p w14:paraId="4EF17815" w14:textId="333F76F8" w:rsidR="00585A5D" w:rsidRPr="00831B47" w:rsidRDefault="00585A5D" w:rsidP="00E73280">
          <w:pPr>
            <w:rPr>
              <w:sz w:val="22"/>
              <w:lang w:val="nl-NL"/>
            </w:rPr>
          </w:pPr>
        </w:p>
        <w:p w14:paraId="583F59D7" w14:textId="0D34DA78" w:rsidR="00361B50" w:rsidRPr="00831B47" w:rsidRDefault="00361B50" w:rsidP="00E73280">
          <w:pPr>
            <w:rPr>
              <w:sz w:val="22"/>
              <w:lang w:val="nl-NL"/>
            </w:rPr>
          </w:pPr>
          <w:r w:rsidRPr="00831B47">
            <w:rPr>
              <w:noProof/>
              <w:sz w:val="22"/>
            </w:rPr>
            <w:drawing>
              <wp:anchor distT="0" distB="0" distL="114300" distR="114300" simplePos="0" relativeHeight="251667456" behindDoc="0" locked="0" layoutInCell="1" allowOverlap="1" wp14:anchorId="5BD49EEE" wp14:editId="0E04B12E">
                <wp:simplePos x="0" y="0"/>
                <wp:positionH relativeFrom="column">
                  <wp:posOffset>-1409065</wp:posOffset>
                </wp:positionH>
                <wp:positionV relativeFrom="paragraph">
                  <wp:posOffset>249555</wp:posOffset>
                </wp:positionV>
                <wp:extent cx="3977640" cy="1943100"/>
                <wp:effectExtent l="50800" t="50800" r="60960" b="63500"/>
                <wp:wrapTopAndBottom/>
                <wp:docPr id="2" name="Picture 2" descr="Macintosh HD:Users:Jolien:Desktop:Schermafbeelding 2017-05-18 om 09.3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lien:Desktop:Schermafbeelding 2017-05-18 om 09.37.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7640" cy="1943100"/>
                        </a:xfrm>
                        <a:prstGeom prst="rect">
                          <a:avLst/>
                        </a:prstGeom>
                        <a:noFill/>
                        <a:ln w="38100" cmpd="sng">
                          <a:solidFill>
                            <a:schemeClr val="accent1">
                              <a:lumMod val="75000"/>
                            </a:schemeClr>
                          </a:solidFill>
                        </a:ln>
                      </pic:spPr>
                    </pic:pic>
                  </a:graphicData>
                </a:graphic>
                <wp14:sizeRelH relativeFrom="page">
                  <wp14:pctWidth>0</wp14:pctWidth>
                </wp14:sizeRelH>
                <wp14:sizeRelV relativeFrom="page">
                  <wp14:pctHeight>0</wp14:pctHeight>
                </wp14:sizeRelV>
              </wp:anchor>
            </w:drawing>
          </w:r>
        </w:p>
        <w:p w14:paraId="78265AAE" w14:textId="289E7B6C" w:rsidR="00585A5D" w:rsidRPr="00831B47" w:rsidRDefault="00D747D0" w:rsidP="00E73280">
          <w:pPr>
            <w:rPr>
              <w:sz w:val="22"/>
              <w:lang w:val="nl-NL"/>
            </w:rPr>
          </w:pPr>
          <w:r w:rsidRPr="00831B47">
            <w:rPr>
              <w:sz w:val="22"/>
              <w:lang w:val="nl-NL"/>
            </w:rPr>
            <w:t>D</w:t>
          </w:r>
          <w:r w:rsidR="00585A5D" w:rsidRPr="00831B47">
            <w:rPr>
              <w:sz w:val="22"/>
              <w:lang w:val="nl-NL"/>
            </w:rPr>
            <w:t xml:space="preserve">e reistijd die de respondenten aanhouden verschilt erg van particulieren of bedrijven. De bedrijven zijn bereid om 30 minuten tot 1 uur te reizen voor een extern evenement. Terwijl </w:t>
          </w:r>
          <w:r w:rsidRPr="00831B47">
            <w:rPr>
              <w:sz w:val="22"/>
              <w:lang w:val="nl-NL"/>
            </w:rPr>
            <w:t>het grootste deel van de</w:t>
          </w:r>
          <w:r w:rsidR="00585A5D" w:rsidRPr="00831B47">
            <w:rPr>
              <w:sz w:val="22"/>
              <w:lang w:val="nl-NL"/>
            </w:rPr>
            <w:t xml:space="preserve"> particulieren </w:t>
          </w:r>
          <w:r w:rsidRPr="00831B47">
            <w:rPr>
              <w:sz w:val="22"/>
              <w:lang w:val="nl-NL"/>
            </w:rPr>
            <w:t>bereid is om 1,5</w:t>
          </w:r>
          <w:r w:rsidR="00361B50" w:rsidRPr="00831B47">
            <w:rPr>
              <w:sz w:val="22"/>
              <w:lang w:val="nl-NL"/>
            </w:rPr>
            <w:t xml:space="preserve"> </w:t>
          </w:r>
          <w:r w:rsidRPr="00831B47">
            <w:rPr>
              <w:sz w:val="22"/>
              <w:lang w:val="nl-NL"/>
            </w:rPr>
            <w:t xml:space="preserve">uur of meer de reizen voor een evenement. </w:t>
          </w:r>
        </w:p>
        <w:p w14:paraId="4920B575" w14:textId="77777777" w:rsidR="006B31D2" w:rsidRDefault="00361B50" w:rsidP="00AE18E9">
          <w:pPr>
            <w:rPr>
              <w:sz w:val="22"/>
              <w:lang w:val="nl-NL"/>
            </w:rPr>
          </w:pPr>
          <w:r w:rsidRPr="00831B47">
            <w:rPr>
              <w:noProof/>
              <w:sz w:val="22"/>
            </w:rPr>
            <w:drawing>
              <wp:anchor distT="0" distB="0" distL="114300" distR="114300" simplePos="0" relativeHeight="251665408" behindDoc="0" locked="0" layoutInCell="1" allowOverlap="1" wp14:anchorId="31922409" wp14:editId="698C57FC">
                <wp:simplePos x="0" y="0"/>
                <wp:positionH relativeFrom="column">
                  <wp:posOffset>2400300</wp:posOffset>
                </wp:positionH>
                <wp:positionV relativeFrom="paragraph">
                  <wp:posOffset>1535430</wp:posOffset>
                </wp:positionV>
                <wp:extent cx="3895725" cy="1803400"/>
                <wp:effectExtent l="50800" t="50800" r="41275" b="50800"/>
                <wp:wrapTight wrapText="bothSides">
                  <wp:wrapPolygon edited="0">
                    <wp:start x="-282" y="-608"/>
                    <wp:lineTo x="-282" y="21904"/>
                    <wp:lineTo x="21688" y="21904"/>
                    <wp:lineTo x="21688" y="-608"/>
                    <wp:lineTo x="-282" y="-608"/>
                  </wp:wrapPolygon>
                </wp:wrapTight>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5725" cy="1803400"/>
                        </a:xfrm>
                        <a:prstGeom prst="rect">
                          <a:avLst/>
                        </a:prstGeom>
                        <a:noFill/>
                        <a:ln w="38100" cmpd="sng">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Pr="00831B47">
            <w:rPr>
              <w:noProof/>
              <w:sz w:val="22"/>
            </w:rPr>
            <w:drawing>
              <wp:anchor distT="0" distB="0" distL="114300" distR="114300" simplePos="0" relativeHeight="251664384" behindDoc="0" locked="0" layoutInCell="1" allowOverlap="1" wp14:anchorId="58174409" wp14:editId="3EB59C70">
                <wp:simplePos x="0" y="0"/>
                <wp:positionH relativeFrom="column">
                  <wp:posOffset>-114300</wp:posOffset>
                </wp:positionH>
                <wp:positionV relativeFrom="paragraph">
                  <wp:posOffset>201295</wp:posOffset>
                </wp:positionV>
                <wp:extent cx="3888105" cy="1930400"/>
                <wp:effectExtent l="50800" t="50800" r="48895" b="50800"/>
                <wp:wrapTight wrapText="bothSides">
                  <wp:wrapPolygon edited="0">
                    <wp:start x="-282" y="-568"/>
                    <wp:lineTo x="-282" y="21884"/>
                    <wp:lineTo x="21731" y="21884"/>
                    <wp:lineTo x="21731" y="-568"/>
                    <wp:lineTo x="-282" y="-568"/>
                  </wp:wrapPolygon>
                </wp:wrapTight>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8105" cy="1930400"/>
                        </a:xfrm>
                        <a:prstGeom prst="rect">
                          <a:avLst/>
                        </a:prstGeom>
                        <a:noFill/>
                        <a:ln w="38100" cmpd="sng">
                          <a:solidFill>
                            <a:srgbClr val="675484"/>
                          </a:solidFill>
                        </a:ln>
                      </pic:spPr>
                    </pic:pic>
                  </a:graphicData>
                </a:graphic>
                <wp14:sizeRelH relativeFrom="page">
                  <wp14:pctWidth>0</wp14:pctWidth>
                </wp14:sizeRelH>
                <wp14:sizeRelV relativeFrom="page">
                  <wp14:pctHeight>0</wp14:pctHeight>
                </wp14:sizeRelV>
              </wp:anchor>
            </w:drawing>
          </w:r>
        </w:p>
        <w:p w14:paraId="10EDD071" w14:textId="77777777" w:rsidR="006B31D2" w:rsidRDefault="006B31D2" w:rsidP="00AE18E9">
          <w:pPr>
            <w:rPr>
              <w:sz w:val="22"/>
              <w:lang w:val="nl-NL"/>
            </w:rPr>
          </w:pPr>
        </w:p>
        <w:p w14:paraId="0E622917" w14:textId="77777777" w:rsidR="006B31D2" w:rsidRDefault="006B31D2" w:rsidP="00AE18E9">
          <w:pPr>
            <w:rPr>
              <w:sz w:val="22"/>
              <w:lang w:val="nl-NL"/>
            </w:rPr>
          </w:pPr>
        </w:p>
        <w:p w14:paraId="66CF0702" w14:textId="77777777" w:rsidR="006B31D2" w:rsidRDefault="006B31D2" w:rsidP="00AE18E9">
          <w:pPr>
            <w:rPr>
              <w:sz w:val="22"/>
              <w:lang w:val="nl-NL"/>
            </w:rPr>
          </w:pPr>
        </w:p>
        <w:p w14:paraId="2F4CC5A6" w14:textId="77777777" w:rsidR="006B31D2" w:rsidRDefault="006B31D2" w:rsidP="00AE18E9">
          <w:pPr>
            <w:rPr>
              <w:sz w:val="22"/>
              <w:lang w:val="nl-NL"/>
            </w:rPr>
          </w:pPr>
        </w:p>
        <w:p w14:paraId="2F4736B1" w14:textId="77777777" w:rsidR="006B31D2" w:rsidRDefault="006B31D2" w:rsidP="00AE18E9">
          <w:pPr>
            <w:rPr>
              <w:sz w:val="22"/>
              <w:lang w:val="nl-NL"/>
            </w:rPr>
          </w:pPr>
        </w:p>
        <w:p w14:paraId="5A09DF6B" w14:textId="77777777" w:rsidR="006B31D2" w:rsidRDefault="006B31D2" w:rsidP="00AE18E9">
          <w:pPr>
            <w:rPr>
              <w:sz w:val="22"/>
              <w:lang w:val="nl-NL"/>
            </w:rPr>
          </w:pPr>
        </w:p>
        <w:p w14:paraId="47CCF1C6" w14:textId="77777777" w:rsidR="006B31D2" w:rsidRDefault="006B31D2" w:rsidP="00AE18E9">
          <w:pPr>
            <w:rPr>
              <w:sz w:val="22"/>
              <w:lang w:val="nl-NL"/>
            </w:rPr>
          </w:pPr>
        </w:p>
        <w:p w14:paraId="1C6413F8" w14:textId="77777777" w:rsidR="006B31D2" w:rsidRDefault="006B31D2" w:rsidP="00AE18E9">
          <w:pPr>
            <w:rPr>
              <w:sz w:val="22"/>
              <w:lang w:val="nl-NL"/>
            </w:rPr>
          </w:pPr>
        </w:p>
        <w:p w14:paraId="465EDF2B" w14:textId="77777777" w:rsidR="006B31D2" w:rsidRDefault="006B31D2" w:rsidP="00AE18E9">
          <w:pPr>
            <w:rPr>
              <w:sz w:val="22"/>
              <w:lang w:val="nl-NL"/>
            </w:rPr>
          </w:pPr>
        </w:p>
        <w:p w14:paraId="40A458CD" w14:textId="77777777" w:rsidR="006B31D2" w:rsidRDefault="006B31D2" w:rsidP="00AE18E9">
          <w:pPr>
            <w:rPr>
              <w:sz w:val="22"/>
              <w:lang w:val="nl-NL"/>
            </w:rPr>
          </w:pPr>
        </w:p>
        <w:p w14:paraId="7BEF84B0" w14:textId="77777777" w:rsidR="006B31D2" w:rsidRDefault="006B31D2" w:rsidP="00AE18E9">
          <w:pPr>
            <w:rPr>
              <w:sz w:val="22"/>
              <w:lang w:val="nl-NL"/>
            </w:rPr>
          </w:pPr>
        </w:p>
        <w:p w14:paraId="2EC25A6F" w14:textId="77777777" w:rsidR="006B31D2" w:rsidRDefault="006B31D2" w:rsidP="00AE18E9">
          <w:pPr>
            <w:rPr>
              <w:sz w:val="22"/>
              <w:lang w:val="nl-NL"/>
            </w:rPr>
          </w:pPr>
        </w:p>
        <w:p w14:paraId="25A5AED4" w14:textId="06DE158F" w:rsidR="004F4C85" w:rsidRPr="00831B47" w:rsidRDefault="00D747D0" w:rsidP="00AE18E9">
          <w:pPr>
            <w:rPr>
              <w:sz w:val="22"/>
              <w:lang w:val="nl-NL"/>
            </w:rPr>
          </w:pPr>
          <w:r w:rsidRPr="00831B47">
            <w:rPr>
              <w:sz w:val="22"/>
              <w:lang w:val="nl-NL"/>
            </w:rPr>
            <w:t>Als er gekeken wordt naar hoe de respondenten het liefst op de hoogte gehouden willen worden</w:t>
          </w:r>
          <w:r w:rsidR="00361B50" w:rsidRPr="00831B47">
            <w:rPr>
              <w:sz w:val="22"/>
              <w:lang w:val="nl-NL"/>
            </w:rPr>
            <w:t xml:space="preserve"> van evenementen</w:t>
          </w:r>
          <w:r w:rsidRPr="00831B47">
            <w:rPr>
              <w:sz w:val="22"/>
              <w:lang w:val="nl-NL"/>
            </w:rPr>
            <w:t>, geeft meer dan de helft aan bij zowel bedrijven</w:t>
          </w:r>
          <w:r w:rsidR="004F4C85" w:rsidRPr="00831B47">
            <w:rPr>
              <w:sz w:val="22"/>
              <w:lang w:val="nl-NL"/>
            </w:rPr>
            <w:t xml:space="preserve"> (63,2%)</w:t>
          </w:r>
          <w:r w:rsidRPr="00831B47">
            <w:rPr>
              <w:sz w:val="22"/>
              <w:lang w:val="nl-NL"/>
            </w:rPr>
            <w:t xml:space="preserve"> als particulieren</w:t>
          </w:r>
          <w:r w:rsidR="004F4C85" w:rsidRPr="00831B47">
            <w:rPr>
              <w:sz w:val="22"/>
              <w:lang w:val="nl-NL"/>
            </w:rPr>
            <w:t xml:space="preserve"> (55,4%)</w:t>
          </w:r>
          <w:r w:rsidR="00361B50" w:rsidRPr="00831B47">
            <w:rPr>
              <w:sz w:val="22"/>
              <w:lang w:val="nl-NL"/>
            </w:rPr>
            <w:t xml:space="preserve"> dat </w:t>
          </w:r>
          <w:proofErr w:type="spellStart"/>
          <w:r w:rsidR="00361B50" w:rsidRPr="00831B47">
            <w:rPr>
              <w:sz w:val="22"/>
              <w:lang w:val="nl-NL"/>
            </w:rPr>
            <w:t>social</w:t>
          </w:r>
          <w:proofErr w:type="spellEnd"/>
          <w:r w:rsidR="00361B50" w:rsidRPr="00831B47">
            <w:rPr>
              <w:sz w:val="22"/>
              <w:lang w:val="nl-NL"/>
            </w:rPr>
            <w:t xml:space="preserve"> media het favoriete medium hiervoor is</w:t>
          </w:r>
          <w:r w:rsidRPr="00831B47">
            <w:rPr>
              <w:sz w:val="22"/>
              <w:lang w:val="nl-NL"/>
            </w:rPr>
            <w:t xml:space="preserve">. De bedrijven </w:t>
          </w:r>
          <w:r w:rsidR="004F4C85" w:rsidRPr="00831B47">
            <w:rPr>
              <w:sz w:val="22"/>
              <w:lang w:val="nl-NL"/>
            </w:rPr>
            <w:t xml:space="preserve">(57,9%) </w:t>
          </w:r>
          <w:r w:rsidRPr="00831B47">
            <w:rPr>
              <w:sz w:val="22"/>
              <w:lang w:val="nl-NL"/>
            </w:rPr>
            <w:t>geven e-mail ook aan en deze komt bij particulieren ook op de tweede plaats, maar met 27,7%.</w:t>
          </w:r>
        </w:p>
        <w:p w14:paraId="2813B6A6" w14:textId="758D0DDE" w:rsidR="004F4C85" w:rsidRPr="00831B47" w:rsidRDefault="003242BB" w:rsidP="004F4C85">
          <w:pPr>
            <w:rPr>
              <w:sz w:val="22"/>
              <w:lang w:val="nl-NL"/>
            </w:rPr>
          </w:pPr>
          <w:r w:rsidRPr="00831B47">
            <w:rPr>
              <w:noProof/>
              <w:sz w:val="22"/>
            </w:rPr>
            <w:drawing>
              <wp:anchor distT="0" distB="0" distL="114300" distR="114300" simplePos="0" relativeHeight="251673600" behindDoc="0" locked="0" layoutInCell="1" allowOverlap="1" wp14:anchorId="02C93CDC" wp14:editId="7AE81AD6">
                <wp:simplePos x="0" y="0"/>
                <wp:positionH relativeFrom="column">
                  <wp:posOffset>0</wp:posOffset>
                </wp:positionH>
                <wp:positionV relativeFrom="paragraph">
                  <wp:posOffset>150495</wp:posOffset>
                </wp:positionV>
                <wp:extent cx="4406900" cy="1980565"/>
                <wp:effectExtent l="50800" t="50800" r="63500" b="51435"/>
                <wp:wrapSquare wrapText="bothSides"/>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6900" cy="1980565"/>
                        </a:xfrm>
                        <a:prstGeom prst="rect">
                          <a:avLst/>
                        </a:prstGeom>
                        <a:noFill/>
                        <a:ln w="38100" cmpd="sng">
                          <a:solidFill>
                            <a:schemeClr val="accent5">
                              <a:lumMod val="75000"/>
                            </a:schemeClr>
                          </a:solidFill>
                        </a:ln>
                      </pic:spPr>
                    </pic:pic>
                  </a:graphicData>
                </a:graphic>
                <wp14:sizeRelH relativeFrom="page">
                  <wp14:pctWidth>0</wp14:pctWidth>
                </wp14:sizeRelH>
                <wp14:sizeRelV relativeFrom="page">
                  <wp14:pctHeight>0</wp14:pctHeight>
                </wp14:sizeRelV>
              </wp:anchor>
            </w:drawing>
          </w:r>
          <w:r w:rsidR="00D747D0" w:rsidRPr="00831B47">
            <w:rPr>
              <w:sz w:val="22"/>
              <w:lang w:val="nl-NL"/>
            </w:rPr>
            <w:t xml:space="preserve"> </w:t>
          </w:r>
        </w:p>
        <w:p w14:paraId="4CDDBCD9" w14:textId="77777777" w:rsidR="003242BB" w:rsidRPr="00831B47" w:rsidRDefault="003242BB" w:rsidP="004F4C85">
          <w:pPr>
            <w:rPr>
              <w:sz w:val="22"/>
              <w:lang w:val="nl-NL"/>
            </w:rPr>
          </w:pPr>
        </w:p>
        <w:p w14:paraId="48425547" w14:textId="77777777" w:rsidR="003242BB" w:rsidRPr="00831B47" w:rsidRDefault="003242BB" w:rsidP="004F4C85">
          <w:pPr>
            <w:rPr>
              <w:sz w:val="22"/>
              <w:lang w:val="nl-NL"/>
            </w:rPr>
          </w:pPr>
        </w:p>
        <w:p w14:paraId="33CE50FF" w14:textId="77777777" w:rsidR="003242BB" w:rsidRPr="00831B47" w:rsidRDefault="003242BB" w:rsidP="004F4C85">
          <w:pPr>
            <w:rPr>
              <w:sz w:val="22"/>
              <w:lang w:val="nl-NL"/>
            </w:rPr>
          </w:pPr>
        </w:p>
        <w:p w14:paraId="0D061610" w14:textId="77777777" w:rsidR="003242BB" w:rsidRPr="00831B47" w:rsidRDefault="003242BB" w:rsidP="004F4C85">
          <w:pPr>
            <w:rPr>
              <w:sz w:val="22"/>
              <w:lang w:val="nl-NL"/>
            </w:rPr>
          </w:pPr>
        </w:p>
        <w:p w14:paraId="3D892BF8" w14:textId="77777777" w:rsidR="003242BB" w:rsidRPr="00831B47" w:rsidRDefault="003242BB" w:rsidP="004F4C85">
          <w:pPr>
            <w:rPr>
              <w:sz w:val="22"/>
              <w:lang w:val="nl-NL"/>
            </w:rPr>
          </w:pPr>
        </w:p>
        <w:p w14:paraId="52689FDC" w14:textId="12F5FC20" w:rsidR="003242BB" w:rsidRPr="00831B47" w:rsidRDefault="006B31D2" w:rsidP="004F4C85">
          <w:pPr>
            <w:rPr>
              <w:sz w:val="22"/>
              <w:lang w:val="nl-NL"/>
            </w:rPr>
          </w:pPr>
          <w:r w:rsidRPr="00831B47">
            <w:rPr>
              <w:noProof/>
              <w:sz w:val="22"/>
            </w:rPr>
            <w:drawing>
              <wp:anchor distT="0" distB="0" distL="114300" distR="114300" simplePos="0" relativeHeight="251674624" behindDoc="0" locked="0" layoutInCell="1" allowOverlap="1" wp14:anchorId="0F473D9D" wp14:editId="01D61B84">
                <wp:simplePos x="0" y="0"/>
                <wp:positionH relativeFrom="column">
                  <wp:posOffset>-2413000</wp:posOffset>
                </wp:positionH>
                <wp:positionV relativeFrom="paragraph">
                  <wp:posOffset>343535</wp:posOffset>
                </wp:positionV>
                <wp:extent cx="4403725" cy="1854200"/>
                <wp:effectExtent l="50800" t="50800" r="41275" b="50800"/>
                <wp:wrapTight wrapText="bothSides">
                  <wp:wrapPolygon edited="0">
                    <wp:start x="-249" y="-592"/>
                    <wp:lineTo x="-249" y="21896"/>
                    <wp:lineTo x="21678" y="21896"/>
                    <wp:lineTo x="21678" y="-592"/>
                    <wp:lineTo x="-249" y="-592"/>
                  </wp:wrapPolygon>
                </wp:wrapTight>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3725" cy="1854200"/>
                        </a:xfrm>
                        <a:prstGeom prst="rect">
                          <a:avLst/>
                        </a:prstGeom>
                        <a:noFill/>
                        <a:ln w="38100" cmpd="sng">
                          <a:solidFill>
                            <a:srgbClr val="568C98"/>
                          </a:solidFill>
                        </a:ln>
                      </pic:spPr>
                    </pic:pic>
                  </a:graphicData>
                </a:graphic>
                <wp14:sizeRelH relativeFrom="page">
                  <wp14:pctWidth>0</wp14:pctWidth>
                </wp14:sizeRelH>
                <wp14:sizeRelV relativeFrom="page">
                  <wp14:pctHeight>0</wp14:pctHeight>
                </wp14:sizeRelV>
              </wp:anchor>
            </w:drawing>
          </w:r>
        </w:p>
        <w:p w14:paraId="12C9A1CD" w14:textId="77777777" w:rsidR="003242BB" w:rsidRPr="00831B47" w:rsidRDefault="003242BB" w:rsidP="004F4C85">
          <w:pPr>
            <w:rPr>
              <w:sz w:val="22"/>
              <w:lang w:val="nl-NL"/>
            </w:rPr>
          </w:pPr>
        </w:p>
        <w:p w14:paraId="5C50F802" w14:textId="0BBAA91A" w:rsidR="003242BB" w:rsidRPr="00831B47" w:rsidRDefault="003242BB" w:rsidP="004F4C85">
          <w:pPr>
            <w:rPr>
              <w:sz w:val="22"/>
              <w:lang w:val="nl-NL"/>
            </w:rPr>
          </w:pPr>
        </w:p>
        <w:p w14:paraId="294749F5" w14:textId="77777777" w:rsidR="003242BB" w:rsidRPr="00831B47" w:rsidRDefault="003242BB" w:rsidP="004F4C85">
          <w:pPr>
            <w:rPr>
              <w:sz w:val="22"/>
              <w:lang w:val="nl-NL"/>
            </w:rPr>
          </w:pPr>
        </w:p>
        <w:p w14:paraId="7FE46DC8" w14:textId="77777777" w:rsidR="003242BB" w:rsidRPr="00831B47" w:rsidRDefault="003242BB" w:rsidP="003242BB">
          <w:pPr>
            <w:pStyle w:val="Heading3"/>
            <w:rPr>
              <w:sz w:val="22"/>
              <w:lang w:val="nl-NL"/>
            </w:rPr>
          </w:pPr>
        </w:p>
        <w:p w14:paraId="768AD599" w14:textId="77777777" w:rsidR="006F2FCB" w:rsidRPr="00831B47" w:rsidRDefault="006F2FCB" w:rsidP="00234BB0">
          <w:pPr>
            <w:pStyle w:val="Heading3"/>
            <w:numPr>
              <w:ilvl w:val="1"/>
              <w:numId w:val="11"/>
            </w:numPr>
            <w:rPr>
              <w:sz w:val="22"/>
              <w:lang w:val="nl-NL"/>
            </w:rPr>
          </w:pPr>
          <w:bookmarkStart w:id="19" w:name="_Toc358487831"/>
          <w:r w:rsidRPr="00831B47">
            <w:rPr>
              <w:sz w:val="22"/>
              <w:lang w:val="nl-NL"/>
            </w:rPr>
            <w:t>Activiteiten</w:t>
          </w:r>
          <w:bookmarkEnd w:id="19"/>
        </w:p>
        <w:p w14:paraId="153EB962" w14:textId="77777777" w:rsidR="006F2FCB" w:rsidRPr="00831B47" w:rsidRDefault="006F2FCB" w:rsidP="006F2FCB">
          <w:pPr>
            <w:pStyle w:val="Quote"/>
            <w:rPr>
              <w:sz w:val="22"/>
              <w:lang w:val="nl-NL"/>
            </w:rPr>
          </w:pPr>
          <w:r w:rsidRPr="00831B47">
            <w:rPr>
              <w:sz w:val="22"/>
              <w:lang w:val="nl-NL"/>
            </w:rPr>
            <w:t>“</w:t>
          </w:r>
          <w:r w:rsidR="00AE18E9" w:rsidRPr="00831B47">
            <w:rPr>
              <w:sz w:val="22"/>
              <w:lang w:val="nl-NL"/>
            </w:rPr>
            <w:t xml:space="preserve">Welke activiteiten kan Loods Tien aanbieden </w:t>
          </w:r>
          <w:r w:rsidR="009A691C" w:rsidRPr="00831B47">
            <w:rPr>
              <w:sz w:val="22"/>
              <w:lang w:val="nl-NL"/>
            </w:rPr>
            <w:t>in het B</w:t>
          </w:r>
          <w:r w:rsidR="00AE18E9" w:rsidRPr="00831B47">
            <w:rPr>
              <w:sz w:val="22"/>
              <w:lang w:val="nl-NL"/>
            </w:rPr>
            <w:t>oothuis, die aansluiten bij de wensen en behoeften van de doelgroep?</w:t>
          </w:r>
          <w:r w:rsidRPr="00831B47">
            <w:rPr>
              <w:sz w:val="22"/>
              <w:lang w:val="nl-NL"/>
            </w:rPr>
            <w:t>”</w:t>
          </w:r>
        </w:p>
        <w:p w14:paraId="37685486" w14:textId="225A98D4" w:rsidR="001B29E0" w:rsidRPr="00831B47" w:rsidRDefault="00AE18E9" w:rsidP="006F2FCB">
          <w:pPr>
            <w:pStyle w:val="Quote"/>
            <w:rPr>
              <w:sz w:val="22"/>
              <w:lang w:val="nl-NL"/>
            </w:rPr>
          </w:pPr>
          <w:r w:rsidRPr="00831B47">
            <w:rPr>
              <w:sz w:val="22"/>
              <w:lang w:val="nl-NL"/>
            </w:rPr>
            <w:t xml:space="preserve"> </w:t>
          </w:r>
        </w:p>
        <w:p w14:paraId="4C2902E9" w14:textId="70592964" w:rsidR="00EA0013" w:rsidRPr="00831B47" w:rsidRDefault="004F4C85" w:rsidP="004F4C85">
          <w:pPr>
            <w:rPr>
              <w:sz w:val="22"/>
              <w:lang w:val="nl-NL"/>
            </w:rPr>
          </w:pPr>
          <w:r w:rsidRPr="00831B47">
            <w:rPr>
              <w:sz w:val="22"/>
              <w:lang w:val="nl-NL"/>
            </w:rPr>
            <w:t xml:space="preserve">In de enquêtes zijn vragen gesteld om de wensen en behoeften op het gebied van activiteiten in kaart te brengen. Eerst zal er worden gekeken naar de resultaten bij de particulieren. </w:t>
          </w:r>
        </w:p>
        <w:p w14:paraId="2795D58B" w14:textId="105D4586" w:rsidR="00EA0013" w:rsidRPr="00831B47" w:rsidRDefault="00EA0013" w:rsidP="004F4C85">
          <w:pPr>
            <w:rPr>
              <w:sz w:val="22"/>
              <w:lang w:val="nl-NL"/>
            </w:rPr>
          </w:pPr>
        </w:p>
        <w:p w14:paraId="1CE296FD" w14:textId="6B922021" w:rsidR="00EA0013" w:rsidRPr="00831B47" w:rsidRDefault="00EA0013" w:rsidP="004F4C85">
          <w:pPr>
            <w:rPr>
              <w:sz w:val="22"/>
              <w:lang w:val="nl-NL"/>
            </w:rPr>
          </w:pPr>
          <w:r w:rsidRPr="00831B47">
            <w:rPr>
              <w:noProof/>
              <w:sz w:val="22"/>
            </w:rPr>
            <w:drawing>
              <wp:anchor distT="0" distB="0" distL="114300" distR="114300" simplePos="0" relativeHeight="251669504" behindDoc="0" locked="0" layoutInCell="1" allowOverlap="1" wp14:anchorId="4A9A09D3" wp14:editId="6DB80C58">
                <wp:simplePos x="0" y="0"/>
                <wp:positionH relativeFrom="column">
                  <wp:posOffset>2400300</wp:posOffset>
                </wp:positionH>
                <wp:positionV relativeFrom="paragraph">
                  <wp:posOffset>262890</wp:posOffset>
                </wp:positionV>
                <wp:extent cx="4474845" cy="1824355"/>
                <wp:effectExtent l="50800" t="50800" r="46355" b="55245"/>
                <wp:wrapSquare wrapText="bothSides"/>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4845" cy="1824355"/>
                        </a:xfrm>
                        <a:prstGeom prst="rect">
                          <a:avLst/>
                        </a:prstGeom>
                        <a:noFill/>
                        <a:ln w="38100" cmpd="sng">
                          <a:solidFill>
                            <a:srgbClr val="675484"/>
                          </a:solidFill>
                        </a:ln>
                      </pic:spPr>
                    </pic:pic>
                  </a:graphicData>
                </a:graphic>
                <wp14:sizeRelH relativeFrom="page">
                  <wp14:pctWidth>0</wp14:pctWidth>
                </wp14:sizeRelH>
                <wp14:sizeRelV relativeFrom="page">
                  <wp14:pctHeight>0</wp14:pctHeight>
                </wp14:sizeRelV>
              </wp:anchor>
            </w:drawing>
          </w:r>
          <w:r w:rsidRPr="00831B47">
            <w:rPr>
              <w:sz w:val="22"/>
              <w:lang w:val="nl-NL"/>
            </w:rPr>
            <w:t xml:space="preserve">Ten eerste is er gevraagd naar de activiteiten die de particulieren bereid zijn zelf te organiseren in een horecagelegenheid. Hierbij komt naar voren dat voornamelijk verjaardagen (82,5%), familiebijeenkomsten (56,1%), trouwfeesten (46,5%) en afscheid (24,6) </w:t>
          </w:r>
          <w:r w:rsidR="00361B50" w:rsidRPr="00831B47">
            <w:rPr>
              <w:sz w:val="22"/>
              <w:lang w:val="nl-NL"/>
            </w:rPr>
            <w:t>georganiseerd zouden worden</w:t>
          </w:r>
          <w:r w:rsidRPr="00831B47">
            <w:rPr>
              <w:sz w:val="22"/>
              <w:lang w:val="nl-NL"/>
            </w:rPr>
            <w:t>. Het organiseren van een cursus zou voor 14 respondenten interessant lijken en voor 11 personen</w:t>
          </w:r>
          <w:r w:rsidR="00361B50" w:rsidRPr="00831B47">
            <w:rPr>
              <w:sz w:val="22"/>
              <w:lang w:val="nl-NL"/>
            </w:rPr>
            <w:t xml:space="preserve"> lijkt</w:t>
          </w:r>
          <w:r w:rsidRPr="00831B47">
            <w:rPr>
              <w:sz w:val="22"/>
              <w:lang w:val="nl-NL"/>
            </w:rPr>
            <w:t xml:space="preserve"> het organiseren van een sportactiviteit</w:t>
          </w:r>
          <w:r w:rsidR="00361B50" w:rsidRPr="00831B47">
            <w:rPr>
              <w:sz w:val="22"/>
              <w:lang w:val="nl-NL"/>
            </w:rPr>
            <w:t xml:space="preserve"> interessant</w:t>
          </w:r>
          <w:r w:rsidRPr="00831B47">
            <w:rPr>
              <w:sz w:val="22"/>
              <w:lang w:val="nl-NL"/>
            </w:rPr>
            <w:t xml:space="preserve">. </w:t>
          </w:r>
        </w:p>
        <w:p w14:paraId="31A3E24A" w14:textId="77777777" w:rsidR="00EA0013" w:rsidRPr="00831B47" w:rsidRDefault="00EA0013" w:rsidP="004F4C85">
          <w:pPr>
            <w:rPr>
              <w:sz w:val="22"/>
              <w:lang w:val="nl-NL"/>
            </w:rPr>
          </w:pPr>
        </w:p>
        <w:p w14:paraId="3DE0B61C" w14:textId="7437093C" w:rsidR="00EA0013" w:rsidRPr="00831B47" w:rsidRDefault="00DC6028" w:rsidP="004F4C85">
          <w:pPr>
            <w:rPr>
              <w:sz w:val="22"/>
              <w:lang w:val="nl-NL"/>
            </w:rPr>
          </w:pPr>
          <w:r w:rsidRPr="00831B47">
            <w:rPr>
              <w:noProof/>
              <w:sz w:val="22"/>
            </w:rPr>
            <w:drawing>
              <wp:anchor distT="0" distB="0" distL="114300" distR="114300" simplePos="0" relativeHeight="251670528" behindDoc="0" locked="0" layoutInCell="1" allowOverlap="1" wp14:anchorId="73D41A46" wp14:editId="5B12A1A4">
                <wp:simplePos x="0" y="0"/>
                <wp:positionH relativeFrom="column">
                  <wp:posOffset>2286000</wp:posOffset>
                </wp:positionH>
                <wp:positionV relativeFrom="paragraph">
                  <wp:posOffset>391795</wp:posOffset>
                </wp:positionV>
                <wp:extent cx="4495800" cy="1789430"/>
                <wp:effectExtent l="50800" t="50800" r="50800" b="39370"/>
                <wp:wrapSquare wrapText="bothSides"/>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5800" cy="1789430"/>
                        </a:xfrm>
                        <a:prstGeom prst="rect">
                          <a:avLst/>
                        </a:prstGeom>
                        <a:noFill/>
                        <a:ln w="38100" cmpd="sng">
                          <a:solidFill>
                            <a:srgbClr val="675484"/>
                          </a:solidFill>
                        </a:ln>
                      </pic:spPr>
                    </pic:pic>
                  </a:graphicData>
                </a:graphic>
                <wp14:sizeRelH relativeFrom="page">
                  <wp14:pctWidth>0</wp14:pctWidth>
                </wp14:sizeRelH>
                <wp14:sizeRelV relativeFrom="page">
                  <wp14:pctHeight>0</wp14:pctHeight>
                </wp14:sizeRelV>
              </wp:anchor>
            </w:drawing>
          </w:r>
          <w:r w:rsidR="00EA0013" w:rsidRPr="00831B47">
            <w:rPr>
              <w:sz w:val="22"/>
              <w:lang w:val="nl-NL"/>
            </w:rPr>
            <w:t>Daarna</w:t>
          </w:r>
          <w:r w:rsidR="00361B50" w:rsidRPr="00831B47">
            <w:rPr>
              <w:sz w:val="22"/>
              <w:lang w:val="nl-NL"/>
            </w:rPr>
            <w:t>ast</w:t>
          </w:r>
          <w:r w:rsidR="00EA0013" w:rsidRPr="00831B47">
            <w:rPr>
              <w:sz w:val="22"/>
              <w:lang w:val="nl-NL"/>
            </w:rPr>
            <w:t xml:space="preserve"> is er gevraagd naar de interesse van bepaalde activiteiten. </w:t>
          </w:r>
          <w:r w:rsidRPr="00831B47">
            <w:rPr>
              <w:sz w:val="22"/>
              <w:lang w:val="nl-NL"/>
            </w:rPr>
            <w:t xml:space="preserve">De respondenten konden kiezen bij deze vraag uit meerdere mogelijkheden. </w:t>
          </w:r>
          <w:r w:rsidR="00EA0013" w:rsidRPr="00831B47">
            <w:rPr>
              <w:sz w:val="22"/>
              <w:lang w:val="nl-NL"/>
            </w:rPr>
            <w:t>Hieruit resulteert dat de respondenten voornamelijk geïnteresseerd</w:t>
          </w:r>
          <w:r w:rsidRPr="00831B47">
            <w:rPr>
              <w:sz w:val="22"/>
              <w:lang w:val="nl-NL"/>
            </w:rPr>
            <w:t xml:space="preserve"> zijn in een borrel (79,8%), barbecue (79,1</w:t>
          </w:r>
          <w:r w:rsidR="00361B50" w:rsidRPr="00831B47">
            <w:rPr>
              <w:sz w:val="22"/>
              <w:lang w:val="nl-NL"/>
            </w:rPr>
            <w:t>%) of tapas menu (78,3%). Een lager percentage kiest ook voor</w:t>
          </w:r>
          <w:r w:rsidRPr="00831B47">
            <w:rPr>
              <w:sz w:val="22"/>
              <w:lang w:val="nl-NL"/>
            </w:rPr>
            <w:t xml:space="preserve"> ook lunch</w:t>
          </w:r>
          <w:r w:rsidR="00361B50" w:rsidRPr="00831B47">
            <w:rPr>
              <w:sz w:val="22"/>
              <w:lang w:val="nl-NL"/>
            </w:rPr>
            <w:t>-</w:t>
          </w:r>
          <w:r w:rsidRPr="00831B47">
            <w:rPr>
              <w:sz w:val="22"/>
              <w:lang w:val="nl-NL"/>
            </w:rPr>
            <w:t xml:space="preserve">arrangementen (57,4%), </w:t>
          </w:r>
          <w:r w:rsidR="00361B50" w:rsidRPr="00831B47">
            <w:rPr>
              <w:sz w:val="22"/>
              <w:lang w:val="nl-NL"/>
            </w:rPr>
            <w:t xml:space="preserve">een </w:t>
          </w:r>
          <w:r w:rsidRPr="00831B47">
            <w:rPr>
              <w:sz w:val="22"/>
              <w:lang w:val="nl-NL"/>
            </w:rPr>
            <w:t xml:space="preserve">drie-gangen-diner (42,6%), een buffet (38,8%) of een </w:t>
          </w:r>
          <w:proofErr w:type="spellStart"/>
          <w:r w:rsidRPr="00831B47">
            <w:rPr>
              <w:sz w:val="22"/>
              <w:lang w:val="nl-NL"/>
            </w:rPr>
            <w:t>walking</w:t>
          </w:r>
          <w:proofErr w:type="spellEnd"/>
          <w:r w:rsidRPr="00831B47">
            <w:rPr>
              <w:sz w:val="22"/>
              <w:lang w:val="nl-NL"/>
            </w:rPr>
            <w:t xml:space="preserve"> </w:t>
          </w:r>
          <w:proofErr w:type="spellStart"/>
          <w:r w:rsidRPr="00831B47">
            <w:rPr>
              <w:sz w:val="22"/>
              <w:lang w:val="nl-NL"/>
            </w:rPr>
            <w:t>dinner</w:t>
          </w:r>
          <w:proofErr w:type="spellEnd"/>
          <w:r w:rsidRPr="00831B47">
            <w:rPr>
              <w:sz w:val="22"/>
              <w:lang w:val="nl-NL"/>
            </w:rPr>
            <w:t xml:space="preserve"> (38%). </w:t>
          </w:r>
        </w:p>
        <w:p w14:paraId="63FBEDE6" w14:textId="5A1CFD0F" w:rsidR="00EA0013" w:rsidRPr="00831B47" w:rsidRDefault="00EA0013" w:rsidP="004F4C85">
          <w:pPr>
            <w:rPr>
              <w:sz w:val="22"/>
              <w:lang w:val="nl-NL"/>
            </w:rPr>
          </w:pPr>
        </w:p>
        <w:p w14:paraId="4B74B21E" w14:textId="7F069333" w:rsidR="004F08D2" w:rsidRPr="00831B47" w:rsidRDefault="00DC6028" w:rsidP="004F4C85">
          <w:pPr>
            <w:rPr>
              <w:sz w:val="22"/>
              <w:lang w:val="nl-NL"/>
            </w:rPr>
          </w:pPr>
          <w:r w:rsidRPr="00831B47">
            <w:rPr>
              <w:noProof/>
              <w:sz w:val="22"/>
            </w:rPr>
            <w:drawing>
              <wp:anchor distT="0" distB="0" distL="114300" distR="114300" simplePos="0" relativeHeight="251671552" behindDoc="0" locked="0" layoutInCell="1" allowOverlap="1" wp14:anchorId="2536168E" wp14:editId="51483289">
                <wp:simplePos x="0" y="0"/>
                <wp:positionH relativeFrom="column">
                  <wp:posOffset>3086100</wp:posOffset>
                </wp:positionH>
                <wp:positionV relativeFrom="paragraph">
                  <wp:posOffset>166370</wp:posOffset>
                </wp:positionV>
                <wp:extent cx="3256915" cy="1485900"/>
                <wp:effectExtent l="50800" t="50800" r="45085" b="63500"/>
                <wp:wrapSquare wrapText="bothSides"/>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6915" cy="1485900"/>
                        </a:xfrm>
                        <a:prstGeom prst="rect">
                          <a:avLst/>
                        </a:prstGeom>
                        <a:noFill/>
                        <a:ln w="38100" cmpd="sng">
                          <a:solidFill>
                            <a:schemeClr val="accent5">
                              <a:lumMod val="75000"/>
                            </a:schemeClr>
                          </a:solidFill>
                        </a:ln>
                      </pic:spPr>
                    </pic:pic>
                  </a:graphicData>
                </a:graphic>
                <wp14:sizeRelH relativeFrom="page">
                  <wp14:pctWidth>0</wp14:pctWidth>
                </wp14:sizeRelH>
                <wp14:sizeRelV relativeFrom="page">
                  <wp14:pctHeight>0</wp14:pctHeight>
                </wp14:sizeRelV>
              </wp:anchor>
            </w:drawing>
          </w:r>
          <w:r w:rsidRPr="00831B47">
            <w:rPr>
              <w:sz w:val="22"/>
              <w:lang w:val="nl-NL"/>
            </w:rPr>
            <w:t xml:space="preserve">Ook is er gevraagd naar een prijsindicatie die de respondenten </w:t>
          </w:r>
          <w:r w:rsidR="00694C79" w:rsidRPr="00831B47">
            <w:rPr>
              <w:sz w:val="22"/>
              <w:lang w:val="nl-NL"/>
            </w:rPr>
            <w:t>bereid</w:t>
          </w:r>
          <w:r w:rsidRPr="00831B47">
            <w:rPr>
              <w:sz w:val="22"/>
              <w:lang w:val="nl-NL"/>
            </w:rPr>
            <w:t xml:space="preserve"> zijn te betalen </w:t>
          </w:r>
          <w:r w:rsidR="00694C79" w:rsidRPr="00831B47">
            <w:rPr>
              <w:sz w:val="22"/>
              <w:lang w:val="nl-NL"/>
            </w:rPr>
            <w:t>tijdens een evenement voor één</w:t>
          </w:r>
          <w:r w:rsidRPr="00831B47">
            <w:rPr>
              <w:sz w:val="22"/>
              <w:lang w:val="nl-NL"/>
            </w:rPr>
            <w:t xml:space="preserve"> dagdeel inclusief eten en drinken per persoon. Hieruit is </w:t>
          </w:r>
          <w:r w:rsidR="00694C79" w:rsidRPr="00831B47">
            <w:rPr>
              <w:sz w:val="22"/>
              <w:lang w:val="nl-NL"/>
            </w:rPr>
            <w:t>gebleken dat meer dan de helft</w:t>
          </w:r>
          <w:r w:rsidRPr="00831B47">
            <w:rPr>
              <w:sz w:val="22"/>
              <w:lang w:val="nl-NL"/>
            </w:rPr>
            <w:t xml:space="preserve"> </w:t>
          </w:r>
          <w:r w:rsidR="00694C79" w:rsidRPr="00831B47">
            <w:rPr>
              <w:sz w:val="22"/>
              <w:lang w:val="nl-NL"/>
            </w:rPr>
            <w:t>(52,7%)</w:t>
          </w:r>
          <w:r w:rsidRPr="00831B47">
            <w:rPr>
              <w:sz w:val="22"/>
              <w:lang w:val="nl-NL"/>
            </w:rPr>
            <w:t xml:space="preserve"> €20 tot €30 zou uitgeven voor een privé evenement per persoon</w:t>
          </w:r>
          <w:r w:rsidR="00694C79" w:rsidRPr="00831B47">
            <w:rPr>
              <w:sz w:val="22"/>
              <w:lang w:val="nl-NL"/>
            </w:rPr>
            <w:t xml:space="preserve"> voor één dagdeel</w:t>
          </w:r>
          <w:r w:rsidRPr="00831B47">
            <w:rPr>
              <w:sz w:val="22"/>
              <w:lang w:val="nl-NL"/>
            </w:rPr>
            <w:t xml:space="preserve">. 31,8% gaf een prijsindicatie van €30 tot €40 per persoon. En nog 12,4% gaf aan dat deze tussen de €40 en €50 zou besteden aan een privé evenement per persoon. </w:t>
          </w:r>
        </w:p>
        <w:p w14:paraId="3686595D" w14:textId="77777777" w:rsidR="003242BB" w:rsidRPr="00831B47" w:rsidRDefault="003242BB" w:rsidP="004F4C85">
          <w:pPr>
            <w:rPr>
              <w:sz w:val="22"/>
              <w:lang w:val="nl-NL"/>
            </w:rPr>
          </w:pPr>
        </w:p>
        <w:p w14:paraId="00C9D9E1" w14:textId="7BD4F8BC" w:rsidR="004F4C85" w:rsidRPr="00831B47" w:rsidRDefault="00694C79" w:rsidP="004F4C85">
          <w:pPr>
            <w:rPr>
              <w:sz w:val="22"/>
              <w:lang w:val="nl-NL"/>
            </w:rPr>
          </w:pPr>
          <w:r w:rsidRPr="00831B47">
            <w:rPr>
              <w:sz w:val="22"/>
              <w:lang w:val="nl-NL"/>
            </w:rPr>
            <w:t xml:space="preserve">Deze zelfde vragen zijn gesteld in de enquête voor bedrijven. Op de vraag welke </w:t>
          </w:r>
          <w:r w:rsidR="004F08D2" w:rsidRPr="00831B47">
            <w:rPr>
              <w:sz w:val="22"/>
              <w:lang w:val="nl-NL"/>
            </w:rPr>
            <w:t>activiteiten zij zelf bereid zouden zijn om te organiseren</w:t>
          </w:r>
          <w:r w:rsidRPr="00831B47">
            <w:rPr>
              <w:sz w:val="22"/>
              <w:lang w:val="nl-NL"/>
            </w:rPr>
            <w:t xml:space="preserve"> is gekomen dat 66,7% bereid zou</w:t>
          </w:r>
          <w:r w:rsidR="004F08D2" w:rsidRPr="00831B47">
            <w:rPr>
              <w:sz w:val="22"/>
              <w:lang w:val="nl-NL"/>
            </w:rPr>
            <w:t xml:space="preserve"> zijn om een personeels</w:t>
          </w:r>
          <w:r w:rsidRPr="00831B47">
            <w:rPr>
              <w:sz w:val="22"/>
              <w:lang w:val="nl-NL"/>
            </w:rPr>
            <w:t>feest te organiseren.</w:t>
          </w:r>
          <w:r w:rsidR="004F08D2" w:rsidRPr="00831B47">
            <w:rPr>
              <w:sz w:val="22"/>
              <w:lang w:val="nl-NL"/>
            </w:rPr>
            <w:t xml:space="preserve"> 61,1% </w:t>
          </w:r>
          <w:r w:rsidRPr="00831B47">
            <w:rPr>
              <w:sz w:val="22"/>
              <w:lang w:val="nl-NL"/>
            </w:rPr>
            <w:t xml:space="preserve">zou </w:t>
          </w:r>
          <w:r w:rsidR="004F08D2" w:rsidRPr="00831B47">
            <w:rPr>
              <w:sz w:val="22"/>
              <w:lang w:val="nl-NL"/>
            </w:rPr>
            <w:t xml:space="preserve">een borrel </w:t>
          </w:r>
          <w:r w:rsidRPr="00831B47">
            <w:rPr>
              <w:sz w:val="22"/>
              <w:lang w:val="nl-NL"/>
            </w:rPr>
            <w:t>organiseren voor het bedrijf. E</w:t>
          </w:r>
          <w:r w:rsidR="004F08D2" w:rsidRPr="00831B47">
            <w:rPr>
              <w:sz w:val="22"/>
              <w:lang w:val="nl-NL"/>
            </w:rPr>
            <w:t>en lunch of een teambu</w:t>
          </w:r>
          <w:r w:rsidRPr="00831B47">
            <w:rPr>
              <w:sz w:val="22"/>
              <w:lang w:val="nl-NL"/>
            </w:rPr>
            <w:t>ildingsactiviteit zouden beide d</w:t>
          </w:r>
          <w:r w:rsidR="004F08D2" w:rsidRPr="00831B47">
            <w:rPr>
              <w:sz w:val="22"/>
              <w:lang w:val="nl-NL"/>
            </w:rPr>
            <w:t>oor 55,6% georganiseerd worden. Daarna volgt een vergadering (33,3%) en een netwerkevenement (27,8%). Een kleiner aantal (22,2%) zou een training of cursus orga</w:t>
          </w:r>
          <w:r w:rsidR="004946DB" w:rsidRPr="00831B47">
            <w:rPr>
              <w:sz w:val="22"/>
              <w:lang w:val="nl-NL"/>
            </w:rPr>
            <w:t>niseren. Er is weinig interesse</w:t>
          </w:r>
          <w:r w:rsidR="004F08D2" w:rsidRPr="00831B47">
            <w:rPr>
              <w:sz w:val="22"/>
              <w:lang w:val="nl-NL"/>
            </w:rPr>
            <w:t xml:space="preserve"> </w:t>
          </w:r>
          <w:r w:rsidR="004946DB" w:rsidRPr="00831B47">
            <w:rPr>
              <w:sz w:val="22"/>
              <w:lang w:val="nl-NL"/>
            </w:rPr>
            <w:t>(minder dan 20%)</w:t>
          </w:r>
          <w:r w:rsidR="004F08D2" w:rsidRPr="00831B47">
            <w:rPr>
              <w:sz w:val="22"/>
              <w:lang w:val="nl-NL"/>
            </w:rPr>
            <w:t xml:space="preserve"> </w:t>
          </w:r>
          <w:r w:rsidRPr="00831B47">
            <w:rPr>
              <w:sz w:val="22"/>
              <w:lang w:val="nl-NL"/>
            </w:rPr>
            <w:t>in</w:t>
          </w:r>
          <w:r w:rsidR="004F08D2" w:rsidRPr="00831B47">
            <w:rPr>
              <w:sz w:val="22"/>
              <w:lang w:val="nl-NL"/>
            </w:rPr>
            <w:t xml:space="preserve"> het organiseren van een brainstormsessie, flexwerkplek of coaching gesprekken. </w:t>
          </w:r>
          <w:r w:rsidRPr="00831B47">
            <w:rPr>
              <w:sz w:val="22"/>
              <w:lang w:val="nl-NL"/>
            </w:rPr>
            <w:t xml:space="preserve">Zie figuur de hieronder. </w:t>
          </w:r>
          <w:r w:rsidRPr="00831B47">
            <w:rPr>
              <w:noProof/>
              <w:sz w:val="22"/>
            </w:rPr>
            <w:drawing>
              <wp:inline distT="0" distB="0" distL="0" distR="0" wp14:anchorId="302C8BBE" wp14:editId="37F9BB9D">
                <wp:extent cx="4879655" cy="2273300"/>
                <wp:effectExtent l="50800" t="50800" r="48260" b="3810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0337" cy="2273618"/>
                        </a:xfrm>
                        <a:prstGeom prst="rect">
                          <a:avLst/>
                        </a:prstGeom>
                        <a:noFill/>
                        <a:ln w="38100" cmpd="sng">
                          <a:solidFill>
                            <a:schemeClr val="accent1">
                              <a:lumMod val="75000"/>
                            </a:schemeClr>
                          </a:solidFill>
                        </a:ln>
                      </pic:spPr>
                    </pic:pic>
                  </a:graphicData>
                </a:graphic>
              </wp:inline>
            </w:drawing>
          </w:r>
        </w:p>
        <w:p w14:paraId="4653A2CC" w14:textId="38A92EF3" w:rsidR="00AE18E9" w:rsidRPr="00831B47" w:rsidRDefault="00AE18E9" w:rsidP="004F08D2">
          <w:pPr>
            <w:pStyle w:val="Heading3"/>
            <w:ind w:left="100"/>
            <w:rPr>
              <w:sz w:val="22"/>
              <w:lang w:val="nl-NL"/>
            </w:rPr>
          </w:pPr>
        </w:p>
        <w:p w14:paraId="42A53F7F" w14:textId="77777777" w:rsidR="003242BB" w:rsidRPr="00831B47" w:rsidRDefault="003242BB" w:rsidP="004F08D2">
          <w:pPr>
            <w:rPr>
              <w:sz w:val="22"/>
              <w:lang w:val="nl-NL"/>
            </w:rPr>
          </w:pPr>
        </w:p>
        <w:p w14:paraId="4EF039D8" w14:textId="39FD0901" w:rsidR="004F08D2" w:rsidRPr="00831B47" w:rsidRDefault="003242BB" w:rsidP="004F08D2">
          <w:pPr>
            <w:rPr>
              <w:sz w:val="22"/>
              <w:lang w:val="nl-NL"/>
            </w:rPr>
          </w:pPr>
          <w:r w:rsidRPr="00831B47">
            <w:rPr>
              <w:noProof/>
              <w:sz w:val="22"/>
            </w:rPr>
            <w:drawing>
              <wp:anchor distT="0" distB="0" distL="114300" distR="114300" simplePos="0" relativeHeight="251675648" behindDoc="0" locked="0" layoutInCell="1" allowOverlap="1" wp14:anchorId="7B134A78" wp14:editId="0885E356">
                <wp:simplePos x="0" y="0"/>
                <wp:positionH relativeFrom="column">
                  <wp:posOffset>2514600</wp:posOffset>
                </wp:positionH>
                <wp:positionV relativeFrom="paragraph">
                  <wp:posOffset>-635</wp:posOffset>
                </wp:positionV>
                <wp:extent cx="3939540" cy="1746250"/>
                <wp:effectExtent l="50800" t="50800" r="48260" b="57150"/>
                <wp:wrapSquare wrapText="bothSides"/>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9540" cy="1746250"/>
                        </a:xfrm>
                        <a:prstGeom prst="rect">
                          <a:avLst/>
                        </a:prstGeom>
                        <a:noFill/>
                        <a:ln w="38100" cmpd="sng">
                          <a:solidFill>
                            <a:srgbClr val="568C98"/>
                          </a:solidFill>
                        </a:ln>
                      </pic:spPr>
                    </pic:pic>
                  </a:graphicData>
                </a:graphic>
                <wp14:sizeRelH relativeFrom="page">
                  <wp14:pctWidth>0</wp14:pctWidth>
                </wp14:sizeRelH>
                <wp14:sizeRelV relativeFrom="page">
                  <wp14:pctHeight>0</wp14:pctHeight>
                </wp14:sizeRelV>
              </wp:anchor>
            </w:drawing>
          </w:r>
          <w:r w:rsidR="004F08D2" w:rsidRPr="00831B47">
            <w:rPr>
              <w:sz w:val="22"/>
              <w:lang w:val="nl-NL"/>
            </w:rPr>
            <w:t>D</w:t>
          </w:r>
          <w:r w:rsidRPr="00831B47">
            <w:rPr>
              <w:sz w:val="22"/>
              <w:lang w:val="nl-NL"/>
            </w:rPr>
            <w:t xml:space="preserve">e prijscategorie voor bedrijven ligt </w:t>
          </w:r>
          <w:r w:rsidR="00694C79" w:rsidRPr="00831B47">
            <w:rPr>
              <w:sz w:val="22"/>
              <w:lang w:val="nl-NL"/>
            </w:rPr>
            <w:t xml:space="preserve">net als bij particulieren </w:t>
          </w:r>
          <w:r w:rsidRPr="00831B47">
            <w:rPr>
              <w:sz w:val="22"/>
              <w:lang w:val="nl-NL"/>
            </w:rPr>
            <w:t xml:space="preserve">voor meer dan de helft </w:t>
          </w:r>
          <w:r w:rsidR="00694C79" w:rsidRPr="00831B47">
            <w:rPr>
              <w:sz w:val="22"/>
              <w:lang w:val="nl-NL"/>
            </w:rPr>
            <w:t xml:space="preserve">(55,6%) </w:t>
          </w:r>
          <w:r w:rsidRPr="00831B47">
            <w:rPr>
              <w:sz w:val="22"/>
              <w:lang w:val="nl-NL"/>
            </w:rPr>
            <w:t>bij €20 tot €30. Maar 11,1% zegt €30 tot €40 uit te willen geven voor een bedrijfsevenement per persoon</w:t>
          </w:r>
          <w:r w:rsidR="00694C79" w:rsidRPr="00831B47">
            <w:rPr>
              <w:sz w:val="22"/>
              <w:lang w:val="nl-NL"/>
            </w:rPr>
            <w:t>. H</w:t>
          </w:r>
          <w:r w:rsidRPr="00831B47">
            <w:rPr>
              <w:sz w:val="22"/>
              <w:lang w:val="nl-NL"/>
            </w:rPr>
            <w:t xml:space="preserve">et dubbele hiervan, </w:t>
          </w:r>
          <w:r w:rsidR="00694C79" w:rsidRPr="00831B47">
            <w:rPr>
              <w:sz w:val="22"/>
              <w:lang w:val="nl-NL"/>
            </w:rPr>
            <w:t xml:space="preserve">namelijk </w:t>
          </w:r>
          <w:r w:rsidRPr="00831B47">
            <w:rPr>
              <w:sz w:val="22"/>
              <w:lang w:val="nl-NL"/>
            </w:rPr>
            <w:t xml:space="preserve">22,2%, geeft aan bereid te zijn om €40 tot €50 te betalen voor een evenement. Geen van de respondenten geeft aan om meer dan €50 te betalen per persoon.  </w:t>
          </w:r>
        </w:p>
        <w:p w14:paraId="25FCB626" w14:textId="74B42A38" w:rsidR="00EA0013" w:rsidRPr="00831B47" w:rsidRDefault="00EA0013" w:rsidP="00EA0013">
          <w:pPr>
            <w:rPr>
              <w:sz w:val="22"/>
              <w:lang w:val="nl-NL"/>
            </w:rPr>
          </w:pPr>
        </w:p>
        <w:p w14:paraId="7887953A" w14:textId="258FCED2" w:rsidR="00513BE9" w:rsidRPr="00831B47" w:rsidRDefault="006B31D2" w:rsidP="00513BE9">
          <w:pPr>
            <w:rPr>
              <w:sz w:val="22"/>
              <w:lang w:val="nl-NL"/>
            </w:rPr>
          </w:pPr>
          <w:r>
            <w:rPr>
              <w:sz w:val="22"/>
              <w:lang w:val="nl-NL"/>
            </w:rPr>
            <w:br w:type="column"/>
          </w:r>
          <w:r w:rsidR="003242BB" w:rsidRPr="00831B47">
            <w:rPr>
              <w:sz w:val="22"/>
              <w:lang w:val="nl-NL"/>
            </w:rPr>
            <w:t xml:space="preserve">Er is </w:t>
          </w:r>
          <w:r w:rsidR="00694C79" w:rsidRPr="00831B47">
            <w:rPr>
              <w:sz w:val="22"/>
              <w:lang w:val="nl-NL"/>
            </w:rPr>
            <w:t xml:space="preserve">een vraag opgesteld om </w:t>
          </w:r>
          <w:r w:rsidR="003242BB" w:rsidRPr="00831B47">
            <w:rPr>
              <w:sz w:val="22"/>
              <w:lang w:val="nl-NL"/>
            </w:rPr>
            <w:t xml:space="preserve">de mate van interesse </w:t>
          </w:r>
          <w:r w:rsidR="00694C79" w:rsidRPr="00831B47">
            <w:rPr>
              <w:sz w:val="22"/>
              <w:lang w:val="nl-NL"/>
            </w:rPr>
            <w:t xml:space="preserve">te meten op het gebied van </w:t>
          </w:r>
          <w:r w:rsidR="003242BB" w:rsidRPr="00831B47">
            <w:rPr>
              <w:sz w:val="22"/>
              <w:lang w:val="nl-NL"/>
            </w:rPr>
            <w:t xml:space="preserve">arrangementen die mogelijk zouden zijn in het Boothuis. Hieruit kwam naar voren dat 15 van de 20 respondenten van de bedrijven de meeste interesse toonden in een arrangement inclusief gezonde hapjes en drankjes. Op de tweede plaats komt de borrel en een luncharrangement. Verder is het voornamelijk beantwoord met ‘misschien’. </w:t>
          </w:r>
          <w:r w:rsidR="00B8446C" w:rsidRPr="00831B47">
            <w:rPr>
              <w:sz w:val="22"/>
              <w:lang w:val="nl-NL"/>
            </w:rPr>
            <w:t>Zie de tabel hieronder.</w:t>
          </w:r>
        </w:p>
        <w:p w14:paraId="61032720" w14:textId="18632F3B" w:rsidR="00694C79" w:rsidRPr="00831B47" w:rsidRDefault="00694C79" w:rsidP="00513BE9">
          <w:pPr>
            <w:rPr>
              <w:sz w:val="22"/>
              <w:lang w:val="nl-NL"/>
            </w:rPr>
          </w:pPr>
          <w:r w:rsidRPr="00831B47">
            <w:rPr>
              <w:noProof/>
              <w:sz w:val="22"/>
            </w:rPr>
            <w:drawing>
              <wp:anchor distT="0" distB="0" distL="114300" distR="114300" simplePos="0" relativeHeight="251677696" behindDoc="0" locked="0" layoutInCell="1" allowOverlap="1" wp14:anchorId="218380DA" wp14:editId="48B174F8">
                <wp:simplePos x="0" y="0"/>
                <wp:positionH relativeFrom="column">
                  <wp:posOffset>1028700</wp:posOffset>
                </wp:positionH>
                <wp:positionV relativeFrom="paragraph">
                  <wp:posOffset>107315</wp:posOffset>
                </wp:positionV>
                <wp:extent cx="4549775" cy="1520190"/>
                <wp:effectExtent l="25400" t="25400" r="22225" b="29210"/>
                <wp:wrapTight wrapText="bothSides">
                  <wp:wrapPolygon edited="0">
                    <wp:start x="-121" y="-361"/>
                    <wp:lineTo x="-121" y="21654"/>
                    <wp:lineTo x="21585" y="21654"/>
                    <wp:lineTo x="21585" y="-361"/>
                    <wp:lineTo x="-121" y="-361"/>
                  </wp:wrapPolygon>
                </wp:wrapTight>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9775" cy="1520190"/>
                        </a:xfrm>
                        <a:prstGeom prst="rect">
                          <a:avLst/>
                        </a:prstGeom>
                        <a:noFill/>
                        <a:ln>
                          <a:solidFill>
                            <a:srgbClr val="568C98"/>
                          </a:solidFill>
                        </a:ln>
                      </pic:spPr>
                    </pic:pic>
                  </a:graphicData>
                </a:graphic>
                <wp14:sizeRelH relativeFrom="page">
                  <wp14:pctWidth>0</wp14:pctWidth>
                </wp14:sizeRelH>
                <wp14:sizeRelV relativeFrom="page">
                  <wp14:pctHeight>0</wp14:pctHeight>
                </wp14:sizeRelV>
              </wp:anchor>
            </w:drawing>
          </w:r>
        </w:p>
        <w:p w14:paraId="5100F268" w14:textId="77777777" w:rsidR="00694C79" w:rsidRPr="00831B47" w:rsidRDefault="00694C79" w:rsidP="00513BE9">
          <w:pPr>
            <w:rPr>
              <w:sz w:val="22"/>
              <w:lang w:val="nl-NL"/>
            </w:rPr>
          </w:pPr>
        </w:p>
        <w:p w14:paraId="2C605C52" w14:textId="77777777" w:rsidR="00694C79" w:rsidRPr="00831B47" w:rsidRDefault="00694C79" w:rsidP="00513BE9">
          <w:pPr>
            <w:rPr>
              <w:sz w:val="22"/>
              <w:lang w:val="nl-NL"/>
            </w:rPr>
          </w:pPr>
        </w:p>
        <w:p w14:paraId="07C275C8" w14:textId="77777777" w:rsidR="00694C79" w:rsidRPr="00831B47" w:rsidRDefault="00694C79" w:rsidP="00513BE9">
          <w:pPr>
            <w:rPr>
              <w:sz w:val="22"/>
              <w:lang w:val="nl-NL"/>
            </w:rPr>
          </w:pPr>
        </w:p>
        <w:p w14:paraId="4C05BB29" w14:textId="77777777" w:rsidR="00694C79" w:rsidRPr="00831B47" w:rsidRDefault="00694C79" w:rsidP="00513BE9">
          <w:pPr>
            <w:rPr>
              <w:sz w:val="22"/>
              <w:lang w:val="nl-NL"/>
            </w:rPr>
          </w:pPr>
        </w:p>
        <w:p w14:paraId="12EA0185" w14:textId="77777777" w:rsidR="00694C79" w:rsidRPr="00831B47" w:rsidRDefault="00694C79" w:rsidP="00513BE9">
          <w:pPr>
            <w:rPr>
              <w:sz w:val="22"/>
              <w:lang w:val="nl-NL"/>
            </w:rPr>
          </w:pPr>
        </w:p>
        <w:p w14:paraId="3648F4D4" w14:textId="77777777" w:rsidR="00694C79" w:rsidRPr="00831B47" w:rsidRDefault="00694C79" w:rsidP="00513BE9">
          <w:pPr>
            <w:rPr>
              <w:sz w:val="22"/>
              <w:lang w:val="nl-NL"/>
            </w:rPr>
          </w:pPr>
        </w:p>
        <w:p w14:paraId="27E5349F" w14:textId="77777777" w:rsidR="00694C79" w:rsidRPr="00831B47" w:rsidRDefault="00694C79" w:rsidP="00513BE9">
          <w:pPr>
            <w:rPr>
              <w:sz w:val="22"/>
              <w:lang w:val="nl-NL"/>
            </w:rPr>
          </w:pPr>
        </w:p>
        <w:p w14:paraId="1F2075CE" w14:textId="3EC38CCE" w:rsidR="00694C79" w:rsidRPr="00831B47" w:rsidRDefault="00694C79" w:rsidP="00513BE9">
          <w:pPr>
            <w:rPr>
              <w:sz w:val="22"/>
              <w:lang w:val="nl-NL"/>
            </w:rPr>
          </w:pPr>
          <w:r w:rsidRPr="00831B47">
            <w:rPr>
              <w:noProof/>
              <w:sz w:val="22"/>
            </w:rPr>
            <w:drawing>
              <wp:anchor distT="0" distB="0" distL="114300" distR="114300" simplePos="0" relativeHeight="251676672" behindDoc="0" locked="0" layoutInCell="1" allowOverlap="1" wp14:anchorId="7F129B23" wp14:editId="098AF185">
                <wp:simplePos x="0" y="0"/>
                <wp:positionH relativeFrom="column">
                  <wp:posOffset>1028700</wp:posOffset>
                </wp:positionH>
                <wp:positionV relativeFrom="paragraph">
                  <wp:posOffset>180340</wp:posOffset>
                </wp:positionV>
                <wp:extent cx="4542155" cy="1394460"/>
                <wp:effectExtent l="25400" t="25400" r="29845" b="27940"/>
                <wp:wrapSquare wrapText="bothSides"/>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42155" cy="1394460"/>
                        </a:xfrm>
                        <a:prstGeom prst="rect">
                          <a:avLst/>
                        </a:prstGeom>
                        <a:noFill/>
                        <a:ln>
                          <a:solidFill>
                            <a:srgbClr val="568C98"/>
                          </a:solidFill>
                        </a:ln>
                      </pic:spPr>
                    </pic:pic>
                  </a:graphicData>
                </a:graphic>
                <wp14:sizeRelH relativeFrom="page">
                  <wp14:pctWidth>0</wp14:pctWidth>
                </wp14:sizeRelH>
                <wp14:sizeRelV relativeFrom="page">
                  <wp14:pctHeight>0</wp14:pctHeight>
                </wp14:sizeRelV>
              </wp:anchor>
            </w:drawing>
          </w:r>
        </w:p>
        <w:p w14:paraId="3B542299" w14:textId="383E07F1" w:rsidR="00694C79" w:rsidRPr="00831B47" w:rsidRDefault="00694C79" w:rsidP="00513BE9">
          <w:pPr>
            <w:rPr>
              <w:sz w:val="22"/>
              <w:lang w:val="nl-NL"/>
            </w:rPr>
          </w:pPr>
        </w:p>
        <w:p w14:paraId="25C01B5B" w14:textId="77777777" w:rsidR="00694C79" w:rsidRPr="00831B47" w:rsidRDefault="00694C79" w:rsidP="00513BE9">
          <w:pPr>
            <w:rPr>
              <w:sz w:val="22"/>
              <w:lang w:val="nl-NL"/>
            </w:rPr>
          </w:pPr>
        </w:p>
        <w:p w14:paraId="11714032" w14:textId="77777777" w:rsidR="00694C79" w:rsidRPr="00831B47" w:rsidRDefault="00694C79" w:rsidP="00513BE9">
          <w:pPr>
            <w:rPr>
              <w:sz w:val="22"/>
              <w:lang w:val="nl-NL"/>
            </w:rPr>
          </w:pPr>
        </w:p>
        <w:p w14:paraId="40B873BD" w14:textId="77777777" w:rsidR="00694C79" w:rsidRPr="00831B47" w:rsidRDefault="00694C79" w:rsidP="00513BE9">
          <w:pPr>
            <w:rPr>
              <w:sz w:val="22"/>
              <w:lang w:val="nl-NL"/>
            </w:rPr>
          </w:pPr>
        </w:p>
        <w:p w14:paraId="7F3CEEA0" w14:textId="77777777" w:rsidR="00694C79" w:rsidRPr="00831B47" w:rsidRDefault="00694C79" w:rsidP="00513BE9">
          <w:pPr>
            <w:rPr>
              <w:sz w:val="22"/>
              <w:lang w:val="nl-NL"/>
            </w:rPr>
          </w:pPr>
        </w:p>
        <w:p w14:paraId="5F9B6F94" w14:textId="77777777" w:rsidR="00694C79" w:rsidRPr="00831B47" w:rsidRDefault="00694C79" w:rsidP="00513BE9">
          <w:pPr>
            <w:rPr>
              <w:sz w:val="22"/>
              <w:lang w:val="nl-NL"/>
            </w:rPr>
          </w:pPr>
        </w:p>
        <w:p w14:paraId="6914598E" w14:textId="77777777" w:rsidR="00694C79" w:rsidRPr="00831B47" w:rsidRDefault="00694C79" w:rsidP="00513BE9">
          <w:pPr>
            <w:rPr>
              <w:sz w:val="22"/>
              <w:lang w:val="nl-NL"/>
            </w:rPr>
          </w:pPr>
        </w:p>
        <w:p w14:paraId="4CBC7FCA" w14:textId="77777777" w:rsidR="00694C79" w:rsidRPr="00831B47" w:rsidRDefault="00694C79" w:rsidP="00513BE9">
          <w:pPr>
            <w:rPr>
              <w:sz w:val="22"/>
              <w:lang w:val="nl-NL"/>
            </w:rPr>
          </w:pPr>
        </w:p>
        <w:p w14:paraId="1BFC25D0" w14:textId="26E3D002" w:rsidR="00694C79" w:rsidRPr="00831B47" w:rsidRDefault="00694C79" w:rsidP="00513BE9">
          <w:pPr>
            <w:rPr>
              <w:sz w:val="22"/>
              <w:lang w:val="nl-NL"/>
            </w:rPr>
          </w:pPr>
          <w:r w:rsidRPr="00831B47">
            <w:rPr>
              <w:sz w:val="22"/>
              <w:lang w:val="nl-NL"/>
            </w:rPr>
            <w:t>De vraag is gesteld</w:t>
          </w:r>
          <w:r w:rsidR="00513BE9" w:rsidRPr="00831B47">
            <w:rPr>
              <w:sz w:val="22"/>
              <w:lang w:val="nl-NL"/>
            </w:rPr>
            <w:t xml:space="preserve"> of de respondenten bereid zijn om een huurprijs te betalen voor een besloten ruimte. Bij de particulieren geeft 35% aan om dit zeker te doen, 53% geeft aan dit misschien te doen en 12% zegt van niet.</w:t>
          </w:r>
          <w:r w:rsidR="004946DB" w:rsidRPr="00831B47">
            <w:rPr>
              <w:sz w:val="22"/>
              <w:lang w:val="nl-NL"/>
            </w:rPr>
            <w:t xml:space="preserve"> Bij de bedrijven is 67% bereid</w:t>
          </w:r>
          <w:r w:rsidR="00513BE9" w:rsidRPr="00831B47">
            <w:rPr>
              <w:sz w:val="22"/>
              <w:lang w:val="nl-NL"/>
            </w:rPr>
            <w:t xml:space="preserve"> om een huurprijs te betalen, 19% geeft aan misschien en 14% geeft aan dit niet te willen. </w:t>
          </w:r>
        </w:p>
        <w:p w14:paraId="1DC3044C" w14:textId="034C131B" w:rsidR="00513BE9" w:rsidRPr="00831B47" w:rsidRDefault="00694C79" w:rsidP="00513BE9">
          <w:pPr>
            <w:rPr>
              <w:sz w:val="22"/>
              <w:lang w:val="nl-NL"/>
            </w:rPr>
          </w:pPr>
          <w:r w:rsidRPr="00831B47">
            <w:rPr>
              <w:sz w:val="22"/>
              <w:lang w:val="nl-NL"/>
            </w:rPr>
            <w:br w:type="column"/>
          </w:r>
        </w:p>
        <w:p w14:paraId="08A5C7A6" w14:textId="7A303393" w:rsidR="006F2FCB" w:rsidRPr="00831B47" w:rsidRDefault="006F2FCB" w:rsidP="00234BB0">
          <w:pPr>
            <w:pStyle w:val="Heading3"/>
            <w:numPr>
              <w:ilvl w:val="1"/>
              <w:numId w:val="11"/>
            </w:numPr>
            <w:rPr>
              <w:sz w:val="22"/>
              <w:lang w:val="nl-NL"/>
            </w:rPr>
          </w:pPr>
          <w:bookmarkStart w:id="20" w:name="_Toc358487832"/>
          <w:r w:rsidRPr="00831B47">
            <w:rPr>
              <w:sz w:val="22"/>
              <w:lang w:val="nl-NL"/>
            </w:rPr>
            <w:t>Doelgroepsbenadering</w:t>
          </w:r>
          <w:bookmarkEnd w:id="20"/>
        </w:p>
        <w:p w14:paraId="2B54172F" w14:textId="14ADA8E1" w:rsidR="004F4C85" w:rsidRPr="00831B47" w:rsidRDefault="006F2FCB" w:rsidP="006F2FCB">
          <w:pPr>
            <w:pStyle w:val="Quote"/>
            <w:rPr>
              <w:sz w:val="22"/>
              <w:lang w:val="nl-NL"/>
            </w:rPr>
          </w:pPr>
          <w:r w:rsidRPr="00831B47">
            <w:rPr>
              <w:sz w:val="22"/>
              <w:lang w:val="nl-NL"/>
            </w:rPr>
            <w:t>“</w:t>
          </w:r>
          <w:r w:rsidR="00AE18E9" w:rsidRPr="00831B47">
            <w:rPr>
              <w:sz w:val="22"/>
              <w:lang w:val="nl-NL"/>
            </w:rPr>
            <w:t>Wat zijn geschikte methoden om de doelgroep te benaderen?</w:t>
          </w:r>
          <w:r w:rsidRPr="00831B47">
            <w:rPr>
              <w:sz w:val="22"/>
              <w:lang w:val="nl-NL"/>
            </w:rPr>
            <w:t>”</w:t>
          </w:r>
        </w:p>
        <w:p w14:paraId="7A9188D0" w14:textId="5BB6F21C" w:rsidR="00A73859" w:rsidRPr="00831B47" w:rsidRDefault="004F4C85" w:rsidP="004F4C85">
          <w:pPr>
            <w:pStyle w:val="Heading4"/>
            <w:rPr>
              <w:sz w:val="22"/>
              <w:lang w:val="nl-NL"/>
            </w:rPr>
          </w:pPr>
          <w:proofErr w:type="spellStart"/>
          <w:r w:rsidRPr="00831B47">
            <w:rPr>
              <w:sz w:val="22"/>
              <w:lang w:val="nl-NL"/>
            </w:rPr>
            <w:t>Social</w:t>
          </w:r>
          <w:proofErr w:type="spellEnd"/>
          <w:r w:rsidRPr="00831B47">
            <w:rPr>
              <w:sz w:val="22"/>
              <w:lang w:val="nl-NL"/>
            </w:rPr>
            <w:t xml:space="preserve"> media gebruik </w:t>
          </w:r>
        </w:p>
        <w:p w14:paraId="18FE24FC" w14:textId="6F8663C4" w:rsidR="006B31D2" w:rsidRPr="00831B47" w:rsidRDefault="004E14EE" w:rsidP="00A73859">
          <w:pPr>
            <w:rPr>
              <w:sz w:val="22"/>
              <w:lang w:val="nl-NL"/>
            </w:rPr>
          </w:pPr>
          <w:r w:rsidRPr="00831B47">
            <w:rPr>
              <w:noProof/>
              <w:sz w:val="22"/>
            </w:rPr>
            <w:drawing>
              <wp:anchor distT="0" distB="0" distL="114300" distR="114300" simplePos="0" relativeHeight="251678720" behindDoc="0" locked="0" layoutInCell="1" allowOverlap="1" wp14:anchorId="260CD624" wp14:editId="658F440C">
                <wp:simplePos x="0" y="0"/>
                <wp:positionH relativeFrom="column">
                  <wp:posOffset>-228600</wp:posOffset>
                </wp:positionH>
                <wp:positionV relativeFrom="paragraph">
                  <wp:posOffset>1547495</wp:posOffset>
                </wp:positionV>
                <wp:extent cx="3771900" cy="1539240"/>
                <wp:effectExtent l="50800" t="50800" r="63500" b="60960"/>
                <wp:wrapSquare wrapText="bothSides"/>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71900" cy="1539240"/>
                        </a:xfrm>
                        <a:prstGeom prst="rect">
                          <a:avLst/>
                        </a:prstGeom>
                        <a:noFill/>
                        <a:ln w="38100" cmpd="sng">
                          <a:solidFill>
                            <a:schemeClr val="accent5">
                              <a:lumMod val="75000"/>
                            </a:schemeClr>
                          </a:solidFill>
                        </a:ln>
                      </pic:spPr>
                    </pic:pic>
                  </a:graphicData>
                </a:graphic>
                <wp14:sizeRelH relativeFrom="page">
                  <wp14:pctWidth>0</wp14:pctWidth>
                </wp14:sizeRelH>
                <wp14:sizeRelV relativeFrom="page">
                  <wp14:pctHeight>0</wp14:pctHeight>
                </wp14:sizeRelV>
              </wp:anchor>
            </w:drawing>
          </w:r>
          <w:r w:rsidR="00A73859" w:rsidRPr="00831B47">
            <w:rPr>
              <w:sz w:val="22"/>
              <w:lang w:val="nl-NL"/>
            </w:rPr>
            <w:t xml:space="preserve">Van de particulieren is 97,7% actief op </w:t>
          </w:r>
          <w:proofErr w:type="spellStart"/>
          <w:r w:rsidR="00A73859" w:rsidRPr="00831B47">
            <w:rPr>
              <w:sz w:val="22"/>
              <w:lang w:val="nl-NL"/>
            </w:rPr>
            <w:t>social</w:t>
          </w:r>
          <w:proofErr w:type="spellEnd"/>
          <w:r w:rsidR="00A73859" w:rsidRPr="00831B47">
            <w:rPr>
              <w:sz w:val="22"/>
              <w:lang w:val="nl-NL"/>
            </w:rPr>
            <w:t xml:space="preserve"> media. De respondenten zijn voornamelijk acti</w:t>
          </w:r>
          <w:r w:rsidR="004946DB" w:rsidRPr="00831B47">
            <w:rPr>
              <w:sz w:val="22"/>
              <w:lang w:val="nl-NL"/>
            </w:rPr>
            <w:t xml:space="preserve">ef op Facebook (98,4%), ook op Instagram (78%) en op </w:t>
          </w:r>
          <w:proofErr w:type="spellStart"/>
          <w:r w:rsidR="004946DB" w:rsidRPr="00831B47">
            <w:rPr>
              <w:sz w:val="22"/>
              <w:lang w:val="nl-NL"/>
            </w:rPr>
            <w:t>S</w:t>
          </w:r>
          <w:r w:rsidR="00A73859" w:rsidRPr="00831B47">
            <w:rPr>
              <w:sz w:val="22"/>
              <w:lang w:val="nl-NL"/>
            </w:rPr>
            <w:t>napchat</w:t>
          </w:r>
          <w:proofErr w:type="spellEnd"/>
          <w:r w:rsidR="00A73859" w:rsidRPr="00831B47">
            <w:rPr>
              <w:sz w:val="22"/>
              <w:lang w:val="nl-NL"/>
            </w:rPr>
            <w:t xml:space="preserve"> (67,7%). </w:t>
          </w:r>
          <w:r w:rsidR="00BC1ECE" w:rsidRPr="00831B47">
            <w:rPr>
              <w:sz w:val="22"/>
              <w:lang w:val="nl-NL"/>
            </w:rPr>
            <w:t xml:space="preserve">Het </w:t>
          </w:r>
          <w:proofErr w:type="spellStart"/>
          <w:r w:rsidR="00BC1ECE" w:rsidRPr="00831B47">
            <w:rPr>
              <w:sz w:val="22"/>
              <w:lang w:val="nl-NL"/>
            </w:rPr>
            <w:t>social</w:t>
          </w:r>
          <w:proofErr w:type="spellEnd"/>
          <w:r w:rsidR="00BC1ECE" w:rsidRPr="00831B47">
            <w:rPr>
              <w:sz w:val="22"/>
              <w:lang w:val="nl-NL"/>
            </w:rPr>
            <w:t xml:space="preserve"> media gebru</w:t>
          </w:r>
          <w:r w:rsidR="00C6331C" w:rsidRPr="00831B47">
            <w:rPr>
              <w:sz w:val="22"/>
              <w:lang w:val="nl-NL"/>
            </w:rPr>
            <w:t xml:space="preserve">ik van bedrijven is ook actief. Hiervan is 95% actief op </w:t>
          </w:r>
          <w:proofErr w:type="spellStart"/>
          <w:r w:rsidR="00C6331C" w:rsidRPr="00831B47">
            <w:rPr>
              <w:sz w:val="22"/>
              <w:lang w:val="nl-NL"/>
            </w:rPr>
            <w:t>social</w:t>
          </w:r>
          <w:proofErr w:type="spellEnd"/>
          <w:r w:rsidR="00C6331C" w:rsidRPr="00831B47">
            <w:rPr>
              <w:sz w:val="22"/>
              <w:lang w:val="nl-NL"/>
            </w:rPr>
            <w:t xml:space="preserve"> media, wat neerkomt op 19 van de 20 respondenten. De verdeling van bedrijven ligt anders dan bij de respondenten, wel is Facebook met 89,5% ook het meest gebruikte medium, daarna komt </w:t>
          </w:r>
          <w:proofErr w:type="spellStart"/>
          <w:r w:rsidR="004946DB" w:rsidRPr="00831B47">
            <w:rPr>
              <w:sz w:val="22"/>
              <w:lang w:val="nl-NL"/>
            </w:rPr>
            <w:t>LinkedIn</w:t>
          </w:r>
          <w:proofErr w:type="spellEnd"/>
          <w:r w:rsidR="004946DB" w:rsidRPr="00831B47">
            <w:rPr>
              <w:sz w:val="22"/>
              <w:lang w:val="nl-NL"/>
            </w:rPr>
            <w:t xml:space="preserve"> met 68,4%. Instagram, </w:t>
          </w:r>
          <w:proofErr w:type="spellStart"/>
          <w:r w:rsidR="004946DB" w:rsidRPr="00831B47">
            <w:rPr>
              <w:sz w:val="22"/>
              <w:lang w:val="nl-NL"/>
            </w:rPr>
            <w:t>Twitter</w:t>
          </w:r>
          <w:proofErr w:type="spellEnd"/>
          <w:r w:rsidR="004946DB" w:rsidRPr="00831B47">
            <w:rPr>
              <w:sz w:val="22"/>
              <w:lang w:val="nl-NL"/>
            </w:rPr>
            <w:t xml:space="preserve"> en </w:t>
          </w:r>
          <w:proofErr w:type="spellStart"/>
          <w:r w:rsidR="004946DB" w:rsidRPr="00831B47">
            <w:rPr>
              <w:sz w:val="22"/>
              <w:lang w:val="nl-NL"/>
            </w:rPr>
            <w:t>S</w:t>
          </w:r>
          <w:r w:rsidR="00C6331C" w:rsidRPr="00831B47">
            <w:rPr>
              <w:sz w:val="22"/>
              <w:lang w:val="nl-NL"/>
            </w:rPr>
            <w:t>napchat</w:t>
          </w:r>
          <w:proofErr w:type="spellEnd"/>
          <w:r w:rsidR="00C6331C" w:rsidRPr="00831B47">
            <w:rPr>
              <w:sz w:val="22"/>
              <w:lang w:val="nl-NL"/>
            </w:rPr>
            <w:t xml:space="preserve"> worden minder gebruikt door bedrijven. </w:t>
          </w:r>
        </w:p>
        <w:p w14:paraId="156A1AD1" w14:textId="2713BBBB" w:rsidR="00C6331C" w:rsidRPr="00831B47" w:rsidRDefault="00C6331C" w:rsidP="00A73859">
          <w:pPr>
            <w:rPr>
              <w:sz w:val="22"/>
              <w:lang w:val="nl-NL"/>
            </w:rPr>
          </w:pPr>
        </w:p>
        <w:p w14:paraId="229380C5" w14:textId="77777777" w:rsidR="00C6331C" w:rsidRPr="00831B47" w:rsidRDefault="00C6331C" w:rsidP="00A73859">
          <w:pPr>
            <w:rPr>
              <w:sz w:val="22"/>
              <w:lang w:val="nl-NL"/>
            </w:rPr>
          </w:pPr>
        </w:p>
        <w:p w14:paraId="2B0261CC" w14:textId="77777777" w:rsidR="00C6331C" w:rsidRPr="00831B47" w:rsidRDefault="00C6331C" w:rsidP="00A73859">
          <w:pPr>
            <w:rPr>
              <w:sz w:val="22"/>
              <w:lang w:val="nl-NL"/>
            </w:rPr>
          </w:pPr>
        </w:p>
        <w:p w14:paraId="156E8DFA" w14:textId="3B15CCAD" w:rsidR="00C6331C" w:rsidRPr="00831B47" w:rsidRDefault="00721CD5" w:rsidP="00A73859">
          <w:pPr>
            <w:rPr>
              <w:sz w:val="22"/>
              <w:lang w:val="nl-NL"/>
            </w:rPr>
          </w:pPr>
          <w:r w:rsidRPr="00831B47">
            <w:rPr>
              <w:noProof/>
              <w:sz w:val="22"/>
            </w:rPr>
            <w:drawing>
              <wp:anchor distT="0" distB="0" distL="114300" distR="114300" simplePos="0" relativeHeight="251679744" behindDoc="0" locked="0" layoutInCell="1" allowOverlap="1" wp14:anchorId="090FCD27" wp14:editId="5DBAA5AB">
                <wp:simplePos x="0" y="0"/>
                <wp:positionH relativeFrom="column">
                  <wp:posOffset>-635000</wp:posOffset>
                </wp:positionH>
                <wp:positionV relativeFrom="paragraph">
                  <wp:posOffset>572135</wp:posOffset>
                </wp:positionV>
                <wp:extent cx="3657600" cy="1490980"/>
                <wp:effectExtent l="50800" t="50800" r="50800" b="58420"/>
                <wp:wrapSquare wrapText="bothSides"/>
                <wp:docPr id="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7600" cy="1490980"/>
                        </a:xfrm>
                        <a:prstGeom prst="rect">
                          <a:avLst/>
                        </a:prstGeom>
                        <a:noFill/>
                        <a:ln w="38100" cmpd="sng">
                          <a:solidFill>
                            <a:schemeClr val="accent1">
                              <a:lumMod val="75000"/>
                            </a:schemeClr>
                          </a:solidFill>
                        </a:ln>
                      </pic:spPr>
                    </pic:pic>
                  </a:graphicData>
                </a:graphic>
                <wp14:sizeRelH relativeFrom="page">
                  <wp14:pctWidth>0</wp14:pctWidth>
                </wp14:sizeRelH>
                <wp14:sizeRelV relativeFrom="page">
                  <wp14:pctHeight>0</wp14:pctHeight>
                </wp14:sizeRelV>
              </wp:anchor>
            </w:drawing>
          </w:r>
        </w:p>
        <w:p w14:paraId="41871936" w14:textId="77777777" w:rsidR="00721CD5" w:rsidRPr="00831B47" w:rsidRDefault="00721CD5" w:rsidP="00A73859">
          <w:pPr>
            <w:rPr>
              <w:sz w:val="22"/>
              <w:lang w:val="nl-NL"/>
            </w:rPr>
          </w:pPr>
        </w:p>
        <w:p w14:paraId="76DEF452" w14:textId="77777777" w:rsidR="00721CD5" w:rsidRPr="00831B47" w:rsidRDefault="00721CD5" w:rsidP="00A73859">
          <w:pPr>
            <w:rPr>
              <w:sz w:val="22"/>
              <w:lang w:val="nl-NL"/>
            </w:rPr>
          </w:pPr>
        </w:p>
        <w:p w14:paraId="624FE779" w14:textId="77777777" w:rsidR="00721CD5" w:rsidRPr="00831B47" w:rsidRDefault="00721CD5" w:rsidP="00A73859">
          <w:pPr>
            <w:rPr>
              <w:sz w:val="22"/>
              <w:lang w:val="nl-NL"/>
            </w:rPr>
          </w:pPr>
        </w:p>
        <w:p w14:paraId="25160FEC" w14:textId="77777777" w:rsidR="00721CD5" w:rsidRPr="00831B47" w:rsidRDefault="00721CD5" w:rsidP="00A73859">
          <w:pPr>
            <w:rPr>
              <w:sz w:val="22"/>
              <w:lang w:val="nl-NL"/>
            </w:rPr>
          </w:pPr>
        </w:p>
        <w:p w14:paraId="11D49889" w14:textId="77777777" w:rsidR="00721CD5" w:rsidRPr="00831B47" w:rsidRDefault="00721CD5" w:rsidP="00A73859">
          <w:pPr>
            <w:rPr>
              <w:sz w:val="22"/>
              <w:lang w:val="nl-NL"/>
            </w:rPr>
          </w:pPr>
        </w:p>
        <w:p w14:paraId="5C7276B9" w14:textId="77777777" w:rsidR="006B31D2" w:rsidRDefault="006B31D2" w:rsidP="00A73859">
          <w:pPr>
            <w:rPr>
              <w:sz w:val="22"/>
              <w:lang w:val="nl-NL"/>
            </w:rPr>
          </w:pPr>
        </w:p>
        <w:p w14:paraId="14F64981" w14:textId="77777777" w:rsidR="006B31D2" w:rsidRDefault="006B31D2" w:rsidP="00A73859">
          <w:pPr>
            <w:rPr>
              <w:sz w:val="22"/>
              <w:lang w:val="nl-NL"/>
            </w:rPr>
          </w:pPr>
        </w:p>
        <w:p w14:paraId="4E581475" w14:textId="6FEAF592" w:rsidR="00A73859" w:rsidRPr="00831B47" w:rsidRDefault="00A73859" w:rsidP="00A73859">
          <w:pPr>
            <w:rPr>
              <w:sz w:val="22"/>
              <w:lang w:val="nl-NL"/>
            </w:rPr>
          </w:pPr>
          <w:r w:rsidRPr="00831B47">
            <w:rPr>
              <w:sz w:val="22"/>
              <w:lang w:val="nl-NL"/>
            </w:rPr>
            <w:t xml:space="preserve">Het grootste gedeelte (98,4%) ziet foto’s het liefst op </w:t>
          </w:r>
          <w:proofErr w:type="spellStart"/>
          <w:r w:rsidRPr="00831B47">
            <w:rPr>
              <w:sz w:val="22"/>
              <w:lang w:val="nl-NL"/>
            </w:rPr>
            <w:t>social</w:t>
          </w:r>
          <w:proofErr w:type="spellEnd"/>
          <w:r w:rsidRPr="00831B47">
            <w:rPr>
              <w:sz w:val="22"/>
              <w:lang w:val="nl-NL"/>
            </w:rPr>
            <w:t xml:space="preserve"> media, daarna filmmateriaal (31,5%) en daarna tekst (25,2%). 92% geeft aan dat deze bedrijf</w:t>
          </w:r>
          <w:r w:rsidR="00C6331C" w:rsidRPr="00831B47">
            <w:rPr>
              <w:sz w:val="22"/>
              <w:lang w:val="nl-NL"/>
            </w:rPr>
            <w:t xml:space="preserve">spagina’s volgt op </w:t>
          </w:r>
          <w:proofErr w:type="spellStart"/>
          <w:r w:rsidR="00C6331C" w:rsidRPr="00831B47">
            <w:rPr>
              <w:sz w:val="22"/>
              <w:lang w:val="nl-NL"/>
            </w:rPr>
            <w:t>social</w:t>
          </w:r>
          <w:proofErr w:type="spellEnd"/>
          <w:r w:rsidR="00C6331C" w:rsidRPr="00831B47">
            <w:rPr>
              <w:sz w:val="22"/>
              <w:lang w:val="nl-NL"/>
            </w:rPr>
            <w:t xml:space="preserve"> media</w:t>
          </w:r>
          <w:r w:rsidRPr="00831B47">
            <w:rPr>
              <w:sz w:val="22"/>
              <w:lang w:val="nl-NL"/>
            </w:rPr>
            <w:t>.</w:t>
          </w:r>
          <w:r w:rsidR="00C6331C" w:rsidRPr="00831B47">
            <w:rPr>
              <w:sz w:val="22"/>
              <w:lang w:val="nl-NL"/>
            </w:rPr>
            <w:t xml:space="preserve"> </w:t>
          </w:r>
          <w:r w:rsidRPr="00831B47">
            <w:rPr>
              <w:sz w:val="22"/>
              <w:lang w:val="nl-NL"/>
            </w:rPr>
            <w:t xml:space="preserve">60% van de particuliere respondenten volgt de </w:t>
          </w:r>
          <w:proofErr w:type="spellStart"/>
          <w:r w:rsidRPr="00831B47">
            <w:rPr>
              <w:sz w:val="22"/>
              <w:lang w:val="nl-NL"/>
            </w:rPr>
            <w:t>Facebookpagina</w:t>
          </w:r>
          <w:proofErr w:type="spellEnd"/>
          <w:r w:rsidRPr="00831B47">
            <w:rPr>
              <w:sz w:val="22"/>
              <w:lang w:val="nl-NL"/>
            </w:rPr>
            <w:t xml:space="preserve"> van Loods Tien, de andere 40% niet. </w:t>
          </w:r>
          <w:r w:rsidR="00C6331C" w:rsidRPr="00831B47">
            <w:rPr>
              <w:sz w:val="22"/>
              <w:lang w:val="nl-NL"/>
            </w:rPr>
            <w:t xml:space="preserve">17 van de 20 bedrijven beschikken ook over een </w:t>
          </w:r>
          <w:proofErr w:type="spellStart"/>
          <w:r w:rsidR="00C6331C" w:rsidRPr="00831B47">
            <w:rPr>
              <w:sz w:val="22"/>
              <w:lang w:val="nl-NL"/>
            </w:rPr>
            <w:t>social</w:t>
          </w:r>
          <w:proofErr w:type="spellEnd"/>
          <w:r w:rsidR="00C6331C" w:rsidRPr="00831B47">
            <w:rPr>
              <w:sz w:val="22"/>
              <w:lang w:val="nl-NL"/>
            </w:rPr>
            <w:t xml:space="preserve"> media pagina van het bedrijf en 15 personen geven aan bedrijfspagina’s te volgen op </w:t>
          </w:r>
          <w:proofErr w:type="spellStart"/>
          <w:r w:rsidR="00C6331C" w:rsidRPr="00831B47">
            <w:rPr>
              <w:sz w:val="22"/>
              <w:lang w:val="nl-NL"/>
            </w:rPr>
            <w:t>social</w:t>
          </w:r>
          <w:proofErr w:type="spellEnd"/>
          <w:r w:rsidR="00C6331C" w:rsidRPr="00831B47">
            <w:rPr>
              <w:sz w:val="22"/>
              <w:lang w:val="nl-NL"/>
            </w:rPr>
            <w:t xml:space="preserve"> media, maar er zijn maar twee respondenten die de pagina van Loods Tien volgen.  </w:t>
          </w:r>
        </w:p>
        <w:p w14:paraId="08C4D6C2" w14:textId="0032DEF5" w:rsidR="00BC1ECE" w:rsidRPr="00831B47" w:rsidRDefault="00BC1ECE" w:rsidP="00A73859">
          <w:pPr>
            <w:rPr>
              <w:sz w:val="22"/>
              <w:lang w:val="nl-NL"/>
            </w:rPr>
          </w:pPr>
          <w:r w:rsidRPr="00831B47">
            <w:rPr>
              <w:sz w:val="22"/>
              <w:lang w:val="nl-NL"/>
            </w:rPr>
            <w:t xml:space="preserve">    </w:t>
          </w:r>
        </w:p>
        <w:p w14:paraId="2C6C2D29" w14:textId="2037187B" w:rsidR="00A73859" w:rsidRPr="00831B47" w:rsidRDefault="00A73859" w:rsidP="004F4C85">
          <w:pPr>
            <w:pStyle w:val="Heading4"/>
            <w:rPr>
              <w:sz w:val="22"/>
              <w:lang w:val="nl-NL"/>
            </w:rPr>
          </w:pPr>
        </w:p>
        <w:p w14:paraId="4D0D4F91" w14:textId="6D61D76B" w:rsidR="00A73859" w:rsidRPr="00831B47" w:rsidRDefault="00A73859" w:rsidP="004F4C85">
          <w:pPr>
            <w:pStyle w:val="Heading4"/>
            <w:rPr>
              <w:sz w:val="22"/>
              <w:lang w:val="nl-NL"/>
            </w:rPr>
          </w:pPr>
        </w:p>
        <w:p w14:paraId="12B24711" w14:textId="406D3B2A" w:rsidR="00A73859" w:rsidRPr="00831B47" w:rsidRDefault="00A73859" w:rsidP="004F4C85">
          <w:pPr>
            <w:pStyle w:val="Heading4"/>
            <w:rPr>
              <w:sz w:val="22"/>
              <w:lang w:val="nl-NL"/>
            </w:rPr>
          </w:pPr>
        </w:p>
        <w:p w14:paraId="2784433C" w14:textId="77777777" w:rsidR="006F2FCB" w:rsidRPr="00831B47" w:rsidRDefault="006F2FCB" w:rsidP="006F2FCB">
          <w:pPr>
            <w:rPr>
              <w:sz w:val="22"/>
              <w:lang w:val="nl-NL"/>
            </w:rPr>
          </w:pPr>
        </w:p>
        <w:p w14:paraId="653473BD" w14:textId="77777777" w:rsidR="006F2FCB" w:rsidRPr="00831B47" w:rsidRDefault="006F2FCB" w:rsidP="00234BB0">
          <w:pPr>
            <w:pStyle w:val="Heading3"/>
            <w:numPr>
              <w:ilvl w:val="1"/>
              <w:numId w:val="11"/>
            </w:numPr>
            <w:rPr>
              <w:sz w:val="22"/>
              <w:lang w:val="nl-NL"/>
            </w:rPr>
          </w:pPr>
          <w:bookmarkStart w:id="21" w:name="_Toc358487833"/>
          <w:r w:rsidRPr="00831B47">
            <w:rPr>
              <w:sz w:val="22"/>
              <w:lang w:val="nl-NL"/>
            </w:rPr>
            <w:t>Positionering</w:t>
          </w:r>
          <w:bookmarkEnd w:id="21"/>
        </w:p>
        <w:p w14:paraId="411A3035" w14:textId="571D725E" w:rsidR="00AE18E9" w:rsidRPr="00831B47" w:rsidRDefault="006F2FCB" w:rsidP="006F2FCB">
          <w:pPr>
            <w:pStyle w:val="Quote"/>
            <w:rPr>
              <w:sz w:val="22"/>
              <w:lang w:val="nl-NL"/>
            </w:rPr>
          </w:pPr>
          <w:r w:rsidRPr="00831B47">
            <w:rPr>
              <w:sz w:val="22"/>
              <w:lang w:val="nl-NL"/>
            </w:rPr>
            <w:t>“</w:t>
          </w:r>
          <w:r w:rsidR="009A691C" w:rsidRPr="00831B47">
            <w:rPr>
              <w:sz w:val="22"/>
              <w:lang w:val="nl-NL"/>
            </w:rPr>
            <w:t>Hoe kan het B</w:t>
          </w:r>
          <w:r w:rsidR="00AE18E9" w:rsidRPr="00831B47">
            <w:rPr>
              <w:sz w:val="22"/>
              <w:lang w:val="nl-NL"/>
            </w:rPr>
            <w:t>oothuis gepositioneerd worden?</w:t>
          </w:r>
          <w:r w:rsidRPr="00831B47">
            <w:rPr>
              <w:sz w:val="22"/>
              <w:lang w:val="nl-NL"/>
            </w:rPr>
            <w:t>”</w:t>
          </w:r>
          <w:r w:rsidR="00AE18E9" w:rsidRPr="00831B47">
            <w:rPr>
              <w:sz w:val="22"/>
              <w:lang w:val="nl-NL"/>
            </w:rPr>
            <w:t xml:space="preserve"> </w:t>
          </w:r>
        </w:p>
        <w:p w14:paraId="162DCAB3" w14:textId="77777777" w:rsidR="00C6331C" w:rsidRPr="00831B47" w:rsidRDefault="00C6331C" w:rsidP="00C6331C">
          <w:pPr>
            <w:rPr>
              <w:sz w:val="22"/>
              <w:lang w:val="nl-NL"/>
            </w:rPr>
          </w:pPr>
        </w:p>
        <w:p w14:paraId="7BF13D2A" w14:textId="20DEF3A6" w:rsidR="00B8446C" w:rsidRPr="00831B47" w:rsidRDefault="00C6331C" w:rsidP="00B8446C">
          <w:pPr>
            <w:rPr>
              <w:sz w:val="22"/>
              <w:lang w:val="nl-NL"/>
            </w:rPr>
          </w:pPr>
          <w:r w:rsidRPr="00831B47">
            <w:rPr>
              <w:sz w:val="22"/>
              <w:lang w:val="nl-NL"/>
            </w:rPr>
            <w:t xml:space="preserve">Uit beide enquêtes is gebleken dat </w:t>
          </w:r>
          <w:r w:rsidR="00837D7F" w:rsidRPr="00831B47">
            <w:rPr>
              <w:sz w:val="22"/>
              <w:lang w:val="nl-NL"/>
            </w:rPr>
            <w:t>de respondenten Loods Tien voornamelijk kennen via vrienden of kennissen. Bi</w:t>
          </w:r>
          <w:r w:rsidR="00FA57EA" w:rsidRPr="00831B47">
            <w:rPr>
              <w:sz w:val="22"/>
              <w:lang w:val="nl-NL"/>
            </w:rPr>
            <w:t xml:space="preserve">j bedrijven is dit aantal 68,8%, het andere percentage is gedeeld met ‘ik ben er toevallig terecht gekomen’ en ‘overig’. Bij particulieren is dit een soortgelijke vergelijking, hierbij is 75% bekend met Loods Tien via vrienden of kennissen en andere deel is ook verdeeld onder ‘ik ben er toevallig terecht gekomen’ en ‘overig’. </w:t>
          </w:r>
          <w:r w:rsidR="00721CD5" w:rsidRPr="00831B47">
            <w:rPr>
              <w:sz w:val="22"/>
              <w:lang w:val="nl-NL"/>
            </w:rPr>
            <w:t>Er zijn</w:t>
          </w:r>
          <w:r w:rsidR="00FA57EA" w:rsidRPr="00831B47">
            <w:rPr>
              <w:sz w:val="22"/>
              <w:lang w:val="nl-NL"/>
            </w:rPr>
            <w:t xml:space="preserve"> 3 particulieren bekend met het bedrijf via </w:t>
          </w:r>
          <w:proofErr w:type="spellStart"/>
          <w:r w:rsidR="00FA57EA" w:rsidRPr="00831B47">
            <w:rPr>
              <w:sz w:val="22"/>
              <w:lang w:val="nl-NL"/>
            </w:rPr>
            <w:t>soci</w:t>
          </w:r>
          <w:r w:rsidR="00721CD5" w:rsidRPr="00831B47">
            <w:rPr>
              <w:sz w:val="22"/>
              <w:lang w:val="nl-NL"/>
            </w:rPr>
            <w:t>al</w:t>
          </w:r>
          <w:proofErr w:type="spellEnd"/>
          <w:r w:rsidR="00721CD5" w:rsidRPr="00831B47">
            <w:rPr>
              <w:sz w:val="22"/>
              <w:lang w:val="nl-NL"/>
            </w:rPr>
            <w:t xml:space="preserve"> media en van de bedrijven zijn geen respondenten bekend met het bedrijf via </w:t>
          </w:r>
          <w:proofErr w:type="spellStart"/>
          <w:r w:rsidR="00721CD5" w:rsidRPr="00831B47">
            <w:rPr>
              <w:sz w:val="22"/>
              <w:lang w:val="nl-NL"/>
            </w:rPr>
            <w:t>social</w:t>
          </w:r>
          <w:proofErr w:type="spellEnd"/>
          <w:r w:rsidR="00721CD5" w:rsidRPr="00831B47">
            <w:rPr>
              <w:sz w:val="22"/>
              <w:lang w:val="nl-NL"/>
            </w:rPr>
            <w:t xml:space="preserve"> media</w:t>
          </w:r>
          <w:r w:rsidR="00FA57EA" w:rsidRPr="00831B47">
            <w:rPr>
              <w:sz w:val="22"/>
              <w:lang w:val="nl-NL"/>
            </w:rPr>
            <w:t xml:space="preserve">. </w:t>
          </w:r>
        </w:p>
        <w:p w14:paraId="70C4798D" w14:textId="085DC467" w:rsidR="00B8446C" w:rsidRPr="00831B47" w:rsidRDefault="00B8446C" w:rsidP="00B8446C">
          <w:pPr>
            <w:pStyle w:val="Heading4"/>
            <w:rPr>
              <w:sz w:val="22"/>
              <w:lang w:val="nl-NL"/>
            </w:rPr>
          </w:pPr>
          <w:r w:rsidRPr="00831B47">
            <w:rPr>
              <w:sz w:val="22"/>
              <w:lang w:val="nl-NL"/>
            </w:rPr>
            <w:t xml:space="preserve">Concurrentie analyse </w:t>
          </w:r>
        </w:p>
        <w:p w14:paraId="3F9F25FF" w14:textId="16DCEBF5" w:rsidR="00B8446C" w:rsidRPr="00831B47" w:rsidRDefault="00B8446C" w:rsidP="00B8446C">
          <w:pPr>
            <w:rPr>
              <w:sz w:val="22"/>
              <w:lang w:val="nl-NL"/>
            </w:rPr>
          </w:pPr>
          <w:r w:rsidRPr="00831B47">
            <w:rPr>
              <w:sz w:val="22"/>
              <w:lang w:val="nl-NL"/>
            </w:rPr>
            <w:t xml:space="preserve">Door middel van enquêtes zijn er concurrenten van het Boothuis in kaart gebracht. Er zijn verschillende locaties benoemd waar de respondenten eerder privé evenementen hebben georganiseerd. Ook is er in kaart gebracht wat de respondenten belangrijk vinden in een locatie. </w:t>
          </w:r>
          <w:r w:rsidR="00522F33" w:rsidRPr="00831B47">
            <w:rPr>
              <w:noProof/>
              <w:sz w:val="22"/>
            </w:rPr>
            <w:drawing>
              <wp:inline distT="0" distB="0" distL="0" distR="0" wp14:anchorId="3454DF6F" wp14:editId="20CC89F2">
                <wp:extent cx="6855431" cy="5179060"/>
                <wp:effectExtent l="0" t="0" r="28575" b="2794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DC03A2B" w14:textId="77777777" w:rsidR="00FA57EA" w:rsidRPr="00831B47" w:rsidRDefault="00FA57EA" w:rsidP="00B8446C">
          <w:pPr>
            <w:rPr>
              <w:sz w:val="22"/>
              <w:lang w:val="nl-NL"/>
            </w:rPr>
          </w:pPr>
        </w:p>
        <w:p w14:paraId="2658A72D" w14:textId="13B302EC" w:rsidR="00FA57EA" w:rsidRPr="00831B47" w:rsidRDefault="00FA57EA" w:rsidP="00B8446C">
          <w:pPr>
            <w:rPr>
              <w:sz w:val="22"/>
              <w:lang w:val="nl-NL"/>
            </w:rPr>
          </w:pPr>
        </w:p>
        <w:p w14:paraId="66C6F891" w14:textId="21BDC3B1" w:rsidR="002C4DE0" w:rsidRPr="00831B47" w:rsidRDefault="00721CD5" w:rsidP="006C1718">
          <w:pPr>
            <w:rPr>
              <w:sz w:val="22"/>
              <w:lang w:val="nl-NL"/>
            </w:rPr>
          </w:pPr>
          <w:r w:rsidRPr="00831B47">
            <w:rPr>
              <w:sz w:val="22"/>
              <w:lang w:val="nl-NL"/>
            </w:rPr>
            <w:t>Er is aangegeven hoe de</w:t>
          </w:r>
          <w:r w:rsidR="00522F33" w:rsidRPr="00831B47">
            <w:rPr>
              <w:sz w:val="22"/>
              <w:lang w:val="nl-NL"/>
            </w:rPr>
            <w:t xml:space="preserve"> ervaring </w:t>
          </w:r>
          <w:r w:rsidRPr="00831B47">
            <w:rPr>
              <w:sz w:val="22"/>
              <w:lang w:val="nl-NL"/>
            </w:rPr>
            <w:t xml:space="preserve">was </w:t>
          </w:r>
          <w:r w:rsidR="00522F33" w:rsidRPr="00831B47">
            <w:rPr>
              <w:sz w:val="22"/>
              <w:lang w:val="nl-NL"/>
            </w:rPr>
            <w:t>van de re</w:t>
          </w:r>
          <w:r w:rsidR="0050242E" w:rsidRPr="00831B47">
            <w:rPr>
              <w:sz w:val="22"/>
              <w:lang w:val="nl-NL"/>
            </w:rPr>
            <w:t xml:space="preserve">spondenten </w:t>
          </w:r>
          <w:r w:rsidRPr="00831B47">
            <w:rPr>
              <w:sz w:val="22"/>
              <w:lang w:val="nl-NL"/>
            </w:rPr>
            <w:t>bij de</w:t>
          </w:r>
          <w:r w:rsidR="0050242E" w:rsidRPr="00831B47">
            <w:rPr>
              <w:sz w:val="22"/>
              <w:lang w:val="nl-NL"/>
            </w:rPr>
            <w:t xml:space="preserve"> vorige locaties op het gebied van prijs/kwaliteitsverhouding, voorzieningen, service, locatie, prijs en eten. Deze ervaringen waren voornamelijk omschreven als ‘goed’ bij zowel de bedrijven als de particulieren. Door te vragen naar andere aspecten waar de respondenten wel of niet tevreden over waren werd aangegeven dat </w:t>
          </w:r>
          <w:r w:rsidR="00E84379" w:rsidRPr="00831B47">
            <w:rPr>
              <w:sz w:val="22"/>
              <w:lang w:val="nl-NL"/>
            </w:rPr>
            <w:t xml:space="preserve">zowel de bedrijven als de particulieren soms </w:t>
          </w:r>
          <w:r w:rsidR="0050242E" w:rsidRPr="00831B47">
            <w:rPr>
              <w:sz w:val="22"/>
              <w:lang w:val="nl-NL"/>
            </w:rPr>
            <w:t>niet tevreden waren over sfeer, de bereikbaarheid of de akoestiek. Deze waren</w:t>
          </w:r>
          <w:r w:rsidR="00E84379" w:rsidRPr="00831B47">
            <w:rPr>
              <w:sz w:val="22"/>
              <w:lang w:val="nl-NL"/>
            </w:rPr>
            <w:t xml:space="preserve"> </w:t>
          </w:r>
          <w:r w:rsidRPr="00831B47">
            <w:rPr>
              <w:sz w:val="22"/>
              <w:lang w:val="nl-NL"/>
            </w:rPr>
            <w:t>met name</w:t>
          </w:r>
          <w:r w:rsidR="0050242E" w:rsidRPr="00831B47">
            <w:rPr>
              <w:sz w:val="22"/>
              <w:lang w:val="nl-NL"/>
            </w:rPr>
            <w:t xml:space="preserve"> wel tevreden over het vriendelijke personeel, de communicatie voorafgaand aan het event en de locatie. </w:t>
          </w:r>
        </w:p>
        <w:p w14:paraId="75164615" w14:textId="77777777" w:rsidR="006C1718" w:rsidRPr="00831B47" w:rsidRDefault="006C1718" w:rsidP="006C1718">
          <w:pPr>
            <w:rPr>
              <w:sz w:val="22"/>
              <w:lang w:val="nl-NL"/>
            </w:rPr>
          </w:pPr>
        </w:p>
        <w:p w14:paraId="49F6EEDD" w14:textId="3F661F87" w:rsidR="006C1718" w:rsidRPr="00831B47" w:rsidRDefault="006C1718" w:rsidP="006C1718">
          <w:pPr>
            <w:rPr>
              <w:sz w:val="22"/>
              <w:lang w:val="nl-NL"/>
            </w:rPr>
          </w:pPr>
          <w:r w:rsidRPr="00831B47">
            <w:rPr>
              <w:sz w:val="22"/>
              <w:lang w:val="nl-NL"/>
            </w:rPr>
            <w:t xml:space="preserve">Om te kijken hoe het Boothuis </w:t>
          </w:r>
          <w:r w:rsidR="00721CD5" w:rsidRPr="00831B47">
            <w:rPr>
              <w:sz w:val="22"/>
              <w:lang w:val="nl-NL"/>
            </w:rPr>
            <w:t xml:space="preserve">gepositioneerd is er gekeken </w:t>
          </w:r>
          <w:r w:rsidRPr="00831B47">
            <w:rPr>
              <w:sz w:val="22"/>
              <w:lang w:val="nl-NL"/>
            </w:rPr>
            <w:t>naar wat de respondenten belang</w:t>
          </w:r>
          <w:r w:rsidR="004946DB" w:rsidRPr="00831B47">
            <w:rPr>
              <w:sz w:val="22"/>
              <w:lang w:val="nl-NL"/>
            </w:rPr>
            <w:t>rijk vinden bij een evenementen</w:t>
          </w:r>
          <w:r w:rsidRPr="00831B47">
            <w:rPr>
              <w:sz w:val="22"/>
              <w:lang w:val="nl-NL"/>
            </w:rPr>
            <w:t xml:space="preserve">locatie. Bij de bedrijven kwam er uit dat zij de bereikbaarheid met de auto, de parkeervoorziening, de prijs/kwaliteitsverhouding, de kwaliteit van het eten, de </w:t>
          </w:r>
          <w:r w:rsidR="004946DB" w:rsidRPr="00831B47">
            <w:rPr>
              <w:sz w:val="22"/>
              <w:lang w:val="nl-NL"/>
            </w:rPr>
            <w:t>Wi-Fi</w:t>
          </w:r>
          <w:r w:rsidRPr="00831B47">
            <w:rPr>
              <w:sz w:val="22"/>
              <w:lang w:val="nl-NL"/>
            </w:rPr>
            <w:t xml:space="preserve">, </w:t>
          </w:r>
          <w:r w:rsidR="00526489" w:rsidRPr="00831B47">
            <w:rPr>
              <w:sz w:val="22"/>
              <w:lang w:val="nl-NL"/>
            </w:rPr>
            <w:t>geluidsinstallaties</w:t>
          </w:r>
          <w:r w:rsidRPr="00831B47">
            <w:rPr>
              <w:sz w:val="22"/>
              <w:lang w:val="nl-NL"/>
            </w:rPr>
            <w:t xml:space="preserve"> en de aanwezigheid van een beamer met scherm </w:t>
          </w:r>
          <w:r w:rsidR="00526489" w:rsidRPr="00831B47">
            <w:rPr>
              <w:sz w:val="22"/>
              <w:lang w:val="nl-NL"/>
            </w:rPr>
            <w:t xml:space="preserve">belangrijk tot </w:t>
          </w:r>
          <w:r w:rsidRPr="00831B47">
            <w:rPr>
              <w:sz w:val="22"/>
              <w:lang w:val="nl-NL"/>
            </w:rPr>
            <w:t xml:space="preserve">zeer belangrijk vonden. </w:t>
          </w:r>
          <w:r w:rsidR="00721CD5" w:rsidRPr="00831B47">
            <w:rPr>
              <w:sz w:val="22"/>
              <w:lang w:val="nl-NL"/>
            </w:rPr>
            <w:t>Aangegeven als o</w:t>
          </w:r>
          <w:r w:rsidR="00526489" w:rsidRPr="00831B47">
            <w:rPr>
              <w:sz w:val="22"/>
              <w:lang w:val="nl-NL"/>
            </w:rPr>
            <w:t>nbelangrijk waren de bereikbaarheid met openbaar vervoer, zelfbediening, de</w:t>
          </w:r>
          <w:r w:rsidR="00721CD5" w:rsidRPr="00831B47">
            <w:rPr>
              <w:sz w:val="22"/>
              <w:lang w:val="nl-NL"/>
            </w:rPr>
            <w:t xml:space="preserve"> mogelijkheid voor decoratie en de aanwezigheid van een whiteboard, scanner, </w:t>
          </w:r>
          <w:r w:rsidR="00526489" w:rsidRPr="00831B47">
            <w:rPr>
              <w:sz w:val="22"/>
              <w:lang w:val="nl-NL"/>
            </w:rPr>
            <w:t xml:space="preserve">kopieerapparaat </w:t>
          </w:r>
          <w:r w:rsidR="00721CD5" w:rsidRPr="00831B47">
            <w:rPr>
              <w:sz w:val="22"/>
              <w:lang w:val="nl-NL"/>
            </w:rPr>
            <w:t>of</w:t>
          </w:r>
          <w:r w:rsidR="00526489" w:rsidRPr="00831B47">
            <w:rPr>
              <w:sz w:val="22"/>
              <w:lang w:val="nl-NL"/>
            </w:rPr>
            <w:t xml:space="preserve"> een vergaderingskit. Verder waren de aspecten gemiddeld wel belangrijk voor de respondenten. </w:t>
          </w:r>
          <w:r w:rsidR="00721CD5" w:rsidRPr="00831B47">
            <w:rPr>
              <w:sz w:val="22"/>
              <w:lang w:val="nl-NL"/>
            </w:rPr>
            <w:t xml:space="preserve">Zie de resultaten van de bedrijven in de figuur hieronder. </w:t>
          </w:r>
        </w:p>
        <w:p w14:paraId="10D9B855" w14:textId="7051F0C7" w:rsidR="002C4DE0" w:rsidRPr="00831B47" w:rsidRDefault="006C1718" w:rsidP="002C4DE0">
          <w:pPr>
            <w:pStyle w:val="ListParagraph"/>
            <w:ind w:left="520"/>
            <w:rPr>
              <w:sz w:val="22"/>
              <w:lang w:val="nl-NL"/>
            </w:rPr>
          </w:pPr>
          <w:r w:rsidRPr="00831B47">
            <w:rPr>
              <w:noProof/>
              <w:sz w:val="22"/>
            </w:rPr>
            <w:drawing>
              <wp:anchor distT="0" distB="0" distL="114300" distR="114300" simplePos="0" relativeHeight="251686912" behindDoc="0" locked="0" layoutInCell="1" allowOverlap="1" wp14:anchorId="2A25ABAA" wp14:editId="76EAF1BE">
                <wp:simplePos x="0" y="0"/>
                <wp:positionH relativeFrom="column">
                  <wp:posOffset>-457200</wp:posOffset>
                </wp:positionH>
                <wp:positionV relativeFrom="paragraph">
                  <wp:posOffset>303530</wp:posOffset>
                </wp:positionV>
                <wp:extent cx="3539490" cy="1181735"/>
                <wp:effectExtent l="25400" t="25400" r="16510" b="37465"/>
                <wp:wrapSquare wrapText="bothSides"/>
                <wp:docPr id="3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39490" cy="1181735"/>
                        </a:xfrm>
                        <a:prstGeom prst="rect">
                          <a:avLst/>
                        </a:prstGeom>
                        <a:noFill/>
                        <a:ln>
                          <a:solidFill>
                            <a:srgbClr val="568C98"/>
                          </a:solidFill>
                        </a:ln>
                      </pic:spPr>
                    </pic:pic>
                  </a:graphicData>
                </a:graphic>
                <wp14:sizeRelH relativeFrom="page">
                  <wp14:pctWidth>0</wp14:pctWidth>
                </wp14:sizeRelH>
                <wp14:sizeRelV relativeFrom="page">
                  <wp14:pctHeight>0</wp14:pctHeight>
                </wp14:sizeRelV>
              </wp:anchor>
            </w:drawing>
          </w:r>
        </w:p>
        <w:p w14:paraId="48639F3A" w14:textId="0166BD05" w:rsidR="00526489" w:rsidRPr="00831B47" w:rsidRDefault="00512AA7" w:rsidP="00512AA7">
          <w:pPr>
            <w:pStyle w:val="Heading3"/>
            <w:rPr>
              <w:sz w:val="22"/>
              <w:lang w:val="nl-NL"/>
            </w:rPr>
          </w:pPr>
          <w:r w:rsidRPr="00831B47">
            <w:rPr>
              <w:noProof/>
              <w:sz w:val="22"/>
            </w:rPr>
            <w:drawing>
              <wp:anchor distT="0" distB="0" distL="114300" distR="114300" simplePos="0" relativeHeight="251688960" behindDoc="0" locked="0" layoutInCell="1" allowOverlap="1" wp14:anchorId="40708C22" wp14:editId="582DD096">
                <wp:simplePos x="0" y="0"/>
                <wp:positionH relativeFrom="column">
                  <wp:posOffset>-3556000</wp:posOffset>
                </wp:positionH>
                <wp:positionV relativeFrom="paragraph">
                  <wp:posOffset>1242695</wp:posOffset>
                </wp:positionV>
                <wp:extent cx="4034155" cy="1096010"/>
                <wp:effectExtent l="25400" t="25400" r="29845" b="21590"/>
                <wp:wrapSquare wrapText="bothSides"/>
                <wp:docPr id="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34155" cy="1096010"/>
                        </a:xfrm>
                        <a:prstGeom prst="rect">
                          <a:avLst/>
                        </a:prstGeom>
                        <a:noFill/>
                        <a:ln>
                          <a:solidFill>
                            <a:srgbClr val="568C98"/>
                          </a:solidFill>
                        </a:ln>
                      </pic:spPr>
                    </pic:pic>
                  </a:graphicData>
                </a:graphic>
                <wp14:sizeRelH relativeFrom="page">
                  <wp14:pctWidth>0</wp14:pctWidth>
                </wp14:sizeRelH>
                <wp14:sizeRelV relativeFrom="page">
                  <wp14:pctHeight>0</wp14:pctHeight>
                </wp14:sizeRelV>
              </wp:anchor>
            </w:drawing>
          </w:r>
          <w:r w:rsidR="006C1718" w:rsidRPr="00831B47">
            <w:rPr>
              <w:noProof/>
              <w:sz w:val="22"/>
            </w:rPr>
            <w:drawing>
              <wp:anchor distT="0" distB="0" distL="114300" distR="114300" simplePos="0" relativeHeight="251689984" behindDoc="0" locked="0" layoutInCell="1" allowOverlap="1" wp14:anchorId="4C1BFEBC" wp14:editId="6C50DE3F">
                <wp:simplePos x="0" y="0"/>
                <wp:positionH relativeFrom="column">
                  <wp:posOffset>575310</wp:posOffset>
                </wp:positionH>
                <wp:positionV relativeFrom="paragraph">
                  <wp:posOffset>1257300</wp:posOffset>
                </wp:positionV>
                <wp:extent cx="1405255" cy="1048385"/>
                <wp:effectExtent l="25400" t="25400" r="17145" b="18415"/>
                <wp:wrapSquare wrapText="bothSides"/>
                <wp:docPr id="3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5255" cy="1048385"/>
                        </a:xfrm>
                        <a:prstGeom prst="rect">
                          <a:avLst/>
                        </a:prstGeom>
                        <a:noFill/>
                        <a:ln>
                          <a:solidFill>
                            <a:srgbClr val="568C98"/>
                          </a:solidFill>
                        </a:ln>
                      </pic:spPr>
                    </pic:pic>
                  </a:graphicData>
                </a:graphic>
                <wp14:sizeRelH relativeFrom="page">
                  <wp14:pctWidth>0</wp14:pctWidth>
                </wp14:sizeRelH>
                <wp14:sizeRelV relativeFrom="page">
                  <wp14:pctHeight>0</wp14:pctHeight>
                </wp14:sizeRelV>
              </wp:anchor>
            </w:drawing>
          </w:r>
          <w:r w:rsidR="006C1718" w:rsidRPr="00831B47">
            <w:rPr>
              <w:noProof/>
              <w:sz w:val="22"/>
            </w:rPr>
            <w:drawing>
              <wp:anchor distT="0" distB="0" distL="114300" distR="114300" simplePos="0" relativeHeight="251687936" behindDoc="0" locked="0" layoutInCell="1" allowOverlap="1" wp14:anchorId="604FA857" wp14:editId="22F251D4">
                <wp:simplePos x="0" y="0"/>
                <wp:positionH relativeFrom="column">
                  <wp:posOffset>3810</wp:posOffset>
                </wp:positionH>
                <wp:positionV relativeFrom="paragraph">
                  <wp:posOffset>114300</wp:posOffset>
                </wp:positionV>
                <wp:extent cx="3539490" cy="1028700"/>
                <wp:effectExtent l="25400" t="25400" r="16510" b="38100"/>
                <wp:wrapTight wrapText="bothSides">
                  <wp:wrapPolygon edited="0">
                    <wp:start x="-155" y="-533"/>
                    <wp:lineTo x="-155" y="21867"/>
                    <wp:lineTo x="21546" y="21867"/>
                    <wp:lineTo x="21546" y="-533"/>
                    <wp:lineTo x="-155" y="-533"/>
                  </wp:wrapPolygon>
                </wp:wrapTight>
                <wp:docPr id="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39490" cy="1028700"/>
                        </a:xfrm>
                        <a:prstGeom prst="rect">
                          <a:avLst/>
                        </a:prstGeom>
                        <a:noFill/>
                        <a:ln>
                          <a:solidFill>
                            <a:srgbClr val="568C98"/>
                          </a:solidFill>
                        </a:ln>
                      </pic:spPr>
                    </pic:pic>
                  </a:graphicData>
                </a:graphic>
                <wp14:sizeRelH relativeFrom="page">
                  <wp14:pctWidth>0</wp14:pctWidth>
                </wp14:sizeRelH>
                <wp14:sizeRelV relativeFrom="page">
                  <wp14:pctHeight>0</wp14:pctHeight>
                </wp14:sizeRelV>
              </wp:anchor>
            </w:drawing>
          </w:r>
        </w:p>
        <w:p w14:paraId="6BA103ED" w14:textId="56185A03" w:rsidR="00526489" w:rsidRPr="00831B47" w:rsidRDefault="00526489" w:rsidP="00A479DC">
          <w:pPr>
            <w:rPr>
              <w:sz w:val="22"/>
              <w:lang w:val="nl-NL"/>
            </w:rPr>
          </w:pPr>
          <w:r w:rsidRPr="00831B47">
            <w:rPr>
              <w:sz w:val="22"/>
              <w:lang w:val="nl-NL"/>
            </w:rPr>
            <w:t xml:space="preserve">Bij particulieren was ook de bereikbaarheid met de auto, de parkeervoorziening, de locatie aan het strand, de prijs/kwaliteitsverhouding, de kwaliteit van het eten, bediening door het personeel en geluidsinstallaties aangegeven als belangrijk tot zeer belangrijk. Onbelangrijk tot zeer onbelangrijk waren aspecten de bereikbaarheid met openbaar vervoer, zelfbediening, </w:t>
          </w:r>
          <w:r w:rsidR="00721CD5" w:rsidRPr="00831B47">
            <w:rPr>
              <w:sz w:val="22"/>
              <w:lang w:val="nl-NL"/>
            </w:rPr>
            <w:t xml:space="preserve">de aanwezigheid van een </w:t>
          </w:r>
          <w:r w:rsidR="004946DB" w:rsidRPr="00831B47">
            <w:rPr>
              <w:sz w:val="22"/>
              <w:lang w:val="nl-NL"/>
            </w:rPr>
            <w:t>PowerP</w:t>
          </w:r>
          <w:r w:rsidRPr="00831B47">
            <w:rPr>
              <w:sz w:val="22"/>
              <w:lang w:val="nl-NL"/>
            </w:rPr>
            <w:t>oint schermen, f</w:t>
          </w:r>
          <w:r w:rsidR="004946DB" w:rsidRPr="00831B47">
            <w:rPr>
              <w:sz w:val="22"/>
              <w:lang w:val="nl-NL"/>
            </w:rPr>
            <w:t>otograaf bij locatie, een party</w:t>
          </w:r>
          <w:r w:rsidRPr="00831B47">
            <w:rPr>
              <w:sz w:val="22"/>
              <w:lang w:val="nl-NL"/>
            </w:rPr>
            <w:t xml:space="preserve">planner en de mogelijkheid voor decoratie.  </w:t>
          </w:r>
        </w:p>
        <w:p w14:paraId="5132BCEC" w14:textId="77777777" w:rsidR="00A479DC" w:rsidRPr="00831B47" w:rsidRDefault="00A479DC" w:rsidP="00A479DC">
          <w:pPr>
            <w:rPr>
              <w:sz w:val="22"/>
              <w:lang w:val="nl-NL"/>
            </w:rPr>
          </w:pPr>
        </w:p>
        <w:p w14:paraId="1832C6FC" w14:textId="1A75BF01" w:rsidR="00721CD5" w:rsidRPr="00831B47" w:rsidRDefault="00721CD5" w:rsidP="00234BB0">
          <w:pPr>
            <w:pStyle w:val="Heading3"/>
            <w:numPr>
              <w:ilvl w:val="1"/>
              <w:numId w:val="11"/>
            </w:numPr>
            <w:rPr>
              <w:sz w:val="22"/>
              <w:lang w:val="nl-NL"/>
            </w:rPr>
          </w:pPr>
          <w:r w:rsidRPr="00831B47">
            <w:rPr>
              <w:sz w:val="22"/>
              <w:lang w:val="nl-NL"/>
            </w:rPr>
            <w:br w:type="column"/>
          </w:r>
          <w:bookmarkStart w:id="22" w:name="_Toc358487834"/>
          <w:r w:rsidR="00513BE9" w:rsidRPr="00831B47">
            <w:rPr>
              <w:sz w:val="22"/>
              <w:lang w:val="nl-NL"/>
            </w:rPr>
            <w:t>Samenvatting</w:t>
          </w:r>
          <w:bookmarkEnd w:id="22"/>
        </w:p>
        <w:p w14:paraId="2684C490" w14:textId="77777777" w:rsidR="00721CD5" w:rsidRPr="00831B47" w:rsidRDefault="00721CD5" w:rsidP="00721CD5">
          <w:pPr>
            <w:rPr>
              <w:sz w:val="22"/>
              <w:lang w:val="nl-NL"/>
            </w:rPr>
          </w:pPr>
        </w:p>
        <w:p w14:paraId="7DAEBF61" w14:textId="13D0D3E6" w:rsidR="00513BE9" w:rsidRPr="00831B47" w:rsidRDefault="00EF0FD8" w:rsidP="00A479DC">
          <w:pPr>
            <w:rPr>
              <w:sz w:val="22"/>
              <w:lang w:val="nl-NL"/>
            </w:rPr>
          </w:pPr>
          <w:r w:rsidRPr="00831B47">
            <w:rPr>
              <w:sz w:val="22"/>
              <w:lang w:val="nl-NL"/>
            </w:rPr>
            <w:t xml:space="preserve">Bij zowel de particulieren (97,7%) als de bedrijven (95,2%) is de </w:t>
          </w:r>
          <w:r w:rsidR="00721CD5" w:rsidRPr="00831B47">
            <w:rPr>
              <w:sz w:val="22"/>
              <w:lang w:val="nl-NL"/>
            </w:rPr>
            <w:t xml:space="preserve">grote </w:t>
          </w:r>
          <w:r w:rsidRPr="00831B47">
            <w:rPr>
              <w:sz w:val="22"/>
              <w:lang w:val="nl-NL"/>
            </w:rPr>
            <w:t xml:space="preserve">meerderheid actief op </w:t>
          </w:r>
          <w:proofErr w:type="spellStart"/>
          <w:r w:rsidRPr="00831B47">
            <w:rPr>
              <w:sz w:val="22"/>
              <w:lang w:val="nl-NL"/>
            </w:rPr>
            <w:t>social</w:t>
          </w:r>
          <w:proofErr w:type="spellEnd"/>
          <w:r w:rsidRPr="00831B47">
            <w:rPr>
              <w:sz w:val="22"/>
              <w:lang w:val="nl-NL"/>
            </w:rPr>
            <w:t xml:space="preserve"> media en beide voornamelijk op Facebook. Vanuit de bedrijven zijn 18 van de 20 actief op Facebook, en 14 van de 20 op </w:t>
          </w:r>
          <w:proofErr w:type="spellStart"/>
          <w:r w:rsidRPr="00831B47">
            <w:rPr>
              <w:sz w:val="22"/>
              <w:lang w:val="nl-NL"/>
            </w:rPr>
            <w:t>LinkedIn</w:t>
          </w:r>
          <w:proofErr w:type="spellEnd"/>
          <w:r w:rsidRPr="00831B47">
            <w:rPr>
              <w:sz w:val="22"/>
              <w:lang w:val="nl-NL"/>
            </w:rPr>
            <w:t>. Bij de andere mediums ligt dit percentage vrij laag</w:t>
          </w:r>
          <w:r w:rsidR="00721CD5" w:rsidRPr="00831B47">
            <w:rPr>
              <w:sz w:val="22"/>
              <w:lang w:val="nl-NL"/>
            </w:rPr>
            <w:t xml:space="preserve"> op</w:t>
          </w:r>
          <w:r w:rsidRPr="00831B47">
            <w:rPr>
              <w:sz w:val="22"/>
              <w:lang w:val="nl-NL"/>
            </w:rPr>
            <w:t xml:space="preserve"> 30% of minder bij instagram, </w:t>
          </w:r>
          <w:proofErr w:type="spellStart"/>
          <w:r w:rsidRPr="00831B47">
            <w:rPr>
              <w:sz w:val="22"/>
              <w:lang w:val="nl-NL"/>
            </w:rPr>
            <w:t>Twitter</w:t>
          </w:r>
          <w:proofErr w:type="spellEnd"/>
          <w:r w:rsidRPr="00831B47">
            <w:rPr>
              <w:sz w:val="22"/>
              <w:lang w:val="nl-NL"/>
            </w:rPr>
            <w:t xml:space="preserve"> en </w:t>
          </w:r>
          <w:proofErr w:type="spellStart"/>
          <w:r w:rsidRPr="00831B47">
            <w:rPr>
              <w:sz w:val="22"/>
              <w:lang w:val="nl-NL"/>
            </w:rPr>
            <w:t>Snapchat</w:t>
          </w:r>
          <w:proofErr w:type="spellEnd"/>
          <w:r w:rsidRPr="00831B47">
            <w:rPr>
              <w:sz w:val="22"/>
              <w:lang w:val="nl-NL"/>
            </w:rPr>
            <w:t xml:space="preserve">. Particulieren gebruiken bijna allemaal Facebook (98,4%), daarna wordt Instagram gebruikt door 78% en </w:t>
          </w:r>
          <w:proofErr w:type="spellStart"/>
          <w:r w:rsidRPr="00831B47">
            <w:rPr>
              <w:sz w:val="22"/>
              <w:lang w:val="nl-NL"/>
            </w:rPr>
            <w:t>Snapchat</w:t>
          </w:r>
          <w:proofErr w:type="spellEnd"/>
          <w:r w:rsidRPr="00831B47">
            <w:rPr>
              <w:sz w:val="22"/>
              <w:lang w:val="nl-NL"/>
            </w:rPr>
            <w:t xml:space="preserve"> door 67,7%. </w:t>
          </w:r>
          <w:proofErr w:type="spellStart"/>
          <w:r w:rsidRPr="00831B47">
            <w:rPr>
              <w:sz w:val="22"/>
              <w:lang w:val="nl-NL"/>
            </w:rPr>
            <w:t>Twitter</w:t>
          </w:r>
          <w:proofErr w:type="spellEnd"/>
          <w:r w:rsidRPr="00831B47">
            <w:rPr>
              <w:sz w:val="22"/>
              <w:lang w:val="nl-NL"/>
            </w:rPr>
            <w:t xml:space="preserve"> en </w:t>
          </w:r>
          <w:proofErr w:type="spellStart"/>
          <w:r w:rsidRPr="00831B47">
            <w:rPr>
              <w:sz w:val="22"/>
              <w:lang w:val="nl-NL"/>
            </w:rPr>
            <w:t>LinkedIn</w:t>
          </w:r>
          <w:proofErr w:type="spellEnd"/>
          <w:r w:rsidRPr="00831B47">
            <w:rPr>
              <w:sz w:val="22"/>
              <w:lang w:val="nl-NL"/>
            </w:rPr>
            <w:t xml:space="preserve"> worden door minder dan 30% gebruikt van de particulieren. </w:t>
          </w:r>
          <w:r w:rsidR="00513BE9" w:rsidRPr="00831B47">
            <w:rPr>
              <w:sz w:val="22"/>
              <w:lang w:val="nl-NL"/>
            </w:rPr>
            <w:t xml:space="preserve">Ook heeft de meerderheid van de particulieren (55,4%) en bedrijven (65%) aangegeven het liefst op de hoogte te worden gehouden van evenementen via </w:t>
          </w:r>
          <w:proofErr w:type="spellStart"/>
          <w:r w:rsidR="00513BE9" w:rsidRPr="00831B47">
            <w:rPr>
              <w:sz w:val="22"/>
              <w:lang w:val="nl-NL"/>
            </w:rPr>
            <w:t>social</w:t>
          </w:r>
          <w:proofErr w:type="spellEnd"/>
          <w:r w:rsidR="00513BE9" w:rsidRPr="00831B47">
            <w:rPr>
              <w:sz w:val="22"/>
              <w:lang w:val="nl-NL"/>
            </w:rPr>
            <w:t xml:space="preserve"> media, op de tweede plaats </w:t>
          </w:r>
          <w:r w:rsidR="00E52092" w:rsidRPr="00831B47">
            <w:rPr>
              <w:sz w:val="22"/>
              <w:lang w:val="nl-NL"/>
            </w:rPr>
            <w:t>is dat</w:t>
          </w:r>
          <w:r w:rsidR="00513BE9" w:rsidRPr="00831B47">
            <w:rPr>
              <w:sz w:val="22"/>
              <w:lang w:val="nl-NL"/>
            </w:rPr>
            <w:t xml:space="preserve"> via de </w:t>
          </w:r>
          <w:r w:rsidR="00E52092" w:rsidRPr="00831B47">
            <w:rPr>
              <w:sz w:val="22"/>
              <w:lang w:val="nl-NL"/>
            </w:rPr>
            <w:t>e-</w:t>
          </w:r>
          <w:r w:rsidR="00513BE9" w:rsidRPr="00831B47">
            <w:rPr>
              <w:sz w:val="22"/>
              <w:lang w:val="nl-NL"/>
            </w:rPr>
            <w:t xml:space="preserve">mail. </w:t>
          </w:r>
        </w:p>
        <w:p w14:paraId="3E12CC8F" w14:textId="77777777" w:rsidR="00513BE9" w:rsidRPr="00831B47" w:rsidRDefault="00513BE9" w:rsidP="00A479DC">
          <w:pPr>
            <w:rPr>
              <w:sz w:val="22"/>
              <w:lang w:val="nl-NL"/>
            </w:rPr>
          </w:pPr>
        </w:p>
        <w:p w14:paraId="4937954D" w14:textId="4D5DCECF" w:rsidR="00526489" w:rsidRPr="00831B47" w:rsidRDefault="00EF0FD8" w:rsidP="00A479DC">
          <w:pPr>
            <w:rPr>
              <w:sz w:val="22"/>
              <w:lang w:val="nl-NL"/>
            </w:rPr>
          </w:pPr>
          <w:r w:rsidRPr="00831B47">
            <w:rPr>
              <w:sz w:val="22"/>
              <w:lang w:val="nl-NL"/>
            </w:rPr>
            <w:t xml:space="preserve">75% van de particulieren en 70% van de bedrijven zijn bekend met Loods Tien via kennissen of vrienden. Bij de overige 25% van de particulieren en 30% van de bedrijven is het voor de helft verdeeld onder ‘ik ben er toevallig terecht gekomen’ en ‘overig’. Particulieren hebben al eerder evenementen meegemaakt in horecagelegenheden ter gelegenheid van een trouwfeest, verjaardag of familiebijeenkomst. Het grootste aantal heeft gebruik gemaakt van het Mauritshof in </w:t>
          </w:r>
          <w:proofErr w:type="spellStart"/>
          <w:r w:rsidRPr="00831B47">
            <w:rPr>
              <w:sz w:val="22"/>
              <w:lang w:val="nl-NL"/>
            </w:rPr>
            <w:t>Ijzendijke</w:t>
          </w:r>
          <w:proofErr w:type="spellEnd"/>
          <w:r w:rsidRPr="00831B47">
            <w:rPr>
              <w:sz w:val="22"/>
              <w:lang w:val="nl-NL"/>
            </w:rPr>
            <w:t xml:space="preserve"> (18%) of van </w:t>
          </w:r>
          <w:proofErr w:type="spellStart"/>
          <w:r w:rsidRPr="00831B47">
            <w:rPr>
              <w:sz w:val="22"/>
              <w:lang w:val="nl-NL"/>
            </w:rPr>
            <w:t>Beachhouse</w:t>
          </w:r>
          <w:proofErr w:type="spellEnd"/>
          <w:r w:rsidRPr="00831B47">
            <w:rPr>
              <w:sz w:val="22"/>
              <w:lang w:val="nl-NL"/>
            </w:rPr>
            <w:t xml:space="preserve"> (11%). </w:t>
          </w:r>
          <w:r w:rsidR="00513BE9" w:rsidRPr="00831B47">
            <w:rPr>
              <w:sz w:val="22"/>
              <w:lang w:val="nl-NL"/>
            </w:rPr>
            <w:t xml:space="preserve">Bij de bedrijven zijn de locaties erg verdeeld, maar ook komen het Mauritshof en </w:t>
          </w:r>
          <w:proofErr w:type="spellStart"/>
          <w:r w:rsidR="00513BE9" w:rsidRPr="00831B47">
            <w:rPr>
              <w:sz w:val="22"/>
              <w:lang w:val="nl-NL"/>
            </w:rPr>
            <w:t>Beachhouse</w:t>
          </w:r>
          <w:proofErr w:type="spellEnd"/>
          <w:r w:rsidR="00513BE9" w:rsidRPr="00831B47">
            <w:rPr>
              <w:sz w:val="22"/>
              <w:lang w:val="nl-NL"/>
            </w:rPr>
            <w:t xml:space="preserve"> hier beiden twee keer </w:t>
          </w:r>
          <w:r w:rsidR="00E52092" w:rsidRPr="00831B47">
            <w:rPr>
              <w:sz w:val="22"/>
              <w:lang w:val="nl-NL"/>
            </w:rPr>
            <w:t xml:space="preserve">en daarmee het meeste </w:t>
          </w:r>
          <w:r w:rsidR="00513BE9" w:rsidRPr="00831B47">
            <w:rPr>
              <w:sz w:val="22"/>
              <w:lang w:val="nl-NL"/>
            </w:rPr>
            <w:t xml:space="preserve">in terug. </w:t>
          </w:r>
        </w:p>
        <w:p w14:paraId="306F62C5" w14:textId="77777777" w:rsidR="00513BE9" w:rsidRPr="00831B47" w:rsidRDefault="00513BE9" w:rsidP="00A479DC">
          <w:pPr>
            <w:rPr>
              <w:sz w:val="22"/>
              <w:lang w:val="nl-NL"/>
            </w:rPr>
          </w:pPr>
        </w:p>
        <w:p w14:paraId="0FE7607E" w14:textId="1FB4EA79" w:rsidR="003C31BE" w:rsidRPr="00831B47" w:rsidRDefault="003C31BE" w:rsidP="003C31BE">
          <w:pPr>
            <w:rPr>
              <w:sz w:val="22"/>
              <w:lang w:val="nl-NL"/>
            </w:rPr>
          </w:pPr>
          <w:r w:rsidRPr="00831B47">
            <w:rPr>
              <w:sz w:val="22"/>
              <w:lang w:val="nl-NL"/>
            </w:rPr>
            <w:t xml:space="preserve">De belangrijkste resultaten die naar voren zijn gekomen door middel van de enquêtes zijn dat zowel de bedrijven als de particulieren, beide </w:t>
          </w:r>
          <w:r w:rsidR="00E52092" w:rsidRPr="00831B47">
            <w:rPr>
              <w:sz w:val="22"/>
              <w:lang w:val="nl-NL"/>
            </w:rPr>
            <w:t>voor</w:t>
          </w:r>
          <w:r w:rsidRPr="00831B47">
            <w:rPr>
              <w:sz w:val="22"/>
              <w:lang w:val="nl-NL"/>
            </w:rPr>
            <w:t xml:space="preserve"> 90% geïnteresseerd zijn in het zeker of misschien organiseren van een privé evenement in een horecagelegenheid. Op het gebied van reistijd zijn ook de particulieren (93,1%) bereid om meer dan 30 minuten te rijden voor een evenement. Voor 90% van de bedrijven geldt dit ook meer dan 30 minuten, maar hanteren maximaal 1 uur als reistijd. </w:t>
          </w:r>
        </w:p>
        <w:p w14:paraId="4598A30F" w14:textId="77777777" w:rsidR="003C31BE" w:rsidRPr="00831B47" w:rsidRDefault="003C31BE" w:rsidP="00A479DC">
          <w:pPr>
            <w:rPr>
              <w:sz w:val="22"/>
              <w:lang w:val="nl-NL"/>
            </w:rPr>
          </w:pPr>
        </w:p>
        <w:p w14:paraId="4C2C1FA7" w14:textId="1401F6ED" w:rsidR="00513BE9" w:rsidRPr="00831B47" w:rsidRDefault="003C31BE" w:rsidP="00513BE9">
          <w:pPr>
            <w:rPr>
              <w:sz w:val="22"/>
              <w:lang w:val="nl-NL"/>
            </w:rPr>
          </w:pPr>
          <w:r w:rsidRPr="00831B47">
            <w:rPr>
              <w:sz w:val="22"/>
              <w:lang w:val="nl-NL"/>
            </w:rPr>
            <w:t>Er is</w:t>
          </w:r>
          <w:r w:rsidR="00513BE9" w:rsidRPr="00831B47">
            <w:rPr>
              <w:sz w:val="22"/>
              <w:lang w:val="nl-NL"/>
            </w:rPr>
            <w:t xml:space="preserve"> gevraagd naar de activiteiten die de particulieren bereid zouden zijn zelf te organiseren in een horecagelegenheid. Hierbij komt naar voren dat voornamelijk verjaardagen (82,5%), familiebijeenkomsten (56,1%), trouwfeesten (</w:t>
          </w:r>
          <w:r w:rsidR="004946DB" w:rsidRPr="00831B47">
            <w:rPr>
              <w:sz w:val="22"/>
              <w:lang w:val="nl-NL"/>
            </w:rPr>
            <w:t>46,5%) en afscheid (24,6) overwo</w:t>
          </w:r>
          <w:r w:rsidR="00513BE9" w:rsidRPr="00831B47">
            <w:rPr>
              <w:sz w:val="22"/>
              <w:lang w:val="nl-NL"/>
            </w:rPr>
            <w:t xml:space="preserve">gen zouden worden. Het organiseren van een cursus zou voor 14 respondenten interessant lijken en voor 11 personen het organiseren van een sportactiviteit. </w:t>
          </w:r>
        </w:p>
        <w:p w14:paraId="53C728E7" w14:textId="77777777" w:rsidR="00513BE9" w:rsidRPr="00831B47" w:rsidRDefault="00513BE9" w:rsidP="00513BE9">
          <w:pPr>
            <w:rPr>
              <w:sz w:val="22"/>
              <w:lang w:val="nl-NL"/>
            </w:rPr>
          </w:pPr>
        </w:p>
        <w:p w14:paraId="1A78FA97" w14:textId="7A93E60A" w:rsidR="00513BE9" w:rsidRPr="00831B47" w:rsidRDefault="00513BE9" w:rsidP="00513BE9">
          <w:pPr>
            <w:rPr>
              <w:sz w:val="22"/>
              <w:lang w:val="nl-NL"/>
            </w:rPr>
          </w:pPr>
          <w:r w:rsidRPr="00831B47">
            <w:rPr>
              <w:sz w:val="22"/>
              <w:lang w:val="nl-NL"/>
            </w:rPr>
            <w:t>Daarna is er gevraagd naar de interesse van bepaalde activiteiten. De respondenten konden kiezen bij deze vraag uit meerdere mogelijkheden. Hieruit resulteert dat de respondenten voornamelijk geïnteresseerd zijn in een borrel (79,8%), barbecue (79,1%) of tapas menu (78,3%). Daarna</w:t>
          </w:r>
          <w:r w:rsidR="00E52092" w:rsidRPr="00831B47">
            <w:rPr>
              <w:sz w:val="22"/>
              <w:lang w:val="nl-NL"/>
            </w:rPr>
            <w:t>ast</w:t>
          </w:r>
          <w:r w:rsidRPr="00831B47">
            <w:rPr>
              <w:sz w:val="22"/>
              <w:lang w:val="nl-NL"/>
            </w:rPr>
            <w:t xml:space="preserve"> ook luncharrangementen (57,4%), drie-gangen-diner (42,6%), een buffet (38,8%) of een </w:t>
          </w:r>
          <w:proofErr w:type="spellStart"/>
          <w:r w:rsidRPr="00831B47">
            <w:rPr>
              <w:sz w:val="22"/>
              <w:lang w:val="nl-NL"/>
            </w:rPr>
            <w:t>walking</w:t>
          </w:r>
          <w:proofErr w:type="spellEnd"/>
          <w:r w:rsidRPr="00831B47">
            <w:rPr>
              <w:sz w:val="22"/>
              <w:lang w:val="nl-NL"/>
            </w:rPr>
            <w:t xml:space="preserve"> </w:t>
          </w:r>
          <w:proofErr w:type="spellStart"/>
          <w:r w:rsidRPr="00831B47">
            <w:rPr>
              <w:sz w:val="22"/>
              <w:lang w:val="nl-NL"/>
            </w:rPr>
            <w:t>dinner</w:t>
          </w:r>
          <w:proofErr w:type="spellEnd"/>
          <w:r w:rsidRPr="00831B47">
            <w:rPr>
              <w:sz w:val="22"/>
              <w:lang w:val="nl-NL"/>
            </w:rPr>
            <w:t xml:space="preserve"> (38%). </w:t>
          </w:r>
        </w:p>
        <w:p w14:paraId="6CD1CD6E" w14:textId="77777777" w:rsidR="00513BE9" w:rsidRPr="00831B47" w:rsidRDefault="00513BE9" w:rsidP="00A479DC">
          <w:pPr>
            <w:rPr>
              <w:sz w:val="22"/>
              <w:lang w:val="nl-NL"/>
            </w:rPr>
          </w:pPr>
        </w:p>
        <w:p w14:paraId="7F251596" w14:textId="74C5F052" w:rsidR="00513BE9" w:rsidRPr="00831B47" w:rsidRDefault="00513BE9" w:rsidP="00513BE9">
          <w:pPr>
            <w:rPr>
              <w:sz w:val="22"/>
              <w:lang w:val="nl-NL"/>
            </w:rPr>
          </w:pPr>
          <w:r w:rsidRPr="00831B47">
            <w:rPr>
              <w:sz w:val="22"/>
              <w:lang w:val="nl-NL"/>
            </w:rPr>
            <w:t xml:space="preserve">Er is ook gevraagd aan de eigenaren van bedrijven welke activiteiten zij zelf bereid zouden zijn om te organiseren. Daar is uitgekomen dat 66,7% bereid </w:t>
          </w:r>
          <w:r w:rsidR="00E52092" w:rsidRPr="00831B47">
            <w:rPr>
              <w:sz w:val="22"/>
              <w:lang w:val="nl-NL"/>
            </w:rPr>
            <w:t>is</w:t>
          </w:r>
          <w:r w:rsidRPr="00831B47">
            <w:rPr>
              <w:sz w:val="22"/>
              <w:lang w:val="nl-NL"/>
            </w:rPr>
            <w:t xml:space="preserve"> om een personeelsfeest te organiseren, 6</w:t>
          </w:r>
          <w:r w:rsidR="00E52092" w:rsidRPr="00831B47">
            <w:rPr>
              <w:sz w:val="22"/>
              <w:lang w:val="nl-NL"/>
            </w:rPr>
            <w:t>1,1% een borrel van het bedrijf. E</w:t>
          </w:r>
          <w:r w:rsidRPr="00831B47">
            <w:rPr>
              <w:sz w:val="22"/>
              <w:lang w:val="nl-NL"/>
            </w:rPr>
            <w:t xml:space="preserve">en lunch of een teambuildingsactiviteit zouden beide </w:t>
          </w:r>
          <w:r w:rsidR="00E52092" w:rsidRPr="00831B47">
            <w:rPr>
              <w:sz w:val="22"/>
              <w:lang w:val="nl-NL"/>
            </w:rPr>
            <w:t>door</w:t>
          </w:r>
          <w:r w:rsidRPr="00831B47">
            <w:rPr>
              <w:sz w:val="22"/>
              <w:lang w:val="nl-NL"/>
            </w:rPr>
            <w:t xml:space="preserve"> 55,6% georganiseerd worden. Daarna volgt een vergadering (33,3%) en een netwerkevenement (27,8%). Een kleiner aantal (22,2%) zou een training of cursus organiseren. Er is weinig interesse, minder dan 20%, </w:t>
          </w:r>
          <w:r w:rsidR="00E52092" w:rsidRPr="00831B47">
            <w:rPr>
              <w:sz w:val="22"/>
              <w:lang w:val="nl-NL"/>
            </w:rPr>
            <w:t xml:space="preserve">dat </w:t>
          </w:r>
          <w:r w:rsidRPr="00831B47">
            <w:rPr>
              <w:sz w:val="22"/>
              <w:lang w:val="nl-NL"/>
            </w:rPr>
            <w:t xml:space="preserve">zou kiezen voor het organiseren van een brainstormsessie, flexwerkplek of coaching gesprekken. </w:t>
          </w:r>
        </w:p>
        <w:p w14:paraId="5B5447AE" w14:textId="77777777" w:rsidR="00513BE9" w:rsidRPr="00831B47" w:rsidRDefault="00513BE9" w:rsidP="00A479DC">
          <w:pPr>
            <w:rPr>
              <w:sz w:val="22"/>
              <w:lang w:val="nl-NL"/>
            </w:rPr>
          </w:pPr>
        </w:p>
        <w:p w14:paraId="16FB6176" w14:textId="126AAE61" w:rsidR="00513BE9" w:rsidRPr="00831B47" w:rsidRDefault="003C31BE" w:rsidP="00513BE9">
          <w:pPr>
            <w:rPr>
              <w:sz w:val="22"/>
              <w:lang w:val="nl-NL"/>
            </w:rPr>
          </w:pPr>
          <w:r w:rsidRPr="00831B47">
            <w:rPr>
              <w:sz w:val="22"/>
              <w:lang w:val="nl-NL"/>
            </w:rPr>
            <w:t>Ten slotte is er een vraag gesteld</w:t>
          </w:r>
          <w:r w:rsidR="00513BE9" w:rsidRPr="00831B47">
            <w:rPr>
              <w:sz w:val="22"/>
              <w:lang w:val="nl-NL"/>
            </w:rPr>
            <w:t xml:space="preserve"> </w:t>
          </w:r>
          <w:r w:rsidR="00E52092" w:rsidRPr="00831B47">
            <w:rPr>
              <w:sz w:val="22"/>
              <w:lang w:val="nl-NL"/>
            </w:rPr>
            <w:t xml:space="preserve">over de </w:t>
          </w:r>
          <w:r w:rsidR="00513BE9" w:rsidRPr="00831B47">
            <w:rPr>
              <w:sz w:val="22"/>
              <w:lang w:val="nl-NL"/>
            </w:rPr>
            <w:t xml:space="preserve">prijsindicatie die de respondenten geneigd zijn te betalen per dagdeel inclusief eten en drinken per persoon. Hieruit is gekomen dat </w:t>
          </w:r>
          <w:r w:rsidR="00E52092" w:rsidRPr="00831B47">
            <w:rPr>
              <w:sz w:val="22"/>
              <w:lang w:val="nl-NL"/>
            </w:rPr>
            <w:t xml:space="preserve">bij de particulieren </w:t>
          </w:r>
          <w:r w:rsidR="00513BE9" w:rsidRPr="00831B47">
            <w:rPr>
              <w:sz w:val="22"/>
              <w:lang w:val="nl-NL"/>
            </w:rPr>
            <w:t xml:space="preserve">meer dan de helft, 52,7%, €20 tot €30 zou uitgeven voor een privé evenement per persoon. 31,8% gaf een prijsindicatie van €30 tot €40 per persoon. En nog 12,4% gaf aan dat deze tussen de €40 en €50 zou besteden aan een privé evenement per persoon. De prijscategorie voor bedrijven ligt </w:t>
          </w:r>
          <w:r w:rsidR="00E52092" w:rsidRPr="00831B47">
            <w:rPr>
              <w:sz w:val="22"/>
              <w:lang w:val="nl-NL"/>
            </w:rPr>
            <w:t xml:space="preserve">ook </w:t>
          </w:r>
          <w:r w:rsidR="00513BE9" w:rsidRPr="00831B47">
            <w:rPr>
              <w:sz w:val="22"/>
              <w:lang w:val="nl-NL"/>
            </w:rPr>
            <w:t>voor meer dan de helft</w:t>
          </w:r>
          <w:r w:rsidR="00E52092" w:rsidRPr="00831B47">
            <w:rPr>
              <w:sz w:val="22"/>
              <w:lang w:val="nl-NL"/>
            </w:rPr>
            <w:t xml:space="preserve"> (52,6%)</w:t>
          </w:r>
          <w:r w:rsidR="00513BE9" w:rsidRPr="00831B47">
            <w:rPr>
              <w:sz w:val="22"/>
              <w:lang w:val="nl-NL"/>
            </w:rPr>
            <w:t xml:space="preserve"> bij €20 tot €30. Maar 11,1% zegt €30 tot €40 uit te willen geven voor een bedrijfsevenement per </w:t>
          </w:r>
          <w:r w:rsidR="00E52092" w:rsidRPr="00831B47">
            <w:rPr>
              <w:sz w:val="22"/>
              <w:lang w:val="nl-NL"/>
            </w:rPr>
            <w:t>persoon en het dubbele hiervan (22,2%)</w:t>
          </w:r>
          <w:r w:rsidR="00513BE9" w:rsidRPr="00831B47">
            <w:rPr>
              <w:sz w:val="22"/>
              <w:lang w:val="nl-NL"/>
            </w:rPr>
            <w:t xml:space="preserve"> geeft aan bereid te zijn om €40 tot €50 te betalen voor een evenement. Geen van de respondenten</w:t>
          </w:r>
          <w:r w:rsidR="00E52092" w:rsidRPr="00831B47">
            <w:rPr>
              <w:sz w:val="22"/>
              <w:lang w:val="nl-NL"/>
            </w:rPr>
            <w:t xml:space="preserve"> van zowel de particulieren als de bedrijven </w:t>
          </w:r>
          <w:r w:rsidR="00B7576B" w:rsidRPr="00831B47">
            <w:rPr>
              <w:sz w:val="22"/>
              <w:lang w:val="nl-NL"/>
            </w:rPr>
            <w:t xml:space="preserve">wil </w:t>
          </w:r>
          <w:r w:rsidR="00E52092" w:rsidRPr="00831B47">
            <w:rPr>
              <w:sz w:val="22"/>
              <w:lang w:val="nl-NL"/>
            </w:rPr>
            <w:t xml:space="preserve">meer dan </w:t>
          </w:r>
          <w:r w:rsidR="00513BE9" w:rsidRPr="00831B47">
            <w:rPr>
              <w:sz w:val="22"/>
              <w:lang w:val="nl-NL"/>
            </w:rPr>
            <w:t xml:space="preserve">€50 betalen per persoon.  </w:t>
          </w:r>
        </w:p>
        <w:p w14:paraId="2AA405AB" w14:textId="7B32B9B8" w:rsidR="00513BE9" w:rsidRPr="00831B47" w:rsidRDefault="00513BE9" w:rsidP="00513BE9">
          <w:pPr>
            <w:rPr>
              <w:sz w:val="22"/>
              <w:lang w:val="nl-NL"/>
            </w:rPr>
          </w:pPr>
        </w:p>
        <w:p w14:paraId="19657114" w14:textId="77777777" w:rsidR="00513BE9" w:rsidRPr="00831B47" w:rsidRDefault="00513BE9" w:rsidP="00A479DC">
          <w:pPr>
            <w:rPr>
              <w:sz w:val="22"/>
              <w:lang w:val="nl-NL"/>
            </w:rPr>
          </w:pPr>
        </w:p>
        <w:p w14:paraId="4C575FEA" w14:textId="77777777" w:rsidR="00AA79A9" w:rsidRPr="0087426B" w:rsidRDefault="00AA79A9" w:rsidP="000A58C4">
          <w:pPr>
            <w:rPr>
              <w:lang w:val="nl-NL"/>
            </w:rPr>
          </w:pPr>
        </w:p>
        <w:p w14:paraId="2EA30487" w14:textId="77777777" w:rsidR="00AA79A9" w:rsidRPr="0087426B" w:rsidRDefault="00AA79A9" w:rsidP="000A58C4">
          <w:pPr>
            <w:rPr>
              <w:lang w:val="nl-NL"/>
            </w:rPr>
          </w:pPr>
        </w:p>
        <w:p w14:paraId="5820F954" w14:textId="77777777" w:rsidR="00774EF8" w:rsidRPr="0087426B" w:rsidRDefault="00774EF8" w:rsidP="000A58C4">
          <w:pPr>
            <w:rPr>
              <w:lang w:val="nl-NL"/>
            </w:rPr>
          </w:pPr>
        </w:p>
        <w:p w14:paraId="3614A78C" w14:textId="77777777" w:rsidR="00774EF8" w:rsidRPr="0087426B" w:rsidRDefault="00774EF8" w:rsidP="000A58C4">
          <w:pPr>
            <w:rPr>
              <w:lang w:val="nl-NL"/>
            </w:rPr>
          </w:pPr>
        </w:p>
        <w:p w14:paraId="17BFC2E1" w14:textId="1A96736F" w:rsidR="003C31BE" w:rsidRPr="0087426B" w:rsidRDefault="003C31BE" w:rsidP="003C31BE">
          <w:pPr>
            <w:rPr>
              <w:lang w:val="nl-NL"/>
            </w:rPr>
          </w:pPr>
        </w:p>
        <w:p w14:paraId="045FCB51" w14:textId="77777777" w:rsidR="007400A9" w:rsidRDefault="007400A9" w:rsidP="00234BB0">
          <w:pPr>
            <w:pStyle w:val="Heading2"/>
            <w:numPr>
              <w:ilvl w:val="0"/>
              <w:numId w:val="11"/>
            </w:numPr>
          </w:pPr>
          <w:bookmarkStart w:id="23" w:name="_Toc358487835"/>
          <w:r w:rsidRPr="0087426B">
            <w:t>Discussie</w:t>
          </w:r>
          <w:bookmarkEnd w:id="23"/>
        </w:p>
        <w:p w14:paraId="197D6F66" w14:textId="77777777" w:rsidR="00234BB0" w:rsidRPr="00831B47" w:rsidRDefault="00234BB0" w:rsidP="00234BB0">
          <w:pPr>
            <w:rPr>
              <w:sz w:val="22"/>
              <w:lang w:val="nl-NL"/>
            </w:rPr>
          </w:pPr>
          <w:r w:rsidRPr="00831B47">
            <w:rPr>
              <w:sz w:val="22"/>
              <w:lang w:val="nl-NL"/>
            </w:rPr>
            <w:t xml:space="preserve">Uit de resultaten van dit onderzoek is gebleken dat zowel de inwoners en de bedrijven van Zeeuws-Vlaanderen beide geïnteresseerd zijn in het huren van een evenementlocatie binnen een horecagelegenheid. Ten tweede is gebleken dat deze doelgroepen interesse tonen in een aanbod van arrangementen. Ten slotte is ook naar voren gekomen dat beide doelgroepen voornamelijk actief zijn op </w:t>
          </w:r>
          <w:proofErr w:type="spellStart"/>
          <w:r w:rsidRPr="00831B47">
            <w:rPr>
              <w:sz w:val="22"/>
              <w:lang w:val="nl-NL"/>
            </w:rPr>
            <w:t>social</w:t>
          </w:r>
          <w:proofErr w:type="spellEnd"/>
          <w:r w:rsidRPr="00831B47">
            <w:rPr>
              <w:sz w:val="22"/>
              <w:lang w:val="nl-NL"/>
            </w:rPr>
            <w:t xml:space="preserve"> media en dat het grootste deel hier ook via benaderd zou willen worden als het gaat om evenementen. </w:t>
          </w:r>
        </w:p>
        <w:p w14:paraId="7C275FDD" w14:textId="77777777" w:rsidR="00234BB0" w:rsidRPr="00831B47" w:rsidRDefault="00234BB0" w:rsidP="00234BB0">
          <w:pPr>
            <w:rPr>
              <w:sz w:val="22"/>
              <w:lang w:val="nl-NL"/>
            </w:rPr>
          </w:pPr>
        </w:p>
        <w:p w14:paraId="0D9589E3" w14:textId="77777777" w:rsidR="00234BB0" w:rsidRDefault="00234BB0" w:rsidP="00234BB0">
          <w:pPr>
            <w:rPr>
              <w:sz w:val="22"/>
              <w:lang w:val="nl-NL"/>
            </w:rPr>
          </w:pPr>
          <w:r w:rsidRPr="00831B47">
            <w:rPr>
              <w:sz w:val="22"/>
              <w:lang w:val="nl-NL"/>
            </w:rPr>
            <w:t xml:space="preserve">Dankzij de onderzoeksresultaten blijkt dat het boothuis potentie heeft bij de inwoners en de bedrijven in de streek van Zeeuws-Vlaanderen. Dit betekent voor Loods Tien dat zij door dit onderzoek weten op welke doelgroep zij zich kunnen richten voor de verhuur van het boothuis. Doordat er een hoge mate van interesse is bij verschillende activiteiten in het boothuis, kunnen er arrangementen opgesteld worden die afgestemd zijn op de wensen en behoeften van de doelgroep. Ook weet Loods Tien met welk medium zij de doelgroep kunnen bereiken. Door middel van dit onderzoek worden de vervolgstappen voor het bedrijf Loods Tien verduidelijkt. Door middel van dit onderzoek zijn de doelgroepen in kaart gebracht, samen met de wensen en behoeften, het medium om deze te bereiken en wat zij belangrijk vinden bij het organiseren van evenementen. Naar aanleiding van dit onderzoek kan Loods Tien een marketingstrategie opzetten, marketingactiviteiten organiseren of het aanbod voor het boothuis aanpassen. Het zou voor Loods Tien een eerste stap kunnen zijn in de richting voor de verhoging van de winst, door de verhuur van het boothuis meer en gerichter te stimuleren.  </w:t>
          </w:r>
        </w:p>
        <w:p w14:paraId="37E3A285" w14:textId="77777777" w:rsidR="001D71C2" w:rsidRDefault="001D71C2" w:rsidP="00234BB0">
          <w:pPr>
            <w:rPr>
              <w:sz w:val="22"/>
              <w:lang w:val="nl-NL"/>
            </w:rPr>
          </w:pPr>
        </w:p>
        <w:p w14:paraId="0E5D233E" w14:textId="3A7CFCD1" w:rsidR="001D71C2" w:rsidRDefault="001D71C2" w:rsidP="00234BB0">
          <w:pPr>
            <w:rPr>
              <w:sz w:val="22"/>
              <w:lang w:val="nl-NL"/>
            </w:rPr>
          </w:pPr>
          <w:r>
            <w:rPr>
              <w:sz w:val="22"/>
              <w:lang w:val="nl-NL"/>
            </w:rPr>
            <w:t>“</w:t>
          </w:r>
          <w:r w:rsidRPr="001D71C2">
            <w:rPr>
              <w:sz w:val="22"/>
              <w:lang w:val="en-GB"/>
            </w:rPr>
            <w:t xml:space="preserve">When a person buys a service, he purchases a set of intangible activities carried out on his behalf. But when he buys an experience, he pays to spend time enjoying a series of memorable events that a company stages – as in a theatrical play – to engage him in a personal way” (Pine &amp; Gilmore, 1999). </w:t>
          </w:r>
          <w:r w:rsidRPr="001D71C2">
            <w:rPr>
              <w:sz w:val="22"/>
              <w:lang w:val="nl-NL"/>
            </w:rPr>
            <w:t xml:space="preserve">Het creëren van een unieke ervaring </w:t>
          </w:r>
          <w:r>
            <w:rPr>
              <w:sz w:val="22"/>
              <w:lang w:val="nl-NL"/>
            </w:rPr>
            <w:t xml:space="preserve">is mogelijk bij dienstverlening en </w:t>
          </w:r>
          <w:r w:rsidR="00BF754B">
            <w:rPr>
              <w:sz w:val="22"/>
              <w:lang w:val="nl-NL"/>
            </w:rPr>
            <w:t>het boothuis</w:t>
          </w:r>
          <w:r>
            <w:rPr>
              <w:sz w:val="22"/>
              <w:lang w:val="nl-NL"/>
            </w:rPr>
            <w:t xml:space="preserve"> zou </w:t>
          </w:r>
          <w:r w:rsidR="00BF754B">
            <w:rPr>
              <w:sz w:val="22"/>
              <w:lang w:val="nl-NL"/>
            </w:rPr>
            <w:t xml:space="preserve">hierop in </w:t>
          </w:r>
          <w:r>
            <w:rPr>
              <w:sz w:val="22"/>
              <w:lang w:val="nl-NL"/>
            </w:rPr>
            <w:t xml:space="preserve">kunnen </w:t>
          </w:r>
          <w:r w:rsidR="00BF754B">
            <w:rPr>
              <w:sz w:val="22"/>
              <w:lang w:val="nl-NL"/>
            </w:rPr>
            <w:t>spelen</w:t>
          </w:r>
          <w:r>
            <w:rPr>
              <w:sz w:val="22"/>
              <w:lang w:val="nl-NL"/>
            </w:rPr>
            <w:t xml:space="preserve"> om zich te onderscheiden van andere evenementenlocaties.</w:t>
          </w:r>
          <w:r w:rsidRPr="001D71C2">
            <w:rPr>
              <w:sz w:val="22"/>
              <w:lang w:val="nl-NL"/>
            </w:rPr>
            <w:t xml:space="preserve"> </w:t>
          </w:r>
          <w:r>
            <w:rPr>
              <w:sz w:val="22"/>
              <w:lang w:val="nl-NL"/>
            </w:rPr>
            <w:t xml:space="preserve">Pine &amp; </w:t>
          </w:r>
          <w:proofErr w:type="spellStart"/>
          <w:r>
            <w:rPr>
              <w:sz w:val="22"/>
              <w:lang w:val="nl-NL"/>
            </w:rPr>
            <w:t>Gilmore</w:t>
          </w:r>
          <w:proofErr w:type="spellEnd"/>
          <w:r>
            <w:rPr>
              <w:sz w:val="22"/>
              <w:lang w:val="nl-NL"/>
            </w:rPr>
            <w:t xml:space="preserve"> stellen dat bezoekers meer geld willen betalen als het gaat om een beleving. Uit de resultaten bleek dat de meerderheid </w:t>
          </w:r>
          <w:r w:rsidR="00BF754B">
            <w:rPr>
              <w:sz w:val="22"/>
              <w:lang w:val="nl-NL"/>
            </w:rPr>
            <w:t>misschien</w:t>
          </w:r>
          <w:r>
            <w:rPr>
              <w:sz w:val="22"/>
              <w:lang w:val="nl-NL"/>
            </w:rPr>
            <w:t xml:space="preserve"> tot </w:t>
          </w:r>
          <w:r w:rsidR="00BF754B">
            <w:rPr>
              <w:sz w:val="22"/>
              <w:lang w:val="nl-NL"/>
            </w:rPr>
            <w:t>zeker</w:t>
          </w:r>
          <w:r>
            <w:rPr>
              <w:sz w:val="22"/>
              <w:lang w:val="nl-NL"/>
            </w:rPr>
            <w:t xml:space="preserve"> geïnteresseerd is om een activiteit te organiseren in het boothuis. Ook hebben de respondenten een hoge mate van interesse bij arrangementen als een borrel, barbecue en tapasdiner. Hiernaast stellen Pine &amp; </w:t>
          </w:r>
          <w:proofErr w:type="spellStart"/>
          <w:r>
            <w:rPr>
              <w:sz w:val="22"/>
              <w:lang w:val="nl-NL"/>
            </w:rPr>
            <w:t>Gilmore</w:t>
          </w:r>
          <w:proofErr w:type="spellEnd"/>
          <w:r>
            <w:rPr>
              <w:sz w:val="22"/>
              <w:lang w:val="nl-NL"/>
            </w:rPr>
            <w:t xml:space="preserve"> dat het niet louter de experience is, ma</w:t>
          </w:r>
          <w:r w:rsidR="00BF754B">
            <w:rPr>
              <w:sz w:val="22"/>
              <w:lang w:val="nl-NL"/>
            </w:rPr>
            <w:t xml:space="preserve">ar de engagement met de gasten dat zorgt voor deze experience. Zo stelde </w:t>
          </w:r>
          <w:proofErr w:type="spellStart"/>
          <w:r w:rsidR="00BF754B">
            <w:rPr>
              <w:sz w:val="22"/>
              <w:lang w:val="nl-NL"/>
            </w:rPr>
            <w:t>Patrecca</w:t>
          </w:r>
          <w:proofErr w:type="spellEnd"/>
          <w:r w:rsidR="00BF754B">
            <w:rPr>
              <w:sz w:val="22"/>
              <w:lang w:val="nl-NL"/>
            </w:rPr>
            <w:t xml:space="preserve"> (2012) dat het gebruik van </w:t>
          </w:r>
          <w:proofErr w:type="spellStart"/>
          <w:r w:rsidR="00BF754B">
            <w:rPr>
              <w:sz w:val="22"/>
              <w:lang w:val="nl-NL"/>
            </w:rPr>
            <w:t>social</w:t>
          </w:r>
          <w:proofErr w:type="spellEnd"/>
          <w:r w:rsidR="00BF754B">
            <w:rPr>
              <w:sz w:val="22"/>
              <w:lang w:val="nl-NL"/>
            </w:rPr>
            <w:t xml:space="preserve"> media zou zorgen voor meer customer engagement. Uit de resultaten is gebleken dat de doelgroep voornamelijk </w:t>
          </w:r>
          <w:proofErr w:type="spellStart"/>
          <w:r w:rsidR="00BF754B">
            <w:rPr>
              <w:sz w:val="22"/>
              <w:lang w:val="nl-NL"/>
            </w:rPr>
            <w:t>social</w:t>
          </w:r>
          <w:proofErr w:type="spellEnd"/>
          <w:r w:rsidR="00BF754B">
            <w:rPr>
              <w:sz w:val="22"/>
              <w:lang w:val="nl-NL"/>
            </w:rPr>
            <w:t xml:space="preserve"> media gebruikt. Dit kan het voor Loods Tien mogelijk maken om via </w:t>
          </w:r>
          <w:proofErr w:type="spellStart"/>
          <w:r w:rsidR="00BF754B">
            <w:rPr>
              <w:sz w:val="22"/>
              <w:lang w:val="nl-NL"/>
            </w:rPr>
            <w:t>social</w:t>
          </w:r>
          <w:proofErr w:type="spellEnd"/>
          <w:r w:rsidR="00BF754B">
            <w:rPr>
              <w:sz w:val="22"/>
              <w:lang w:val="nl-NL"/>
            </w:rPr>
            <w:t xml:space="preserve"> media meer customer engagement te generaliseren en daarbij een experience te creëren, zoals bij de theorie van Pine &amp; </w:t>
          </w:r>
          <w:proofErr w:type="spellStart"/>
          <w:r w:rsidR="00BF754B">
            <w:rPr>
              <w:sz w:val="22"/>
              <w:lang w:val="nl-NL"/>
            </w:rPr>
            <w:t>Gilmore</w:t>
          </w:r>
          <w:proofErr w:type="spellEnd"/>
          <w:r w:rsidR="00BF754B">
            <w:rPr>
              <w:sz w:val="22"/>
              <w:lang w:val="nl-NL"/>
            </w:rPr>
            <w:t xml:space="preserve">. </w:t>
          </w:r>
        </w:p>
        <w:p w14:paraId="0C38520A" w14:textId="77777777" w:rsidR="002177F5" w:rsidRDefault="002177F5" w:rsidP="00234BB0">
          <w:pPr>
            <w:rPr>
              <w:sz w:val="22"/>
              <w:lang w:val="nl-NL"/>
            </w:rPr>
          </w:pPr>
        </w:p>
        <w:p w14:paraId="759AE260" w14:textId="4D18CD4D" w:rsidR="002177F5" w:rsidRPr="00A1030D" w:rsidRDefault="002177F5" w:rsidP="00234BB0">
          <w:pPr>
            <w:rPr>
              <w:sz w:val="22"/>
              <w:lang w:val="nl-NL"/>
            </w:rPr>
          </w:pPr>
          <w:r>
            <w:rPr>
              <w:sz w:val="22"/>
              <w:lang w:val="nl-NL"/>
            </w:rPr>
            <w:t xml:space="preserve">Om de aangeboden service van het boothuis meer te verbeteren kunnen de resultaten gelinkt worden aan het customer </w:t>
          </w:r>
          <w:proofErr w:type="spellStart"/>
          <w:r>
            <w:rPr>
              <w:sz w:val="22"/>
              <w:lang w:val="nl-NL"/>
            </w:rPr>
            <w:t>satisfaction</w:t>
          </w:r>
          <w:proofErr w:type="spellEnd"/>
          <w:r>
            <w:rPr>
              <w:sz w:val="22"/>
              <w:lang w:val="nl-NL"/>
            </w:rPr>
            <w:t xml:space="preserve"> model van Kano (1984). Kano stelt dat factoren</w:t>
          </w:r>
          <w:r w:rsidR="00072EA9">
            <w:rPr>
              <w:sz w:val="22"/>
              <w:lang w:val="nl-NL"/>
            </w:rPr>
            <w:t xml:space="preserve"> waardoor gasten tevreden zijn verschillend zijn dan de factoren waardoor gasten ontevreden zijn. </w:t>
          </w:r>
          <w:r w:rsidR="00A1030D">
            <w:rPr>
              <w:sz w:val="22"/>
              <w:lang w:val="nl-NL"/>
            </w:rPr>
            <w:t xml:space="preserve">Het kan gaan om het aanbod van arrangementen met gezonde hapjes en drankjes. De gasten zijn niet ontevreden als dit aanbod niet aanwezig is, maar door de hoge mate van interesse bij de resultaten kan het de gasten wel extra tevreden maken met een aanbod hiervan. </w:t>
          </w:r>
          <w:r w:rsidR="00F86DD1">
            <w:rPr>
              <w:sz w:val="22"/>
              <w:lang w:val="nl-NL"/>
            </w:rPr>
            <w:t xml:space="preserve">Ook is Loods Tien niet actief op Facebook, waardoor er geen engagement mogelijk is met de gasten via dit medium. Op dit moment zijn de gasten er zich niet van bewust dat zij dit missen, maar door een actieve houding op Facebook en te zorgen voor engagement met de gast, kan wel resulteren als een factor van tevredenheid. </w:t>
          </w:r>
          <w:r w:rsidR="00A1030D">
            <w:rPr>
              <w:sz w:val="22"/>
              <w:lang w:val="nl-NL"/>
            </w:rPr>
            <w:t xml:space="preserve">Volgens het model van Kano is het belangrijk om te kijken naar de factoren die de gasten een extra wow-effect kunnen geven. Dit kan ook weer resulteren in een unieke experience en het kan zorgen voor engagement met de gasten. </w:t>
          </w:r>
        </w:p>
        <w:p w14:paraId="67635B2B" w14:textId="77777777" w:rsidR="00234BB0" w:rsidRPr="00831B47" w:rsidRDefault="00234BB0" w:rsidP="00234BB0">
          <w:pPr>
            <w:rPr>
              <w:b/>
              <w:sz w:val="22"/>
              <w:lang w:val="nl-NL"/>
            </w:rPr>
          </w:pPr>
        </w:p>
        <w:p w14:paraId="69AD6F83" w14:textId="5D1CC499" w:rsidR="00234BB0" w:rsidRPr="00831B47" w:rsidRDefault="00234BB0" w:rsidP="00234BB0">
          <w:pPr>
            <w:rPr>
              <w:sz w:val="22"/>
              <w:lang w:val="nl-NL"/>
            </w:rPr>
          </w:pPr>
          <w:r w:rsidRPr="00831B47">
            <w:rPr>
              <w:sz w:val="22"/>
              <w:lang w:val="nl-NL"/>
            </w:rPr>
            <w:t xml:space="preserve">Uit de resultaten van de enquêtes bleek dat bedrijven een hoge mate van interesse aangaven bij een arrangement met gezonde hapjes en drankjes. Een mogelijke verklaring voor dit resultaat biedt mogelijk het onderzoek Regionale gezondheidsnota Zeeuws-Vlaanderen (2013-2016). Zeeuws-Vlaanderen heeft in de komende 20 jaar te maken met een toename van de vergrijzing. Tevens zijn er landelijk ontwikkelingen op het gebied van publieke gezondheid, zoals toename van chronische ziekten en welvaartsziekten. De resultaten laten zien dat de bevolking bewust is van het gezondheidsprobleem in de regio en deze zouden daardoor kunnen hebben gekozen voor een arrangement met gezonde hapjes en drankjes in tegenstelling tot een buffet, </w:t>
          </w:r>
          <w:proofErr w:type="spellStart"/>
          <w:r w:rsidRPr="00831B47">
            <w:rPr>
              <w:sz w:val="22"/>
              <w:lang w:val="nl-NL"/>
            </w:rPr>
            <w:t>walking</w:t>
          </w:r>
          <w:proofErr w:type="spellEnd"/>
          <w:r w:rsidRPr="00831B47">
            <w:rPr>
              <w:sz w:val="22"/>
              <w:lang w:val="nl-NL"/>
            </w:rPr>
            <w:t xml:space="preserve"> </w:t>
          </w:r>
          <w:proofErr w:type="spellStart"/>
          <w:r w:rsidRPr="00831B47">
            <w:rPr>
              <w:sz w:val="22"/>
              <w:lang w:val="nl-NL"/>
            </w:rPr>
            <w:t>dinner</w:t>
          </w:r>
          <w:proofErr w:type="spellEnd"/>
          <w:r w:rsidRPr="00831B47">
            <w:rPr>
              <w:sz w:val="22"/>
              <w:lang w:val="nl-NL"/>
            </w:rPr>
            <w:t xml:space="preserve"> of shared </w:t>
          </w:r>
          <w:proofErr w:type="spellStart"/>
          <w:r w:rsidRPr="00831B47">
            <w:rPr>
              <w:sz w:val="22"/>
              <w:lang w:val="nl-NL"/>
            </w:rPr>
            <w:t>dinner</w:t>
          </w:r>
          <w:proofErr w:type="spellEnd"/>
          <w:r w:rsidRPr="00831B47">
            <w:rPr>
              <w:sz w:val="22"/>
              <w:lang w:val="nl-NL"/>
            </w:rPr>
            <w:t xml:space="preserve">, wat geassocieerd kan worden met minder gezond in vergelijking met het gezonde arrangement. Aan het resultaat ligt mogelijk ook ten grondslag dat de respondenten hier sneller voor kiezen, omdat soortgelijke arrangementen nog niet beschikbaar zijn in het gebied van Zeeuws-Vlaanderen. Het kan zijn dat het als uniek aanbod wordt beschouwd en dat er daarom meer interesse wordt gewekt. </w:t>
          </w:r>
        </w:p>
        <w:p w14:paraId="0B4238E3" w14:textId="77777777" w:rsidR="00234BB0" w:rsidRPr="00831B47" w:rsidRDefault="00234BB0" w:rsidP="00234BB0">
          <w:pPr>
            <w:rPr>
              <w:sz w:val="22"/>
              <w:lang w:val="nl-NL"/>
            </w:rPr>
          </w:pPr>
        </w:p>
        <w:p w14:paraId="39800E35" w14:textId="7E9B5A2F" w:rsidR="00234BB0" w:rsidRPr="00831B47" w:rsidRDefault="00234BB0" w:rsidP="00234BB0">
          <w:pPr>
            <w:rPr>
              <w:sz w:val="22"/>
              <w:lang w:val="nl-NL"/>
            </w:rPr>
          </w:pPr>
          <w:r w:rsidRPr="00831B47">
            <w:rPr>
              <w:sz w:val="22"/>
              <w:lang w:val="nl-NL"/>
            </w:rPr>
            <w:t xml:space="preserve">Het onderzoek is een aanvulling op de huidige kennis van de kansen en mogelijkheden voor het boothuis van het personeel. Het biedt nieuwe inzichten van de respondenten en geeft een beeld van wat de wensen en behoeften zijn van de doelgroep. </w:t>
          </w:r>
          <w:r w:rsidR="00885D1A">
            <w:rPr>
              <w:sz w:val="22"/>
              <w:lang w:val="nl-NL"/>
            </w:rPr>
            <w:t xml:space="preserve">Het is specifiek gericht op het boothuis van Loods Tien in Breskens en daardoor zijn de resultaten niet van toepassing op andere horecagelegenheden. </w:t>
          </w:r>
        </w:p>
        <w:p w14:paraId="0947D2A2" w14:textId="77777777" w:rsidR="00234BB0" w:rsidRPr="00831B47" w:rsidRDefault="00234BB0" w:rsidP="00234BB0">
          <w:pPr>
            <w:rPr>
              <w:sz w:val="22"/>
              <w:lang w:val="nl-NL"/>
            </w:rPr>
          </w:pPr>
        </w:p>
        <w:p w14:paraId="236835A5" w14:textId="77777777" w:rsidR="00234BB0" w:rsidRPr="00831B47" w:rsidRDefault="00234BB0" w:rsidP="00234BB0">
          <w:pPr>
            <w:rPr>
              <w:sz w:val="22"/>
              <w:lang w:val="nl-NL"/>
            </w:rPr>
          </w:pPr>
          <w:r w:rsidRPr="00831B47">
            <w:rPr>
              <w:sz w:val="22"/>
              <w:lang w:val="nl-NL"/>
            </w:rPr>
            <w:t xml:space="preserve">Het advies voor vervolgonderzoek is dan om te kijken naar de inhoud van arrangementen, de op te zetten marketingactiviteiten en de communicatiestrategie gericht op de doelgroep via Facebook. </w:t>
          </w:r>
        </w:p>
        <w:p w14:paraId="6FDEB588" w14:textId="77777777" w:rsidR="00234BB0" w:rsidRPr="00831B47" w:rsidRDefault="00234BB0" w:rsidP="00234BB0">
          <w:pPr>
            <w:rPr>
              <w:b/>
              <w:sz w:val="22"/>
            </w:rPr>
          </w:pPr>
        </w:p>
        <w:p w14:paraId="66FBB756" w14:textId="7209D463" w:rsidR="00F15B89" w:rsidRPr="0087426B" w:rsidRDefault="00960314" w:rsidP="00234BB0">
          <w:pPr>
            <w:pStyle w:val="Heading2"/>
            <w:numPr>
              <w:ilvl w:val="0"/>
              <w:numId w:val="11"/>
            </w:numPr>
          </w:pPr>
          <w:bookmarkStart w:id="24" w:name="_Toc358487836"/>
          <w:r w:rsidRPr="0087426B">
            <w:t>Conclusie</w:t>
          </w:r>
          <w:bookmarkEnd w:id="24"/>
        </w:p>
        <w:p w14:paraId="4FB5C10E" w14:textId="0B26578D" w:rsidR="00817899" w:rsidRPr="00831B47" w:rsidRDefault="00AA0893" w:rsidP="00AA0893">
          <w:pPr>
            <w:rPr>
              <w:sz w:val="22"/>
              <w:lang w:val="nl-NL"/>
            </w:rPr>
          </w:pPr>
          <w:r w:rsidRPr="00831B47">
            <w:rPr>
              <w:sz w:val="22"/>
              <w:lang w:val="nl-NL"/>
            </w:rPr>
            <w:t xml:space="preserve">De hoofdvraag van dit onderzoek luidt: “Wat zijn de kansen en mogelijkheden voor het optimaliseren van het boothuis met behulp van marketing, zodat er meer naamsbekendheid wordt gecreëerd via </w:t>
          </w:r>
          <w:proofErr w:type="spellStart"/>
          <w:r w:rsidRPr="00831B47">
            <w:rPr>
              <w:sz w:val="22"/>
              <w:lang w:val="nl-NL"/>
            </w:rPr>
            <w:t>social</w:t>
          </w:r>
          <w:proofErr w:type="spellEnd"/>
          <w:r w:rsidRPr="00831B47">
            <w:rPr>
              <w:sz w:val="22"/>
              <w:lang w:val="nl-NL"/>
            </w:rPr>
            <w:t xml:space="preserve"> media?” Om deze hoofdvraag te beantwoorden zijn er deelvragen opgesteld die gericht </w:t>
          </w:r>
          <w:r w:rsidR="00E52092" w:rsidRPr="00831B47">
            <w:rPr>
              <w:sz w:val="22"/>
              <w:lang w:val="nl-NL"/>
            </w:rPr>
            <w:t>zijn</w:t>
          </w:r>
          <w:r w:rsidRPr="00831B47">
            <w:rPr>
              <w:sz w:val="22"/>
              <w:lang w:val="nl-NL"/>
            </w:rPr>
            <w:t xml:space="preserve"> op de wensen en behoeften van de doelgroep, de activiteiten die Loods Tien kan aanbieden in het Boothuis, de doelgroepsbenadering en de positionering van het boothuis. </w:t>
          </w:r>
          <w:r w:rsidR="00817899" w:rsidRPr="00831B47">
            <w:rPr>
              <w:sz w:val="22"/>
              <w:lang w:val="nl-NL"/>
            </w:rPr>
            <w:t xml:space="preserve">Om de hoofdvraag te kunnen beantwoorden worden eerst de deelvragen beantwoord. Tenslotte wordt de hoofdvraag beantwoord aan het eind van dit hoofdstuk. </w:t>
          </w:r>
        </w:p>
        <w:p w14:paraId="64CAB687" w14:textId="77777777" w:rsidR="006F2FCB" w:rsidRPr="00831B47" w:rsidRDefault="006F2FCB" w:rsidP="00234BB0">
          <w:pPr>
            <w:pStyle w:val="Heading3"/>
            <w:numPr>
              <w:ilvl w:val="1"/>
              <w:numId w:val="11"/>
            </w:numPr>
            <w:rPr>
              <w:sz w:val="22"/>
              <w:lang w:val="nl-NL"/>
            </w:rPr>
          </w:pPr>
          <w:bookmarkStart w:id="25" w:name="_Toc358487837"/>
          <w:r w:rsidRPr="00831B47">
            <w:rPr>
              <w:sz w:val="22"/>
              <w:lang w:val="nl-NL"/>
            </w:rPr>
            <w:t>Deelvraag 1</w:t>
          </w:r>
          <w:bookmarkEnd w:id="25"/>
        </w:p>
        <w:p w14:paraId="67395B43" w14:textId="77777777" w:rsidR="006F2FCB" w:rsidRPr="00831B47" w:rsidRDefault="006F2FCB" w:rsidP="006F2FCB">
          <w:pPr>
            <w:pStyle w:val="Quote"/>
            <w:rPr>
              <w:rStyle w:val="Emphasis"/>
              <w:sz w:val="22"/>
              <w:lang w:val="nl-NL"/>
            </w:rPr>
          </w:pPr>
          <w:r w:rsidRPr="00831B47">
            <w:rPr>
              <w:rStyle w:val="Emphasis"/>
              <w:sz w:val="22"/>
              <w:lang w:val="nl-NL"/>
            </w:rPr>
            <w:t>“</w:t>
          </w:r>
          <w:r w:rsidR="00817899" w:rsidRPr="00831B47">
            <w:rPr>
              <w:rStyle w:val="Emphasis"/>
              <w:sz w:val="22"/>
              <w:lang w:val="nl-NL"/>
            </w:rPr>
            <w:t>Wat zijn de geschikte doelgroepen voor het Boothuis en wat zijn de wensen en behoeften hiervan?</w:t>
          </w:r>
          <w:r w:rsidRPr="00831B47">
            <w:rPr>
              <w:rStyle w:val="Emphasis"/>
              <w:sz w:val="22"/>
              <w:lang w:val="nl-NL"/>
            </w:rPr>
            <w:t>”</w:t>
          </w:r>
        </w:p>
        <w:p w14:paraId="01C89241" w14:textId="1E6F095C" w:rsidR="00817899" w:rsidRPr="00831B47" w:rsidRDefault="00817899" w:rsidP="006F2FCB">
          <w:pPr>
            <w:pStyle w:val="Quote"/>
            <w:rPr>
              <w:rStyle w:val="Emphasis"/>
              <w:sz w:val="22"/>
              <w:lang w:val="nl-NL"/>
            </w:rPr>
          </w:pPr>
          <w:r w:rsidRPr="00831B47">
            <w:rPr>
              <w:rStyle w:val="Emphasis"/>
              <w:sz w:val="22"/>
              <w:lang w:val="nl-NL"/>
            </w:rPr>
            <w:t xml:space="preserve"> </w:t>
          </w:r>
        </w:p>
        <w:p w14:paraId="53D74130" w14:textId="6A1970D5" w:rsidR="00817899" w:rsidRPr="00831B47" w:rsidRDefault="00817899" w:rsidP="00817899">
          <w:pPr>
            <w:rPr>
              <w:sz w:val="22"/>
              <w:lang w:val="nl-NL"/>
            </w:rPr>
          </w:pPr>
          <w:r w:rsidRPr="00831B47">
            <w:rPr>
              <w:sz w:val="22"/>
              <w:lang w:val="nl-NL"/>
            </w:rPr>
            <w:t xml:space="preserve">De geschikte doelgroepen van het Boothuis zijn de inwoners en eigenaren van bedrijven in Zeeuws-Vlaanderen. In de enquêtes is naar voren gekomen dat de wensen en behoeften van deze groepen verschillend zijn. </w:t>
          </w:r>
          <w:r w:rsidR="00E52092" w:rsidRPr="00831B47">
            <w:rPr>
              <w:sz w:val="22"/>
              <w:lang w:val="nl-NL"/>
            </w:rPr>
            <w:t>De</w:t>
          </w:r>
          <w:r w:rsidRPr="00831B47">
            <w:rPr>
              <w:sz w:val="22"/>
              <w:lang w:val="nl-NL"/>
            </w:rPr>
            <w:t xml:space="preserve"> meerderheid van de inwoners, oftewel de particulieren in Zeeuws-Vlaanderen geven aan </w:t>
          </w:r>
          <w:r w:rsidR="004434DE" w:rsidRPr="00831B47">
            <w:rPr>
              <w:sz w:val="22"/>
              <w:lang w:val="nl-NL"/>
            </w:rPr>
            <w:t xml:space="preserve">voor 45% zeker bereid te zijn om zelf een feest, lunch, borrel of andere activiteit in een horecagelegenheid te organiseren. </w:t>
          </w:r>
          <w:r w:rsidR="004946DB" w:rsidRPr="00831B47">
            <w:rPr>
              <w:sz w:val="22"/>
              <w:lang w:val="nl-NL"/>
            </w:rPr>
            <w:t>De</w:t>
          </w:r>
          <w:r w:rsidR="004434DE" w:rsidRPr="00831B47">
            <w:rPr>
              <w:sz w:val="22"/>
              <w:lang w:val="nl-NL"/>
            </w:rPr>
            <w:t xml:space="preserve"> andere 45% geeft dit aan om dit misschien te </w:t>
          </w:r>
          <w:r w:rsidR="004946DB" w:rsidRPr="00831B47">
            <w:rPr>
              <w:sz w:val="22"/>
              <w:lang w:val="nl-NL"/>
            </w:rPr>
            <w:t>doen. Zij zijn het meest bereid</w:t>
          </w:r>
          <w:r w:rsidR="004434DE" w:rsidRPr="00831B47">
            <w:rPr>
              <w:sz w:val="22"/>
              <w:lang w:val="nl-NL"/>
            </w:rPr>
            <w:t xml:space="preserve"> om een verjaardag, familiebijeenkomst of trouwfeest te organiseren in een horecagelegenheid. Belangrijke aspecten van de locatie zijn de beschikbaarheid met de auto, parkeervoorziening, prijs/kwaliteitsverhouding en de kwaliteit van het eten. 56% geeft ook aan het liefst via </w:t>
          </w:r>
          <w:proofErr w:type="spellStart"/>
          <w:r w:rsidR="004434DE" w:rsidRPr="00831B47">
            <w:rPr>
              <w:sz w:val="22"/>
              <w:lang w:val="nl-NL"/>
            </w:rPr>
            <w:t>social</w:t>
          </w:r>
          <w:proofErr w:type="spellEnd"/>
          <w:r w:rsidR="004434DE" w:rsidRPr="00831B47">
            <w:rPr>
              <w:sz w:val="22"/>
              <w:lang w:val="nl-NL"/>
            </w:rPr>
            <w:t xml:space="preserve"> media op de hoogte te worden gehouden van evenementen. </w:t>
          </w:r>
        </w:p>
        <w:p w14:paraId="1796E16A" w14:textId="77777777" w:rsidR="004434DE" w:rsidRPr="00831B47" w:rsidRDefault="004434DE" w:rsidP="00817899">
          <w:pPr>
            <w:rPr>
              <w:sz w:val="22"/>
              <w:lang w:val="nl-NL"/>
            </w:rPr>
          </w:pPr>
        </w:p>
        <w:p w14:paraId="5EA6D31A" w14:textId="200036D1" w:rsidR="004434DE" w:rsidRPr="00831B47" w:rsidRDefault="004434DE" w:rsidP="00817899">
          <w:pPr>
            <w:rPr>
              <w:sz w:val="22"/>
              <w:lang w:val="nl-NL"/>
            </w:rPr>
          </w:pPr>
          <w:r w:rsidRPr="00831B47">
            <w:rPr>
              <w:sz w:val="22"/>
              <w:lang w:val="nl-NL"/>
            </w:rPr>
            <w:t>Bedrijven geven aan voor meer dan 15 van de 21 respondenten bereid te zijn zelf een feest, lunch, borrel of andere activiteit te organiseren in een horecagelegenheid. De reden voor een evenement zou voornamelijk een personeelsfeest, een borrel van het werk, een teambuildingsactiviteit of een lunch zijn. De helft van de respondenten gaven aan om tussen de €20 en €30 te betalen per persoon. ¼ gaf aan om meer dan €30</w:t>
          </w:r>
          <w:r w:rsidR="00E52092" w:rsidRPr="00831B47">
            <w:rPr>
              <w:sz w:val="22"/>
              <w:lang w:val="nl-NL"/>
            </w:rPr>
            <w:t>,</w:t>
          </w:r>
          <w:r w:rsidRPr="00831B47">
            <w:rPr>
              <w:sz w:val="22"/>
              <w:lang w:val="nl-NL"/>
            </w:rPr>
            <w:t xml:space="preserve"> maar minder dan €50 uit te geven per persoon. De belangrijkste aspecten voor bedrijven zijn </w:t>
          </w:r>
          <w:r w:rsidR="008B45F5" w:rsidRPr="00831B47">
            <w:rPr>
              <w:sz w:val="22"/>
              <w:lang w:val="nl-NL"/>
            </w:rPr>
            <w:t xml:space="preserve">net als bij de particulieren </w:t>
          </w:r>
          <w:r w:rsidRPr="00831B47">
            <w:rPr>
              <w:sz w:val="22"/>
              <w:lang w:val="nl-NL"/>
            </w:rPr>
            <w:t xml:space="preserve">de beschikbaarheid met de auto, goede parkeervoorziening, </w:t>
          </w:r>
          <w:r w:rsidR="00E52092" w:rsidRPr="00831B47">
            <w:rPr>
              <w:sz w:val="22"/>
              <w:lang w:val="nl-NL"/>
            </w:rPr>
            <w:t xml:space="preserve">goede </w:t>
          </w:r>
          <w:r w:rsidRPr="00831B47">
            <w:rPr>
              <w:sz w:val="22"/>
              <w:lang w:val="nl-NL"/>
            </w:rPr>
            <w:t xml:space="preserve">prijs/kwaliteitsverhouding en de kwaliteit van het eten.  </w:t>
          </w:r>
        </w:p>
        <w:p w14:paraId="481845F3" w14:textId="77777777" w:rsidR="00361B50" w:rsidRPr="00831B47" w:rsidRDefault="00361B50" w:rsidP="00817899">
          <w:pPr>
            <w:rPr>
              <w:sz w:val="22"/>
              <w:lang w:val="nl-NL"/>
            </w:rPr>
          </w:pPr>
        </w:p>
        <w:p w14:paraId="08F574E2" w14:textId="5F9A7D24" w:rsidR="00361B50" w:rsidRPr="00831B47" w:rsidRDefault="00361B50" w:rsidP="00361B50">
          <w:pPr>
            <w:rPr>
              <w:sz w:val="22"/>
              <w:lang w:val="nl-NL"/>
            </w:rPr>
          </w:pPr>
          <w:r w:rsidRPr="00831B47">
            <w:rPr>
              <w:sz w:val="22"/>
              <w:lang w:val="nl-NL"/>
            </w:rPr>
            <w:t xml:space="preserve">De reistijd die de respondenten aanhouden verschilt van particulieren </w:t>
          </w:r>
          <w:r w:rsidR="00E52092" w:rsidRPr="00831B47">
            <w:rPr>
              <w:sz w:val="22"/>
              <w:lang w:val="nl-NL"/>
            </w:rPr>
            <w:t>en</w:t>
          </w:r>
          <w:r w:rsidRPr="00831B47">
            <w:rPr>
              <w:sz w:val="22"/>
              <w:lang w:val="nl-NL"/>
            </w:rPr>
            <w:t xml:space="preserve"> bedrijven. De bedrijven zijn bereid om 30 minuten tot 1 uur te reizen voor een extern evenement. Terwijl het grootste deel van de particulieren bereid is om 1,5 uur of meer de reizen voor een evenement. Dit geeft aan dat het bereik van het Boothuis geschikt zou zijn voor heel Zeeuws-Vlaanderen, omdat de maximale reistijd n</w:t>
          </w:r>
          <w:r w:rsidR="00E52092" w:rsidRPr="00831B47">
            <w:rPr>
              <w:sz w:val="22"/>
              <w:lang w:val="nl-NL"/>
            </w:rPr>
            <w:t>aar het boothuis 45 minuten is van alle delen van Zeeuws-Vlaander</w:t>
          </w:r>
          <w:r w:rsidRPr="00831B47">
            <w:rPr>
              <w:sz w:val="22"/>
              <w:lang w:val="nl-NL"/>
            </w:rPr>
            <w:t>en</w:t>
          </w:r>
          <w:r w:rsidR="00E52092" w:rsidRPr="00831B47">
            <w:rPr>
              <w:sz w:val="22"/>
              <w:lang w:val="nl-NL"/>
            </w:rPr>
            <w:t>. D</w:t>
          </w:r>
          <w:r w:rsidRPr="00831B47">
            <w:rPr>
              <w:sz w:val="22"/>
              <w:lang w:val="nl-NL"/>
            </w:rPr>
            <w:t xml:space="preserve">e helft van de bedrijven </w:t>
          </w:r>
          <w:r w:rsidR="004946DB" w:rsidRPr="00831B47">
            <w:rPr>
              <w:sz w:val="22"/>
              <w:lang w:val="nl-NL"/>
            </w:rPr>
            <w:t>geeft</w:t>
          </w:r>
          <w:r w:rsidRPr="00831B47">
            <w:rPr>
              <w:sz w:val="22"/>
              <w:lang w:val="nl-NL"/>
            </w:rPr>
            <w:t xml:space="preserve"> aan maximaal een uur te rijden voor een extern evenement</w:t>
          </w:r>
          <w:r w:rsidR="00E52092" w:rsidRPr="00831B47">
            <w:rPr>
              <w:sz w:val="22"/>
              <w:lang w:val="nl-NL"/>
            </w:rPr>
            <w:t xml:space="preserve">, waardoor de reistijd geen probleem zou moeten zijn </w:t>
          </w:r>
          <w:r w:rsidR="0006187E" w:rsidRPr="00831B47">
            <w:rPr>
              <w:sz w:val="22"/>
              <w:lang w:val="nl-NL"/>
            </w:rPr>
            <w:t>voor de meerderheid van de respondenten</w:t>
          </w:r>
          <w:r w:rsidRPr="00831B47">
            <w:rPr>
              <w:sz w:val="22"/>
              <w:lang w:val="nl-NL"/>
            </w:rPr>
            <w:t>. Voor de particulieren in Zeeuws-Vlaanderen zou de reistijd naar het Boothuis ook zeker geen probleem moeten zijn</w:t>
          </w:r>
          <w:r w:rsidR="0006187E" w:rsidRPr="00831B47">
            <w:rPr>
              <w:sz w:val="22"/>
              <w:lang w:val="nl-NL"/>
            </w:rPr>
            <w:t xml:space="preserve"> volgens de resultaten van de enquêtes</w:t>
          </w:r>
          <w:r w:rsidRPr="00831B47">
            <w:rPr>
              <w:sz w:val="22"/>
              <w:lang w:val="nl-NL"/>
            </w:rPr>
            <w:t xml:space="preserve">. </w:t>
          </w:r>
        </w:p>
        <w:p w14:paraId="6BFA25CE" w14:textId="77777777" w:rsidR="00361B50" w:rsidRPr="00831B47" w:rsidRDefault="00361B50" w:rsidP="00817899">
          <w:pPr>
            <w:rPr>
              <w:sz w:val="22"/>
              <w:lang w:val="nl-NL"/>
            </w:rPr>
          </w:pPr>
        </w:p>
        <w:p w14:paraId="11DAAC72" w14:textId="77777777" w:rsidR="002069E6" w:rsidRPr="00831B47" w:rsidRDefault="002069E6" w:rsidP="00817899">
          <w:pPr>
            <w:rPr>
              <w:sz w:val="22"/>
              <w:lang w:val="nl-NL"/>
            </w:rPr>
          </w:pPr>
        </w:p>
        <w:p w14:paraId="100C8448" w14:textId="31DC6943" w:rsidR="002069E6" w:rsidRPr="00831B47" w:rsidRDefault="004946DB" w:rsidP="00817899">
          <w:pPr>
            <w:rPr>
              <w:sz w:val="22"/>
              <w:lang w:val="nl-NL"/>
            </w:rPr>
          </w:pPr>
          <w:r w:rsidRPr="00831B47">
            <w:rPr>
              <w:sz w:val="22"/>
              <w:lang w:val="nl-NL"/>
            </w:rPr>
            <w:t xml:space="preserve">Er kan geconcludeerd worden dat de </w:t>
          </w:r>
          <w:r w:rsidR="002069E6" w:rsidRPr="00831B47">
            <w:rPr>
              <w:sz w:val="22"/>
              <w:lang w:val="nl-NL"/>
            </w:rPr>
            <w:t>doelgroepen van het Boothuis de inwoners en bedrijven in Zeeuws-Vlaanderen</w:t>
          </w:r>
          <w:r w:rsidR="00B27DA4" w:rsidRPr="00831B47">
            <w:rPr>
              <w:sz w:val="22"/>
              <w:lang w:val="nl-NL"/>
            </w:rPr>
            <w:t xml:space="preserve"> zijn</w:t>
          </w:r>
          <w:r w:rsidR="002069E6" w:rsidRPr="00831B47">
            <w:rPr>
              <w:sz w:val="22"/>
              <w:lang w:val="nl-NL"/>
            </w:rPr>
            <w:t xml:space="preserve">. Uit de enquêtes is gebleken dat </w:t>
          </w:r>
          <w:r w:rsidR="0006187E" w:rsidRPr="00831B47">
            <w:rPr>
              <w:sz w:val="22"/>
              <w:lang w:val="nl-NL"/>
            </w:rPr>
            <w:t xml:space="preserve">deze doelgroep geïnteresseerd is in het </w:t>
          </w:r>
          <w:r w:rsidR="002069E6" w:rsidRPr="00831B47">
            <w:rPr>
              <w:sz w:val="22"/>
              <w:lang w:val="nl-NL"/>
            </w:rPr>
            <w:t>organiseren van privé evenementen</w:t>
          </w:r>
          <w:r w:rsidR="0006187E" w:rsidRPr="00831B47">
            <w:rPr>
              <w:sz w:val="22"/>
              <w:lang w:val="nl-NL"/>
            </w:rPr>
            <w:t xml:space="preserve"> in een aparte ruimte van een horecagelegenheid</w:t>
          </w:r>
          <w:r w:rsidR="002069E6" w:rsidRPr="00831B47">
            <w:rPr>
              <w:sz w:val="22"/>
              <w:lang w:val="nl-NL"/>
            </w:rPr>
            <w:t xml:space="preserve">.  </w:t>
          </w:r>
        </w:p>
        <w:p w14:paraId="24C6D71B" w14:textId="77777777" w:rsidR="006F2FCB" w:rsidRPr="00831B47" w:rsidRDefault="006F2FCB" w:rsidP="00234BB0">
          <w:pPr>
            <w:pStyle w:val="Heading3"/>
            <w:numPr>
              <w:ilvl w:val="1"/>
              <w:numId w:val="11"/>
            </w:numPr>
            <w:rPr>
              <w:sz w:val="22"/>
              <w:lang w:val="nl-NL"/>
            </w:rPr>
          </w:pPr>
          <w:bookmarkStart w:id="26" w:name="_Toc358487838"/>
          <w:r w:rsidRPr="00831B47">
            <w:rPr>
              <w:sz w:val="22"/>
              <w:lang w:val="nl-NL"/>
            </w:rPr>
            <w:t>Deelvraag 2</w:t>
          </w:r>
          <w:bookmarkEnd w:id="26"/>
        </w:p>
        <w:p w14:paraId="11C1554E" w14:textId="295FE314" w:rsidR="00817899" w:rsidRPr="00831B47" w:rsidRDefault="006F2FCB" w:rsidP="006F2FCB">
          <w:pPr>
            <w:pStyle w:val="Quote"/>
            <w:rPr>
              <w:sz w:val="22"/>
              <w:lang w:val="nl-NL"/>
            </w:rPr>
          </w:pPr>
          <w:r w:rsidRPr="00831B47">
            <w:rPr>
              <w:sz w:val="22"/>
              <w:lang w:val="nl-NL"/>
            </w:rPr>
            <w:t>“</w:t>
          </w:r>
          <w:r w:rsidR="00817899" w:rsidRPr="00831B47">
            <w:rPr>
              <w:sz w:val="22"/>
              <w:lang w:val="nl-NL"/>
            </w:rPr>
            <w:t>Welke activiteiten kan Loods Tien aanbieden in het Boothuis, die aansluiten bij de wensen en behoeften van de doelgroep?</w:t>
          </w:r>
          <w:r w:rsidRPr="00831B47">
            <w:rPr>
              <w:sz w:val="22"/>
              <w:lang w:val="nl-NL"/>
            </w:rPr>
            <w:t>“</w:t>
          </w:r>
        </w:p>
        <w:p w14:paraId="27809062" w14:textId="77777777" w:rsidR="006F2FCB" w:rsidRPr="00831B47" w:rsidRDefault="006F2FCB" w:rsidP="006F2FCB">
          <w:pPr>
            <w:rPr>
              <w:sz w:val="22"/>
              <w:lang w:val="nl-NL"/>
            </w:rPr>
          </w:pPr>
        </w:p>
        <w:p w14:paraId="282A4682" w14:textId="2A63DDE4" w:rsidR="008B45F5" w:rsidRPr="00831B47" w:rsidRDefault="00B27DA4" w:rsidP="008B45F5">
          <w:pPr>
            <w:rPr>
              <w:sz w:val="22"/>
              <w:lang w:val="nl-NL"/>
            </w:rPr>
          </w:pPr>
          <w:r w:rsidRPr="00831B47">
            <w:rPr>
              <w:sz w:val="22"/>
              <w:lang w:val="nl-NL"/>
            </w:rPr>
            <w:t>Samengevat uit de enquête zijn er verschillende</w:t>
          </w:r>
          <w:r w:rsidR="008B45F5" w:rsidRPr="00831B47">
            <w:rPr>
              <w:sz w:val="22"/>
              <w:lang w:val="nl-NL"/>
            </w:rPr>
            <w:t xml:space="preserve"> activiteiten genoemd di</w:t>
          </w:r>
          <w:r w:rsidRPr="00831B47">
            <w:rPr>
              <w:sz w:val="22"/>
              <w:lang w:val="nl-NL"/>
            </w:rPr>
            <w:t>e mogelijk zijn in het boothuis,</w:t>
          </w:r>
          <w:r w:rsidR="008B45F5" w:rsidRPr="00831B47">
            <w:rPr>
              <w:sz w:val="22"/>
              <w:lang w:val="nl-NL"/>
            </w:rPr>
            <w:t xml:space="preserve"> waarbij de respondenten hun mate van </w:t>
          </w:r>
          <w:r w:rsidRPr="00831B47">
            <w:rPr>
              <w:sz w:val="22"/>
              <w:lang w:val="nl-NL"/>
            </w:rPr>
            <w:t>interesse konden aangeven. D</w:t>
          </w:r>
          <w:r w:rsidR="008B45F5" w:rsidRPr="00831B47">
            <w:rPr>
              <w:sz w:val="22"/>
              <w:lang w:val="nl-NL"/>
            </w:rPr>
            <w:t>e particulieren konden kiezen uit een barbecue, drie</w:t>
          </w:r>
          <w:r w:rsidR="00117D71" w:rsidRPr="00831B47">
            <w:rPr>
              <w:sz w:val="22"/>
              <w:lang w:val="nl-NL"/>
            </w:rPr>
            <w:t xml:space="preserve">-gangen-diner, </w:t>
          </w:r>
          <w:proofErr w:type="spellStart"/>
          <w:r w:rsidR="00117D71" w:rsidRPr="00831B47">
            <w:rPr>
              <w:sz w:val="22"/>
              <w:lang w:val="nl-NL"/>
            </w:rPr>
            <w:t>walking</w:t>
          </w:r>
          <w:proofErr w:type="spellEnd"/>
          <w:r w:rsidR="00117D71" w:rsidRPr="00831B47">
            <w:rPr>
              <w:sz w:val="22"/>
              <w:lang w:val="nl-NL"/>
            </w:rPr>
            <w:t xml:space="preserve"> </w:t>
          </w:r>
          <w:proofErr w:type="spellStart"/>
          <w:r w:rsidR="00117D71" w:rsidRPr="00831B47">
            <w:rPr>
              <w:sz w:val="22"/>
              <w:lang w:val="nl-NL"/>
            </w:rPr>
            <w:t>din</w:t>
          </w:r>
          <w:r w:rsidR="0006187E" w:rsidRPr="00831B47">
            <w:rPr>
              <w:sz w:val="22"/>
              <w:lang w:val="nl-NL"/>
            </w:rPr>
            <w:t>n</w:t>
          </w:r>
          <w:r w:rsidR="008B45F5" w:rsidRPr="00831B47">
            <w:rPr>
              <w:sz w:val="22"/>
              <w:lang w:val="nl-NL"/>
            </w:rPr>
            <w:t>er</w:t>
          </w:r>
          <w:proofErr w:type="spellEnd"/>
          <w:r w:rsidR="008B45F5" w:rsidRPr="00831B47">
            <w:rPr>
              <w:sz w:val="22"/>
              <w:lang w:val="nl-NL"/>
            </w:rPr>
            <w:t xml:space="preserve">, shared </w:t>
          </w:r>
          <w:proofErr w:type="spellStart"/>
          <w:r w:rsidR="008B45F5" w:rsidRPr="00831B47">
            <w:rPr>
              <w:sz w:val="22"/>
              <w:lang w:val="nl-NL"/>
            </w:rPr>
            <w:t>din</w:t>
          </w:r>
          <w:r w:rsidR="0006187E" w:rsidRPr="00831B47">
            <w:rPr>
              <w:sz w:val="22"/>
              <w:lang w:val="nl-NL"/>
            </w:rPr>
            <w:t>n</w:t>
          </w:r>
          <w:r w:rsidR="008B45F5" w:rsidRPr="00831B47">
            <w:rPr>
              <w:sz w:val="22"/>
              <w:lang w:val="nl-NL"/>
            </w:rPr>
            <w:t>er</w:t>
          </w:r>
          <w:proofErr w:type="spellEnd"/>
          <w:r w:rsidR="008B45F5" w:rsidRPr="00831B47">
            <w:rPr>
              <w:sz w:val="22"/>
              <w:lang w:val="nl-NL"/>
            </w:rPr>
            <w:t>, buffet, luncharrangement, tapas menu, borrel of overig. Ze z</w:t>
          </w:r>
          <w:r w:rsidR="0006187E" w:rsidRPr="00831B47">
            <w:rPr>
              <w:sz w:val="22"/>
              <w:lang w:val="nl-NL"/>
            </w:rPr>
            <w:t xml:space="preserve">ijn het meest geïnteresseerd in </w:t>
          </w:r>
          <w:r w:rsidR="008B45F5" w:rsidRPr="00831B47">
            <w:rPr>
              <w:sz w:val="22"/>
              <w:lang w:val="nl-NL"/>
            </w:rPr>
            <w:t>een borrel, barbecue of tapas menu. 53% geeft aan tussen de €</w:t>
          </w:r>
          <w:r w:rsidR="0006187E" w:rsidRPr="00831B47">
            <w:rPr>
              <w:sz w:val="22"/>
              <w:lang w:val="nl-NL"/>
            </w:rPr>
            <w:t>2</w:t>
          </w:r>
          <w:r w:rsidR="008B45F5" w:rsidRPr="00831B47">
            <w:rPr>
              <w:sz w:val="22"/>
              <w:lang w:val="nl-NL"/>
            </w:rPr>
            <w:t>0 en €30 per persoon te besteden. Nog 45% geeft aan om meer dan €30 te betalen</w:t>
          </w:r>
          <w:r w:rsidR="0006187E" w:rsidRPr="00831B47">
            <w:rPr>
              <w:sz w:val="22"/>
              <w:lang w:val="nl-NL"/>
            </w:rPr>
            <w:t>,</w:t>
          </w:r>
          <w:r w:rsidR="008B45F5" w:rsidRPr="00831B47">
            <w:rPr>
              <w:sz w:val="22"/>
              <w:lang w:val="nl-NL"/>
            </w:rPr>
            <w:t xml:space="preserve"> maar niet boven de €50 per persoon.</w:t>
          </w:r>
        </w:p>
        <w:p w14:paraId="600899FF" w14:textId="77777777" w:rsidR="008B45F5" w:rsidRPr="00831B47" w:rsidRDefault="008B45F5" w:rsidP="008B45F5">
          <w:pPr>
            <w:rPr>
              <w:sz w:val="22"/>
              <w:lang w:val="nl-NL"/>
            </w:rPr>
          </w:pPr>
        </w:p>
        <w:p w14:paraId="687629BA" w14:textId="1A62DD34" w:rsidR="008B45F5" w:rsidRPr="00831B47" w:rsidRDefault="008B45F5" w:rsidP="008B45F5">
          <w:pPr>
            <w:rPr>
              <w:sz w:val="22"/>
              <w:lang w:val="nl-NL"/>
            </w:rPr>
          </w:pPr>
          <w:r w:rsidRPr="00831B47">
            <w:rPr>
              <w:sz w:val="22"/>
              <w:lang w:val="nl-NL"/>
            </w:rPr>
            <w:t xml:space="preserve">Bij bedrijven zijn er andere activiteiten genoemd; een vergadering, lunch, personeelsfeest, teambuildingsactiviteit, training, cursus, borrel van het werk, netwerkevenement, brainstormsessie, flexwerkplek, coaching gesprekken en overig. Hierbij konden de respondenten meerdere mogelijkheden aangeven waarin zij interesse </w:t>
          </w:r>
          <w:r w:rsidR="0006187E" w:rsidRPr="00831B47">
            <w:rPr>
              <w:sz w:val="22"/>
              <w:lang w:val="nl-NL"/>
            </w:rPr>
            <w:t>hadden</w:t>
          </w:r>
          <w:r w:rsidRPr="00831B47">
            <w:rPr>
              <w:sz w:val="22"/>
              <w:lang w:val="nl-NL"/>
            </w:rPr>
            <w:t xml:space="preserve">. </w:t>
          </w:r>
          <w:r w:rsidR="00117D71" w:rsidRPr="00831B47">
            <w:rPr>
              <w:sz w:val="22"/>
              <w:lang w:val="nl-NL"/>
            </w:rPr>
            <w:t xml:space="preserve">De interesse ligt voornamelijk bij het organiseren van een personeelsfeest, borrel van het werk, teambuildingsactiviteit of lunch. Daarnaast konden zij aangeven in welke mate zijn interesse hadden in bepaalde activiteiten. Er is voornamelijk interesse getoond in een arrangement inclusief gezonde hapjes en drankjes, borrel en luncharrangement. Activiteiten als een buffet, </w:t>
          </w:r>
          <w:proofErr w:type="spellStart"/>
          <w:r w:rsidR="00117D71" w:rsidRPr="00831B47">
            <w:rPr>
              <w:sz w:val="22"/>
              <w:lang w:val="nl-NL"/>
            </w:rPr>
            <w:t>walking</w:t>
          </w:r>
          <w:proofErr w:type="spellEnd"/>
          <w:r w:rsidR="00117D71" w:rsidRPr="00831B47">
            <w:rPr>
              <w:sz w:val="22"/>
              <w:lang w:val="nl-NL"/>
            </w:rPr>
            <w:t xml:space="preserve"> </w:t>
          </w:r>
          <w:proofErr w:type="spellStart"/>
          <w:r w:rsidR="00117D71" w:rsidRPr="00831B47">
            <w:rPr>
              <w:sz w:val="22"/>
              <w:lang w:val="nl-NL"/>
            </w:rPr>
            <w:t>din</w:t>
          </w:r>
          <w:r w:rsidR="0006187E" w:rsidRPr="00831B47">
            <w:rPr>
              <w:sz w:val="22"/>
              <w:lang w:val="nl-NL"/>
            </w:rPr>
            <w:t>n</w:t>
          </w:r>
          <w:r w:rsidR="00117D71" w:rsidRPr="00831B47">
            <w:rPr>
              <w:sz w:val="22"/>
              <w:lang w:val="nl-NL"/>
            </w:rPr>
            <w:t>er</w:t>
          </w:r>
          <w:proofErr w:type="spellEnd"/>
          <w:r w:rsidR="00117D71" w:rsidRPr="00831B47">
            <w:rPr>
              <w:sz w:val="22"/>
              <w:lang w:val="nl-NL"/>
            </w:rPr>
            <w:t xml:space="preserve"> en shared </w:t>
          </w:r>
          <w:proofErr w:type="spellStart"/>
          <w:r w:rsidR="00117D71" w:rsidRPr="00831B47">
            <w:rPr>
              <w:sz w:val="22"/>
              <w:lang w:val="nl-NL"/>
            </w:rPr>
            <w:t>di</w:t>
          </w:r>
          <w:r w:rsidR="0006187E" w:rsidRPr="00831B47">
            <w:rPr>
              <w:sz w:val="22"/>
              <w:lang w:val="nl-NL"/>
            </w:rPr>
            <w:t>n</w:t>
          </w:r>
          <w:r w:rsidR="00117D71" w:rsidRPr="00831B47">
            <w:rPr>
              <w:sz w:val="22"/>
              <w:lang w:val="nl-NL"/>
            </w:rPr>
            <w:t>ner</w:t>
          </w:r>
          <w:proofErr w:type="spellEnd"/>
          <w:r w:rsidR="00117D71" w:rsidRPr="00831B47">
            <w:rPr>
              <w:sz w:val="22"/>
              <w:lang w:val="nl-NL"/>
            </w:rPr>
            <w:t xml:space="preserve"> werden voor het grootste deel aangegeven als ‘misschien interesse’. </w:t>
          </w:r>
        </w:p>
        <w:p w14:paraId="5F81C603" w14:textId="77777777" w:rsidR="00817899" w:rsidRPr="00831B47" w:rsidRDefault="00817899" w:rsidP="00AA0893">
          <w:pPr>
            <w:rPr>
              <w:sz w:val="22"/>
              <w:lang w:val="nl-NL"/>
            </w:rPr>
          </w:pPr>
        </w:p>
        <w:p w14:paraId="5A3F9A39" w14:textId="6753B885" w:rsidR="002069E6" w:rsidRPr="00831B47" w:rsidRDefault="002069E6" w:rsidP="00AA0893">
          <w:pPr>
            <w:rPr>
              <w:sz w:val="22"/>
              <w:lang w:val="nl-NL"/>
            </w:rPr>
          </w:pPr>
          <w:r w:rsidRPr="00831B47">
            <w:rPr>
              <w:sz w:val="22"/>
              <w:lang w:val="nl-NL"/>
            </w:rPr>
            <w:t xml:space="preserve">De activiteiten die het beste aansluiten bij de wensen en behoeften van de doelgroepen zijn borrels, luncharrangementen, personeelsfeesten en teambuildingsactiviteiten voor bedrijven en een barbecue of tapas menu voor particulieren. </w:t>
          </w:r>
        </w:p>
        <w:p w14:paraId="0A2FD699" w14:textId="6D5D4AA2" w:rsidR="006F2FCB" w:rsidRPr="00831B47" w:rsidRDefault="006F2FCB" w:rsidP="00234BB0">
          <w:pPr>
            <w:pStyle w:val="Heading3"/>
            <w:numPr>
              <w:ilvl w:val="1"/>
              <w:numId w:val="11"/>
            </w:numPr>
            <w:rPr>
              <w:sz w:val="22"/>
              <w:lang w:val="nl-NL"/>
            </w:rPr>
          </w:pPr>
          <w:bookmarkStart w:id="27" w:name="_Toc358487839"/>
          <w:r w:rsidRPr="00831B47">
            <w:rPr>
              <w:sz w:val="22"/>
              <w:lang w:val="nl-NL"/>
            </w:rPr>
            <w:t>Deelvraag 3</w:t>
          </w:r>
          <w:bookmarkEnd w:id="27"/>
        </w:p>
        <w:p w14:paraId="2BB05B18" w14:textId="55091F78" w:rsidR="00817899" w:rsidRPr="00831B47" w:rsidRDefault="006F2FCB" w:rsidP="006F2FCB">
          <w:pPr>
            <w:pStyle w:val="Quote"/>
            <w:rPr>
              <w:sz w:val="22"/>
              <w:lang w:val="nl-NL"/>
            </w:rPr>
          </w:pPr>
          <w:r w:rsidRPr="00831B47">
            <w:rPr>
              <w:sz w:val="22"/>
              <w:lang w:val="nl-NL"/>
            </w:rPr>
            <w:t>“</w:t>
          </w:r>
          <w:r w:rsidR="00817899" w:rsidRPr="00831B47">
            <w:rPr>
              <w:sz w:val="22"/>
              <w:lang w:val="nl-NL"/>
            </w:rPr>
            <w:t>Wat zijn geschikte methoden om de doelgroep te benaderen?</w:t>
          </w:r>
          <w:r w:rsidRPr="00831B47">
            <w:rPr>
              <w:sz w:val="22"/>
              <w:lang w:val="nl-NL"/>
            </w:rPr>
            <w:t>”</w:t>
          </w:r>
        </w:p>
        <w:p w14:paraId="39A099F5" w14:textId="77777777" w:rsidR="006F2FCB" w:rsidRPr="00831B47" w:rsidRDefault="006F2FCB" w:rsidP="006F2FCB">
          <w:pPr>
            <w:rPr>
              <w:sz w:val="22"/>
              <w:lang w:val="nl-NL"/>
            </w:rPr>
          </w:pPr>
        </w:p>
        <w:p w14:paraId="0A63E39A" w14:textId="374B5E47" w:rsidR="00817899" w:rsidRPr="00831B47" w:rsidRDefault="00117D71" w:rsidP="00817899">
          <w:pPr>
            <w:rPr>
              <w:sz w:val="22"/>
              <w:lang w:val="nl-NL"/>
            </w:rPr>
          </w:pPr>
          <w:r w:rsidRPr="00831B47">
            <w:rPr>
              <w:sz w:val="22"/>
              <w:lang w:val="nl-NL"/>
            </w:rPr>
            <w:t xml:space="preserve">Uit deskresearch is </w:t>
          </w:r>
          <w:r w:rsidR="0006187E" w:rsidRPr="00831B47">
            <w:rPr>
              <w:sz w:val="22"/>
              <w:lang w:val="nl-NL"/>
            </w:rPr>
            <w:t>gebleken</w:t>
          </w:r>
          <w:r w:rsidRPr="00831B47">
            <w:rPr>
              <w:sz w:val="22"/>
              <w:lang w:val="nl-NL"/>
            </w:rPr>
            <w:t xml:space="preserve"> dat </w:t>
          </w:r>
          <w:r w:rsidR="0006187E" w:rsidRPr="00831B47">
            <w:rPr>
              <w:sz w:val="22"/>
              <w:lang w:val="nl-NL"/>
            </w:rPr>
            <w:t xml:space="preserve">een </w:t>
          </w:r>
          <w:r w:rsidRPr="00831B47">
            <w:rPr>
              <w:sz w:val="22"/>
              <w:lang w:val="nl-NL"/>
            </w:rPr>
            <w:t xml:space="preserve">doelgroepsbenadering via </w:t>
          </w:r>
          <w:proofErr w:type="spellStart"/>
          <w:r w:rsidRPr="00831B47">
            <w:rPr>
              <w:sz w:val="22"/>
              <w:lang w:val="nl-NL"/>
            </w:rPr>
            <w:t>social</w:t>
          </w:r>
          <w:proofErr w:type="spellEnd"/>
          <w:r w:rsidRPr="00831B47">
            <w:rPr>
              <w:sz w:val="22"/>
              <w:lang w:val="nl-NL"/>
            </w:rPr>
            <w:t xml:space="preserve"> media de naamsbekendheid, de klantenbinding, verdere marktonderzoeken en de verkoop zou</w:t>
          </w:r>
          <w:r w:rsidR="0006187E" w:rsidRPr="00831B47">
            <w:rPr>
              <w:sz w:val="22"/>
              <w:lang w:val="nl-NL"/>
            </w:rPr>
            <w:t>den</w:t>
          </w:r>
          <w:r w:rsidRPr="00831B47">
            <w:rPr>
              <w:sz w:val="22"/>
              <w:lang w:val="nl-NL"/>
            </w:rPr>
            <w:t xml:space="preserve"> verbeteren</w:t>
          </w:r>
          <w:r w:rsidR="0006187E" w:rsidRPr="00831B47">
            <w:rPr>
              <w:sz w:val="22"/>
              <w:lang w:val="nl-NL"/>
            </w:rPr>
            <w:t>.</w:t>
          </w:r>
          <w:r w:rsidRPr="00831B47">
            <w:rPr>
              <w:sz w:val="22"/>
              <w:lang w:val="nl-NL"/>
            </w:rPr>
            <w:t xml:space="preserve"> Er is bij de enquêtes gevraagd naar het gebruik van </w:t>
          </w:r>
          <w:proofErr w:type="spellStart"/>
          <w:r w:rsidRPr="00831B47">
            <w:rPr>
              <w:sz w:val="22"/>
              <w:lang w:val="nl-NL"/>
            </w:rPr>
            <w:t>social</w:t>
          </w:r>
          <w:proofErr w:type="spellEnd"/>
          <w:r w:rsidRPr="00831B47">
            <w:rPr>
              <w:sz w:val="22"/>
              <w:lang w:val="nl-NL"/>
            </w:rPr>
            <w:t xml:space="preserve"> media van de respondenten. </w:t>
          </w:r>
          <w:r w:rsidR="0006187E" w:rsidRPr="00831B47">
            <w:rPr>
              <w:sz w:val="22"/>
              <w:lang w:val="nl-NL"/>
            </w:rPr>
            <w:t xml:space="preserve">Uit de reacties is naar voren gekomen dat zowel bedrijven (90%) als particulieren (98,4%) actief zijn op Facebook. </w:t>
          </w:r>
          <w:r w:rsidRPr="00831B47">
            <w:rPr>
              <w:sz w:val="22"/>
              <w:lang w:val="nl-NL"/>
            </w:rPr>
            <w:t xml:space="preserve">Bij de particulieren </w:t>
          </w:r>
          <w:r w:rsidR="002069E6" w:rsidRPr="00831B47">
            <w:rPr>
              <w:sz w:val="22"/>
              <w:lang w:val="nl-NL"/>
            </w:rPr>
            <w:t xml:space="preserve">gaven 128 van de 131 aan actief te zijn op </w:t>
          </w:r>
          <w:proofErr w:type="spellStart"/>
          <w:r w:rsidR="002069E6" w:rsidRPr="00831B47">
            <w:rPr>
              <w:sz w:val="22"/>
              <w:lang w:val="nl-NL"/>
            </w:rPr>
            <w:t>social</w:t>
          </w:r>
          <w:proofErr w:type="spellEnd"/>
          <w:r w:rsidR="002069E6" w:rsidRPr="00831B47">
            <w:rPr>
              <w:sz w:val="22"/>
              <w:lang w:val="nl-NL"/>
            </w:rPr>
            <w:t xml:space="preserve"> media. Bij de bedrijven was dit 20 van de 21 respondenten. Bedrijven zijn ook nog actief op </w:t>
          </w:r>
          <w:proofErr w:type="spellStart"/>
          <w:r w:rsidR="002069E6" w:rsidRPr="00831B47">
            <w:rPr>
              <w:sz w:val="22"/>
              <w:lang w:val="nl-NL"/>
            </w:rPr>
            <w:t>LinkedIn</w:t>
          </w:r>
          <w:proofErr w:type="spellEnd"/>
          <w:r w:rsidR="002069E6" w:rsidRPr="00831B47">
            <w:rPr>
              <w:sz w:val="22"/>
              <w:lang w:val="nl-NL"/>
            </w:rPr>
            <w:t xml:space="preserve">. Particulieren zijn nog actief op Instagram en </w:t>
          </w:r>
          <w:proofErr w:type="spellStart"/>
          <w:r w:rsidR="002069E6" w:rsidRPr="00831B47">
            <w:rPr>
              <w:sz w:val="22"/>
              <w:lang w:val="nl-NL"/>
            </w:rPr>
            <w:t>Snapchat</w:t>
          </w:r>
          <w:proofErr w:type="spellEnd"/>
          <w:r w:rsidR="002069E6" w:rsidRPr="00831B47">
            <w:rPr>
              <w:sz w:val="22"/>
              <w:lang w:val="nl-NL"/>
            </w:rPr>
            <w:t xml:space="preserve">. Bij beide doelgroepen volgt het merendeel, 92,1% van de particulieren en 80% van de bedrijven, bedrijfspagina’s via </w:t>
          </w:r>
          <w:proofErr w:type="spellStart"/>
          <w:r w:rsidR="002069E6" w:rsidRPr="00831B47">
            <w:rPr>
              <w:sz w:val="22"/>
              <w:lang w:val="nl-NL"/>
            </w:rPr>
            <w:t>social</w:t>
          </w:r>
          <w:proofErr w:type="spellEnd"/>
          <w:r w:rsidR="002069E6" w:rsidRPr="00831B47">
            <w:rPr>
              <w:sz w:val="22"/>
              <w:lang w:val="nl-NL"/>
            </w:rPr>
            <w:t xml:space="preserve"> media. Ten slotte geven zij ook aan om het liefst via </w:t>
          </w:r>
          <w:proofErr w:type="spellStart"/>
          <w:r w:rsidR="002069E6" w:rsidRPr="00831B47">
            <w:rPr>
              <w:sz w:val="22"/>
              <w:lang w:val="nl-NL"/>
            </w:rPr>
            <w:t>Social</w:t>
          </w:r>
          <w:proofErr w:type="spellEnd"/>
          <w:r w:rsidR="002069E6" w:rsidRPr="00831B47">
            <w:rPr>
              <w:sz w:val="22"/>
              <w:lang w:val="nl-NL"/>
            </w:rPr>
            <w:t xml:space="preserve"> media op de hoogte te worden gehouden van evenementen. De tweede favoriet van beide doelgroepen is om op de hoogte te worden gehouden via de e-mail. </w:t>
          </w:r>
        </w:p>
        <w:p w14:paraId="125DB266" w14:textId="77777777" w:rsidR="002069E6" w:rsidRPr="00831B47" w:rsidRDefault="002069E6" w:rsidP="00817899">
          <w:pPr>
            <w:rPr>
              <w:sz w:val="22"/>
              <w:lang w:val="nl-NL"/>
            </w:rPr>
          </w:pPr>
        </w:p>
        <w:p w14:paraId="51E550C9" w14:textId="01174C32" w:rsidR="002069E6" w:rsidRPr="00831B47" w:rsidRDefault="002069E6" w:rsidP="00817899">
          <w:pPr>
            <w:rPr>
              <w:sz w:val="22"/>
              <w:lang w:val="nl-NL"/>
            </w:rPr>
          </w:pPr>
          <w:r w:rsidRPr="00831B47">
            <w:rPr>
              <w:sz w:val="22"/>
              <w:lang w:val="nl-NL"/>
            </w:rPr>
            <w:t xml:space="preserve">De geschikte methoden om de doelgroep te benaderen </w:t>
          </w:r>
          <w:r w:rsidR="0006187E" w:rsidRPr="00831B47">
            <w:rPr>
              <w:sz w:val="22"/>
              <w:lang w:val="nl-NL"/>
            </w:rPr>
            <w:t xml:space="preserve">in dit geval via Facebook. Via dit medium worden beide doelgroepen tegelijk benaderd. </w:t>
          </w:r>
        </w:p>
        <w:p w14:paraId="613F2624" w14:textId="77777777" w:rsidR="006F2FCB" w:rsidRPr="00831B47" w:rsidRDefault="006F2FCB" w:rsidP="00234BB0">
          <w:pPr>
            <w:pStyle w:val="Heading3"/>
            <w:numPr>
              <w:ilvl w:val="1"/>
              <w:numId w:val="11"/>
            </w:numPr>
            <w:rPr>
              <w:sz w:val="22"/>
              <w:lang w:val="nl-NL"/>
            </w:rPr>
          </w:pPr>
          <w:bookmarkStart w:id="28" w:name="_Toc358487840"/>
          <w:r w:rsidRPr="00831B47">
            <w:rPr>
              <w:sz w:val="22"/>
              <w:lang w:val="nl-NL"/>
            </w:rPr>
            <w:t>Deelvraag 4</w:t>
          </w:r>
          <w:bookmarkEnd w:id="28"/>
        </w:p>
        <w:p w14:paraId="1DDA22C3" w14:textId="77777777" w:rsidR="006F2FCB" w:rsidRPr="00831B47" w:rsidRDefault="006F2FCB" w:rsidP="006F2FCB">
          <w:pPr>
            <w:pStyle w:val="Quote"/>
            <w:rPr>
              <w:sz w:val="22"/>
              <w:lang w:val="nl-NL"/>
            </w:rPr>
          </w:pPr>
          <w:r w:rsidRPr="00831B47">
            <w:rPr>
              <w:sz w:val="22"/>
              <w:lang w:val="nl-NL"/>
            </w:rPr>
            <w:t>“</w:t>
          </w:r>
          <w:r w:rsidR="00817899" w:rsidRPr="00831B47">
            <w:rPr>
              <w:sz w:val="22"/>
              <w:lang w:val="nl-NL"/>
            </w:rPr>
            <w:t>Hoe kan het Boothuis gepositioneerd worden?</w:t>
          </w:r>
          <w:r w:rsidRPr="00831B47">
            <w:rPr>
              <w:sz w:val="22"/>
              <w:lang w:val="nl-NL"/>
            </w:rPr>
            <w:t>”</w:t>
          </w:r>
        </w:p>
        <w:p w14:paraId="48E79D69" w14:textId="54744291" w:rsidR="00817899" w:rsidRPr="00831B47" w:rsidRDefault="00817899" w:rsidP="006F2FCB">
          <w:pPr>
            <w:pStyle w:val="Quote"/>
            <w:rPr>
              <w:sz w:val="22"/>
              <w:lang w:val="nl-NL"/>
            </w:rPr>
          </w:pPr>
          <w:r w:rsidRPr="00831B47">
            <w:rPr>
              <w:sz w:val="22"/>
              <w:lang w:val="nl-NL"/>
            </w:rPr>
            <w:t xml:space="preserve"> </w:t>
          </w:r>
        </w:p>
        <w:p w14:paraId="2DEE66FB" w14:textId="2672D9D9" w:rsidR="00BD652B" w:rsidRPr="00831B47" w:rsidRDefault="00BD652B" w:rsidP="00BD652B">
          <w:pPr>
            <w:rPr>
              <w:sz w:val="22"/>
              <w:lang w:val="nl-NL"/>
            </w:rPr>
          </w:pPr>
          <w:r w:rsidRPr="00831B47">
            <w:rPr>
              <w:sz w:val="22"/>
              <w:lang w:val="nl-NL"/>
            </w:rPr>
            <w:t xml:space="preserve">Door middel van deskresearch is er gekeken naar de positionering van het Boothuis. Ten eerste gaat het om de voordelen die het Boothuis biedt voor de </w:t>
          </w:r>
          <w:r w:rsidR="0006187E" w:rsidRPr="00831B47">
            <w:rPr>
              <w:sz w:val="22"/>
              <w:lang w:val="nl-NL"/>
            </w:rPr>
            <w:t>gasten</w:t>
          </w:r>
          <w:r w:rsidRPr="00831B47">
            <w:rPr>
              <w:sz w:val="22"/>
              <w:lang w:val="nl-NL"/>
            </w:rPr>
            <w:t xml:space="preserve"> en wat voor </w:t>
          </w:r>
          <w:r w:rsidR="00B27DA4" w:rsidRPr="00831B47">
            <w:rPr>
              <w:sz w:val="22"/>
              <w:lang w:val="nl-NL"/>
            </w:rPr>
            <w:t>voordelen</w:t>
          </w:r>
          <w:r w:rsidRPr="00831B47">
            <w:rPr>
              <w:sz w:val="22"/>
              <w:lang w:val="nl-NL"/>
            </w:rPr>
            <w:t xml:space="preserve"> </w:t>
          </w:r>
          <w:r w:rsidR="0006187E" w:rsidRPr="00831B47">
            <w:rPr>
              <w:sz w:val="22"/>
              <w:lang w:val="nl-NL"/>
            </w:rPr>
            <w:t>de locatie zou</w:t>
          </w:r>
          <w:r w:rsidRPr="00831B47">
            <w:rPr>
              <w:sz w:val="22"/>
              <w:lang w:val="nl-NL"/>
            </w:rPr>
            <w:t xml:space="preserve"> </w:t>
          </w:r>
          <w:r w:rsidR="00B27DA4" w:rsidRPr="00831B47">
            <w:rPr>
              <w:sz w:val="22"/>
              <w:lang w:val="nl-NL"/>
            </w:rPr>
            <w:t xml:space="preserve">hebben </w:t>
          </w:r>
          <w:r w:rsidR="0006187E" w:rsidRPr="00831B47">
            <w:rPr>
              <w:sz w:val="22"/>
              <w:lang w:val="nl-NL"/>
            </w:rPr>
            <w:t>ten opzichte van andere locaties</w:t>
          </w:r>
          <w:r w:rsidRPr="00831B47">
            <w:rPr>
              <w:sz w:val="22"/>
              <w:lang w:val="nl-NL"/>
            </w:rPr>
            <w:t>. Ten tweede kan er worden aangegeven wat de sociale zinvolheid is van de locatie en de affectieve voldoening, dit heeft betrekking op het gevoelsleven van de potentiële gast. Ten slotte wat het Boothuis biedt voor de ervaring, dit stimuleert de cognitieve psychologie van de potentiële gast. Door deze positionering toe te passen wordt er een unieke en herkenbare propositie van het boothuis gecreëerd voor de doelgroep.</w:t>
          </w:r>
        </w:p>
        <w:p w14:paraId="4B9DFC74" w14:textId="77777777" w:rsidR="00BD652B" w:rsidRPr="00831B47" w:rsidRDefault="00BD652B" w:rsidP="00BD652B">
          <w:pPr>
            <w:rPr>
              <w:sz w:val="22"/>
              <w:lang w:val="nl-NL"/>
            </w:rPr>
          </w:pPr>
        </w:p>
        <w:p w14:paraId="4BFEECB6" w14:textId="08351459" w:rsidR="00BD652B" w:rsidRPr="00831B47" w:rsidRDefault="00BD652B" w:rsidP="00BD652B">
          <w:pPr>
            <w:rPr>
              <w:sz w:val="22"/>
              <w:lang w:val="nl-NL"/>
            </w:rPr>
          </w:pPr>
          <w:r w:rsidRPr="00831B47">
            <w:rPr>
              <w:sz w:val="22"/>
              <w:lang w:val="nl-NL"/>
            </w:rPr>
            <w:t xml:space="preserve">In de enquêtes is er gekeken naar de concurrenten </w:t>
          </w:r>
          <w:r w:rsidR="0006187E" w:rsidRPr="00831B47">
            <w:rPr>
              <w:sz w:val="22"/>
              <w:lang w:val="nl-NL"/>
            </w:rPr>
            <w:t xml:space="preserve">van het boothuis </w:t>
          </w:r>
          <w:r w:rsidRPr="00831B47">
            <w:rPr>
              <w:sz w:val="22"/>
              <w:lang w:val="nl-NL"/>
            </w:rPr>
            <w:t xml:space="preserve">en de ervaring van de respondenten bij deze bedrijven. Deze waren voornamelijk als goed beoordeeld. Het is daarom belangrijk dat het Boothuis zich kan onderscheiden van de concurrenten en op de unieke punten van de locatie wordt gepositioneerd. Er is gevraagd aan de respondenten wat zij </w:t>
          </w:r>
          <w:r w:rsidR="00B27DA4" w:rsidRPr="00831B47">
            <w:rPr>
              <w:sz w:val="22"/>
              <w:lang w:val="nl-NL"/>
            </w:rPr>
            <w:t>belangrijk vonden bij een event</w:t>
          </w:r>
          <w:r w:rsidRPr="00831B47">
            <w:rPr>
              <w:sz w:val="22"/>
              <w:lang w:val="nl-NL"/>
            </w:rPr>
            <w:t xml:space="preserve">locatie. Hieruit zijn de arrangementen inclusief eten en drinken, bediening door personeel, de kwaliteit van het eten, de prijs/kwaliteitsverhouding, de parkeervoorziening en de beschikbaarheid van de locatie met de auto gekomen als belangrijke tot zeer belangrijke aspecten bij een event locatie. Veel respondenten gaven ook aan dat vriendelijk personeel en een </w:t>
          </w:r>
          <w:r w:rsidR="0006187E" w:rsidRPr="00831B47">
            <w:rPr>
              <w:sz w:val="22"/>
              <w:lang w:val="nl-NL"/>
            </w:rPr>
            <w:t>goede</w:t>
          </w:r>
          <w:r w:rsidRPr="00831B47">
            <w:rPr>
              <w:sz w:val="22"/>
              <w:lang w:val="nl-NL"/>
            </w:rPr>
            <w:t xml:space="preserve"> communicatie bij dragen aan de succes van een evenement. </w:t>
          </w:r>
        </w:p>
        <w:p w14:paraId="3B629B3C" w14:textId="77777777" w:rsidR="00BD652B" w:rsidRPr="00831B47" w:rsidRDefault="00BD652B" w:rsidP="00BD652B">
          <w:pPr>
            <w:rPr>
              <w:sz w:val="22"/>
              <w:lang w:val="nl-NL"/>
            </w:rPr>
          </w:pPr>
        </w:p>
        <w:p w14:paraId="2CBE0F4C" w14:textId="2B962B71" w:rsidR="002069E6" w:rsidRPr="00831B47" w:rsidRDefault="00BD652B" w:rsidP="002069E6">
          <w:pPr>
            <w:rPr>
              <w:sz w:val="22"/>
              <w:lang w:val="nl-NL"/>
            </w:rPr>
          </w:pPr>
          <w:r w:rsidRPr="00831B47">
            <w:rPr>
              <w:sz w:val="22"/>
              <w:lang w:val="nl-NL"/>
            </w:rPr>
            <w:t xml:space="preserve">Loods Tien kan de sterke punten die respondenten belangrijk vinden tijdens een event, benadrukken bij de positionering van het Boothuis. </w:t>
          </w:r>
        </w:p>
        <w:p w14:paraId="351F3C06" w14:textId="77777777" w:rsidR="00817899" w:rsidRPr="00831B47" w:rsidRDefault="00817899" w:rsidP="00817899">
          <w:pPr>
            <w:rPr>
              <w:sz w:val="22"/>
              <w:lang w:val="nl-NL"/>
            </w:rPr>
          </w:pPr>
        </w:p>
        <w:p w14:paraId="0B2AA991" w14:textId="77777777" w:rsidR="006F2FCB" w:rsidRPr="00831B47" w:rsidRDefault="006F2FCB" w:rsidP="00234BB0">
          <w:pPr>
            <w:pStyle w:val="Heading3"/>
            <w:numPr>
              <w:ilvl w:val="1"/>
              <w:numId w:val="11"/>
            </w:numPr>
            <w:rPr>
              <w:sz w:val="22"/>
              <w:lang w:val="nl-NL"/>
            </w:rPr>
          </w:pPr>
          <w:bookmarkStart w:id="29" w:name="_Toc358487841"/>
          <w:r w:rsidRPr="00831B47">
            <w:rPr>
              <w:sz w:val="22"/>
              <w:lang w:val="nl-NL"/>
            </w:rPr>
            <w:t>Hoofdvraag</w:t>
          </w:r>
          <w:bookmarkEnd w:id="29"/>
        </w:p>
        <w:p w14:paraId="47CAB18D" w14:textId="5638C410" w:rsidR="00AA0893" w:rsidRPr="00831B47" w:rsidRDefault="006F2FCB" w:rsidP="006F2FCB">
          <w:pPr>
            <w:pStyle w:val="Quote"/>
            <w:rPr>
              <w:sz w:val="22"/>
              <w:lang w:val="nl-NL"/>
            </w:rPr>
          </w:pPr>
          <w:r w:rsidRPr="00831B47">
            <w:rPr>
              <w:sz w:val="22"/>
              <w:lang w:val="nl-NL"/>
            </w:rPr>
            <w:t>“</w:t>
          </w:r>
          <w:r w:rsidR="00423165" w:rsidRPr="00831B47">
            <w:rPr>
              <w:sz w:val="22"/>
              <w:lang w:val="nl-NL"/>
            </w:rPr>
            <w:t xml:space="preserve">Wat zijn de kansen en mogelijkheden voor het optimaliseren van het boothuis met behulp van marketing, zodat er meer naamsbekendheid wordt gecreëerd via </w:t>
          </w:r>
          <w:proofErr w:type="spellStart"/>
          <w:r w:rsidR="00423165" w:rsidRPr="00831B47">
            <w:rPr>
              <w:sz w:val="22"/>
              <w:lang w:val="nl-NL"/>
            </w:rPr>
            <w:t>social</w:t>
          </w:r>
          <w:proofErr w:type="spellEnd"/>
          <w:r w:rsidR="00423165" w:rsidRPr="00831B47">
            <w:rPr>
              <w:sz w:val="22"/>
              <w:lang w:val="nl-NL"/>
            </w:rPr>
            <w:t xml:space="preserve"> media?</w:t>
          </w:r>
          <w:r w:rsidRPr="00831B47">
            <w:rPr>
              <w:sz w:val="22"/>
              <w:lang w:val="nl-NL"/>
            </w:rPr>
            <w:t>”</w:t>
          </w:r>
        </w:p>
        <w:p w14:paraId="4457AABF" w14:textId="77777777" w:rsidR="00423165" w:rsidRPr="00831B47" w:rsidRDefault="00423165" w:rsidP="00423165">
          <w:pPr>
            <w:ind w:left="100"/>
            <w:rPr>
              <w:sz w:val="22"/>
              <w:lang w:val="nl-NL"/>
            </w:rPr>
          </w:pPr>
        </w:p>
        <w:p w14:paraId="6BEC9CA0" w14:textId="7BAC22C2" w:rsidR="00324BAD" w:rsidRPr="00831B47" w:rsidRDefault="00423165" w:rsidP="00423165">
          <w:pPr>
            <w:rPr>
              <w:sz w:val="22"/>
              <w:lang w:val="nl-NL"/>
            </w:rPr>
          </w:pPr>
          <w:r w:rsidRPr="00831B47">
            <w:rPr>
              <w:sz w:val="22"/>
              <w:lang w:val="nl-NL"/>
            </w:rPr>
            <w:t>De kansen en mogelijkheden voor het optimaliseren van het boothuis zijn het aanbieden van arrangementen die aansluiten bij de wensen en behoeften van de doelgroep. Door m</w:t>
          </w:r>
          <w:r w:rsidR="0006187E" w:rsidRPr="00831B47">
            <w:rPr>
              <w:sz w:val="22"/>
              <w:lang w:val="nl-NL"/>
            </w:rPr>
            <w:t>arket</w:t>
          </w:r>
          <w:r w:rsidR="008F0CD1" w:rsidRPr="00831B47">
            <w:rPr>
              <w:sz w:val="22"/>
              <w:lang w:val="nl-NL"/>
            </w:rPr>
            <w:t>ingactiviteiten in te zetten die</w:t>
          </w:r>
          <w:r w:rsidR="00CA1433" w:rsidRPr="00831B47">
            <w:rPr>
              <w:sz w:val="22"/>
              <w:lang w:val="nl-NL"/>
            </w:rPr>
            <w:t xml:space="preserve"> gericht zijn op de inwoners en</w:t>
          </w:r>
          <w:r w:rsidR="008F0CD1" w:rsidRPr="00831B47">
            <w:rPr>
              <w:sz w:val="22"/>
              <w:lang w:val="nl-NL"/>
            </w:rPr>
            <w:t xml:space="preserve"> bedrijven in Zeeuws-Vlaanderen. Ook</w:t>
          </w:r>
          <w:r w:rsidR="00CA1433" w:rsidRPr="00831B47">
            <w:rPr>
              <w:sz w:val="22"/>
              <w:lang w:val="nl-NL"/>
            </w:rPr>
            <w:t xml:space="preserve"> door te communiceren met de doelgroep</w:t>
          </w:r>
          <w:r w:rsidRPr="00831B47">
            <w:rPr>
              <w:sz w:val="22"/>
              <w:lang w:val="nl-NL"/>
            </w:rPr>
            <w:t xml:space="preserve"> via Facebook zal er meer naamsbekendheid</w:t>
          </w:r>
          <w:r w:rsidR="004242BE" w:rsidRPr="00831B47">
            <w:rPr>
              <w:sz w:val="22"/>
              <w:lang w:val="nl-NL"/>
            </w:rPr>
            <w:t xml:space="preserve"> en engagement met de gasten worden</w:t>
          </w:r>
          <w:r w:rsidRPr="00831B47">
            <w:rPr>
              <w:sz w:val="22"/>
              <w:lang w:val="nl-NL"/>
            </w:rPr>
            <w:t xml:space="preserve"> </w:t>
          </w:r>
          <w:r w:rsidR="00CA1433" w:rsidRPr="00831B47">
            <w:rPr>
              <w:sz w:val="22"/>
              <w:lang w:val="nl-NL"/>
            </w:rPr>
            <w:t>gecreëerd</w:t>
          </w:r>
          <w:r w:rsidRPr="00831B47">
            <w:rPr>
              <w:sz w:val="22"/>
              <w:lang w:val="nl-NL"/>
            </w:rPr>
            <w:t xml:space="preserve"> worden via </w:t>
          </w:r>
          <w:proofErr w:type="spellStart"/>
          <w:r w:rsidRPr="00831B47">
            <w:rPr>
              <w:sz w:val="22"/>
              <w:lang w:val="nl-NL"/>
            </w:rPr>
            <w:t>social</w:t>
          </w:r>
          <w:proofErr w:type="spellEnd"/>
          <w:r w:rsidRPr="00831B47">
            <w:rPr>
              <w:sz w:val="22"/>
              <w:lang w:val="nl-NL"/>
            </w:rPr>
            <w:t xml:space="preserve"> media. </w:t>
          </w:r>
        </w:p>
        <w:p w14:paraId="2D76AE91" w14:textId="77777777" w:rsidR="00423165" w:rsidRPr="00831B47" w:rsidRDefault="00423165" w:rsidP="00423165">
          <w:pPr>
            <w:rPr>
              <w:sz w:val="22"/>
              <w:lang w:val="nl-NL"/>
            </w:rPr>
          </w:pPr>
        </w:p>
        <w:p w14:paraId="61B54471" w14:textId="77777777" w:rsidR="00F15B89" w:rsidRPr="0087426B" w:rsidRDefault="00F15B89" w:rsidP="00234BB0">
          <w:pPr>
            <w:pStyle w:val="Heading2"/>
            <w:numPr>
              <w:ilvl w:val="0"/>
              <w:numId w:val="11"/>
            </w:numPr>
          </w:pPr>
          <w:bookmarkStart w:id="30" w:name="_Toc358487842"/>
          <w:r w:rsidRPr="0087426B">
            <w:t>Aanbevelingen</w:t>
          </w:r>
          <w:bookmarkEnd w:id="30"/>
        </w:p>
        <w:p w14:paraId="07C7E338" w14:textId="7FE8ADA8" w:rsidR="0040158A" w:rsidRPr="00831B47" w:rsidRDefault="0040158A" w:rsidP="0040158A">
          <w:pPr>
            <w:rPr>
              <w:sz w:val="22"/>
              <w:lang w:val="nl-NL"/>
            </w:rPr>
          </w:pPr>
          <w:r w:rsidRPr="00831B47">
            <w:rPr>
              <w:sz w:val="22"/>
              <w:lang w:val="nl-NL"/>
            </w:rPr>
            <w:t xml:space="preserve">In dit hoofdstuk worden er aanbevelingen beschreven die voort zijn gekomen uit dit onderzoek. De aanbevelingen zijn gebaseerd op de resultaten en de conclusie van het onderzoek. De aanbevelingen zijn voor de eigenaren van het Boothuis. </w:t>
          </w:r>
        </w:p>
        <w:p w14:paraId="48C97ED6" w14:textId="77777777" w:rsidR="0040158A" w:rsidRPr="00831B47" w:rsidRDefault="0040158A" w:rsidP="0040158A">
          <w:pPr>
            <w:rPr>
              <w:sz w:val="22"/>
              <w:lang w:val="nl-NL"/>
            </w:rPr>
          </w:pPr>
        </w:p>
        <w:p w14:paraId="7513B793" w14:textId="29A24626" w:rsidR="0040158A" w:rsidRPr="00831B47" w:rsidRDefault="0040158A" w:rsidP="0040158A">
          <w:pPr>
            <w:rPr>
              <w:sz w:val="22"/>
              <w:lang w:val="nl-NL"/>
            </w:rPr>
          </w:pPr>
          <w:r w:rsidRPr="00831B47">
            <w:rPr>
              <w:sz w:val="22"/>
              <w:lang w:val="nl-NL"/>
            </w:rPr>
            <w:t xml:space="preserve">De aanbevelingen die zijn voortgekomen uit dit onderzoek zijn: </w:t>
          </w:r>
        </w:p>
        <w:p w14:paraId="3B2360DC" w14:textId="77777777" w:rsidR="00957633" w:rsidRPr="00831B47" w:rsidRDefault="00957633" w:rsidP="0040158A">
          <w:pPr>
            <w:rPr>
              <w:sz w:val="22"/>
              <w:lang w:val="nl-NL"/>
            </w:rPr>
          </w:pPr>
        </w:p>
        <w:p w14:paraId="42527C07" w14:textId="4A8B4B6C" w:rsidR="00A479DC" w:rsidRPr="00831B47" w:rsidRDefault="0040158A" w:rsidP="00B5447B">
          <w:pPr>
            <w:pStyle w:val="ListParagraph"/>
            <w:numPr>
              <w:ilvl w:val="0"/>
              <w:numId w:val="23"/>
            </w:numPr>
            <w:rPr>
              <w:i/>
              <w:sz w:val="22"/>
              <w:lang w:val="nl-NL"/>
            </w:rPr>
          </w:pPr>
          <w:r w:rsidRPr="00831B47">
            <w:rPr>
              <w:i/>
              <w:sz w:val="22"/>
              <w:lang w:val="nl-NL"/>
            </w:rPr>
            <w:t xml:space="preserve">Het aanbieden van </w:t>
          </w:r>
          <w:r w:rsidR="00B5447B" w:rsidRPr="00831B47">
            <w:rPr>
              <w:i/>
              <w:sz w:val="22"/>
              <w:lang w:val="nl-NL"/>
            </w:rPr>
            <w:t>arrangementen</w:t>
          </w:r>
          <w:r w:rsidR="00957633" w:rsidRPr="00831B47">
            <w:rPr>
              <w:i/>
              <w:sz w:val="22"/>
              <w:lang w:val="nl-NL"/>
            </w:rPr>
            <w:t>, apart</w:t>
          </w:r>
          <w:r w:rsidR="00B5447B" w:rsidRPr="00831B47">
            <w:rPr>
              <w:i/>
              <w:sz w:val="22"/>
              <w:lang w:val="nl-NL"/>
            </w:rPr>
            <w:t xml:space="preserve"> </w:t>
          </w:r>
          <w:r w:rsidRPr="00831B47">
            <w:rPr>
              <w:i/>
              <w:sz w:val="22"/>
              <w:lang w:val="nl-NL"/>
            </w:rPr>
            <w:t>gericht op de inwoners en bedrijven in Zeeuws-Vlaanderen</w:t>
          </w:r>
        </w:p>
        <w:p w14:paraId="412711B6" w14:textId="77777777" w:rsidR="00957633" w:rsidRPr="00831B47" w:rsidRDefault="00957633" w:rsidP="00957633">
          <w:pPr>
            <w:rPr>
              <w:sz w:val="22"/>
              <w:lang w:val="nl-NL"/>
            </w:rPr>
          </w:pPr>
        </w:p>
        <w:p w14:paraId="7FF05CFD" w14:textId="53E5F9BF" w:rsidR="00957633" w:rsidRPr="00831B47" w:rsidRDefault="00957633" w:rsidP="00957633">
          <w:pPr>
            <w:rPr>
              <w:sz w:val="22"/>
              <w:lang w:val="nl-NL"/>
            </w:rPr>
          </w:pPr>
          <w:r w:rsidRPr="00831B47">
            <w:rPr>
              <w:sz w:val="22"/>
              <w:lang w:val="nl-NL"/>
            </w:rPr>
            <w:t xml:space="preserve">Een duidelijk aanbod van arrangementen voor de verschillende doelgroepen en aangeven wat de mogelijkheden zijn binnen deze arrangementen. Dit zorgt voor duidelijkheid </w:t>
          </w:r>
          <w:r w:rsidR="008F0CD1" w:rsidRPr="00831B47">
            <w:rPr>
              <w:sz w:val="22"/>
              <w:lang w:val="nl-NL"/>
            </w:rPr>
            <w:t>voor</w:t>
          </w:r>
          <w:r w:rsidRPr="00831B47">
            <w:rPr>
              <w:sz w:val="22"/>
              <w:lang w:val="nl-NL"/>
            </w:rPr>
            <w:t xml:space="preserve"> de potentiële gasten, maar ook voor het personeel van Loods Tien tijdens evenementen in het Boothuis. Tevens maken deze arrangementen het keuze proces van de gast laagdrempelig, omdat zij precies weten wat ze kunnen verwachten. </w:t>
          </w:r>
        </w:p>
        <w:p w14:paraId="7A19DD23" w14:textId="77777777" w:rsidR="00957633" w:rsidRPr="00831B47" w:rsidRDefault="00957633" w:rsidP="00957633">
          <w:pPr>
            <w:rPr>
              <w:sz w:val="22"/>
              <w:lang w:val="nl-NL"/>
            </w:rPr>
          </w:pPr>
        </w:p>
        <w:p w14:paraId="086EF8D8" w14:textId="5302B2E5" w:rsidR="00B5447B" w:rsidRPr="00831B47" w:rsidRDefault="0040158A" w:rsidP="00B5447B">
          <w:pPr>
            <w:pStyle w:val="ListParagraph"/>
            <w:numPr>
              <w:ilvl w:val="0"/>
              <w:numId w:val="23"/>
            </w:numPr>
            <w:rPr>
              <w:i/>
              <w:sz w:val="22"/>
              <w:lang w:val="nl-NL"/>
            </w:rPr>
          </w:pPr>
          <w:r w:rsidRPr="00831B47">
            <w:rPr>
              <w:i/>
              <w:sz w:val="22"/>
              <w:lang w:val="nl-NL"/>
            </w:rPr>
            <w:t>Interactie creëren met de doelgroep via Facebook</w:t>
          </w:r>
        </w:p>
        <w:p w14:paraId="7EAFFD39" w14:textId="77777777" w:rsidR="00957633" w:rsidRPr="00831B47" w:rsidRDefault="00957633" w:rsidP="00957633">
          <w:pPr>
            <w:rPr>
              <w:sz w:val="22"/>
              <w:lang w:val="nl-NL"/>
            </w:rPr>
          </w:pPr>
        </w:p>
        <w:p w14:paraId="2FDFCA4C" w14:textId="7A41EA6A" w:rsidR="00957633" w:rsidRPr="00831B47" w:rsidRDefault="00957633" w:rsidP="00957633">
          <w:pPr>
            <w:rPr>
              <w:sz w:val="22"/>
              <w:lang w:val="nl-NL"/>
            </w:rPr>
          </w:pPr>
          <w:r w:rsidRPr="00831B47">
            <w:rPr>
              <w:sz w:val="22"/>
              <w:lang w:val="nl-NL"/>
            </w:rPr>
            <w:t>De doelgroepen zijn erg actief op Facebook en daardoor goed te bereiken via dit medium. Door meer interactie met de doelgroep te creëren,</w:t>
          </w:r>
          <w:r w:rsidR="00547426" w:rsidRPr="00831B47">
            <w:rPr>
              <w:sz w:val="22"/>
              <w:lang w:val="nl-NL"/>
            </w:rPr>
            <w:t xml:space="preserve"> kan </w:t>
          </w:r>
          <w:r w:rsidR="008F0CD1" w:rsidRPr="00831B47">
            <w:rPr>
              <w:sz w:val="22"/>
              <w:lang w:val="nl-NL"/>
            </w:rPr>
            <w:t xml:space="preserve">dat </w:t>
          </w:r>
          <w:r w:rsidR="00547426" w:rsidRPr="00831B47">
            <w:rPr>
              <w:sz w:val="22"/>
              <w:lang w:val="nl-NL"/>
            </w:rPr>
            <w:t>zorge</w:t>
          </w:r>
          <w:r w:rsidR="008F0CD1" w:rsidRPr="00831B47">
            <w:rPr>
              <w:sz w:val="22"/>
              <w:lang w:val="nl-NL"/>
            </w:rPr>
            <w:t xml:space="preserve">n voor een goede klantenbinding en mogelijk meer naamsbekendheid. </w:t>
          </w:r>
        </w:p>
        <w:p w14:paraId="63BA2F2F" w14:textId="77777777" w:rsidR="00957633" w:rsidRPr="00831B47" w:rsidRDefault="00957633" w:rsidP="00957633">
          <w:pPr>
            <w:rPr>
              <w:sz w:val="22"/>
              <w:lang w:val="nl-NL"/>
            </w:rPr>
          </w:pPr>
        </w:p>
        <w:p w14:paraId="22D6960E" w14:textId="59C26100" w:rsidR="00B5447B" w:rsidRPr="00831B47" w:rsidRDefault="0040158A" w:rsidP="00B5447B">
          <w:pPr>
            <w:pStyle w:val="ListParagraph"/>
            <w:numPr>
              <w:ilvl w:val="0"/>
              <w:numId w:val="23"/>
            </w:numPr>
            <w:rPr>
              <w:i/>
              <w:sz w:val="22"/>
              <w:lang w:val="nl-NL"/>
            </w:rPr>
          </w:pPr>
          <w:r w:rsidRPr="00831B47">
            <w:rPr>
              <w:i/>
              <w:sz w:val="22"/>
              <w:lang w:val="nl-NL"/>
            </w:rPr>
            <w:t>De sterke punten van het Boothuis benutten en communiceren naar de doelgroep</w:t>
          </w:r>
          <w:r w:rsidR="00547426" w:rsidRPr="00831B47">
            <w:rPr>
              <w:i/>
              <w:sz w:val="22"/>
              <w:lang w:val="nl-NL"/>
            </w:rPr>
            <w:t>en</w:t>
          </w:r>
          <w:r w:rsidRPr="00831B47">
            <w:rPr>
              <w:i/>
              <w:sz w:val="22"/>
              <w:lang w:val="nl-NL"/>
            </w:rPr>
            <w:t xml:space="preserve"> via Facebook en de website van Loods Tien</w:t>
          </w:r>
        </w:p>
        <w:p w14:paraId="2B5451D2" w14:textId="77777777" w:rsidR="00957633" w:rsidRPr="00831B47" w:rsidRDefault="00957633" w:rsidP="008F0CD1">
          <w:pPr>
            <w:pStyle w:val="ListParagraph"/>
            <w:rPr>
              <w:sz w:val="22"/>
              <w:lang w:val="nl-NL"/>
            </w:rPr>
          </w:pPr>
        </w:p>
        <w:p w14:paraId="4F8C5F13" w14:textId="26B62396" w:rsidR="00957633" w:rsidRPr="00831B47" w:rsidRDefault="008F0CD1" w:rsidP="00957633">
          <w:pPr>
            <w:rPr>
              <w:sz w:val="22"/>
              <w:lang w:val="nl-NL"/>
            </w:rPr>
          </w:pPr>
          <w:r w:rsidRPr="00831B47">
            <w:rPr>
              <w:sz w:val="22"/>
              <w:lang w:val="nl-NL"/>
            </w:rPr>
            <w:t xml:space="preserve">Door het opzetten van een </w:t>
          </w:r>
          <w:r w:rsidR="00957633" w:rsidRPr="00831B47">
            <w:rPr>
              <w:sz w:val="22"/>
              <w:lang w:val="nl-NL"/>
            </w:rPr>
            <w:t xml:space="preserve">communicatiestrategie </w:t>
          </w:r>
          <w:r w:rsidRPr="00831B47">
            <w:rPr>
              <w:sz w:val="22"/>
              <w:lang w:val="nl-NL"/>
            </w:rPr>
            <w:t>kan</w:t>
          </w:r>
          <w:r w:rsidR="00957633" w:rsidRPr="00831B47">
            <w:rPr>
              <w:sz w:val="22"/>
              <w:lang w:val="nl-NL"/>
            </w:rPr>
            <w:t xml:space="preserve"> er meer nadruk gelegd worden op de sterke punten van het Boothuis. </w:t>
          </w:r>
          <w:r w:rsidR="00547426" w:rsidRPr="00831B47">
            <w:rPr>
              <w:sz w:val="22"/>
              <w:lang w:val="nl-NL"/>
            </w:rPr>
            <w:t xml:space="preserve">Dankzij de enquêtes is duidelijk wat de doelgroep belangrijk vindt aan een event locatie, deze punten kunnen gebruikt worden </w:t>
          </w:r>
          <w:r w:rsidRPr="00831B47">
            <w:rPr>
              <w:sz w:val="22"/>
              <w:lang w:val="nl-NL"/>
            </w:rPr>
            <w:t>bij</w:t>
          </w:r>
          <w:r w:rsidR="00547426" w:rsidRPr="00831B47">
            <w:rPr>
              <w:sz w:val="22"/>
              <w:lang w:val="nl-NL"/>
            </w:rPr>
            <w:t xml:space="preserve"> de communicatiestrategie. </w:t>
          </w:r>
        </w:p>
        <w:p w14:paraId="40564E34" w14:textId="77777777" w:rsidR="00957633" w:rsidRPr="00831B47" w:rsidRDefault="00957633" w:rsidP="00957633">
          <w:pPr>
            <w:rPr>
              <w:sz w:val="22"/>
              <w:lang w:val="nl-NL"/>
            </w:rPr>
          </w:pPr>
        </w:p>
        <w:p w14:paraId="5E4C4079" w14:textId="53DC4A5A" w:rsidR="0040158A" w:rsidRPr="00831B47" w:rsidRDefault="0040158A" w:rsidP="0040158A">
          <w:pPr>
            <w:pStyle w:val="ListParagraph"/>
            <w:numPr>
              <w:ilvl w:val="0"/>
              <w:numId w:val="23"/>
            </w:numPr>
            <w:rPr>
              <w:i/>
              <w:sz w:val="22"/>
              <w:lang w:val="nl-NL"/>
            </w:rPr>
          </w:pPr>
          <w:r w:rsidRPr="00831B47">
            <w:rPr>
              <w:i/>
              <w:sz w:val="22"/>
              <w:lang w:val="nl-NL"/>
            </w:rPr>
            <w:t xml:space="preserve">Marketingactiviteiten inzetten voor het Boothuis. </w:t>
          </w:r>
        </w:p>
        <w:p w14:paraId="451D486B" w14:textId="77777777" w:rsidR="00957633" w:rsidRPr="00831B47" w:rsidRDefault="00957633" w:rsidP="00957633">
          <w:pPr>
            <w:ind w:left="360"/>
            <w:rPr>
              <w:sz w:val="22"/>
              <w:lang w:val="nl-NL"/>
            </w:rPr>
          </w:pPr>
        </w:p>
        <w:p w14:paraId="2B925653" w14:textId="3341F646" w:rsidR="0023719B" w:rsidRPr="00831B47" w:rsidRDefault="00957633" w:rsidP="0023719B">
          <w:pPr>
            <w:rPr>
              <w:sz w:val="22"/>
              <w:lang w:val="nl-NL"/>
            </w:rPr>
          </w:pPr>
          <w:r w:rsidRPr="00831B47">
            <w:rPr>
              <w:sz w:val="22"/>
              <w:lang w:val="nl-NL"/>
            </w:rPr>
            <w:t xml:space="preserve">Door </w:t>
          </w:r>
          <w:r w:rsidR="00547426" w:rsidRPr="00831B47">
            <w:rPr>
              <w:sz w:val="22"/>
              <w:lang w:val="nl-NL"/>
            </w:rPr>
            <w:t>het inzetten</w:t>
          </w:r>
          <w:r w:rsidRPr="00831B47">
            <w:rPr>
              <w:sz w:val="22"/>
              <w:lang w:val="nl-NL"/>
            </w:rPr>
            <w:t xml:space="preserve"> van marketingactiviteiten</w:t>
          </w:r>
          <w:r w:rsidR="008F0CD1" w:rsidRPr="00831B47">
            <w:rPr>
              <w:sz w:val="22"/>
              <w:lang w:val="nl-NL"/>
            </w:rPr>
            <w:t>,</w:t>
          </w:r>
          <w:r w:rsidRPr="00831B47">
            <w:rPr>
              <w:sz w:val="22"/>
              <w:lang w:val="nl-NL"/>
            </w:rPr>
            <w:t xml:space="preserve"> </w:t>
          </w:r>
          <w:r w:rsidR="008F0CD1" w:rsidRPr="00831B47">
            <w:rPr>
              <w:sz w:val="22"/>
              <w:lang w:val="nl-NL"/>
            </w:rPr>
            <w:t>kan</w:t>
          </w:r>
          <w:r w:rsidRPr="00831B47">
            <w:rPr>
              <w:sz w:val="22"/>
              <w:lang w:val="nl-NL"/>
            </w:rPr>
            <w:t xml:space="preserve"> er meer publiciteit en communicatie </w:t>
          </w:r>
          <w:r w:rsidR="008F0CD1" w:rsidRPr="00831B47">
            <w:rPr>
              <w:sz w:val="22"/>
              <w:lang w:val="nl-NL"/>
            </w:rPr>
            <w:t xml:space="preserve">wat betreft het </w:t>
          </w:r>
          <w:r w:rsidRPr="00831B47">
            <w:rPr>
              <w:sz w:val="22"/>
              <w:lang w:val="nl-NL"/>
            </w:rPr>
            <w:t>boothuis</w:t>
          </w:r>
          <w:r w:rsidR="008F0CD1" w:rsidRPr="00831B47">
            <w:rPr>
              <w:sz w:val="22"/>
              <w:lang w:val="nl-NL"/>
            </w:rPr>
            <w:t xml:space="preserve"> ontstaan. De extra aandacht kan zorgen dat er meer</w:t>
          </w:r>
          <w:r w:rsidRPr="00831B47">
            <w:rPr>
              <w:sz w:val="22"/>
              <w:lang w:val="nl-NL"/>
            </w:rPr>
            <w:t xml:space="preserve"> naamsbekendheid wordt gecreëerd in Zeeuws-Vlaanderen. In de huidige situatie zijn mensen er </w:t>
          </w:r>
          <w:r w:rsidR="00547426" w:rsidRPr="00831B47">
            <w:rPr>
              <w:sz w:val="22"/>
              <w:lang w:val="nl-NL"/>
            </w:rPr>
            <w:t xml:space="preserve">niet </w:t>
          </w:r>
          <w:r w:rsidRPr="00831B47">
            <w:rPr>
              <w:sz w:val="22"/>
              <w:lang w:val="nl-NL"/>
            </w:rPr>
            <w:t>van bewust dat deze locatie beschikbaar</w:t>
          </w:r>
          <w:r w:rsidR="00547426" w:rsidRPr="00831B47">
            <w:rPr>
              <w:sz w:val="22"/>
              <w:lang w:val="nl-NL"/>
            </w:rPr>
            <w:t xml:space="preserve"> en</w:t>
          </w:r>
          <w:r w:rsidRPr="00831B47">
            <w:rPr>
              <w:sz w:val="22"/>
              <w:lang w:val="nl-NL"/>
            </w:rPr>
            <w:t xml:space="preserve"> is het belangrijk dat de doelgroep </w:t>
          </w:r>
          <w:r w:rsidR="008F0CD1" w:rsidRPr="00831B47">
            <w:rPr>
              <w:sz w:val="22"/>
              <w:lang w:val="nl-NL"/>
            </w:rPr>
            <w:t>kennis gaat maken</w:t>
          </w:r>
          <w:r w:rsidRPr="00831B47">
            <w:rPr>
              <w:sz w:val="22"/>
              <w:lang w:val="nl-NL"/>
            </w:rPr>
            <w:t xml:space="preserve"> met </w:t>
          </w:r>
          <w:r w:rsidR="008F0CD1" w:rsidRPr="00831B47">
            <w:rPr>
              <w:sz w:val="22"/>
              <w:lang w:val="nl-NL"/>
            </w:rPr>
            <w:t>de kansen en mogelijkheden van</w:t>
          </w:r>
          <w:r w:rsidRPr="00831B47">
            <w:rPr>
              <w:sz w:val="22"/>
              <w:lang w:val="nl-NL"/>
            </w:rPr>
            <w:t xml:space="preserve"> Boothuis. </w:t>
          </w:r>
        </w:p>
        <w:p w14:paraId="2B7A4312" w14:textId="77777777" w:rsidR="00C2333D" w:rsidRPr="0087426B" w:rsidRDefault="0023719B" w:rsidP="0023719B">
          <w:pPr>
            <w:pStyle w:val="Heading2"/>
          </w:pPr>
          <w:bookmarkStart w:id="31" w:name="_Toc358487843"/>
          <w:r w:rsidRPr="0087426B">
            <w:t>Literatuurlijst</w:t>
          </w:r>
          <w:bookmarkEnd w:id="31"/>
          <w:r w:rsidRPr="0087426B">
            <w:t xml:space="preserve"> </w:t>
          </w:r>
        </w:p>
        <w:sdt>
          <w:sdtPr>
            <w:rPr>
              <w:lang w:val="nl-NL"/>
            </w:rPr>
            <w:id w:val="-462417455"/>
            <w:docPartObj>
              <w:docPartGallery w:val="Bibliographies"/>
              <w:docPartUnique/>
            </w:docPartObj>
          </w:sdtPr>
          <w:sdtContent>
            <w:p w14:paraId="7F76E8F5" w14:textId="5D61359A" w:rsidR="00C2333D" w:rsidRPr="0087426B" w:rsidRDefault="00C2333D" w:rsidP="00C2333D">
              <w:pPr>
                <w:pStyle w:val="NoSpacing"/>
                <w:rPr>
                  <w:lang w:val="nl-NL"/>
                </w:rPr>
              </w:pPr>
            </w:p>
            <w:sdt>
              <w:sdtPr>
                <w:rPr>
                  <w:lang w:val="nl-NL"/>
                </w:rPr>
                <w:id w:val="416759150"/>
                <w:bibliography/>
              </w:sdtPr>
              <w:sdtContent>
                <w:p w14:paraId="459385D1" w14:textId="3B9C44DA" w:rsidR="00C2333D" w:rsidRPr="00831B47" w:rsidRDefault="00C2333D" w:rsidP="00C2333D">
                  <w:pPr>
                    <w:pStyle w:val="NoSpacing"/>
                    <w:rPr>
                      <w:rFonts w:cs="Times New Roman"/>
                      <w:noProof/>
                      <w:sz w:val="22"/>
                      <w:lang w:val="nl-NL"/>
                    </w:rPr>
                  </w:pPr>
                  <w:r w:rsidRPr="00831B47">
                    <w:rPr>
                      <w:sz w:val="22"/>
                      <w:lang w:val="nl-NL"/>
                    </w:rPr>
                    <w:fldChar w:fldCharType="begin"/>
                  </w:r>
                  <w:r w:rsidRPr="00831B47">
                    <w:rPr>
                      <w:sz w:val="22"/>
                      <w:lang w:val="nl-NL"/>
                    </w:rPr>
                    <w:instrText xml:space="preserve"> BIBLIOGRAPHY </w:instrText>
                  </w:r>
                  <w:r w:rsidRPr="00831B47">
                    <w:rPr>
                      <w:sz w:val="22"/>
                      <w:lang w:val="nl-NL"/>
                    </w:rPr>
                    <w:fldChar w:fldCharType="separate"/>
                  </w:r>
                  <w:r w:rsidRPr="00831B47">
                    <w:rPr>
                      <w:rFonts w:cs="Times New Roman"/>
                      <w:noProof/>
                      <w:sz w:val="22"/>
                      <w:lang w:val="nl-NL"/>
                    </w:rPr>
                    <w:t xml:space="preserve">Bijl, T. v., Dort, R. v., Gompel, S. v., Neut, R. v., &amp; Reubsaet, S. (2015). </w:t>
                  </w:r>
                  <w:r w:rsidRPr="00831B47">
                    <w:rPr>
                      <w:rFonts w:cs="Times New Roman"/>
                      <w:i/>
                      <w:iCs/>
                      <w:noProof/>
                      <w:sz w:val="22"/>
                      <w:lang w:val="nl-NL"/>
                    </w:rPr>
                    <w:t>Het cafe, is alles naar wens?</w:t>
                  </w:r>
                  <w:r w:rsidRPr="00831B47">
                    <w:rPr>
                      <w:rFonts w:cs="Times New Roman"/>
                      <w:noProof/>
                      <w:sz w:val="22"/>
                      <w:lang w:val="nl-NL"/>
                    </w:rPr>
                    <w:t xml:space="preserve"> Maastricht: Hotel Management School.</w:t>
                  </w:r>
                </w:p>
                <w:p w14:paraId="7AFD4668" w14:textId="77777777" w:rsidR="00C2333D" w:rsidRPr="00831B47" w:rsidRDefault="00C2333D" w:rsidP="00C2333D">
                  <w:pPr>
                    <w:pStyle w:val="NoSpacing"/>
                    <w:rPr>
                      <w:rFonts w:cs="Times New Roman"/>
                      <w:noProof/>
                      <w:sz w:val="22"/>
                      <w:lang w:val="nl-NL"/>
                    </w:rPr>
                  </w:pPr>
                </w:p>
                <w:p w14:paraId="47817F76" w14:textId="2BF89A95" w:rsidR="00C2333D" w:rsidRPr="00831B47" w:rsidRDefault="00C2333D" w:rsidP="00C2333D">
                  <w:pPr>
                    <w:pStyle w:val="NoSpacing"/>
                    <w:rPr>
                      <w:rFonts w:cs="Times New Roman"/>
                      <w:noProof/>
                      <w:sz w:val="22"/>
                      <w:lang w:val="nl-NL"/>
                    </w:rPr>
                  </w:pPr>
                  <w:r w:rsidRPr="00831B47">
                    <w:rPr>
                      <w:rFonts w:cs="Times New Roman"/>
                      <w:noProof/>
                      <w:sz w:val="22"/>
                      <w:lang w:val="nl-NL"/>
                    </w:rPr>
                    <w:t xml:space="preserve">Binq Media B.V. (2017). </w:t>
                  </w:r>
                  <w:r w:rsidRPr="00831B47">
                    <w:rPr>
                      <w:rFonts w:cs="Times New Roman"/>
                      <w:i/>
                      <w:iCs/>
                      <w:noProof/>
                      <w:sz w:val="22"/>
                      <w:lang w:val="nl-NL"/>
                    </w:rPr>
                    <w:t>Cijfers Sluis</w:t>
                  </w:r>
                  <w:r w:rsidRPr="00831B47">
                    <w:rPr>
                      <w:rFonts w:cs="Times New Roman"/>
                      <w:noProof/>
                      <w:sz w:val="22"/>
                      <w:lang w:val="nl-NL"/>
                    </w:rPr>
                    <w:t>. Geraadpleegd van Oozo: http://www.oozo.nl/cijfers/sluis</w:t>
                  </w:r>
                </w:p>
                <w:p w14:paraId="0CE255F9" w14:textId="77777777" w:rsidR="00C2333D" w:rsidRPr="00831B47" w:rsidRDefault="00C2333D" w:rsidP="00C2333D">
                  <w:pPr>
                    <w:pStyle w:val="NoSpacing"/>
                    <w:rPr>
                      <w:rFonts w:cs="Times New Roman"/>
                      <w:noProof/>
                      <w:sz w:val="22"/>
                      <w:lang w:val="nl-NL"/>
                    </w:rPr>
                  </w:pPr>
                </w:p>
                <w:p w14:paraId="6E6A3826" w14:textId="77777777" w:rsidR="00F82DF8" w:rsidRPr="00831B47" w:rsidRDefault="00C2333D" w:rsidP="00F82DF8">
                  <w:pPr>
                    <w:pStyle w:val="Bibliography"/>
                    <w:rPr>
                      <w:rFonts w:cs="Times New Roman"/>
                      <w:noProof/>
                      <w:sz w:val="22"/>
                      <w:lang w:val="nl-NL"/>
                    </w:rPr>
                  </w:pPr>
                  <w:r w:rsidRPr="00831B47">
                    <w:rPr>
                      <w:rFonts w:cs="Times New Roman"/>
                      <w:noProof/>
                      <w:sz w:val="22"/>
                      <w:lang w:val="nl-NL"/>
                    </w:rPr>
                    <w:t>CBS. (2015). Geraadpleegd van https://www.cbs.nl/nl-nl/nieuws/2015/52/mannen-geven-online-meer-geld-uit-dan-vrouwen</w:t>
                  </w:r>
                  <w:r w:rsidR="00F82DF8" w:rsidRPr="00831B47">
                    <w:rPr>
                      <w:rFonts w:cs="Times New Roman"/>
                      <w:noProof/>
                      <w:sz w:val="22"/>
                      <w:lang w:val="nl-NL"/>
                    </w:rPr>
                    <w:t xml:space="preserve"> </w:t>
                  </w:r>
                </w:p>
                <w:p w14:paraId="1C40FDA1" w14:textId="77777777" w:rsidR="00F82DF8" w:rsidRPr="00831B47" w:rsidRDefault="00F82DF8" w:rsidP="00F82DF8">
                  <w:pPr>
                    <w:pStyle w:val="Bibliography"/>
                    <w:rPr>
                      <w:rFonts w:cs="Times New Roman"/>
                      <w:noProof/>
                      <w:sz w:val="22"/>
                      <w:lang w:val="nl-NL"/>
                    </w:rPr>
                  </w:pPr>
                </w:p>
                <w:p w14:paraId="09D9FF77" w14:textId="0B87CD4A" w:rsidR="00F82DF8" w:rsidRPr="00831B47" w:rsidRDefault="00F82DF8" w:rsidP="00F82DF8">
                  <w:pPr>
                    <w:pStyle w:val="Bibliography"/>
                    <w:rPr>
                      <w:rFonts w:cs="Times New Roman"/>
                      <w:noProof/>
                      <w:sz w:val="22"/>
                      <w:lang w:val="nl-NL"/>
                    </w:rPr>
                  </w:pPr>
                  <w:r w:rsidRPr="00831B47">
                    <w:rPr>
                      <w:rFonts w:cs="Times New Roman"/>
                      <w:noProof/>
                      <w:sz w:val="22"/>
                      <w:lang w:val="nl-NL"/>
                    </w:rPr>
                    <w:t xml:space="preserve">Centraal Bureau voor de Statistiek. (2016). </w:t>
                  </w:r>
                  <w:r w:rsidRPr="00831B47">
                    <w:rPr>
                      <w:rFonts w:cs="Times New Roman"/>
                      <w:i/>
                      <w:iCs/>
                      <w:noProof/>
                      <w:sz w:val="22"/>
                      <w:lang w:val="nl-NL"/>
                    </w:rPr>
                    <w:t>CBS.</w:t>
                  </w:r>
                  <w:r w:rsidRPr="00831B47">
                    <w:rPr>
                      <w:rFonts w:cs="Times New Roman"/>
                      <w:noProof/>
                      <w:sz w:val="22"/>
                      <w:lang w:val="nl-NL"/>
                    </w:rPr>
                    <w:t xml:space="preserve"> Geraadpleegd van https://www.cbs.nl/nl-nl/achtergrond/2016/48/trendrapport-toerisme-recreatie-en-vrije-tijd-2016</w:t>
                  </w:r>
                </w:p>
                <w:p w14:paraId="4E531E36" w14:textId="77777777" w:rsidR="00F82DF8" w:rsidRPr="00831B47" w:rsidRDefault="00F82DF8" w:rsidP="00F82DF8">
                  <w:pPr>
                    <w:rPr>
                      <w:sz w:val="22"/>
                      <w:lang w:val="nl-NL"/>
                    </w:rPr>
                  </w:pPr>
                </w:p>
                <w:p w14:paraId="0B2A3E97" w14:textId="77777777" w:rsidR="00F82DF8" w:rsidRPr="00831B47" w:rsidRDefault="00F82DF8" w:rsidP="00F82DF8">
                  <w:pPr>
                    <w:pStyle w:val="Bibliography"/>
                    <w:rPr>
                      <w:rFonts w:cs="Times New Roman"/>
                      <w:noProof/>
                      <w:sz w:val="22"/>
                      <w:lang w:val="nl-NL"/>
                    </w:rPr>
                  </w:pPr>
                  <w:r w:rsidRPr="00831B47">
                    <w:rPr>
                      <w:rFonts w:cs="Times New Roman"/>
                      <w:noProof/>
                      <w:sz w:val="22"/>
                      <w:lang w:val="nl-NL"/>
                    </w:rPr>
                    <w:t xml:space="preserve">Centraal Bureau voor de Statistiek. (2013). </w:t>
                  </w:r>
                  <w:r w:rsidRPr="00831B47">
                    <w:rPr>
                      <w:rFonts w:cs="Times New Roman"/>
                      <w:i/>
                      <w:iCs/>
                      <w:noProof/>
                      <w:sz w:val="22"/>
                      <w:lang w:val="nl-NL"/>
                    </w:rPr>
                    <w:t>Gebruik en gebruikers van sociale media.</w:t>
                  </w:r>
                  <w:r w:rsidRPr="00831B47">
                    <w:rPr>
                      <w:rFonts w:cs="Times New Roman"/>
                      <w:noProof/>
                      <w:sz w:val="22"/>
                      <w:lang w:val="nl-NL"/>
                    </w:rPr>
                    <w:t xml:space="preserve"> Bevolkingstrends. Centraal Bureau voor de Statistiek.</w:t>
                  </w:r>
                </w:p>
                <w:p w14:paraId="4E58405F" w14:textId="77777777" w:rsidR="00F82DF8" w:rsidRPr="00831B47" w:rsidRDefault="00F82DF8" w:rsidP="00F82DF8">
                  <w:pPr>
                    <w:rPr>
                      <w:sz w:val="22"/>
                      <w:lang w:val="nl-NL"/>
                    </w:rPr>
                  </w:pPr>
                </w:p>
                <w:p w14:paraId="6EAFEFD5" w14:textId="0CDA7A83" w:rsidR="00F82DF8" w:rsidRPr="00831B47" w:rsidRDefault="00F82DF8" w:rsidP="00F82DF8">
                  <w:pPr>
                    <w:pStyle w:val="Bibliography"/>
                    <w:rPr>
                      <w:rFonts w:cs="Times New Roman"/>
                      <w:noProof/>
                      <w:sz w:val="22"/>
                      <w:lang w:val="nl-NL"/>
                    </w:rPr>
                  </w:pPr>
                  <w:r w:rsidRPr="00831B47">
                    <w:rPr>
                      <w:rFonts w:cs="Times New Roman"/>
                      <w:noProof/>
                      <w:sz w:val="22"/>
                      <w:lang w:val="nl-NL"/>
                    </w:rPr>
                    <w:t xml:space="preserve">Evers, S. (2016). </w:t>
                  </w:r>
                  <w:r w:rsidRPr="00831B47">
                    <w:rPr>
                      <w:rFonts w:cs="Times New Roman"/>
                      <w:i/>
                      <w:iCs/>
                      <w:noProof/>
                      <w:sz w:val="22"/>
                      <w:lang w:val="nl-NL"/>
                    </w:rPr>
                    <w:t>VU-DARE.</w:t>
                  </w:r>
                  <w:r w:rsidRPr="00831B47">
                    <w:rPr>
                      <w:rFonts w:cs="Times New Roman"/>
                      <w:noProof/>
                      <w:sz w:val="22"/>
                      <w:lang w:val="nl-NL"/>
                    </w:rPr>
                    <w:t xml:space="preserve"> Geraadpleegd van Social Science: http://dare.ubvu.vu.nl/handle/1871/54401</w:t>
                  </w:r>
                </w:p>
                <w:p w14:paraId="6E90BB6F" w14:textId="77777777" w:rsidR="00F82DF8" w:rsidRPr="00831B47" w:rsidRDefault="00F82DF8" w:rsidP="00F82DF8">
                  <w:pPr>
                    <w:pStyle w:val="Bibliography"/>
                    <w:rPr>
                      <w:rFonts w:cs="Times New Roman"/>
                      <w:noProof/>
                      <w:sz w:val="22"/>
                      <w:lang w:val="nl-NL"/>
                    </w:rPr>
                  </w:pPr>
                  <w:r w:rsidRPr="00831B47">
                    <w:rPr>
                      <w:rFonts w:cs="Times New Roman"/>
                      <w:noProof/>
                      <w:sz w:val="22"/>
                      <w:lang w:val="nl-NL"/>
                    </w:rPr>
                    <w:t xml:space="preserve">Fache, W. (2011). </w:t>
                  </w:r>
                  <w:r w:rsidRPr="00831B47">
                    <w:rPr>
                      <w:rFonts w:cs="Times New Roman"/>
                      <w:i/>
                      <w:iCs/>
                      <w:noProof/>
                      <w:sz w:val="22"/>
                      <w:lang w:val="nl-NL"/>
                    </w:rPr>
                    <w:t>Management en marketing van culturele belevingen .</w:t>
                  </w:r>
                  <w:r w:rsidRPr="00831B47">
                    <w:rPr>
                      <w:rFonts w:cs="Times New Roman"/>
                      <w:noProof/>
                      <w:sz w:val="22"/>
                      <w:lang w:val="nl-NL"/>
                    </w:rPr>
                    <w:t xml:space="preserve"> Antwerpen - Apeldoorn: Garant-Uitgevers.</w:t>
                  </w:r>
                </w:p>
                <w:p w14:paraId="09A30F6C" w14:textId="77777777" w:rsidR="00F82DF8" w:rsidRPr="00831B47" w:rsidRDefault="00F82DF8" w:rsidP="00F82DF8">
                  <w:pPr>
                    <w:rPr>
                      <w:sz w:val="22"/>
                      <w:lang w:val="nl-NL"/>
                    </w:rPr>
                  </w:pPr>
                </w:p>
                <w:p w14:paraId="4173714F" w14:textId="5F8AAB95" w:rsidR="00F82DF8" w:rsidRPr="00831B47" w:rsidRDefault="00F82DF8" w:rsidP="00F82DF8">
                  <w:pPr>
                    <w:pStyle w:val="Bibliography"/>
                    <w:rPr>
                      <w:rFonts w:cs="Times New Roman"/>
                      <w:noProof/>
                      <w:sz w:val="22"/>
                      <w:lang w:val="nl-NL"/>
                    </w:rPr>
                  </w:pPr>
                  <w:r w:rsidRPr="00831B47">
                    <w:rPr>
                      <w:rFonts w:cs="Times New Roman"/>
                      <w:noProof/>
                      <w:sz w:val="22"/>
                      <w:lang w:val="nl-NL"/>
                    </w:rPr>
                    <w:t xml:space="preserve">Financieel Dagblad. (2016, 12 23). </w:t>
                  </w:r>
                  <w:r w:rsidRPr="00831B47">
                    <w:rPr>
                      <w:rFonts w:cs="Times New Roman"/>
                      <w:i/>
                      <w:iCs/>
                      <w:noProof/>
                      <w:sz w:val="22"/>
                      <w:lang w:val="nl-NL"/>
                    </w:rPr>
                    <w:t>Economie &amp; Politiek</w:t>
                  </w:r>
                  <w:r w:rsidRPr="00831B47">
                    <w:rPr>
                      <w:rFonts w:cs="Times New Roman"/>
                      <w:noProof/>
                      <w:sz w:val="22"/>
                      <w:lang w:val="nl-NL"/>
                    </w:rPr>
                    <w:t>. Geraadpleegd van https://fd.nl/economie-politiek/1180698/potentiel-deeleconomie-neemt-toe</w:t>
                  </w:r>
                </w:p>
                <w:p w14:paraId="5209B911" w14:textId="77777777" w:rsidR="00F82DF8" w:rsidRPr="00831B47" w:rsidRDefault="00F82DF8" w:rsidP="00F82DF8">
                  <w:pPr>
                    <w:rPr>
                      <w:sz w:val="22"/>
                      <w:lang w:val="nl-NL"/>
                    </w:rPr>
                  </w:pPr>
                </w:p>
                <w:p w14:paraId="04CEB167" w14:textId="662D827E" w:rsidR="00F82DF8" w:rsidRPr="00831B47" w:rsidRDefault="00F82DF8" w:rsidP="00F82DF8">
                  <w:pPr>
                    <w:pStyle w:val="Bibliography"/>
                    <w:rPr>
                      <w:rFonts w:cs="Times New Roman"/>
                      <w:noProof/>
                      <w:sz w:val="22"/>
                      <w:lang w:val="nl-NL"/>
                    </w:rPr>
                  </w:pPr>
                  <w:r w:rsidRPr="00831B47">
                    <w:rPr>
                      <w:rFonts w:cs="Times New Roman"/>
                      <w:noProof/>
                      <w:sz w:val="22"/>
                      <w:lang w:val="nl-NL"/>
                    </w:rPr>
                    <w:t xml:space="preserve">Jenkins, H. (2006). </w:t>
                  </w:r>
                  <w:r w:rsidRPr="00831B47">
                    <w:rPr>
                      <w:rFonts w:cs="Times New Roman"/>
                      <w:i/>
                      <w:iCs/>
                      <w:noProof/>
                      <w:sz w:val="22"/>
                      <w:lang w:val="nl-NL"/>
                    </w:rPr>
                    <w:t>Convergence Culture: Where old and New Media Collide.</w:t>
                  </w:r>
                  <w:r w:rsidRPr="00831B47">
                    <w:rPr>
                      <w:rFonts w:cs="Times New Roman"/>
                      <w:noProof/>
                      <w:sz w:val="22"/>
                      <w:lang w:val="nl-NL"/>
                    </w:rPr>
                    <w:t xml:space="preserve"> New York: NYU Press.</w:t>
                  </w:r>
                </w:p>
                <w:p w14:paraId="57F5CCD1" w14:textId="77777777" w:rsidR="00F82DF8" w:rsidRPr="00831B47" w:rsidRDefault="00F82DF8" w:rsidP="00F82DF8">
                  <w:pPr>
                    <w:rPr>
                      <w:sz w:val="22"/>
                      <w:lang w:val="nl-NL"/>
                    </w:rPr>
                  </w:pPr>
                </w:p>
                <w:p w14:paraId="08787DC2" w14:textId="77777777" w:rsidR="00F82DF8" w:rsidRPr="00831B47" w:rsidRDefault="00F82DF8" w:rsidP="00F82DF8">
                  <w:pPr>
                    <w:pStyle w:val="Bibliography"/>
                    <w:rPr>
                      <w:rFonts w:cs="Times New Roman"/>
                      <w:noProof/>
                      <w:sz w:val="22"/>
                      <w:lang w:val="nl-NL"/>
                    </w:rPr>
                  </w:pPr>
                  <w:r w:rsidRPr="00831B47">
                    <w:rPr>
                      <w:rFonts w:cs="Times New Roman"/>
                      <w:noProof/>
                      <w:sz w:val="22"/>
                      <w:lang w:val="nl-NL"/>
                    </w:rPr>
                    <w:t xml:space="preserve">Jolles, S. (2017). </w:t>
                  </w:r>
                  <w:r w:rsidRPr="00831B47">
                    <w:rPr>
                      <w:rFonts w:cs="Times New Roman"/>
                      <w:i/>
                      <w:iCs/>
                      <w:noProof/>
                      <w:sz w:val="22"/>
                      <w:lang w:val="nl-NL"/>
                    </w:rPr>
                    <w:t>Future Proof.</w:t>
                  </w:r>
                  <w:r w:rsidRPr="00831B47">
                    <w:rPr>
                      <w:rFonts w:cs="Times New Roman"/>
                      <w:noProof/>
                      <w:sz w:val="22"/>
                      <w:lang w:val="nl-NL"/>
                    </w:rPr>
                    <w:t xml:space="preserve"> RAI Amsterdam.</w:t>
                  </w:r>
                </w:p>
                <w:p w14:paraId="5AEE0F78" w14:textId="77777777" w:rsidR="00F82DF8" w:rsidRPr="00831B47" w:rsidRDefault="00F82DF8" w:rsidP="00F82DF8">
                  <w:pPr>
                    <w:rPr>
                      <w:sz w:val="22"/>
                      <w:lang w:val="nl-NL"/>
                    </w:rPr>
                  </w:pPr>
                </w:p>
                <w:p w14:paraId="117D3DF1" w14:textId="77777777" w:rsidR="00F82DF8" w:rsidRPr="00831B47" w:rsidRDefault="00F82DF8" w:rsidP="00F82DF8">
                  <w:pPr>
                    <w:pStyle w:val="Bibliography"/>
                    <w:rPr>
                      <w:rFonts w:cs="Times New Roman"/>
                      <w:noProof/>
                      <w:sz w:val="22"/>
                      <w:lang w:val="nl-NL"/>
                    </w:rPr>
                  </w:pPr>
                  <w:r w:rsidRPr="00831B47">
                    <w:rPr>
                      <w:rFonts w:cs="Times New Roman"/>
                      <w:noProof/>
                      <w:sz w:val="22"/>
                      <w:lang w:val="nl-NL"/>
                    </w:rPr>
                    <w:t xml:space="preserve">Kam, G. d. (2009). </w:t>
                  </w:r>
                  <w:r w:rsidRPr="00831B47">
                    <w:rPr>
                      <w:rFonts w:cs="Times New Roman"/>
                      <w:i/>
                      <w:iCs/>
                      <w:noProof/>
                      <w:sz w:val="22"/>
                      <w:lang w:val="nl-NL"/>
                    </w:rPr>
                    <w:t>Maatschappelijk Rendement creeert betekenis.</w:t>
                  </w:r>
                  <w:r w:rsidRPr="00831B47">
                    <w:rPr>
                      <w:rFonts w:cs="Times New Roman"/>
                      <w:noProof/>
                      <w:sz w:val="22"/>
                      <w:lang w:val="nl-NL"/>
                    </w:rPr>
                    <w:t xml:space="preserve"> schooldomein.</w:t>
                  </w:r>
                </w:p>
                <w:p w14:paraId="25A992BA" w14:textId="77777777" w:rsidR="00F82DF8" w:rsidRPr="00831B47" w:rsidRDefault="00F82DF8" w:rsidP="00F82DF8">
                  <w:pPr>
                    <w:rPr>
                      <w:sz w:val="22"/>
                      <w:lang w:val="nl-NL"/>
                    </w:rPr>
                  </w:pPr>
                </w:p>
                <w:p w14:paraId="0CBDFE73" w14:textId="77777777" w:rsidR="00F82DF8" w:rsidRPr="00831B47" w:rsidRDefault="00F82DF8" w:rsidP="00F82DF8">
                  <w:pPr>
                    <w:pStyle w:val="Bibliography"/>
                    <w:rPr>
                      <w:rFonts w:cs="Times New Roman"/>
                      <w:noProof/>
                      <w:sz w:val="22"/>
                      <w:lang w:val="nl-NL"/>
                    </w:rPr>
                  </w:pPr>
                  <w:r w:rsidRPr="00831B47">
                    <w:rPr>
                      <w:rFonts w:cs="Times New Roman"/>
                      <w:noProof/>
                      <w:sz w:val="22"/>
                      <w:lang w:val="nl-NL"/>
                    </w:rPr>
                    <w:t xml:space="preserve">Keller, K. L. (2010). </w:t>
                  </w:r>
                  <w:r w:rsidRPr="00831B47">
                    <w:rPr>
                      <w:rFonts w:cs="Times New Roman"/>
                      <w:i/>
                      <w:iCs/>
                      <w:noProof/>
                      <w:sz w:val="22"/>
                      <w:lang w:val="nl-NL"/>
                    </w:rPr>
                    <w:t>Strategisch merkenmanagement.</w:t>
                  </w:r>
                  <w:r w:rsidRPr="00831B47">
                    <w:rPr>
                      <w:rFonts w:cs="Times New Roman"/>
                      <w:noProof/>
                      <w:sz w:val="22"/>
                      <w:lang w:val="nl-NL"/>
                    </w:rPr>
                    <w:t xml:space="preserve"> Pearson Education.</w:t>
                  </w:r>
                </w:p>
                <w:p w14:paraId="210F7A8F" w14:textId="77777777" w:rsidR="00F82DF8" w:rsidRPr="00831B47" w:rsidRDefault="00F82DF8" w:rsidP="00F82DF8">
                  <w:pPr>
                    <w:rPr>
                      <w:sz w:val="22"/>
                      <w:lang w:val="nl-NL"/>
                    </w:rPr>
                  </w:pPr>
                </w:p>
                <w:p w14:paraId="69DD7F1D" w14:textId="082CBE53" w:rsidR="00F82DF8" w:rsidRPr="00831B47" w:rsidRDefault="00F82DF8" w:rsidP="00F82DF8">
                  <w:pPr>
                    <w:rPr>
                      <w:sz w:val="22"/>
                      <w:lang w:val="nl-NL"/>
                    </w:rPr>
                  </w:pPr>
                  <w:r w:rsidRPr="00831B47">
                    <w:rPr>
                      <w:sz w:val="22"/>
                      <w:lang w:val="nl-NL"/>
                    </w:rPr>
                    <w:t xml:space="preserve">Kempen P. &amp; Keizer J. (2011) </w:t>
                  </w:r>
                  <w:r w:rsidRPr="00831B47">
                    <w:rPr>
                      <w:i/>
                      <w:sz w:val="22"/>
                      <w:lang w:val="nl-NL"/>
                    </w:rPr>
                    <w:t xml:space="preserve">Competent afstuderen en stagelopen. </w:t>
                  </w:r>
                  <w:r w:rsidRPr="00831B47">
                    <w:rPr>
                      <w:sz w:val="22"/>
                      <w:lang w:val="nl-NL"/>
                    </w:rPr>
                    <w:t xml:space="preserve">Noordhoff Uitgevers bv Groningen/Houten, The Netherlands. </w:t>
                  </w:r>
                </w:p>
                <w:p w14:paraId="5E79EF41" w14:textId="77777777" w:rsidR="00F82DF8" w:rsidRPr="00831B47" w:rsidRDefault="00F82DF8" w:rsidP="00F82DF8">
                  <w:pPr>
                    <w:rPr>
                      <w:sz w:val="22"/>
                      <w:lang w:val="nl-NL"/>
                    </w:rPr>
                  </w:pPr>
                </w:p>
                <w:p w14:paraId="6FD74895" w14:textId="26D29397" w:rsidR="00F82DF8" w:rsidRPr="00831B47" w:rsidRDefault="00F82DF8" w:rsidP="00F82DF8">
                  <w:pPr>
                    <w:pStyle w:val="Bibliography"/>
                    <w:rPr>
                      <w:rFonts w:cs="Times New Roman"/>
                      <w:noProof/>
                      <w:sz w:val="22"/>
                      <w:lang w:val="nl-NL"/>
                    </w:rPr>
                  </w:pPr>
                  <w:r w:rsidRPr="00831B47">
                    <w:rPr>
                      <w:rFonts w:cs="Times New Roman"/>
                      <w:noProof/>
                      <w:sz w:val="22"/>
                      <w:lang w:val="nl-NL"/>
                    </w:rPr>
                    <w:t>Kenniscentrum (kust)toerisme. (2010, juni). Geraadpleegd van http://www.kenniscentrumtoerisme.nl/l/library/download/7075</w:t>
                  </w:r>
                </w:p>
                <w:p w14:paraId="6DB3F61A" w14:textId="77777777" w:rsidR="00F82DF8" w:rsidRPr="00831B47" w:rsidRDefault="00F82DF8" w:rsidP="00F82DF8">
                  <w:pPr>
                    <w:rPr>
                      <w:sz w:val="22"/>
                      <w:lang w:val="nl-NL"/>
                    </w:rPr>
                  </w:pPr>
                </w:p>
                <w:p w14:paraId="31086EEC" w14:textId="77777777" w:rsidR="00F82DF8" w:rsidRPr="00831B47" w:rsidRDefault="00F82DF8" w:rsidP="00F82DF8">
                  <w:pPr>
                    <w:pStyle w:val="Bibliography"/>
                    <w:rPr>
                      <w:rFonts w:cs="Times New Roman"/>
                      <w:noProof/>
                      <w:sz w:val="22"/>
                      <w:lang w:val="nl-NL"/>
                    </w:rPr>
                  </w:pPr>
                  <w:r w:rsidRPr="00831B47">
                    <w:rPr>
                      <w:rFonts w:cs="Times New Roman"/>
                      <w:noProof/>
                      <w:sz w:val="22"/>
                      <w:lang w:val="nl-NL"/>
                    </w:rPr>
                    <w:t xml:space="preserve">Klein, M. v., Jansma, A., &amp; Aussems, C. (2016). </w:t>
                  </w:r>
                  <w:r w:rsidRPr="00831B47">
                    <w:rPr>
                      <w:rFonts w:cs="Times New Roman"/>
                      <w:i/>
                      <w:iCs/>
                      <w:noProof/>
                      <w:sz w:val="22"/>
                      <w:lang w:val="nl-NL"/>
                    </w:rPr>
                    <w:t>Literatuurstudie werkgevers over vast en flexibel personeel.</w:t>
                  </w:r>
                  <w:r w:rsidRPr="00831B47">
                    <w:rPr>
                      <w:rFonts w:cs="Times New Roman"/>
                      <w:noProof/>
                      <w:sz w:val="22"/>
                      <w:lang w:val="nl-NL"/>
                    </w:rPr>
                    <w:t xml:space="preserve"> Verwey-Jonker Instituut. Verwey-Jonker Instituut.</w:t>
                  </w:r>
                </w:p>
                <w:p w14:paraId="4AD840EF" w14:textId="77777777" w:rsidR="00F82DF8" w:rsidRPr="00831B47" w:rsidRDefault="00F82DF8" w:rsidP="00F82DF8">
                  <w:pPr>
                    <w:rPr>
                      <w:sz w:val="22"/>
                      <w:lang w:val="nl-NL"/>
                    </w:rPr>
                  </w:pPr>
                </w:p>
                <w:p w14:paraId="2B9411B4" w14:textId="22F4D813" w:rsidR="00F82DF8" w:rsidRPr="00831B47" w:rsidRDefault="00F82DF8" w:rsidP="00F82DF8">
                  <w:pPr>
                    <w:pStyle w:val="Bibliography"/>
                    <w:rPr>
                      <w:rFonts w:cs="Times New Roman"/>
                      <w:noProof/>
                      <w:sz w:val="22"/>
                      <w:lang w:val="nl-NL"/>
                    </w:rPr>
                  </w:pPr>
                  <w:r w:rsidRPr="00831B47">
                    <w:rPr>
                      <w:rFonts w:cs="Times New Roman"/>
                      <w:noProof/>
                      <w:sz w:val="22"/>
                      <w:lang w:val="nl-NL"/>
                    </w:rPr>
                    <w:t xml:space="preserve">Klerx, J. (2017). </w:t>
                  </w:r>
                  <w:r w:rsidRPr="00831B47">
                    <w:rPr>
                      <w:rFonts w:cs="Times New Roman"/>
                      <w:i/>
                      <w:iCs/>
                      <w:noProof/>
                      <w:sz w:val="22"/>
                      <w:lang w:val="nl-NL"/>
                    </w:rPr>
                    <w:t>Horeca</w:t>
                  </w:r>
                  <w:r w:rsidRPr="00831B47">
                    <w:rPr>
                      <w:rFonts w:cs="Times New Roman"/>
                      <w:noProof/>
                      <w:sz w:val="22"/>
                      <w:lang w:val="nl-NL"/>
                    </w:rPr>
                    <w:t>. Geraadpleegd van Rabobank Zeeuws-Vlaanderen: https://www.rabobank.nl/bedrijven/cijfers-en-trends/horeca/blog-jos-klerx-de-strijd-om-de-gast/?intcamp=be-cijfers.en.trends-de.strijd.om.de.gast&amp;inttype=link-lees.de.blog&amp;intsource=bedrijven.cijfers-en-trends.horeca</w:t>
                  </w:r>
                </w:p>
                <w:p w14:paraId="26121DDB" w14:textId="77777777" w:rsidR="00F82DF8" w:rsidRPr="00831B47" w:rsidRDefault="00F82DF8" w:rsidP="00F82DF8">
                  <w:pPr>
                    <w:pStyle w:val="Bibliography"/>
                    <w:rPr>
                      <w:rFonts w:cs="Times New Roman"/>
                      <w:noProof/>
                      <w:sz w:val="22"/>
                      <w:lang w:val="nl-NL"/>
                    </w:rPr>
                  </w:pPr>
                </w:p>
                <w:p w14:paraId="6A77E22E" w14:textId="11187A3D" w:rsidR="00F82DF8" w:rsidRPr="00831B47" w:rsidRDefault="00F82DF8" w:rsidP="00F82DF8">
                  <w:pPr>
                    <w:pStyle w:val="Bibliography"/>
                    <w:rPr>
                      <w:rFonts w:cs="Times New Roman"/>
                      <w:noProof/>
                      <w:sz w:val="22"/>
                      <w:lang w:val="nl-NL"/>
                    </w:rPr>
                  </w:pPr>
                  <w:r w:rsidRPr="00831B47">
                    <w:rPr>
                      <w:rFonts w:cs="Times New Roman"/>
                      <w:noProof/>
                      <w:sz w:val="22"/>
                      <w:lang w:val="nl-NL"/>
                    </w:rPr>
                    <w:t xml:space="preserve">Knight-Wallace, C. (2014, October ). Inspire Teams With Why . </w:t>
                  </w:r>
                  <w:r w:rsidRPr="00831B47">
                    <w:rPr>
                      <w:rFonts w:cs="Times New Roman"/>
                      <w:i/>
                      <w:iCs/>
                      <w:noProof/>
                      <w:sz w:val="22"/>
                      <w:lang w:val="nl-NL"/>
                    </w:rPr>
                    <w:t>The Journal for Quality and Participation</w:t>
                  </w:r>
                  <w:r w:rsidRPr="00831B47">
                    <w:rPr>
                      <w:rFonts w:cs="Times New Roman"/>
                      <w:noProof/>
                      <w:sz w:val="22"/>
                      <w:lang w:val="nl-NL"/>
                    </w:rPr>
                    <w:t>.</w:t>
                  </w:r>
                </w:p>
                <w:p w14:paraId="62FEA55F" w14:textId="77777777" w:rsidR="00F82DF8" w:rsidRPr="00831B47" w:rsidRDefault="00F82DF8" w:rsidP="00F82DF8">
                  <w:pPr>
                    <w:rPr>
                      <w:sz w:val="22"/>
                      <w:lang w:val="nl-NL"/>
                    </w:rPr>
                  </w:pPr>
                </w:p>
                <w:p w14:paraId="142CFCF8" w14:textId="44FA0B20" w:rsidR="00F82DF8" w:rsidRPr="00831B47" w:rsidRDefault="00F82DF8" w:rsidP="00F82DF8">
                  <w:pPr>
                    <w:pStyle w:val="Bibliography"/>
                    <w:rPr>
                      <w:rFonts w:cs="Times New Roman"/>
                      <w:noProof/>
                      <w:sz w:val="22"/>
                      <w:lang w:val="nl-NL"/>
                    </w:rPr>
                  </w:pPr>
                  <w:r w:rsidRPr="00831B47">
                    <w:rPr>
                      <w:rFonts w:cs="Times New Roman"/>
                      <w:noProof/>
                      <w:sz w:val="22"/>
                      <w:lang w:val="nl-NL"/>
                    </w:rPr>
                    <w:t xml:space="preserve">Koninklijke Horeca Nederland. (2017). </w:t>
                  </w:r>
                  <w:r w:rsidRPr="00831B47">
                    <w:rPr>
                      <w:rFonts w:cs="Times New Roman"/>
                      <w:i/>
                      <w:iCs/>
                      <w:noProof/>
                      <w:sz w:val="22"/>
                      <w:lang w:val="nl-NL"/>
                    </w:rPr>
                    <w:t>Trends in de horeca.</w:t>
                  </w:r>
                  <w:r w:rsidRPr="00831B47">
                    <w:rPr>
                      <w:rFonts w:cs="Times New Roman"/>
                      <w:noProof/>
                      <w:sz w:val="22"/>
                      <w:lang w:val="nl-NL"/>
                    </w:rPr>
                    <w:t xml:space="preserve"> Geraadpleegd van https://www.khn.nl/website/tools/factsheet-trends</w:t>
                  </w:r>
                </w:p>
                <w:p w14:paraId="0961CA61" w14:textId="77777777" w:rsidR="00F82DF8" w:rsidRPr="00831B47" w:rsidRDefault="00F82DF8" w:rsidP="00F82DF8">
                  <w:pPr>
                    <w:rPr>
                      <w:sz w:val="22"/>
                      <w:lang w:val="nl-NL"/>
                    </w:rPr>
                  </w:pPr>
                </w:p>
                <w:p w14:paraId="079DA1B7" w14:textId="77777777" w:rsidR="00F82DF8" w:rsidRPr="00831B47" w:rsidRDefault="00F82DF8" w:rsidP="00F82DF8">
                  <w:pPr>
                    <w:pStyle w:val="Bibliography"/>
                    <w:rPr>
                      <w:rFonts w:cs="Times New Roman"/>
                      <w:i/>
                      <w:iCs/>
                      <w:noProof/>
                      <w:sz w:val="22"/>
                      <w:lang w:val="nl-NL"/>
                    </w:rPr>
                  </w:pPr>
                  <w:r w:rsidRPr="00831B47">
                    <w:rPr>
                      <w:rFonts w:cs="Times New Roman"/>
                      <w:noProof/>
                      <w:sz w:val="22"/>
                      <w:lang w:val="nl-NL"/>
                    </w:rPr>
                    <w:t xml:space="preserve">Maslow, A. H. (2013). </w:t>
                  </w:r>
                  <w:r w:rsidRPr="00831B47">
                    <w:rPr>
                      <w:rFonts w:cs="Times New Roman"/>
                      <w:i/>
                      <w:iCs/>
                      <w:noProof/>
                      <w:sz w:val="22"/>
                      <w:lang w:val="nl-NL"/>
                    </w:rPr>
                    <w:t>A theory of Human Motivation.</w:t>
                  </w:r>
                </w:p>
                <w:p w14:paraId="1CF16C0B" w14:textId="45519EFB" w:rsidR="00F82DF8" w:rsidRPr="00831B47" w:rsidRDefault="00F82DF8" w:rsidP="00F82DF8">
                  <w:pPr>
                    <w:pStyle w:val="Bibliography"/>
                    <w:rPr>
                      <w:rFonts w:cs="Times New Roman"/>
                      <w:noProof/>
                      <w:sz w:val="22"/>
                      <w:lang w:val="nl-NL"/>
                    </w:rPr>
                  </w:pPr>
                  <w:r w:rsidRPr="00831B47">
                    <w:rPr>
                      <w:rFonts w:cs="Times New Roman"/>
                      <w:noProof/>
                      <w:sz w:val="22"/>
                      <w:lang w:val="nl-NL"/>
                    </w:rPr>
                    <w:t xml:space="preserve"> </w:t>
                  </w:r>
                </w:p>
                <w:p w14:paraId="74CAB371" w14:textId="5B38E56D" w:rsidR="00F82DF8" w:rsidRPr="00831B47" w:rsidRDefault="00F82DF8" w:rsidP="00F82DF8">
                  <w:pPr>
                    <w:pStyle w:val="Bibliography"/>
                    <w:rPr>
                      <w:rFonts w:cs="Times New Roman"/>
                      <w:noProof/>
                      <w:sz w:val="22"/>
                      <w:lang w:val="nl-NL"/>
                    </w:rPr>
                  </w:pPr>
                  <w:r w:rsidRPr="00831B47">
                    <w:rPr>
                      <w:rFonts w:cs="Times New Roman"/>
                      <w:noProof/>
                      <w:sz w:val="22"/>
                      <w:lang w:val="nl-NL"/>
                    </w:rPr>
                    <w:t xml:space="preserve">Meertens, R., &amp; Grumbkow, J. v. (1988). </w:t>
                  </w:r>
                  <w:r w:rsidRPr="00831B47">
                    <w:rPr>
                      <w:rFonts w:cs="Times New Roman"/>
                      <w:i/>
                      <w:iCs/>
                      <w:noProof/>
                      <w:sz w:val="22"/>
                      <w:lang w:val="nl-NL"/>
                    </w:rPr>
                    <w:t>Sociale Psychologie.</w:t>
                  </w:r>
                  <w:r w:rsidRPr="00831B47">
                    <w:rPr>
                      <w:rFonts w:cs="Times New Roman"/>
                      <w:noProof/>
                      <w:sz w:val="22"/>
                      <w:lang w:val="nl-NL"/>
                    </w:rPr>
                    <w:t xml:space="preserve"> Groningen/Heerlen: Wolters-Noordhoff.</w:t>
                  </w:r>
                </w:p>
                <w:p w14:paraId="48BCB9BB" w14:textId="77777777" w:rsidR="00F82DF8" w:rsidRPr="00831B47" w:rsidRDefault="00F82DF8" w:rsidP="00F82DF8">
                  <w:pPr>
                    <w:rPr>
                      <w:sz w:val="22"/>
                      <w:lang w:val="nl-NL"/>
                    </w:rPr>
                  </w:pPr>
                </w:p>
                <w:p w14:paraId="1F52E0E7" w14:textId="1E1DB6FA" w:rsidR="00F82DF8" w:rsidRPr="00831B47" w:rsidRDefault="00F82DF8" w:rsidP="00F82DF8">
                  <w:pPr>
                    <w:pStyle w:val="Bibliography"/>
                    <w:rPr>
                      <w:rFonts w:cs="Times New Roman"/>
                      <w:noProof/>
                      <w:sz w:val="22"/>
                      <w:lang w:val="nl-NL"/>
                    </w:rPr>
                  </w:pPr>
                  <w:r w:rsidRPr="00831B47">
                    <w:rPr>
                      <w:rFonts w:cs="Times New Roman"/>
                      <w:noProof/>
                      <w:sz w:val="22"/>
                      <w:lang w:val="nl-NL"/>
                    </w:rPr>
                    <w:t xml:space="preserve">Michels, D. W. (2012). </w:t>
                  </w:r>
                  <w:r w:rsidRPr="00831B47">
                    <w:rPr>
                      <w:rFonts w:cs="Times New Roman"/>
                      <w:i/>
                      <w:iCs/>
                      <w:noProof/>
                      <w:sz w:val="22"/>
                      <w:lang w:val="nl-NL"/>
                    </w:rPr>
                    <w:t>Communicatieplanner.</w:t>
                  </w:r>
                  <w:r w:rsidRPr="00831B47">
                    <w:rPr>
                      <w:rFonts w:cs="Times New Roman"/>
                      <w:noProof/>
                      <w:sz w:val="22"/>
                      <w:lang w:val="nl-NL"/>
                    </w:rPr>
                    <w:t xml:space="preserve"> Noordhoff Uitgevers bv.</w:t>
                  </w:r>
                </w:p>
                <w:p w14:paraId="4E3ABD7A" w14:textId="77777777" w:rsidR="00F82DF8" w:rsidRPr="00831B47" w:rsidRDefault="00F82DF8" w:rsidP="00F82DF8">
                  <w:pPr>
                    <w:rPr>
                      <w:sz w:val="22"/>
                      <w:lang w:val="nl-NL"/>
                    </w:rPr>
                  </w:pPr>
                </w:p>
                <w:p w14:paraId="498AB24B" w14:textId="31EBCBD5" w:rsidR="00F82DF8" w:rsidRPr="00831B47" w:rsidRDefault="00F82DF8" w:rsidP="00F82DF8">
                  <w:pPr>
                    <w:pStyle w:val="Bibliography"/>
                    <w:rPr>
                      <w:rFonts w:cs="Times New Roman"/>
                      <w:noProof/>
                      <w:sz w:val="22"/>
                      <w:lang w:val="nl-NL"/>
                    </w:rPr>
                  </w:pPr>
                  <w:r w:rsidRPr="00831B47">
                    <w:rPr>
                      <w:rFonts w:cs="Times New Roman"/>
                      <w:noProof/>
                      <w:sz w:val="22"/>
                      <w:lang w:val="nl-NL"/>
                    </w:rPr>
                    <w:t xml:space="preserve">Misset Horeca. (2017, 02 03). </w:t>
                  </w:r>
                  <w:r w:rsidRPr="00831B47">
                    <w:rPr>
                      <w:rFonts w:cs="Times New Roman"/>
                      <w:i/>
                      <w:iCs/>
                      <w:noProof/>
                      <w:sz w:val="22"/>
                      <w:lang w:val="nl-NL"/>
                    </w:rPr>
                    <w:t>Nieuws.</w:t>
                  </w:r>
                  <w:r w:rsidRPr="00831B47">
                    <w:rPr>
                      <w:rFonts w:cs="Times New Roman"/>
                      <w:noProof/>
                      <w:sz w:val="22"/>
                      <w:lang w:val="nl-NL"/>
                    </w:rPr>
                    <w:t xml:space="preserve"> Geraadpleegd van Misset Catering: http://www.missethoreca.nl/catering/nieuws/2017/02/foodconcept-eat-lean-richt-zich-op-gezondheid-medewerkers-101259233</w:t>
                  </w:r>
                </w:p>
                <w:p w14:paraId="505C7D50" w14:textId="77777777" w:rsidR="00F82DF8" w:rsidRPr="00831B47" w:rsidRDefault="00F82DF8" w:rsidP="00F82DF8">
                  <w:pPr>
                    <w:rPr>
                      <w:sz w:val="22"/>
                      <w:lang w:val="nl-NL"/>
                    </w:rPr>
                  </w:pPr>
                </w:p>
                <w:p w14:paraId="68E6BFCF" w14:textId="0FC6905A" w:rsidR="00F82DF8" w:rsidRPr="00831B47" w:rsidRDefault="00F82DF8" w:rsidP="00F82DF8">
                  <w:pPr>
                    <w:pStyle w:val="Bibliography"/>
                    <w:rPr>
                      <w:rFonts w:cs="Times New Roman"/>
                      <w:noProof/>
                      <w:sz w:val="22"/>
                      <w:lang w:val="nl-NL"/>
                    </w:rPr>
                  </w:pPr>
                  <w:r w:rsidRPr="00831B47">
                    <w:rPr>
                      <w:rFonts w:cs="Times New Roman"/>
                      <w:noProof/>
                      <w:sz w:val="22"/>
                      <w:lang w:val="nl-NL"/>
                    </w:rPr>
                    <w:t xml:space="preserve">NBTC. (n.d.). </w:t>
                  </w:r>
                  <w:r w:rsidRPr="00831B47">
                    <w:rPr>
                      <w:rFonts w:cs="Times New Roman"/>
                      <w:i/>
                      <w:iCs/>
                      <w:noProof/>
                      <w:sz w:val="22"/>
                      <w:lang w:val="nl-NL"/>
                    </w:rPr>
                    <w:t>Doelgroepen.</w:t>
                  </w:r>
                  <w:r w:rsidRPr="00831B47">
                    <w:rPr>
                      <w:rFonts w:cs="Times New Roman"/>
                      <w:noProof/>
                      <w:sz w:val="22"/>
                      <w:lang w:val="nl-NL"/>
                    </w:rPr>
                    <w:t xml:space="preserve"> Geraadpleegd van Holland Marketing: http://www.nbtc.nl/nl/homepage/hollandmarketing/doelgroepen.htm</w:t>
                  </w:r>
                </w:p>
                <w:p w14:paraId="46E6E80B" w14:textId="77777777" w:rsidR="00F82DF8" w:rsidRPr="00831B47" w:rsidRDefault="00F82DF8" w:rsidP="00F82DF8">
                  <w:pPr>
                    <w:rPr>
                      <w:sz w:val="22"/>
                      <w:lang w:val="nl-NL"/>
                    </w:rPr>
                  </w:pPr>
                </w:p>
                <w:p w14:paraId="77595CDC" w14:textId="77777777" w:rsidR="00F82DF8" w:rsidRPr="00831B47" w:rsidRDefault="00F82DF8" w:rsidP="00F82DF8">
                  <w:pPr>
                    <w:pStyle w:val="Bibliography"/>
                    <w:rPr>
                      <w:rFonts w:cs="Times New Roman"/>
                      <w:noProof/>
                      <w:sz w:val="22"/>
                      <w:lang w:val="nl-NL"/>
                    </w:rPr>
                  </w:pPr>
                  <w:r w:rsidRPr="00831B47">
                    <w:rPr>
                      <w:rFonts w:cs="Times New Roman"/>
                      <w:noProof/>
                      <w:sz w:val="22"/>
                      <w:lang w:val="nl-NL"/>
                    </w:rPr>
                    <w:t>Oosten, M. v., &amp; Lips, J. (2017). Loods Tien. (J. Buijsse, Interviewer)</w:t>
                  </w:r>
                </w:p>
                <w:p w14:paraId="4D61C131" w14:textId="77777777" w:rsidR="00F82DF8" w:rsidRPr="00831B47" w:rsidRDefault="00F82DF8" w:rsidP="00F82DF8">
                  <w:pPr>
                    <w:rPr>
                      <w:sz w:val="22"/>
                      <w:lang w:val="nl-NL"/>
                    </w:rPr>
                  </w:pPr>
                </w:p>
                <w:p w14:paraId="3A4C5D02" w14:textId="77777777" w:rsidR="00F82DF8" w:rsidRPr="00831B47" w:rsidRDefault="00F82DF8" w:rsidP="00F82DF8">
                  <w:pPr>
                    <w:pStyle w:val="Bibliography"/>
                    <w:rPr>
                      <w:rFonts w:cs="Times New Roman"/>
                      <w:noProof/>
                      <w:sz w:val="22"/>
                      <w:lang w:val="nl-NL"/>
                    </w:rPr>
                  </w:pPr>
                  <w:r w:rsidRPr="00831B47">
                    <w:rPr>
                      <w:rFonts w:cs="Times New Roman"/>
                      <w:noProof/>
                      <w:sz w:val="22"/>
                      <w:lang w:val="nl-NL"/>
                    </w:rPr>
                    <w:t xml:space="preserve">Pater, M. d. (2013). </w:t>
                  </w:r>
                  <w:r w:rsidRPr="00831B47">
                    <w:rPr>
                      <w:rFonts w:cs="Times New Roman"/>
                      <w:i/>
                      <w:iCs/>
                      <w:noProof/>
                      <w:sz w:val="22"/>
                      <w:lang w:val="nl-NL"/>
                    </w:rPr>
                    <w:t>Kusteconomie: ruimte om te ontwikkelen?</w:t>
                  </w:r>
                  <w:r w:rsidRPr="00831B47">
                    <w:rPr>
                      <w:rFonts w:cs="Times New Roman"/>
                      <w:noProof/>
                      <w:sz w:val="22"/>
                      <w:lang w:val="nl-NL"/>
                    </w:rPr>
                    <w:t xml:space="preserve"> Economisch onderzoek en advies. Amsterdam: Senior adviseur Decisio.</w:t>
                  </w:r>
                </w:p>
                <w:p w14:paraId="54FDCD48" w14:textId="77777777" w:rsidR="00F82DF8" w:rsidRPr="00831B47" w:rsidRDefault="00F82DF8" w:rsidP="00F82DF8">
                  <w:pPr>
                    <w:rPr>
                      <w:sz w:val="22"/>
                      <w:lang w:val="nl-NL"/>
                    </w:rPr>
                  </w:pPr>
                </w:p>
                <w:p w14:paraId="1E98DD96" w14:textId="77777777" w:rsidR="00F82DF8" w:rsidRPr="00831B47" w:rsidRDefault="00F82DF8" w:rsidP="00F82DF8">
                  <w:pPr>
                    <w:pStyle w:val="Bibliography"/>
                    <w:rPr>
                      <w:rFonts w:cs="Times New Roman"/>
                      <w:noProof/>
                      <w:sz w:val="22"/>
                      <w:lang w:val="nl-NL"/>
                    </w:rPr>
                  </w:pPr>
                  <w:r w:rsidRPr="00831B47">
                    <w:rPr>
                      <w:rFonts w:cs="Times New Roman"/>
                      <w:noProof/>
                      <w:sz w:val="22"/>
                      <w:lang w:val="nl-NL"/>
                    </w:rPr>
                    <w:t xml:space="preserve">Percy, L., &amp; Rossiter, J. R. (1992). A model of brand awareness and brand attitude advertising strategies. </w:t>
                  </w:r>
                  <w:r w:rsidRPr="00831B47">
                    <w:rPr>
                      <w:rFonts w:cs="Times New Roman"/>
                      <w:i/>
                      <w:iCs/>
                      <w:noProof/>
                      <w:sz w:val="22"/>
                      <w:lang w:val="nl-NL"/>
                    </w:rPr>
                    <w:t>Psychology &amp; Marketing</w:t>
                  </w:r>
                  <w:r w:rsidRPr="00831B47">
                    <w:rPr>
                      <w:rFonts w:cs="Times New Roman"/>
                      <w:noProof/>
                      <w:sz w:val="22"/>
                      <w:lang w:val="nl-NL"/>
                    </w:rPr>
                    <w:t xml:space="preserve"> </w:t>
                  </w:r>
                  <w:r w:rsidRPr="00831B47">
                    <w:rPr>
                      <w:rFonts w:cs="Times New Roman"/>
                      <w:i/>
                      <w:iCs/>
                      <w:noProof/>
                      <w:sz w:val="22"/>
                      <w:lang w:val="nl-NL"/>
                    </w:rPr>
                    <w:t>, 9</w:t>
                  </w:r>
                  <w:r w:rsidRPr="00831B47">
                    <w:rPr>
                      <w:rFonts w:cs="Times New Roman"/>
                      <w:noProof/>
                      <w:sz w:val="22"/>
                      <w:lang w:val="nl-NL"/>
                    </w:rPr>
                    <w:t xml:space="preserve"> (4), 263-274.</w:t>
                  </w:r>
                </w:p>
                <w:p w14:paraId="04E0C803" w14:textId="77777777" w:rsidR="00F82DF8" w:rsidRPr="00831B47" w:rsidRDefault="00F82DF8" w:rsidP="00F82DF8">
                  <w:pPr>
                    <w:rPr>
                      <w:sz w:val="22"/>
                      <w:lang w:val="nl-NL"/>
                    </w:rPr>
                  </w:pPr>
                </w:p>
                <w:p w14:paraId="69797E62" w14:textId="53AFEE84" w:rsidR="00F82DF8" w:rsidRPr="00831B47" w:rsidRDefault="00F82DF8" w:rsidP="00F82DF8">
                  <w:pPr>
                    <w:pStyle w:val="Bibliography"/>
                    <w:rPr>
                      <w:rFonts w:cs="Times New Roman"/>
                      <w:noProof/>
                      <w:sz w:val="22"/>
                      <w:lang w:val="nl-NL"/>
                    </w:rPr>
                  </w:pPr>
                  <w:r w:rsidRPr="00831B47">
                    <w:rPr>
                      <w:rFonts w:cs="Times New Roman"/>
                      <w:noProof/>
                      <w:sz w:val="22"/>
                      <w:lang w:val="nl-NL"/>
                    </w:rPr>
                    <w:t xml:space="preserve">Petrecca, L. (2012). </w:t>
                  </w:r>
                  <w:r w:rsidRPr="00831B47">
                    <w:rPr>
                      <w:rFonts w:cs="Times New Roman"/>
                      <w:i/>
                      <w:iCs/>
                      <w:noProof/>
                      <w:sz w:val="22"/>
                      <w:lang w:val="nl-NL"/>
                    </w:rPr>
                    <w:t>Small businesses use social media to grow</w:t>
                  </w:r>
                  <w:r w:rsidRPr="00831B47">
                    <w:rPr>
                      <w:rFonts w:cs="Times New Roman"/>
                      <w:noProof/>
                      <w:sz w:val="22"/>
                      <w:lang w:val="nl-NL"/>
                    </w:rPr>
                    <w:t>. Geraadpleegd van CNBC: http://www.cnbc.com/id/46428566</w:t>
                  </w:r>
                </w:p>
                <w:p w14:paraId="478792E7" w14:textId="77777777" w:rsidR="00F82DF8" w:rsidRPr="00831B47" w:rsidRDefault="00F82DF8" w:rsidP="00F82DF8">
                  <w:pPr>
                    <w:rPr>
                      <w:sz w:val="22"/>
                      <w:lang w:val="nl-NL"/>
                    </w:rPr>
                  </w:pPr>
                </w:p>
                <w:p w14:paraId="74F26CF6" w14:textId="77777777" w:rsidR="00F82DF8" w:rsidRPr="00831B47" w:rsidRDefault="00F82DF8" w:rsidP="00F82DF8">
                  <w:pPr>
                    <w:pStyle w:val="Bibliography"/>
                    <w:rPr>
                      <w:rFonts w:cs="Times New Roman"/>
                      <w:noProof/>
                      <w:sz w:val="22"/>
                      <w:lang w:val="nl-NL"/>
                    </w:rPr>
                  </w:pPr>
                  <w:r w:rsidRPr="00831B47">
                    <w:rPr>
                      <w:rFonts w:cs="Times New Roman"/>
                      <w:noProof/>
                      <w:sz w:val="22"/>
                      <w:lang w:val="nl-NL"/>
                    </w:rPr>
                    <w:t xml:space="preserve">Pine, B. J., &amp; Gilmore, J. H. (2012). </w:t>
                  </w:r>
                  <w:r w:rsidRPr="00831B47">
                    <w:rPr>
                      <w:rFonts w:cs="Times New Roman"/>
                      <w:i/>
                      <w:iCs/>
                      <w:noProof/>
                      <w:sz w:val="22"/>
                      <w:lang w:val="nl-NL"/>
                    </w:rPr>
                    <w:t>De Beleveniseconomie.</w:t>
                  </w:r>
                  <w:r w:rsidRPr="00831B47">
                    <w:rPr>
                      <w:rFonts w:cs="Times New Roman"/>
                      <w:noProof/>
                      <w:sz w:val="22"/>
                      <w:lang w:val="nl-NL"/>
                    </w:rPr>
                    <w:t xml:space="preserve"> Den Haag: Sdu Uitgevers bv.</w:t>
                  </w:r>
                </w:p>
                <w:p w14:paraId="39BAFBF0" w14:textId="77777777" w:rsidR="00F82DF8" w:rsidRPr="00831B47" w:rsidRDefault="00F82DF8" w:rsidP="00F82DF8">
                  <w:pPr>
                    <w:rPr>
                      <w:sz w:val="22"/>
                      <w:lang w:val="nl-NL"/>
                    </w:rPr>
                  </w:pPr>
                </w:p>
                <w:p w14:paraId="3F695285" w14:textId="7977F04D" w:rsidR="00F82DF8" w:rsidRPr="00831B47" w:rsidRDefault="00F82DF8" w:rsidP="00F82DF8">
                  <w:pPr>
                    <w:pStyle w:val="Bibliography"/>
                    <w:rPr>
                      <w:rFonts w:cs="Times New Roman"/>
                      <w:noProof/>
                      <w:sz w:val="22"/>
                      <w:lang w:val="nl-NL"/>
                    </w:rPr>
                  </w:pPr>
                  <w:r w:rsidRPr="00831B47">
                    <w:rPr>
                      <w:rFonts w:cs="Times New Roman"/>
                      <w:noProof/>
                      <w:sz w:val="22"/>
                      <w:lang w:val="nl-NL"/>
                    </w:rPr>
                    <w:t xml:space="preserve">Rabobank. (2016). </w:t>
                  </w:r>
                  <w:r w:rsidRPr="00831B47">
                    <w:rPr>
                      <w:rFonts w:cs="Times New Roman"/>
                      <w:i/>
                      <w:iCs/>
                      <w:noProof/>
                      <w:sz w:val="22"/>
                      <w:lang w:val="nl-NL"/>
                    </w:rPr>
                    <w:t>Horeca en Recreatie</w:t>
                  </w:r>
                  <w:r w:rsidRPr="00831B47">
                    <w:rPr>
                      <w:rFonts w:cs="Times New Roman"/>
                      <w:noProof/>
                      <w:sz w:val="22"/>
                      <w:lang w:val="nl-NL"/>
                    </w:rPr>
                    <w:t>. Geraadpleegd van Rabobank Cijfers &amp; Trends: https://www.rabobankcijfersentrends.nl/index.cfm?action=branche&amp;branche=Eetgelegenheden</w:t>
                  </w:r>
                </w:p>
                <w:p w14:paraId="67F782F9" w14:textId="77777777" w:rsidR="00F82DF8" w:rsidRPr="00831B47" w:rsidRDefault="00F82DF8" w:rsidP="00F82DF8">
                  <w:pPr>
                    <w:rPr>
                      <w:sz w:val="22"/>
                      <w:lang w:val="nl-NL"/>
                    </w:rPr>
                  </w:pPr>
                </w:p>
                <w:p w14:paraId="468F80B2" w14:textId="77777777" w:rsidR="00F82DF8" w:rsidRPr="00831B47" w:rsidRDefault="00F82DF8" w:rsidP="00F82DF8">
                  <w:pPr>
                    <w:pStyle w:val="Bibliography"/>
                    <w:rPr>
                      <w:rFonts w:cs="Times New Roman"/>
                      <w:noProof/>
                      <w:sz w:val="22"/>
                      <w:lang w:val="nl-NL"/>
                    </w:rPr>
                  </w:pPr>
                  <w:r w:rsidRPr="00831B47">
                    <w:rPr>
                      <w:rFonts w:cs="Times New Roman"/>
                      <w:noProof/>
                      <w:sz w:val="22"/>
                      <w:lang w:val="nl-NL"/>
                    </w:rPr>
                    <w:t xml:space="preserve">Reer, M. (2013). </w:t>
                  </w:r>
                  <w:r w:rsidRPr="00831B47">
                    <w:rPr>
                      <w:rFonts w:cs="Times New Roman"/>
                      <w:i/>
                      <w:iCs/>
                      <w:noProof/>
                      <w:sz w:val="22"/>
                      <w:lang w:val="nl-NL"/>
                    </w:rPr>
                    <w:t>Transmedia Storytelling: What will happen next?</w:t>
                  </w:r>
                  <w:r w:rsidRPr="00831B47">
                    <w:rPr>
                      <w:rFonts w:cs="Times New Roman"/>
                      <w:noProof/>
                      <w:sz w:val="22"/>
                      <w:lang w:val="nl-NL"/>
                    </w:rPr>
                    <w:t xml:space="preserve"> Nieuwe Media en Digitale Cultuur. Universiteit Utrecht.</w:t>
                  </w:r>
                </w:p>
                <w:p w14:paraId="31C012EC" w14:textId="77777777" w:rsidR="00F82DF8" w:rsidRPr="00831B47" w:rsidRDefault="00F82DF8" w:rsidP="00F82DF8">
                  <w:pPr>
                    <w:rPr>
                      <w:sz w:val="22"/>
                      <w:lang w:val="nl-NL"/>
                    </w:rPr>
                  </w:pPr>
                </w:p>
                <w:p w14:paraId="0A491857" w14:textId="77777777" w:rsidR="00F82DF8" w:rsidRPr="00831B47" w:rsidRDefault="00F82DF8" w:rsidP="00F82DF8">
                  <w:pPr>
                    <w:pStyle w:val="Bibliography"/>
                    <w:rPr>
                      <w:rFonts w:cs="Times New Roman"/>
                      <w:noProof/>
                      <w:sz w:val="22"/>
                      <w:lang w:val="nl-NL"/>
                    </w:rPr>
                  </w:pPr>
                  <w:r w:rsidRPr="00831B47">
                    <w:rPr>
                      <w:rFonts w:cs="Times New Roman"/>
                      <w:noProof/>
                      <w:sz w:val="22"/>
                      <w:lang w:val="nl-NL"/>
                    </w:rPr>
                    <w:t xml:space="preserve">Regionale Gezondheidsnota Zeeuws-Vlaanderen. (2013-2014). </w:t>
                  </w:r>
                  <w:r w:rsidRPr="00831B47">
                    <w:rPr>
                      <w:rFonts w:cs="Times New Roman"/>
                      <w:i/>
                      <w:iCs/>
                      <w:noProof/>
                      <w:sz w:val="22"/>
                      <w:lang w:val="nl-NL"/>
                    </w:rPr>
                    <w:t>Gezond en actief Zeeuws-Vlaanderen.</w:t>
                  </w:r>
                  <w:r w:rsidRPr="00831B47">
                    <w:rPr>
                      <w:rFonts w:cs="Times New Roman"/>
                      <w:noProof/>
                      <w:sz w:val="22"/>
                      <w:lang w:val="nl-NL"/>
                    </w:rPr>
                    <w:t xml:space="preserve"> Gemeente terneuzen.</w:t>
                  </w:r>
                </w:p>
                <w:p w14:paraId="5246BB0B" w14:textId="77777777" w:rsidR="00F82DF8" w:rsidRPr="00831B47" w:rsidRDefault="00F82DF8" w:rsidP="00F82DF8">
                  <w:pPr>
                    <w:rPr>
                      <w:sz w:val="22"/>
                      <w:lang w:val="nl-NL"/>
                    </w:rPr>
                  </w:pPr>
                </w:p>
                <w:p w14:paraId="313775C2" w14:textId="77777777" w:rsidR="00F82DF8" w:rsidRPr="00831B47" w:rsidRDefault="00F82DF8" w:rsidP="00F82DF8">
                  <w:pPr>
                    <w:pStyle w:val="Bibliography"/>
                    <w:rPr>
                      <w:rFonts w:cs="Times New Roman"/>
                      <w:noProof/>
                      <w:sz w:val="22"/>
                      <w:lang w:val="nl-NL"/>
                    </w:rPr>
                  </w:pPr>
                  <w:r w:rsidRPr="00831B47">
                    <w:rPr>
                      <w:rFonts w:cs="Times New Roman"/>
                      <w:noProof/>
                      <w:sz w:val="22"/>
                      <w:lang w:val="nl-NL"/>
                    </w:rPr>
                    <w:t xml:space="preserve">Rumst, W. v. (2003). </w:t>
                  </w:r>
                  <w:r w:rsidRPr="00831B47">
                    <w:rPr>
                      <w:rFonts w:cs="Times New Roman"/>
                      <w:i/>
                      <w:iCs/>
                      <w:noProof/>
                      <w:sz w:val="22"/>
                      <w:lang w:val="nl-NL"/>
                    </w:rPr>
                    <w:t>De invloed van zelfregulerende focus op de positionering van lage betrokkenheidsproducten.</w:t>
                  </w:r>
                  <w:r w:rsidRPr="00831B47">
                    <w:rPr>
                      <w:rFonts w:cs="Times New Roman"/>
                      <w:noProof/>
                      <w:sz w:val="22"/>
                      <w:lang w:val="nl-NL"/>
                    </w:rPr>
                    <w:t xml:space="preserve"> Universiteit Gent, Faculteit Economie en Bedrijfskunde. Gent: Universiteit.</w:t>
                  </w:r>
                </w:p>
                <w:p w14:paraId="7E8265EA" w14:textId="77777777" w:rsidR="00F82DF8" w:rsidRPr="00831B47" w:rsidRDefault="00F82DF8" w:rsidP="00F82DF8">
                  <w:pPr>
                    <w:pStyle w:val="Bibliography"/>
                    <w:rPr>
                      <w:rFonts w:cs="Times New Roman"/>
                      <w:noProof/>
                      <w:sz w:val="22"/>
                      <w:lang w:val="nl-NL"/>
                    </w:rPr>
                  </w:pPr>
                </w:p>
                <w:p w14:paraId="37AD5723" w14:textId="77777777" w:rsidR="00F82DF8" w:rsidRPr="00831B47" w:rsidRDefault="00F82DF8" w:rsidP="00F82DF8">
                  <w:pPr>
                    <w:pStyle w:val="Bibliography"/>
                    <w:rPr>
                      <w:rFonts w:cs="Times New Roman"/>
                      <w:noProof/>
                      <w:sz w:val="22"/>
                      <w:lang w:val="nl-NL"/>
                    </w:rPr>
                  </w:pPr>
                  <w:r w:rsidRPr="00831B47">
                    <w:rPr>
                      <w:rFonts w:cs="Times New Roman"/>
                      <w:noProof/>
                      <w:sz w:val="22"/>
                      <w:lang w:val="nl-NL"/>
                    </w:rPr>
                    <w:t xml:space="preserve">Sinek, S. (Director). (2009). </w:t>
                  </w:r>
                  <w:r w:rsidRPr="00831B47">
                    <w:rPr>
                      <w:rFonts w:cs="Times New Roman"/>
                      <w:i/>
                      <w:iCs/>
                      <w:noProof/>
                      <w:sz w:val="22"/>
                      <w:lang w:val="nl-NL"/>
                    </w:rPr>
                    <w:t>Hoe grote leiders tot actie inspireren</w:t>
                  </w:r>
                  <w:r w:rsidRPr="00831B47">
                    <w:rPr>
                      <w:rFonts w:cs="Times New Roman"/>
                      <w:noProof/>
                      <w:sz w:val="22"/>
                      <w:lang w:val="nl-NL"/>
                    </w:rPr>
                    <w:t xml:space="preserve"> [Motion Picture].</w:t>
                  </w:r>
                </w:p>
                <w:p w14:paraId="71139055" w14:textId="77777777" w:rsidR="00F82DF8" w:rsidRPr="00831B47" w:rsidRDefault="00F82DF8" w:rsidP="00F82DF8">
                  <w:pPr>
                    <w:rPr>
                      <w:sz w:val="22"/>
                      <w:lang w:val="nl-NL"/>
                    </w:rPr>
                  </w:pPr>
                </w:p>
                <w:p w14:paraId="0FF4B462" w14:textId="713C7FA3" w:rsidR="00F82DF8" w:rsidRPr="00831B47" w:rsidRDefault="00F82DF8" w:rsidP="00F82DF8">
                  <w:pPr>
                    <w:pStyle w:val="Bibliography"/>
                    <w:rPr>
                      <w:rFonts w:cs="Times New Roman"/>
                      <w:noProof/>
                      <w:sz w:val="22"/>
                      <w:lang w:val="nl-NL"/>
                    </w:rPr>
                  </w:pPr>
                  <w:r w:rsidRPr="00831B47">
                    <w:rPr>
                      <w:rFonts w:cs="Times New Roman"/>
                      <w:noProof/>
                      <w:sz w:val="22"/>
                      <w:lang w:val="nl-NL"/>
                    </w:rPr>
                    <w:t xml:space="preserve">Steiner, M. A. (2014). </w:t>
                  </w:r>
                  <w:r w:rsidRPr="00831B47">
                    <w:rPr>
                      <w:rFonts w:cs="Times New Roman"/>
                      <w:i/>
                      <w:iCs/>
                      <w:noProof/>
                      <w:sz w:val="22"/>
                      <w:lang w:val="nl-NL"/>
                    </w:rPr>
                    <w:t>Start with the heart.</w:t>
                  </w:r>
                  <w:r w:rsidRPr="00831B47">
                    <w:rPr>
                      <w:rFonts w:cs="Times New Roman"/>
                      <w:noProof/>
                      <w:sz w:val="22"/>
                      <w:lang w:val="nl-NL"/>
                    </w:rPr>
                    <w:t xml:space="preserve"> Geraadpleegd van Seufire Scholars: http://firescholars.seu.edu/cgi/viewcontent.cgi?article=1012&amp;context=honors</w:t>
                  </w:r>
                </w:p>
                <w:p w14:paraId="37D890A5" w14:textId="77777777" w:rsidR="00F82DF8" w:rsidRPr="00831B47" w:rsidRDefault="00F82DF8" w:rsidP="00F82DF8">
                  <w:pPr>
                    <w:rPr>
                      <w:sz w:val="22"/>
                      <w:lang w:val="nl-NL"/>
                    </w:rPr>
                  </w:pPr>
                </w:p>
                <w:p w14:paraId="39B8BED6" w14:textId="7391FC3C" w:rsidR="00F82DF8" w:rsidRPr="00831B47" w:rsidRDefault="00F82DF8" w:rsidP="00F82DF8">
                  <w:pPr>
                    <w:pStyle w:val="Bibliography"/>
                    <w:rPr>
                      <w:rFonts w:cs="Times New Roman"/>
                      <w:noProof/>
                      <w:sz w:val="22"/>
                      <w:lang w:val="nl-NL"/>
                    </w:rPr>
                  </w:pPr>
                  <w:r w:rsidRPr="00831B47">
                    <w:rPr>
                      <w:rFonts w:cs="Times New Roman"/>
                      <w:noProof/>
                      <w:sz w:val="22"/>
                      <w:lang w:val="nl-NL"/>
                    </w:rPr>
                    <w:t xml:space="preserve">Veer, N. v., Peters, O., &amp; Boekee, S. (2017). </w:t>
                  </w:r>
                  <w:r w:rsidRPr="00831B47">
                    <w:rPr>
                      <w:rFonts w:cs="Times New Roman"/>
                      <w:i/>
                      <w:iCs/>
                      <w:noProof/>
                      <w:sz w:val="22"/>
                      <w:lang w:val="nl-NL"/>
                    </w:rPr>
                    <w:t>Nationale Social Media Onderzoek.</w:t>
                  </w:r>
                  <w:r w:rsidRPr="00831B47">
                    <w:rPr>
                      <w:rFonts w:cs="Times New Roman"/>
                      <w:noProof/>
                      <w:sz w:val="22"/>
                      <w:lang w:val="nl-NL"/>
                    </w:rPr>
                    <w:t xml:space="preserve"> Geraadpleegd van Marketing Online: http://www.marketingonline.nl/sites/default/files/Newcom_-_Nationale_Social_Media_Onderzoek_2017.pdf</w:t>
                  </w:r>
                </w:p>
                <w:p w14:paraId="5078FFBA" w14:textId="77777777" w:rsidR="00F82DF8" w:rsidRPr="00831B47" w:rsidRDefault="00F82DF8" w:rsidP="00F82DF8">
                  <w:pPr>
                    <w:rPr>
                      <w:sz w:val="22"/>
                      <w:lang w:val="nl-NL"/>
                    </w:rPr>
                  </w:pPr>
                </w:p>
                <w:p w14:paraId="7F7DEA29" w14:textId="77777777" w:rsidR="00F82DF8" w:rsidRPr="00831B47" w:rsidRDefault="00F82DF8" w:rsidP="00F82DF8">
                  <w:pPr>
                    <w:pStyle w:val="Bibliography"/>
                    <w:rPr>
                      <w:rFonts w:cs="Times New Roman"/>
                      <w:noProof/>
                      <w:sz w:val="22"/>
                      <w:lang w:val="nl-NL"/>
                    </w:rPr>
                  </w:pPr>
                  <w:r w:rsidRPr="00831B47">
                    <w:rPr>
                      <w:rFonts w:cs="Times New Roman"/>
                      <w:noProof/>
                      <w:sz w:val="22"/>
                      <w:lang w:val="nl-NL"/>
                    </w:rPr>
                    <w:t xml:space="preserve">Verhage, B. (2013). </w:t>
                  </w:r>
                  <w:r w:rsidRPr="00831B47">
                    <w:rPr>
                      <w:rFonts w:cs="Times New Roman"/>
                      <w:i/>
                      <w:iCs/>
                      <w:noProof/>
                      <w:sz w:val="22"/>
                      <w:lang w:val="nl-NL"/>
                    </w:rPr>
                    <w:t>Grondslagen van de marketing.</w:t>
                  </w:r>
                  <w:r w:rsidRPr="00831B47">
                    <w:rPr>
                      <w:rFonts w:cs="Times New Roman"/>
                      <w:noProof/>
                      <w:sz w:val="22"/>
                      <w:lang w:val="nl-NL"/>
                    </w:rPr>
                    <w:t xml:space="preserve"> Noordhoff Uitgevers.</w:t>
                  </w:r>
                </w:p>
                <w:p w14:paraId="27DDEA08" w14:textId="77777777" w:rsidR="00F82DF8" w:rsidRPr="00831B47" w:rsidRDefault="00F82DF8" w:rsidP="00F82DF8">
                  <w:pPr>
                    <w:rPr>
                      <w:sz w:val="22"/>
                      <w:lang w:val="nl-NL"/>
                    </w:rPr>
                  </w:pPr>
                </w:p>
                <w:p w14:paraId="1C8D1F9B" w14:textId="77777777" w:rsidR="00F82DF8" w:rsidRPr="00831B47" w:rsidRDefault="00F82DF8" w:rsidP="00F82DF8">
                  <w:pPr>
                    <w:pStyle w:val="Bibliography"/>
                    <w:rPr>
                      <w:rFonts w:cs="Times New Roman"/>
                      <w:noProof/>
                      <w:sz w:val="22"/>
                      <w:lang w:val="nl-NL"/>
                    </w:rPr>
                  </w:pPr>
                  <w:r w:rsidRPr="00831B47">
                    <w:rPr>
                      <w:rFonts w:cs="Times New Roman"/>
                      <w:noProof/>
                      <w:sz w:val="22"/>
                      <w:lang w:val="nl-NL"/>
                    </w:rPr>
                    <w:t xml:space="preserve">Verweij, A., &amp; Lucht, F. v. (2015). </w:t>
                  </w:r>
                  <w:r w:rsidRPr="00831B47">
                    <w:rPr>
                      <w:rFonts w:cs="Times New Roman"/>
                      <w:i/>
                      <w:iCs/>
                      <w:noProof/>
                      <w:sz w:val="22"/>
                      <w:lang w:val="nl-NL"/>
                    </w:rPr>
                    <w:t>Gezondheid in krimpregio's.</w:t>
                  </w:r>
                  <w:r w:rsidRPr="00831B47">
                    <w:rPr>
                      <w:rFonts w:cs="Times New Roman"/>
                      <w:noProof/>
                      <w:sz w:val="22"/>
                      <w:lang w:val="nl-NL"/>
                    </w:rPr>
                    <w:t xml:space="preserve"> Rijksinstituut voor Volksgezondheid en Milieu, Ministerie van Volksgezondheid, Welzijn en Sport. Bilthoven: RIVM.</w:t>
                  </w:r>
                </w:p>
                <w:p w14:paraId="761EAC54" w14:textId="77777777" w:rsidR="00F82DF8" w:rsidRPr="00831B47" w:rsidRDefault="00F82DF8" w:rsidP="00F82DF8">
                  <w:pPr>
                    <w:rPr>
                      <w:sz w:val="22"/>
                      <w:lang w:val="nl-NL"/>
                    </w:rPr>
                  </w:pPr>
                </w:p>
                <w:p w14:paraId="6D0248C2" w14:textId="77777777" w:rsidR="00F82DF8" w:rsidRPr="00831B47" w:rsidRDefault="00F82DF8" w:rsidP="00F82DF8">
                  <w:pPr>
                    <w:pStyle w:val="Bibliography"/>
                    <w:rPr>
                      <w:rFonts w:cs="Times New Roman"/>
                      <w:noProof/>
                      <w:sz w:val="22"/>
                      <w:lang w:val="nl-NL"/>
                    </w:rPr>
                  </w:pPr>
                  <w:r w:rsidRPr="00831B47">
                    <w:rPr>
                      <w:rFonts w:cs="Times New Roman"/>
                      <w:noProof/>
                      <w:sz w:val="22"/>
                      <w:lang w:val="nl-NL"/>
                    </w:rPr>
                    <w:t xml:space="preserve">Westerkamp, K. (2000). </w:t>
                  </w:r>
                  <w:r w:rsidRPr="00831B47">
                    <w:rPr>
                      <w:rFonts w:cs="Times New Roman"/>
                      <w:i/>
                      <w:iCs/>
                      <w:noProof/>
                      <w:sz w:val="22"/>
                      <w:lang w:val="nl-NL"/>
                    </w:rPr>
                    <w:t>Een marketingplan in dertien stappen : Marketing voor informatie professionals.</w:t>
                  </w:r>
                  <w:r w:rsidRPr="00831B47">
                    <w:rPr>
                      <w:rFonts w:cs="Times New Roman"/>
                      <w:noProof/>
                      <w:sz w:val="22"/>
                      <w:lang w:val="nl-NL"/>
                    </w:rPr>
                    <w:t xml:space="preserve"> Utrecht University Repository, Informatiedienstverlening, marketing. Utrecht: Otto Cramwinckel Uitgever.</w:t>
                  </w:r>
                </w:p>
                <w:p w14:paraId="4585CFAD" w14:textId="77777777" w:rsidR="00F82DF8" w:rsidRPr="00831B47" w:rsidRDefault="00F82DF8" w:rsidP="00F82DF8">
                  <w:pPr>
                    <w:rPr>
                      <w:sz w:val="22"/>
                      <w:lang w:val="nl-NL"/>
                    </w:rPr>
                  </w:pPr>
                </w:p>
                <w:p w14:paraId="0BAE3750" w14:textId="77777777" w:rsidR="00F82DF8" w:rsidRPr="00831B47" w:rsidRDefault="00F82DF8" w:rsidP="00F82DF8">
                  <w:pPr>
                    <w:pStyle w:val="Bibliography"/>
                    <w:rPr>
                      <w:rFonts w:cs="Times New Roman"/>
                      <w:noProof/>
                      <w:sz w:val="22"/>
                      <w:lang w:val="nl-NL"/>
                    </w:rPr>
                  </w:pPr>
                  <w:r w:rsidRPr="00831B47">
                    <w:rPr>
                      <w:rFonts w:cs="Times New Roman"/>
                      <w:noProof/>
                      <w:sz w:val="22"/>
                      <w:lang w:val="nl-NL"/>
                    </w:rPr>
                    <w:t xml:space="preserve">Zuidgeest, L. (2014). </w:t>
                  </w:r>
                  <w:r w:rsidRPr="00831B47">
                    <w:rPr>
                      <w:rFonts w:cs="Times New Roman"/>
                      <w:i/>
                      <w:iCs/>
                      <w:noProof/>
                      <w:sz w:val="22"/>
                      <w:lang w:val="nl-NL"/>
                    </w:rPr>
                    <w:t>Effecten van sharing economy op de samenleving en op wonen.</w:t>
                  </w:r>
                  <w:r w:rsidRPr="00831B47">
                    <w:rPr>
                      <w:rFonts w:cs="Times New Roman"/>
                      <w:noProof/>
                      <w:sz w:val="22"/>
                      <w:lang w:val="nl-NL"/>
                    </w:rPr>
                    <w:t xml:space="preserve"> Naaldwijk: MUAD.</w:t>
                  </w:r>
                </w:p>
                <w:p w14:paraId="4E03B838" w14:textId="493E564A" w:rsidR="00C2333D" w:rsidRPr="00831B47" w:rsidRDefault="00C2333D" w:rsidP="00C2333D">
                  <w:pPr>
                    <w:pStyle w:val="NoSpacing"/>
                    <w:rPr>
                      <w:rFonts w:cs="Times New Roman"/>
                      <w:noProof/>
                      <w:sz w:val="22"/>
                      <w:lang w:val="nl-NL"/>
                    </w:rPr>
                  </w:pPr>
                </w:p>
                <w:p w14:paraId="28066D79" w14:textId="3FD75EBE" w:rsidR="0023719B" w:rsidRPr="0087426B" w:rsidRDefault="00C2333D" w:rsidP="00104B5C">
                  <w:pPr>
                    <w:rPr>
                      <w:lang w:val="nl-NL"/>
                    </w:rPr>
                  </w:pPr>
                  <w:r w:rsidRPr="00831B47">
                    <w:rPr>
                      <w:b/>
                      <w:bCs/>
                      <w:noProof/>
                      <w:sz w:val="22"/>
                      <w:lang w:val="nl-NL"/>
                    </w:rPr>
                    <w:fldChar w:fldCharType="end"/>
                  </w:r>
                </w:p>
              </w:sdtContent>
            </w:sdt>
          </w:sdtContent>
        </w:sdt>
      </w:sdtContent>
    </w:sdt>
    <w:sdt>
      <w:sdtPr>
        <w:rPr>
          <w:lang w:val="nl-NL"/>
        </w:rPr>
        <w:id w:val="111145805"/>
        <w:showingPlcHdr/>
        <w:bibliography/>
      </w:sdtPr>
      <w:sdtContent>
        <w:p w14:paraId="5F0C5773" w14:textId="26EBF50B" w:rsidR="00831B47" w:rsidRDefault="00831B47" w:rsidP="00831B47">
          <w:pPr>
            <w:pStyle w:val="Bibliography"/>
            <w:rPr>
              <w:lang w:val="nl-NL"/>
            </w:rPr>
          </w:pPr>
          <w:r>
            <w:rPr>
              <w:lang w:val="nl-NL"/>
            </w:rPr>
            <w:t xml:space="preserve">     </w:t>
          </w:r>
        </w:p>
      </w:sdtContent>
    </w:sdt>
    <w:p w14:paraId="54F85E4B" w14:textId="11249456" w:rsidR="00F872B3" w:rsidRPr="0087426B" w:rsidRDefault="0023719B" w:rsidP="00F82DF8">
      <w:pPr>
        <w:pStyle w:val="Heading2"/>
      </w:pPr>
      <w:bookmarkStart w:id="32" w:name="_Toc358487844"/>
      <w:r w:rsidRPr="0087426B">
        <w:t>Bijlagen</w:t>
      </w:r>
      <w:bookmarkEnd w:id="32"/>
    </w:p>
    <w:p w14:paraId="6C540236" w14:textId="2B710FD7" w:rsidR="00104B5C" w:rsidRPr="0087426B" w:rsidRDefault="002C0F17" w:rsidP="0026328D">
      <w:pPr>
        <w:pStyle w:val="Heading3"/>
        <w:numPr>
          <w:ilvl w:val="0"/>
          <w:numId w:val="24"/>
        </w:numPr>
        <w:rPr>
          <w:lang w:val="nl-NL"/>
        </w:rPr>
      </w:pPr>
      <w:bookmarkStart w:id="33" w:name="_Toc358487845"/>
      <w:r w:rsidRPr="0087426B">
        <w:rPr>
          <w:lang w:val="nl-NL"/>
        </w:rPr>
        <w:t>Doelgroep</w:t>
      </w:r>
      <w:r w:rsidR="00B27DA4">
        <w:rPr>
          <w:lang w:val="nl-NL"/>
        </w:rPr>
        <w:t>s</w:t>
      </w:r>
      <w:r w:rsidRPr="0087426B">
        <w:rPr>
          <w:lang w:val="nl-NL"/>
        </w:rPr>
        <w:t>analyse</w:t>
      </w:r>
      <w:bookmarkEnd w:id="33"/>
      <w:r w:rsidRPr="0087426B">
        <w:rPr>
          <w:lang w:val="nl-NL"/>
        </w:rPr>
        <w:t xml:space="preserve"> </w:t>
      </w:r>
    </w:p>
    <w:p w14:paraId="50DC4E13" w14:textId="77777777" w:rsidR="0026328D" w:rsidRPr="0087426B" w:rsidRDefault="0026328D" w:rsidP="0026328D">
      <w:pPr>
        <w:rPr>
          <w:lang w:val="nl-NL"/>
        </w:rPr>
      </w:pPr>
    </w:p>
    <w:p w14:paraId="7CF9FB3A" w14:textId="6DE5CBAC" w:rsidR="00104B5C" w:rsidRPr="002322A6" w:rsidRDefault="00104B5C" w:rsidP="0026328D">
      <w:pPr>
        <w:pStyle w:val="NoSpacing"/>
        <w:rPr>
          <w:b/>
          <w:sz w:val="22"/>
          <w:lang w:val="nl-NL"/>
        </w:rPr>
      </w:pPr>
      <w:r w:rsidRPr="002322A6">
        <w:rPr>
          <w:b/>
          <w:sz w:val="22"/>
          <w:lang w:val="nl-NL"/>
        </w:rPr>
        <w:t>Probleem en doelstelling</w:t>
      </w:r>
    </w:p>
    <w:p w14:paraId="39FE4B19" w14:textId="6B6A513F" w:rsidR="00104B5C" w:rsidRPr="002322A6" w:rsidRDefault="00B27DA4" w:rsidP="0026328D">
      <w:pPr>
        <w:rPr>
          <w:rFonts w:cstheme="minorHAnsi"/>
          <w:sz w:val="22"/>
          <w:lang w:val="nl-NL"/>
        </w:rPr>
      </w:pPr>
      <w:r w:rsidRPr="002322A6">
        <w:rPr>
          <w:rFonts w:cstheme="minorHAnsi"/>
          <w:sz w:val="22"/>
          <w:lang w:val="nl-NL"/>
        </w:rPr>
        <w:t>Deze doelgroeps</w:t>
      </w:r>
      <w:r w:rsidR="00104B5C" w:rsidRPr="002322A6">
        <w:rPr>
          <w:rFonts w:cstheme="minorHAnsi"/>
          <w:sz w:val="22"/>
          <w:lang w:val="nl-NL"/>
        </w:rPr>
        <w:t>analyse is geschreven voor het onderzoek naar de kansen en mogelijkheden van het boothuis bij</w:t>
      </w:r>
      <w:r w:rsidRPr="002322A6">
        <w:rPr>
          <w:rFonts w:cstheme="minorHAnsi"/>
          <w:sz w:val="22"/>
          <w:lang w:val="nl-NL"/>
        </w:rPr>
        <w:t xml:space="preserve"> Loods Tien. Door een doelgroeps</w:t>
      </w:r>
      <w:r w:rsidR="00104B5C" w:rsidRPr="002322A6">
        <w:rPr>
          <w:rFonts w:cstheme="minorHAnsi"/>
          <w:sz w:val="22"/>
          <w:lang w:val="nl-NL"/>
        </w:rPr>
        <w:t xml:space="preserve">analyse te schrijven, kan er gekeken worden naar de kansen en mogelijkheden die ook voor deze doelgroepen toepasbaar zijn. Hierdoor wordt de kans op succes van het onderzoek vergroot. Door de geschikte doelgroepen voor het boothuis te bepalen, kunnen de wensen en behoeften hiervan beter in kaart worden gebracht. Om de doelgroep te segmenteren wordt er gebruik gemaakt van verschillende kenmerken uit het boek “Communicatieplanner” van Michels, 2012. </w:t>
      </w:r>
      <w:bookmarkStart w:id="34" w:name="_Toc350250992"/>
    </w:p>
    <w:p w14:paraId="22A400D7" w14:textId="77777777" w:rsidR="00104B5C" w:rsidRPr="002322A6" w:rsidRDefault="00104B5C" w:rsidP="0026328D">
      <w:pPr>
        <w:ind w:left="360"/>
        <w:rPr>
          <w:rFonts w:cstheme="minorHAnsi"/>
          <w:sz w:val="22"/>
          <w:lang w:val="nl-NL"/>
        </w:rPr>
      </w:pPr>
    </w:p>
    <w:p w14:paraId="3942CB46" w14:textId="6B93DD77" w:rsidR="00104B5C" w:rsidRPr="002322A6" w:rsidRDefault="00104B5C" w:rsidP="0026328D">
      <w:pPr>
        <w:rPr>
          <w:rFonts w:cstheme="minorHAnsi"/>
          <w:b/>
          <w:sz w:val="22"/>
          <w:lang w:val="nl-NL"/>
        </w:rPr>
      </w:pPr>
      <w:r w:rsidRPr="002322A6">
        <w:rPr>
          <w:b/>
          <w:sz w:val="22"/>
          <w:lang w:val="nl-NL"/>
        </w:rPr>
        <w:t>Geografisch</w:t>
      </w:r>
      <w:bookmarkEnd w:id="34"/>
    </w:p>
    <w:p w14:paraId="1C2636C8" w14:textId="7BE6DA8B" w:rsidR="00104B5C" w:rsidRPr="002322A6" w:rsidRDefault="00104B5C" w:rsidP="0026328D">
      <w:pPr>
        <w:rPr>
          <w:rFonts w:cstheme="minorHAnsi"/>
          <w:sz w:val="22"/>
          <w:lang w:val="nl-NL"/>
        </w:rPr>
      </w:pPr>
      <w:r w:rsidRPr="002322A6">
        <w:rPr>
          <w:rFonts w:cstheme="minorHAnsi"/>
          <w:sz w:val="22"/>
          <w:lang w:val="nl-NL"/>
        </w:rPr>
        <w:t xml:space="preserve">Bij Loods Tien komen vooral veel lokale bezoekers die wonend en werkend zijn in West Zeeuws-Vlaanderen, maar ook veel bezoekers uit Vlaanderen in België. Dit zijn belangrijke bezoekers, omdat zij vaker en soms wekelijks terugkomen. In de zomermaanden juli en augustus zijn er ook voornamelijk veel toeristen die het paviljoen bezoeken uit met name Nederland en Duitsland en België </w:t>
      </w:r>
      <w:sdt>
        <w:sdtPr>
          <w:rPr>
            <w:rFonts w:cstheme="minorHAnsi"/>
            <w:sz w:val="22"/>
            <w:lang w:val="nl-NL"/>
          </w:rPr>
          <w:id w:val="-143282400"/>
          <w:citation/>
        </w:sdtPr>
        <w:sdtContent>
          <w:r w:rsidRPr="002322A6">
            <w:rPr>
              <w:rFonts w:cstheme="minorHAnsi"/>
              <w:sz w:val="22"/>
              <w:lang w:val="nl-NL"/>
            </w:rPr>
            <w:fldChar w:fldCharType="begin"/>
          </w:r>
          <w:r w:rsidRPr="002322A6">
            <w:rPr>
              <w:rFonts w:cstheme="minorHAnsi"/>
              <w:sz w:val="22"/>
              <w:lang w:val="nl-NL"/>
            </w:rPr>
            <w:instrText xml:space="preserve"> CITATION Ken10 \l 1043 </w:instrText>
          </w:r>
          <w:r w:rsidRPr="002322A6">
            <w:rPr>
              <w:rFonts w:cstheme="minorHAnsi"/>
              <w:sz w:val="22"/>
              <w:lang w:val="nl-NL"/>
            </w:rPr>
            <w:fldChar w:fldCharType="separate"/>
          </w:r>
          <w:r w:rsidRPr="002322A6">
            <w:rPr>
              <w:rFonts w:cstheme="minorHAnsi"/>
              <w:noProof/>
              <w:sz w:val="22"/>
              <w:lang w:val="nl-NL"/>
            </w:rPr>
            <w:t>(Kenniscentrum (kust)toerisme, 2010)</w:t>
          </w:r>
          <w:r w:rsidRPr="002322A6">
            <w:rPr>
              <w:rFonts w:cstheme="minorHAnsi"/>
              <w:sz w:val="22"/>
              <w:lang w:val="nl-NL"/>
            </w:rPr>
            <w:fldChar w:fldCharType="end"/>
          </w:r>
        </w:sdtContent>
      </w:sdt>
      <w:r w:rsidRPr="002322A6">
        <w:rPr>
          <w:rFonts w:cstheme="minorHAnsi"/>
          <w:sz w:val="22"/>
          <w:lang w:val="nl-NL"/>
        </w:rPr>
        <w:t xml:space="preserve">. Zeeuws-Vlaanderen is een vakantiegebied waar ook veel Nederlanders en Duitsers beschikken over een vakantiehuisje, waardoor zij Loods Tien het hele jaar door bezoeken. De toeristen die enkel in juli en augustus komen zijn niet een directe doelgroep van het boothuis, omdat het </w:t>
      </w:r>
      <w:r w:rsidR="00B27DA4" w:rsidRPr="002322A6">
        <w:rPr>
          <w:rFonts w:cstheme="minorHAnsi"/>
          <w:sz w:val="22"/>
          <w:lang w:val="nl-NL"/>
        </w:rPr>
        <w:t xml:space="preserve">boothuis in </w:t>
      </w:r>
      <w:r w:rsidRPr="002322A6">
        <w:rPr>
          <w:rFonts w:cstheme="minorHAnsi"/>
          <w:sz w:val="22"/>
          <w:lang w:val="nl-NL"/>
        </w:rPr>
        <w:t>deze maanden gesloten is</w:t>
      </w:r>
      <w:r w:rsidR="00B27DA4" w:rsidRPr="002322A6">
        <w:rPr>
          <w:rFonts w:cstheme="minorHAnsi"/>
          <w:sz w:val="22"/>
          <w:lang w:val="nl-NL"/>
        </w:rPr>
        <w:t xml:space="preserve"> voor privé-evenementen</w:t>
      </w:r>
      <w:r w:rsidRPr="002322A6">
        <w:rPr>
          <w:rFonts w:cstheme="minorHAnsi"/>
          <w:sz w:val="22"/>
          <w:lang w:val="nl-NL"/>
        </w:rPr>
        <w:t xml:space="preserve">. Wel is het een potentiële doelgroep als zij gebruik willen maken van het boothuis in de maanden september tot en met juni. </w:t>
      </w:r>
      <w:bookmarkStart w:id="35" w:name="_Toc350250993"/>
    </w:p>
    <w:p w14:paraId="6AC1D775" w14:textId="77777777" w:rsidR="00104B5C" w:rsidRPr="002322A6" w:rsidRDefault="00104B5C" w:rsidP="0026328D">
      <w:pPr>
        <w:rPr>
          <w:rFonts w:cstheme="minorHAnsi"/>
          <w:sz w:val="22"/>
          <w:lang w:val="nl-NL"/>
        </w:rPr>
      </w:pPr>
    </w:p>
    <w:p w14:paraId="34E954D4" w14:textId="0110560D" w:rsidR="00104B5C" w:rsidRPr="002322A6" w:rsidRDefault="00104B5C" w:rsidP="0026328D">
      <w:pPr>
        <w:rPr>
          <w:rFonts w:cstheme="minorHAnsi"/>
          <w:b/>
          <w:sz w:val="22"/>
          <w:lang w:val="nl-NL"/>
        </w:rPr>
      </w:pPr>
      <w:r w:rsidRPr="002322A6">
        <w:rPr>
          <w:b/>
          <w:sz w:val="22"/>
          <w:lang w:val="nl-NL"/>
        </w:rPr>
        <w:t>Demografisch</w:t>
      </w:r>
      <w:bookmarkEnd w:id="35"/>
      <w:r w:rsidRPr="002322A6">
        <w:rPr>
          <w:b/>
          <w:sz w:val="22"/>
          <w:lang w:val="nl-NL"/>
        </w:rPr>
        <w:t xml:space="preserve"> </w:t>
      </w:r>
    </w:p>
    <w:p w14:paraId="76682660" w14:textId="5A6A43C5" w:rsidR="00104B5C" w:rsidRPr="002322A6" w:rsidRDefault="00104B5C" w:rsidP="0026328D">
      <w:pPr>
        <w:rPr>
          <w:rFonts w:cstheme="minorHAnsi"/>
          <w:sz w:val="22"/>
          <w:lang w:val="nl-NL"/>
        </w:rPr>
      </w:pPr>
      <w:r w:rsidRPr="002322A6">
        <w:rPr>
          <w:rFonts w:cstheme="minorHAnsi"/>
          <w:sz w:val="22"/>
          <w:lang w:val="nl-NL"/>
        </w:rPr>
        <w:t>Het bedrijf wil zich richten op alle leeftijden. In het restaurant varieert het van gezinnen met jonge kinderen, waarvan de kinderen vaak op het strand kunnen spelen en de ouders kunnen genieten op het paviljoen en tegelijk de kinderen in de gaten kunnen houden. Ook maken zij vaak strandwandelingen en nemen dan een pauze bij Loods Tien om even te ontspannen. In de winterse maanden spelen gezinnen af en toe spelletjes, zoals kaarten of scrabble met hun kinderen ter ontspanning. Hiernaast zijn de generaties X en Y  doelgroep van Loods Tien. Generatie X zijn mensen van de leeftijd van 16 tot en met 35. Generat</w:t>
      </w:r>
      <w:r w:rsidR="00B27DA4" w:rsidRPr="002322A6">
        <w:rPr>
          <w:rFonts w:cstheme="minorHAnsi"/>
          <w:sz w:val="22"/>
          <w:lang w:val="nl-NL"/>
        </w:rPr>
        <w:t>ie Y gaat van de leeftijd van 36</w:t>
      </w:r>
      <w:r w:rsidRPr="002322A6">
        <w:rPr>
          <w:rFonts w:cstheme="minorHAnsi"/>
          <w:sz w:val="22"/>
          <w:lang w:val="nl-NL"/>
        </w:rPr>
        <w:t xml:space="preserve"> tot en met 61. En als laatste veel ouderen van 67+, deze beschikken over meer vrije tijd en geld om te besteden. De verdeling van mannen en vrouwen is wel 50/50 </w:t>
      </w:r>
      <w:sdt>
        <w:sdtPr>
          <w:rPr>
            <w:rFonts w:cstheme="minorHAnsi"/>
            <w:sz w:val="22"/>
            <w:lang w:val="nl-NL"/>
          </w:rPr>
          <w:id w:val="803817320"/>
          <w:citation/>
        </w:sdtPr>
        <w:sdtContent>
          <w:r w:rsidRPr="002322A6">
            <w:rPr>
              <w:rFonts w:cstheme="minorHAnsi"/>
              <w:sz w:val="22"/>
              <w:lang w:val="nl-NL"/>
            </w:rPr>
            <w:fldChar w:fldCharType="begin"/>
          </w:r>
          <w:r w:rsidRPr="002322A6">
            <w:rPr>
              <w:rFonts w:cstheme="minorHAnsi"/>
              <w:sz w:val="22"/>
              <w:lang w:val="nl-NL"/>
            </w:rPr>
            <w:instrText xml:space="preserve"> CITATION Oos17 \l 1043 </w:instrText>
          </w:r>
          <w:r w:rsidRPr="002322A6">
            <w:rPr>
              <w:rFonts w:cstheme="minorHAnsi"/>
              <w:sz w:val="22"/>
              <w:lang w:val="nl-NL"/>
            </w:rPr>
            <w:fldChar w:fldCharType="separate"/>
          </w:r>
          <w:r w:rsidRPr="002322A6">
            <w:rPr>
              <w:rFonts w:cstheme="minorHAnsi"/>
              <w:noProof/>
              <w:sz w:val="22"/>
              <w:lang w:val="nl-NL"/>
            </w:rPr>
            <w:t>(Oosten &amp; Lips, 2017)</w:t>
          </w:r>
          <w:r w:rsidRPr="002322A6">
            <w:rPr>
              <w:rFonts w:cstheme="minorHAnsi"/>
              <w:sz w:val="22"/>
              <w:lang w:val="nl-NL"/>
            </w:rPr>
            <w:fldChar w:fldCharType="end"/>
          </w:r>
        </w:sdtContent>
      </w:sdt>
      <w:r w:rsidRPr="002322A6">
        <w:rPr>
          <w:rFonts w:cstheme="minorHAnsi"/>
          <w:sz w:val="22"/>
          <w:lang w:val="nl-NL"/>
        </w:rPr>
        <w:t>.</w:t>
      </w:r>
    </w:p>
    <w:p w14:paraId="14951728" w14:textId="77777777" w:rsidR="00104B5C" w:rsidRPr="002322A6" w:rsidRDefault="00104B5C" w:rsidP="0026328D">
      <w:pPr>
        <w:ind w:left="360"/>
        <w:rPr>
          <w:rFonts w:cstheme="minorHAnsi"/>
          <w:sz w:val="22"/>
          <w:lang w:val="nl-NL"/>
        </w:rPr>
      </w:pPr>
    </w:p>
    <w:p w14:paraId="6A522778" w14:textId="77777777" w:rsidR="00104B5C" w:rsidRPr="002322A6" w:rsidRDefault="00104B5C" w:rsidP="0026328D">
      <w:pPr>
        <w:rPr>
          <w:rFonts w:cstheme="minorHAnsi"/>
          <w:sz w:val="22"/>
          <w:lang w:val="nl-NL"/>
        </w:rPr>
      </w:pPr>
      <w:r w:rsidRPr="002322A6">
        <w:rPr>
          <w:rFonts w:cstheme="minorHAnsi"/>
          <w:sz w:val="22"/>
          <w:lang w:val="nl-NL"/>
        </w:rPr>
        <w:t xml:space="preserve">In de gemeente Sluis wonen 23.639 mensen, waarbij de verdeling van man en vrouw 50% is. Namelijk 11.663 mannen en 11.976 vrouwen. Als er wordt gekeken naar de verschillende leeftijdscategorieën, dan is als eerste de groep 0-14 jaar 13,1%. Van 15 tot 24 jaar is het laagste aantal met 9,4%. Dan van 25 tot 45 jaar is dit verdubbeld naar 20%. In de categorie van 46 tot 65 jaar stijgt dit nog 10% tot 30,9% van de bevolking en als laatste daalt de bevolkingsgroep van 65 jaar en ouder naar 26,6%. </w:t>
      </w:r>
      <w:sdt>
        <w:sdtPr>
          <w:rPr>
            <w:rFonts w:cstheme="minorHAnsi"/>
            <w:sz w:val="22"/>
            <w:lang w:val="nl-NL"/>
          </w:rPr>
          <w:id w:val="2067830713"/>
          <w:citation/>
        </w:sdtPr>
        <w:sdtContent>
          <w:r w:rsidRPr="002322A6">
            <w:rPr>
              <w:rFonts w:cstheme="minorHAnsi"/>
              <w:sz w:val="22"/>
              <w:lang w:val="nl-NL"/>
            </w:rPr>
            <w:fldChar w:fldCharType="begin"/>
          </w:r>
          <w:r w:rsidRPr="002322A6">
            <w:rPr>
              <w:rFonts w:ascii="Times New Roman" w:hAnsi="Times New Roman" w:cstheme="minorHAnsi"/>
              <w:sz w:val="22"/>
              <w:lang w:val="nl-NL"/>
            </w:rPr>
            <w:instrText xml:space="preserve"> CITATION Bin171 \l 1043 </w:instrText>
          </w:r>
          <w:r w:rsidRPr="002322A6">
            <w:rPr>
              <w:rFonts w:cstheme="minorHAnsi"/>
              <w:sz w:val="22"/>
              <w:lang w:val="nl-NL"/>
            </w:rPr>
            <w:fldChar w:fldCharType="separate"/>
          </w:r>
          <w:r w:rsidRPr="002322A6">
            <w:rPr>
              <w:rFonts w:ascii="Times New Roman" w:hAnsi="Times New Roman" w:cstheme="minorHAnsi"/>
              <w:noProof/>
              <w:sz w:val="22"/>
              <w:lang w:val="nl-NL"/>
            </w:rPr>
            <w:t>(Binq Media B.V., 2017)</w:t>
          </w:r>
          <w:r w:rsidRPr="002322A6">
            <w:rPr>
              <w:rFonts w:cstheme="minorHAnsi"/>
              <w:sz w:val="22"/>
              <w:lang w:val="nl-NL"/>
            </w:rPr>
            <w:fldChar w:fldCharType="end"/>
          </w:r>
        </w:sdtContent>
      </w:sdt>
      <w:bookmarkStart w:id="36" w:name="_Toc350250994"/>
    </w:p>
    <w:p w14:paraId="49368F11" w14:textId="77777777" w:rsidR="00104B5C" w:rsidRPr="002322A6" w:rsidRDefault="00104B5C" w:rsidP="0026328D">
      <w:pPr>
        <w:rPr>
          <w:rFonts w:cstheme="minorHAnsi"/>
          <w:sz w:val="22"/>
          <w:lang w:val="nl-NL"/>
        </w:rPr>
      </w:pPr>
    </w:p>
    <w:p w14:paraId="280CD4BA" w14:textId="6CC1285E" w:rsidR="00104B5C" w:rsidRPr="002322A6" w:rsidRDefault="00104B5C" w:rsidP="0026328D">
      <w:pPr>
        <w:rPr>
          <w:rFonts w:cstheme="minorHAnsi"/>
          <w:b/>
          <w:sz w:val="22"/>
          <w:lang w:val="nl-NL"/>
        </w:rPr>
      </w:pPr>
      <w:r w:rsidRPr="002322A6">
        <w:rPr>
          <w:b/>
          <w:sz w:val="22"/>
          <w:lang w:val="nl-NL"/>
        </w:rPr>
        <w:t>Sociaaleconomisch</w:t>
      </w:r>
      <w:bookmarkEnd w:id="36"/>
      <w:r w:rsidRPr="002322A6">
        <w:rPr>
          <w:b/>
          <w:sz w:val="22"/>
          <w:lang w:val="nl-NL"/>
        </w:rPr>
        <w:t xml:space="preserve"> </w:t>
      </w:r>
    </w:p>
    <w:p w14:paraId="36C9F0A9" w14:textId="77777777" w:rsidR="00104B5C" w:rsidRPr="002322A6" w:rsidRDefault="00104B5C" w:rsidP="0026328D">
      <w:pPr>
        <w:rPr>
          <w:rFonts w:cstheme="minorHAnsi"/>
          <w:sz w:val="22"/>
          <w:lang w:val="nl-NL"/>
        </w:rPr>
      </w:pPr>
      <w:r w:rsidRPr="002322A6">
        <w:rPr>
          <w:rFonts w:cstheme="minorHAnsi"/>
          <w:sz w:val="22"/>
          <w:lang w:val="nl-NL"/>
        </w:rPr>
        <w:t xml:space="preserve">De prijzen van Loods Tien zijn goed betaalbaar. Maar niet alle personen hebben de luxe om op restaurant te gaan. Het inkomen van de doelgroep zal daarom starten rond de 1800,- per maand tot 2700,- per maand. Mensen met een hoger inkomen zullen eerder een sterrenzaak in de buurt bezoeken of zaken die een betere kwaliteit aanbieden, waar dit ook terug komt in de prijzen. Qua opleidingsniveau ligt dit bij de gewenste doelgroep voornamelijk bij middelbaar en hoger beroepsonderwijs. Veel gasten bij Loods Tien zitten zelf ook in de horeca sector, maar dit varieert met voornamelijk met middelbaar en hogere beroepen </w:t>
      </w:r>
      <w:sdt>
        <w:sdtPr>
          <w:rPr>
            <w:rFonts w:cstheme="minorHAnsi"/>
            <w:sz w:val="22"/>
            <w:lang w:val="nl-NL"/>
          </w:rPr>
          <w:id w:val="683326146"/>
          <w:citation/>
        </w:sdtPr>
        <w:sdtContent>
          <w:r w:rsidRPr="002322A6">
            <w:rPr>
              <w:rFonts w:cstheme="minorHAnsi"/>
              <w:sz w:val="22"/>
              <w:lang w:val="nl-NL"/>
            </w:rPr>
            <w:fldChar w:fldCharType="begin"/>
          </w:r>
          <w:r w:rsidRPr="002322A6">
            <w:rPr>
              <w:rFonts w:cstheme="minorHAnsi"/>
              <w:sz w:val="22"/>
              <w:lang w:val="nl-NL"/>
            </w:rPr>
            <w:instrText xml:space="preserve"> CITATION NBT \l 1043 </w:instrText>
          </w:r>
          <w:r w:rsidRPr="002322A6">
            <w:rPr>
              <w:rFonts w:cstheme="minorHAnsi"/>
              <w:sz w:val="22"/>
              <w:lang w:val="nl-NL"/>
            </w:rPr>
            <w:fldChar w:fldCharType="separate"/>
          </w:r>
          <w:r w:rsidRPr="002322A6">
            <w:rPr>
              <w:rFonts w:cstheme="minorHAnsi"/>
              <w:noProof/>
              <w:sz w:val="22"/>
              <w:lang w:val="nl-NL"/>
            </w:rPr>
            <w:t>(NBTC)</w:t>
          </w:r>
          <w:r w:rsidRPr="002322A6">
            <w:rPr>
              <w:rFonts w:cstheme="minorHAnsi"/>
              <w:sz w:val="22"/>
              <w:lang w:val="nl-NL"/>
            </w:rPr>
            <w:fldChar w:fldCharType="end"/>
          </w:r>
        </w:sdtContent>
      </w:sdt>
      <w:r w:rsidRPr="002322A6">
        <w:rPr>
          <w:rFonts w:cstheme="minorHAnsi"/>
          <w:sz w:val="22"/>
          <w:lang w:val="nl-NL"/>
        </w:rPr>
        <w:t>.</w:t>
      </w:r>
      <w:bookmarkStart w:id="37" w:name="_Toc350250995"/>
    </w:p>
    <w:p w14:paraId="4E42AE40" w14:textId="77777777" w:rsidR="00104B5C" w:rsidRPr="002322A6" w:rsidRDefault="00104B5C" w:rsidP="0026328D">
      <w:pPr>
        <w:rPr>
          <w:rFonts w:cstheme="minorHAnsi"/>
          <w:sz w:val="22"/>
          <w:lang w:val="nl-NL"/>
        </w:rPr>
      </w:pPr>
    </w:p>
    <w:p w14:paraId="4403A0AA" w14:textId="7C226326" w:rsidR="00104B5C" w:rsidRPr="002322A6" w:rsidRDefault="00104B5C" w:rsidP="0026328D">
      <w:pPr>
        <w:rPr>
          <w:rFonts w:cstheme="minorHAnsi"/>
          <w:b/>
          <w:sz w:val="22"/>
          <w:lang w:val="nl-NL"/>
        </w:rPr>
      </w:pPr>
      <w:r w:rsidRPr="002322A6">
        <w:rPr>
          <w:b/>
          <w:sz w:val="22"/>
          <w:lang w:val="nl-NL"/>
        </w:rPr>
        <w:t>Psychografisch</w:t>
      </w:r>
      <w:bookmarkEnd w:id="37"/>
      <w:r w:rsidRPr="002322A6">
        <w:rPr>
          <w:b/>
          <w:sz w:val="22"/>
          <w:lang w:val="nl-NL"/>
        </w:rPr>
        <w:t xml:space="preserve"> </w:t>
      </w:r>
    </w:p>
    <w:p w14:paraId="5A3768CE" w14:textId="77777777" w:rsidR="00104B5C" w:rsidRPr="002322A6" w:rsidRDefault="00104B5C" w:rsidP="0026328D">
      <w:pPr>
        <w:rPr>
          <w:rFonts w:cstheme="minorHAnsi"/>
          <w:sz w:val="22"/>
          <w:lang w:val="nl-NL"/>
        </w:rPr>
      </w:pPr>
      <w:r w:rsidRPr="002322A6">
        <w:rPr>
          <w:rFonts w:cstheme="minorHAnsi"/>
          <w:sz w:val="22"/>
          <w:lang w:val="nl-NL"/>
        </w:rPr>
        <w:t xml:space="preserve">De volgende doelgroepen zijn benoemd naar aanleiding van het onderzoek van de NBTC. Op basis van het lifestyle-segmentatiemodel, dat ontwikkeld is door </w:t>
      </w:r>
      <w:proofErr w:type="spellStart"/>
      <w:r w:rsidRPr="002322A6">
        <w:rPr>
          <w:rFonts w:cstheme="minorHAnsi"/>
          <w:sz w:val="22"/>
          <w:lang w:val="nl-NL"/>
        </w:rPr>
        <w:t>Motivaction</w:t>
      </w:r>
      <w:proofErr w:type="spellEnd"/>
      <w:r w:rsidRPr="002322A6">
        <w:rPr>
          <w:rFonts w:cstheme="minorHAnsi"/>
          <w:sz w:val="22"/>
          <w:lang w:val="nl-NL"/>
        </w:rPr>
        <w:t xml:space="preserve"> zijn deze doelgroepen samengesteld. Doordat er voornamelijk gasten uit Nederland, België en Duitsland het bedrijf bezoeken, wordt er gekeken naar het percentage van de groepen in deze landen </w:t>
      </w:r>
      <w:sdt>
        <w:sdtPr>
          <w:rPr>
            <w:rFonts w:cstheme="minorHAnsi"/>
            <w:sz w:val="22"/>
            <w:lang w:val="nl-NL"/>
          </w:rPr>
          <w:id w:val="-1500566745"/>
          <w:citation/>
        </w:sdtPr>
        <w:sdtContent>
          <w:r w:rsidRPr="002322A6">
            <w:rPr>
              <w:rFonts w:cstheme="minorHAnsi"/>
              <w:sz w:val="22"/>
              <w:lang w:val="nl-NL"/>
            </w:rPr>
            <w:fldChar w:fldCharType="begin"/>
          </w:r>
          <w:r w:rsidRPr="002322A6">
            <w:rPr>
              <w:rFonts w:cstheme="minorHAnsi"/>
              <w:sz w:val="22"/>
              <w:lang w:val="nl-NL"/>
            </w:rPr>
            <w:instrText xml:space="preserve"> CITATION Ken10 \l 1043 </w:instrText>
          </w:r>
          <w:r w:rsidRPr="002322A6">
            <w:rPr>
              <w:rFonts w:cstheme="minorHAnsi"/>
              <w:sz w:val="22"/>
              <w:lang w:val="nl-NL"/>
            </w:rPr>
            <w:fldChar w:fldCharType="separate"/>
          </w:r>
          <w:r w:rsidRPr="002322A6">
            <w:rPr>
              <w:rFonts w:cstheme="minorHAnsi"/>
              <w:noProof/>
              <w:sz w:val="22"/>
              <w:lang w:val="nl-NL"/>
            </w:rPr>
            <w:t>(Kenniscentrum (kust)toerisme, 2010)</w:t>
          </w:r>
          <w:r w:rsidRPr="002322A6">
            <w:rPr>
              <w:rFonts w:cstheme="minorHAnsi"/>
              <w:sz w:val="22"/>
              <w:lang w:val="nl-NL"/>
            </w:rPr>
            <w:fldChar w:fldCharType="end"/>
          </w:r>
        </w:sdtContent>
      </w:sdt>
      <w:r w:rsidRPr="002322A6">
        <w:rPr>
          <w:rFonts w:cstheme="minorHAnsi"/>
          <w:sz w:val="22"/>
          <w:lang w:val="nl-NL"/>
        </w:rPr>
        <w:t xml:space="preserve">. Hierbij zijn de groepen verdeeld op basis van levensstijlen en reisbehoeften. De vijf groeperingen die zijn benoemd zijn traditionals, de </w:t>
      </w:r>
      <w:proofErr w:type="spellStart"/>
      <w:r w:rsidRPr="002322A6">
        <w:rPr>
          <w:rFonts w:cstheme="minorHAnsi"/>
          <w:sz w:val="22"/>
          <w:lang w:val="nl-NL"/>
        </w:rPr>
        <w:t>mainstreams</w:t>
      </w:r>
      <w:proofErr w:type="spellEnd"/>
      <w:r w:rsidRPr="002322A6">
        <w:rPr>
          <w:rFonts w:cstheme="minorHAnsi"/>
          <w:sz w:val="22"/>
          <w:lang w:val="nl-NL"/>
        </w:rPr>
        <w:t xml:space="preserve">, </w:t>
      </w:r>
      <w:proofErr w:type="spellStart"/>
      <w:r w:rsidRPr="002322A6">
        <w:rPr>
          <w:rFonts w:cstheme="minorHAnsi"/>
          <w:sz w:val="22"/>
          <w:lang w:val="nl-NL"/>
        </w:rPr>
        <w:t>achiever</w:t>
      </w:r>
      <w:proofErr w:type="spellEnd"/>
      <w:r w:rsidRPr="002322A6">
        <w:rPr>
          <w:rFonts w:cstheme="minorHAnsi"/>
          <w:sz w:val="22"/>
          <w:lang w:val="nl-NL"/>
        </w:rPr>
        <w:t xml:space="preserve">, postmodern en </w:t>
      </w:r>
      <w:proofErr w:type="spellStart"/>
      <w:r w:rsidRPr="002322A6">
        <w:rPr>
          <w:rFonts w:cstheme="minorHAnsi"/>
          <w:sz w:val="22"/>
          <w:lang w:val="nl-NL"/>
        </w:rPr>
        <w:t>upper</w:t>
      </w:r>
      <w:proofErr w:type="spellEnd"/>
      <w:r w:rsidRPr="002322A6">
        <w:rPr>
          <w:rFonts w:cstheme="minorHAnsi"/>
          <w:sz w:val="22"/>
          <w:lang w:val="nl-NL"/>
        </w:rPr>
        <w:t xml:space="preserve">-class. </w:t>
      </w:r>
    </w:p>
    <w:p w14:paraId="1ABC98E1" w14:textId="77777777" w:rsidR="00104B5C" w:rsidRPr="002322A6" w:rsidRDefault="00104B5C" w:rsidP="0026328D">
      <w:pPr>
        <w:ind w:left="360"/>
        <w:rPr>
          <w:rFonts w:cstheme="minorHAnsi"/>
          <w:sz w:val="22"/>
          <w:lang w:val="nl-NL"/>
        </w:rPr>
      </w:pPr>
    </w:p>
    <w:p w14:paraId="5041B4BF" w14:textId="77777777" w:rsidR="00104B5C" w:rsidRPr="002322A6" w:rsidRDefault="00104B5C" w:rsidP="0026328D">
      <w:pPr>
        <w:rPr>
          <w:rFonts w:cstheme="minorHAnsi"/>
          <w:sz w:val="22"/>
          <w:lang w:val="nl-NL"/>
        </w:rPr>
      </w:pPr>
      <w:r w:rsidRPr="002322A6">
        <w:rPr>
          <w:rFonts w:cstheme="minorHAnsi"/>
          <w:sz w:val="22"/>
          <w:lang w:val="nl-NL"/>
        </w:rPr>
        <w:t xml:space="preserve">Op het gebied van lifestyle richt het bedrijf zich vooral op de traditionals, mainstream en postmodernen. Hierbij worden de traditionals beschreven als familiegericht, houdt zich vast aan traditionele normen en waarden, lokale oriëntatie, vermijden van risico’s en leeft erg nuchter. Met hobby’s zoals schilderen, fietsen en wandelen. Volgens het NBTC is dit in Nederland zo’n 35% van de bevolking. Waarbij in België en Duitsland dit zo’n 21% is. Naar statistieken van het NBTC zou zo’n 28% van deze groep de kust van Nederland bezoeken als vakantie. Voor deze vakantie wordt alles vooraf gepland, verblijven in een bungalow, gaan fietsen en wandelen en gaan in een rustige periode op vakantie </w:t>
      </w:r>
      <w:sdt>
        <w:sdtPr>
          <w:rPr>
            <w:rFonts w:cstheme="minorHAnsi"/>
            <w:sz w:val="22"/>
            <w:lang w:val="nl-NL"/>
          </w:rPr>
          <w:id w:val="-1998487664"/>
          <w:citation/>
        </w:sdtPr>
        <w:sdtContent>
          <w:r w:rsidRPr="002322A6">
            <w:rPr>
              <w:rFonts w:cstheme="minorHAnsi"/>
              <w:sz w:val="22"/>
              <w:lang w:val="nl-NL"/>
            </w:rPr>
            <w:fldChar w:fldCharType="begin"/>
          </w:r>
          <w:r w:rsidRPr="002322A6">
            <w:rPr>
              <w:rFonts w:cstheme="minorHAnsi"/>
              <w:sz w:val="22"/>
              <w:lang w:val="nl-NL"/>
            </w:rPr>
            <w:instrText xml:space="preserve"> CITATION NBT \l 1043 </w:instrText>
          </w:r>
          <w:r w:rsidRPr="002322A6">
            <w:rPr>
              <w:rFonts w:cstheme="minorHAnsi"/>
              <w:sz w:val="22"/>
              <w:lang w:val="nl-NL"/>
            </w:rPr>
            <w:fldChar w:fldCharType="separate"/>
          </w:r>
          <w:r w:rsidRPr="002322A6">
            <w:rPr>
              <w:rFonts w:cstheme="minorHAnsi"/>
              <w:noProof/>
              <w:sz w:val="22"/>
              <w:lang w:val="nl-NL"/>
            </w:rPr>
            <w:t>(NBTC)</w:t>
          </w:r>
          <w:r w:rsidRPr="002322A6">
            <w:rPr>
              <w:rFonts w:cstheme="minorHAnsi"/>
              <w:sz w:val="22"/>
              <w:lang w:val="nl-NL"/>
            </w:rPr>
            <w:fldChar w:fldCharType="end"/>
          </w:r>
        </w:sdtContent>
      </w:sdt>
      <w:r w:rsidRPr="002322A6">
        <w:rPr>
          <w:rFonts w:cstheme="minorHAnsi"/>
          <w:sz w:val="22"/>
          <w:lang w:val="nl-NL"/>
        </w:rPr>
        <w:t>.</w:t>
      </w:r>
    </w:p>
    <w:p w14:paraId="03BFE865" w14:textId="77777777" w:rsidR="00104B5C" w:rsidRPr="002322A6" w:rsidRDefault="00104B5C" w:rsidP="0026328D">
      <w:pPr>
        <w:ind w:left="360"/>
        <w:rPr>
          <w:rFonts w:cstheme="minorHAnsi"/>
          <w:sz w:val="22"/>
          <w:lang w:val="nl-NL"/>
        </w:rPr>
      </w:pPr>
    </w:p>
    <w:p w14:paraId="74431878" w14:textId="77777777" w:rsidR="00104B5C" w:rsidRPr="002322A6" w:rsidRDefault="00104B5C" w:rsidP="0026328D">
      <w:pPr>
        <w:rPr>
          <w:rFonts w:cstheme="minorHAnsi"/>
          <w:sz w:val="22"/>
          <w:lang w:val="nl-NL"/>
        </w:rPr>
      </w:pPr>
      <w:r w:rsidRPr="002322A6">
        <w:rPr>
          <w:rFonts w:cstheme="minorHAnsi"/>
          <w:sz w:val="22"/>
          <w:lang w:val="nl-NL"/>
        </w:rPr>
        <w:t xml:space="preserve">De </w:t>
      </w:r>
      <w:proofErr w:type="spellStart"/>
      <w:r w:rsidRPr="002322A6">
        <w:rPr>
          <w:rFonts w:cstheme="minorHAnsi"/>
          <w:sz w:val="22"/>
          <w:lang w:val="nl-NL"/>
        </w:rPr>
        <w:t>mainstreams</w:t>
      </w:r>
      <w:proofErr w:type="spellEnd"/>
      <w:r w:rsidRPr="002322A6">
        <w:rPr>
          <w:rFonts w:cstheme="minorHAnsi"/>
          <w:sz w:val="22"/>
          <w:lang w:val="nl-NL"/>
        </w:rPr>
        <w:t xml:space="preserve"> hebben ook traditionele waarden en normen, maar staan wel open voor verandering. Ze zijn ook familiegericht, willen status en respect, hebben een negatiever beeld bij de huidige samenleving. Ze houden van consumeren en worden graag geamuseerd. In Nederland is dit zo’n 24%, in Duitsland 16% en in België 19%. De </w:t>
      </w:r>
      <w:proofErr w:type="spellStart"/>
      <w:r w:rsidRPr="002322A6">
        <w:rPr>
          <w:rFonts w:cstheme="minorHAnsi"/>
          <w:sz w:val="22"/>
          <w:lang w:val="nl-NL"/>
        </w:rPr>
        <w:t>mainstreams</w:t>
      </w:r>
      <w:proofErr w:type="spellEnd"/>
      <w:r w:rsidRPr="002322A6">
        <w:rPr>
          <w:rFonts w:cstheme="minorHAnsi"/>
          <w:sz w:val="22"/>
          <w:lang w:val="nl-NL"/>
        </w:rPr>
        <w:t xml:space="preserve"> gaan graag naar buiten, concerten, pubs en pretparken. Deze doelgroep zou gemiddeld 2 keer per jaar op vakantie gaan naar zonnige bestemmingen en </w:t>
      </w:r>
      <w:proofErr w:type="spellStart"/>
      <w:r w:rsidRPr="002322A6">
        <w:rPr>
          <w:rFonts w:cstheme="minorHAnsi"/>
          <w:sz w:val="22"/>
          <w:lang w:val="nl-NL"/>
        </w:rPr>
        <w:t>citytrips</w:t>
      </w:r>
      <w:proofErr w:type="spellEnd"/>
      <w:r w:rsidRPr="002322A6">
        <w:rPr>
          <w:rFonts w:cstheme="minorHAnsi"/>
          <w:sz w:val="22"/>
          <w:lang w:val="nl-NL"/>
        </w:rPr>
        <w:t xml:space="preserve">. Het NBTC geeft aan dat 19% van de </w:t>
      </w:r>
      <w:proofErr w:type="spellStart"/>
      <w:r w:rsidRPr="002322A6">
        <w:rPr>
          <w:rFonts w:cstheme="minorHAnsi"/>
          <w:sz w:val="22"/>
          <w:lang w:val="nl-NL"/>
        </w:rPr>
        <w:t>mainstreams</w:t>
      </w:r>
      <w:proofErr w:type="spellEnd"/>
      <w:r w:rsidRPr="002322A6">
        <w:rPr>
          <w:rFonts w:cstheme="minorHAnsi"/>
          <w:sz w:val="22"/>
          <w:lang w:val="nl-NL"/>
        </w:rPr>
        <w:t xml:space="preserve"> het aantrekkelijk vindt om naar de kust te gaan in Nederland als vakantie.  </w:t>
      </w:r>
    </w:p>
    <w:p w14:paraId="4D0EB31F" w14:textId="77777777" w:rsidR="00104B5C" w:rsidRPr="002322A6" w:rsidRDefault="00104B5C" w:rsidP="0026328D">
      <w:pPr>
        <w:ind w:left="360"/>
        <w:rPr>
          <w:rFonts w:cstheme="minorHAnsi"/>
          <w:sz w:val="22"/>
          <w:lang w:val="nl-NL"/>
        </w:rPr>
      </w:pPr>
    </w:p>
    <w:p w14:paraId="47FA8C18" w14:textId="77777777" w:rsidR="00104B5C" w:rsidRPr="002322A6" w:rsidRDefault="00104B5C" w:rsidP="0026328D">
      <w:pPr>
        <w:rPr>
          <w:rFonts w:cstheme="minorHAnsi"/>
          <w:sz w:val="22"/>
          <w:lang w:val="nl-NL"/>
        </w:rPr>
      </w:pPr>
      <w:r w:rsidRPr="002322A6">
        <w:rPr>
          <w:rFonts w:cstheme="minorHAnsi"/>
          <w:sz w:val="22"/>
          <w:lang w:val="nl-NL"/>
        </w:rPr>
        <w:t xml:space="preserve">Postmodernen zijn individualistisch, hebben voornamelijk immateriële waarden, hechten veel waarde aan cultuur en zoeken naar ultieme belevingen. Zo’n 21% van de bevolking in Nederland behoort tot deze groep. In Duitsland is dit hetzelfde percentage als in Nederland en in België ligt dit op de 18%. De postmodernen houden van koken, luisteren naar muziek en gaan graag naar het park, een debat of comedyclubs. Zij hebben een hoger dan gemiddeld inkomen en een hoog opleidingsniveau. Zij gaan zo’n 3x per jaar op vakantie en 21% vind de kust van Nederland erg aantrekkelijk voor een vakantie </w:t>
      </w:r>
      <w:sdt>
        <w:sdtPr>
          <w:rPr>
            <w:rFonts w:cstheme="minorHAnsi"/>
            <w:sz w:val="22"/>
            <w:lang w:val="nl-NL"/>
          </w:rPr>
          <w:id w:val="-1990399261"/>
          <w:citation/>
        </w:sdtPr>
        <w:sdtContent>
          <w:r w:rsidRPr="002322A6">
            <w:rPr>
              <w:rFonts w:cstheme="minorHAnsi"/>
              <w:sz w:val="22"/>
              <w:lang w:val="nl-NL"/>
            </w:rPr>
            <w:fldChar w:fldCharType="begin"/>
          </w:r>
          <w:r w:rsidRPr="002322A6">
            <w:rPr>
              <w:rFonts w:cstheme="minorHAnsi"/>
              <w:sz w:val="22"/>
              <w:lang w:val="nl-NL"/>
            </w:rPr>
            <w:instrText xml:space="preserve"> CITATION NBT \l 1043 </w:instrText>
          </w:r>
          <w:r w:rsidRPr="002322A6">
            <w:rPr>
              <w:rFonts w:cstheme="minorHAnsi"/>
              <w:sz w:val="22"/>
              <w:lang w:val="nl-NL"/>
            </w:rPr>
            <w:fldChar w:fldCharType="separate"/>
          </w:r>
          <w:r w:rsidRPr="002322A6">
            <w:rPr>
              <w:rFonts w:cstheme="minorHAnsi"/>
              <w:noProof/>
              <w:sz w:val="22"/>
              <w:lang w:val="nl-NL"/>
            </w:rPr>
            <w:t>(NBTC)</w:t>
          </w:r>
          <w:r w:rsidRPr="002322A6">
            <w:rPr>
              <w:rFonts w:cstheme="minorHAnsi"/>
              <w:sz w:val="22"/>
              <w:lang w:val="nl-NL"/>
            </w:rPr>
            <w:fldChar w:fldCharType="end"/>
          </w:r>
        </w:sdtContent>
      </w:sdt>
      <w:r w:rsidRPr="002322A6">
        <w:rPr>
          <w:rFonts w:cstheme="minorHAnsi"/>
          <w:sz w:val="22"/>
          <w:lang w:val="nl-NL"/>
        </w:rPr>
        <w:t>.</w:t>
      </w:r>
    </w:p>
    <w:p w14:paraId="71DD5AC5" w14:textId="77777777" w:rsidR="00104B5C" w:rsidRPr="002322A6" w:rsidRDefault="00104B5C" w:rsidP="0026328D">
      <w:pPr>
        <w:ind w:left="360"/>
        <w:rPr>
          <w:rFonts w:cstheme="minorHAnsi"/>
          <w:sz w:val="22"/>
          <w:lang w:val="nl-NL"/>
        </w:rPr>
      </w:pPr>
    </w:p>
    <w:p w14:paraId="53F0208A" w14:textId="77777777" w:rsidR="00104B5C" w:rsidRPr="002322A6" w:rsidRDefault="00104B5C" w:rsidP="0026328D">
      <w:pPr>
        <w:rPr>
          <w:rFonts w:cstheme="minorHAnsi"/>
          <w:sz w:val="22"/>
          <w:lang w:val="nl-NL"/>
        </w:rPr>
      </w:pPr>
      <w:r w:rsidRPr="002322A6">
        <w:rPr>
          <w:rFonts w:cstheme="minorHAnsi"/>
          <w:sz w:val="22"/>
          <w:lang w:val="nl-NL"/>
        </w:rPr>
        <w:t xml:space="preserve">Alle drie de doelgroepen vinden de zee, het strand en de duinen een erg relaxte omgeving waar ze tijd kunnen nemen voor zichzelf en voor elkaar. </w:t>
      </w:r>
    </w:p>
    <w:p w14:paraId="3E1D3A68" w14:textId="77777777" w:rsidR="00104B5C" w:rsidRPr="002322A6" w:rsidRDefault="00104B5C" w:rsidP="0026328D">
      <w:pPr>
        <w:ind w:left="360"/>
        <w:rPr>
          <w:rFonts w:cstheme="minorHAnsi"/>
          <w:sz w:val="22"/>
          <w:lang w:val="nl-NL"/>
        </w:rPr>
      </w:pPr>
    </w:p>
    <w:p w14:paraId="02566D52" w14:textId="77777777" w:rsidR="00104B5C" w:rsidRPr="002322A6" w:rsidRDefault="00104B5C" w:rsidP="0026328D">
      <w:pPr>
        <w:rPr>
          <w:rFonts w:cstheme="minorHAnsi"/>
          <w:sz w:val="22"/>
          <w:lang w:val="nl-NL"/>
        </w:rPr>
      </w:pPr>
      <w:r w:rsidRPr="002322A6">
        <w:rPr>
          <w:rFonts w:cstheme="minorHAnsi"/>
          <w:sz w:val="22"/>
          <w:lang w:val="nl-NL"/>
        </w:rPr>
        <w:t xml:space="preserve">De </w:t>
      </w:r>
      <w:proofErr w:type="spellStart"/>
      <w:r w:rsidRPr="002322A6">
        <w:rPr>
          <w:rFonts w:cstheme="minorHAnsi"/>
          <w:sz w:val="22"/>
          <w:lang w:val="nl-NL"/>
        </w:rPr>
        <w:t>achievers</w:t>
      </w:r>
      <w:proofErr w:type="spellEnd"/>
      <w:r w:rsidRPr="002322A6">
        <w:rPr>
          <w:rFonts w:cstheme="minorHAnsi"/>
          <w:sz w:val="22"/>
          <w:lang w:val="nl-NL"/>
        </w:rPr>
        <w:t xml:space="preserve"> en </w:t>
      </w:r>
      <w:proofErr w:type="spellStart"/>
      <w:r w:rsidRPr="002322A6">
        <w:rPr>
          <w:rFonts w:cstheme="minorHAnsi"/>
          <w:sz w:val="22"/>
          <w:lang w:val="nl-NL"/>
        </w:rPr>
        <w:t>upper</w:t>
      </w:r>
      <w:proofErr w:type="spellEnd"/>
      <w:r w:rsidRPr="002322A6">
        <w:rPr>
          <w:rFonts w:cstheme="minorHAnsi"/>
          <w:sz w:val="22"/>
          <w:lang w:val="nl-NL"/>
        </w:rPr>
        <w:t xml:space="preserve">-class hebben beide een hoger inkomen. De interesses van de </w:t>
      </w:r>
      <w:proofErr w:type="spellStart"/>
      <w:r w:rsidRPr="002322A6">
        <w:rPr>
          <w:rFonts w:cstheme="minorHAnsi"/>
          <w:sz w:val="22"/>
          <w:lang w:val="nl-NL"/>
        </w:rPr>
        <w:t>achievers</w:t>
      </w:r>
      <w:proofErr w:type="spellEnd"/>
      <w:r w:rsidRPr="002322A6">
        <w:rPr>
          <w:rFonts w:cstheme="minorHAnsi"/>
          <w:sz w:val="22"/>
          <w:lang w:val="nl-NL"/>
        </w:rPr>
        <w:t xml:space="preserve"> liggen in de richting van poker, dansen, sporten, naar de bioscoop gaan en naar festivals. Deze groep werkt voornamelijk in de financiën en in de handel. Het zijn voornamelijk mannen en maar 9% van de Nederlandse bevolking. Zij gaan voornamelijk naar het buitenland op vakantie en bezoeken in Nederland voornamelijk de steden. Hierdoor is dit geen directe doelgroep van Loods Tien. </w:t>
      </w:r>
    </w:p>
    <w:p w14:paraId="48AC857B" w14:textId="77777777" w:rsidR="00104B5C" w:rsidRPr="002322A6" w:rsidRDefault="00104B5C" w:rsidP="0026328D">
      <w:pPr>
        <w:ind w:left="360"/>
        <w:rPr>
          <w:rFonts w:cstheme="minorHAnsi"/>
          <w:sz w:val="22"/>
          <w:lang w:val="nl-NL"/>
        </w:rPr>
      </w:pPr>
    </w:p>
    <w:p w14:paraId="3DF47F3C" w14:textId="39B6D19B" w:rsidR="00104B5C" w:rsidRPr="002322A6" w:rsidRDefault="00104B5C" w:rsidP="0026328D">
      <w:pPr>
        <w:rPr>
          <w:rFonts w:cstheme="minorHAnsi"/>
          <w:sz w:val="22"/>
          <w:lang w:val="nl-NL"/>
        </w:rPr>
      </w:pPr>
      <w:r w:rsidRPr="002322A6">
        <w:rPr>
          <w:rFonts w:cstheme="minorHAnsi"/>
          <w:sz w:val="22"/>
          <w:lang w:val="nl-NL"/>
        </w:rPr>
        <w:t xml:space="preserve">De </w:t>
      </w:r>
      <w:proofErr w:type="spellStart"/>
      <w:r w:rsidRPr="002322A6">
        <w:rPr>
          <w:rFonts w:cstheme="minorHAnsi"/>
          <w:sz w:val="22"/>
          <w:lang w:val="nl-NL"/>
        </w:rPr>
        <w:t>upper</w:t>
      </w:r>
      <w:proofErr w:type="spellEnd"/>
      <w:r w:rsidRPr="002322A6">
        <w:rPr>
          <w:rFonts w:cstheme="minorHAnsi"/>
          <w:sz w:val="22"/>
          <w:lang w:val="nl-NL"/>
        </w:rPr>
        <w:t xml:space="preserve">-class beschikt ook over hoger inkomen dan de </w:t>
      </w:r>
      <w:proofErr w:type="spellStart"/>
      <w:r w:rsidRPr="002322A6">
        <w:rPr>
          <w:rFonts w:cstheme="minorHAnsi"/>
          <w:sz w:val="22"/>
          <w:lang w:val="nl-NL"/>
        </w:rPr>
        <w:t>achievers</w:t>
      </w:r>
      <w:proofErr w:type="spellEnd"/>
      <w:r w:rsidRPr="002322A6">
        <w:rPr>
          <w:rFonts w:cstheme="minorHAnsi"/>
          <w:sz w:val="22"/>
          <w:lang w:val="nl-NL"/>
        </w:rPr>
        <w:t xml:space="preserve"> en houden van eten, uitgaan, lezen en theater. Deze groep is ongeveer 12% van de Nederlanders. Het zijn voornamelijk ouderen van 60 tot 64 jaar en hebben geen kinderen. Zij denken (67%) dat Nederland een aantrekkelijke locatie </w:t>
      </w:r>
      <w:r w:rsidR="00B27DA4" w:rsidRPr="002322A6">
        <w:rPr>
          <w:rFonts w:cstheme="minorHAnsi"/>
          <w:sz w:val="22"/>
          <w:lang w:val="nl-NL"/>
        </w:rPr>
        <w:t xml:space="preserve">is </w:t>
      </w:r>
      <w:r w:rsidRPr="002322A6">
        <w:rPr>
          <w:rFonts w:cstheme="minorHAnsi"/>
          <w:sz w:val="22"/>
          <w:lang w:val="nl-NL"/>
        </w:rPr>
        <w:t xml:space="preserve">voor een korte vakantie. Zij bezoeken voornamelijk Amsterdam en andere delen van Noord-Holland en de kustlijn. Door het hogere inkomen zijn zij niet de directe doelgroep van Loods Tien. Zij kiezen eerder voor een sterrenrestaurant of voor zaken met een hogere status. </w:t>
      </w:r>
      <w:bookmarkStart w:id="38" w:name="_Toc350250996"/>
    </w:p>
    <w:p w14:paraId="180F4D02" w14:textId="77777777" w:rsidR="00104B5C" w:rsidRPr="002322A6" w:rsidRDefault="00104B5C" w:rsidP="0026328D">
      <w:pPr>
        <w:rPr>
          <w:rFonts w:cstheme="minorHAnsi"/>
          <w:sz w:val="22"/>
          <w:lang w:val="nl-NL"/>
        </w:rPr>
      </w:pPr>
    </w:p>
    <w:p w14:paraId="1E0A1694" w14:textId="77777777" w:rsidR="00104B5C" w:rsidRPr="002322A6" w:rsidRDefault="00104B5C" w:rsidP="0026328D">
      <w:pPr>
        <w:rPr>
          <w:b/>
          <w:sz w:val="22"/>
          <w:lang w:val="nl-NL"/>
        </w:rPr>
      </w:pPr>
      <w:r w:rsidRPr="002322A6">
        <w:rPr>
          <w:b/>
          <w:sz w:val="22"/>
          <w:lang w:val="nl-NL"/>
        </w:rPr>
        <w:t>Gebruik/Verbrui</w:t>
      </w:r>
      <w:bookmarkEnd w:id="38"/>
      <w:r w:rsidRPr="002322A6">
        <w:rPr>
          <w:b/>
          <w:sz w:val="22"/>
          <w:lang w:val="nl-NL"/>
        </w:rPr>
        <w:t xml:space="preserve">k </w:t>
      </w:r>
    </w:p>
    <w:p w14:paraId="21E4E1FF" w14:textId="0410DEDF" w:rsidR="00104B5C" w:rsidRPr="002322A6" w:rsidRDefault="00104B5C" w:rsidP="0026328D">
      <w:pPr>
        <w:rPr>
          <w:rFonts w:cstheme="minorHAnsi"/>
          <w:sz w:val="22"/>
          <w:lang w:val="nl-NL"/>
        </w:rPr>
      </w:pPr>
      <w:r w:rsidRPr="002322A6">
        <w:rPr>
          <w:rFonts w:cstheme="minorHAnsi"/>
          <w:sz w:val="22"/>
          <w:lang w:val="nl-NL"/>
        </w:rPr>
        <w:t xml:space="preserve">Als er wordt gekeken naar het koopgedrag van de Nederlanders, komt er uit cijfers van het CBS naar voren dat met name het online koopgedrag is gestegen. In 2015 kocht 11,1 miljoen mensen wel eens online. Met name van de leeftijdsgroep 25-45 koopt 92% online. Hierbij wordt het meeste gespendeerd aan reizen/vakanties, kleding en kaartjes voor evenementen </w:t>
      </w:r>
      <w:sdt>
        <w:sdtPr>
          <w:rPr>
            <w:rFonts w:cstheme="minorHAnsi"/>
            <w:sz w:val="22"/>
            <w:lang w:val="nl-NL"/>
          </w:rPr>
          <w:id w:val="-17246549"/>
          <w:citation/>
        </w:sdtPr>
        <w:sdtContent>
          <w:r w:rsidRPr="002322A6">
            <w:rPr>
              <w:rFonts w:cstheme="minorHAnsi"/>
              <w:sz w:val="22"/>
              <w:lang w:val="nl-NL"/>
            </w:rPr>
            <w:fldChar w:fldCharType="begin"/>
          </w:r>
          <w:r w:rsidRPr="002322A6">
            <w:rPr>
              <w:rFonts w:cstheme="minorHAnsi"/>
              <w:sz w:val="22"/>
              <w:lang w:val="nl-NL"/>
            </w:rPr>
            <w:instrText xml:space="preserve"> CITATION CBS15 \l 1043 </w:instrText>
          </w:r>
          <w:r w:rsidRPr="002322A6">
            <w:rPr>
              <w:rFonts w:cstheme="minorHAnsi"/>
              <w:sz w:val="22"/>
              <w:lang w:val="nl-NL"/>
            </w:rPr>
            <w:fldChar w:fldCharType="separate"/>
          </w:r>
          <w:r w:rsidRPr="002322A6">
            <w:rPr>
              <w:rFonts w:cstheme="minorHAnsi"/>
              <w:noProof/>
              <w:sz w:val="22"/>
              <w:lang w:val="nl-NL"/>
            </w:rPr>
            <w:t>(CBS, 2015)</w:t>
          </w:r>
          <w:r w:rsidRPr="002322A6">
            <w:rPr>
              <w:rFonts w:cstheme="minorHAnsi"/>
              <w:sz w:val="22"/>
              <w:lang w:val="nl-NL"/>
            </w:rPr>
            <w:fldChar w:fldCharType="end"/>
          </w:r>
        </w:sdtContent>
      </w:sdt>
      <w:r w:rsidRPr="002322A6">
        <w:rPr>
          <w:rFonts w:cstheme="minorHAnsi"/>
          <w:sz w:val="22"/>
          <w:lang w:val="nl-NL"/>
        </w:rPr>
        <w:t>.</w:t>
      </w:r>
    </w:p>
    <w:p w14:paraId="64BEA52A" w14:textId="77777777" w:rsidR="00104B5C" w:rsidRPr="002322A6" w:rsidRDefault="00104B5C" w:rsidP="0026328D">
      <w:pPr>
        <w:ind w:left="360"/>
        <w:rPr>
          <w:rFonts w:cstheme="minorHAnsi"/>
          <w:sz w:val="22"/>
          <w:lang w:val="nl-NL"/>
        </w:rPr>
      </w:pPr>
    </w:p>
    <w:p w14:paraId="00D31893" w14:textId="77777777" w:rsidR="00104B5C" w:rsidRPr="002322A6" w:rsidRDefault="00104B5C" w:rsidP="0026328D">
      <w:pPr>
        <w:rPr>
          <w:rFonts w:cstheme="minorHAnsi"/>
          <w:sz w:val="22"/>
          <w:lang w:val="nl-NL"/>
        </w:rPr>
      </w:pPr>
      <w:r w:rsidRPr="002322A6">
        <w:rPr>
          <w:rFonts w:cstheme="minorHAnsi"/>
          <w:sz w:val="22"/>
          <w:lang w:val="nl-NL"/>
        </w:rPr>
        <w:t xml:space="preserve">In een rapport van de Rabobank over het consumentengedrag in de horeca staat dat eetgelegenheden in 2017 zullen profiteren van een aantrekkende conjunctuur en toenemende particuliere consumptie. Ook is er een verschuiving te zien op het gebied van vraag naar andere branchevreemde aanbieders. Doordat detaillisten vaker food-concepten creëren, vormt dit concurrentie voor de huidige eetgelegenheden. Door het vele aanbod gaan gasten minder zelf koken en kiezen voor kant-en-klare maaltijden. Wel is het belangrijk voor consumenten dat de maaltijden vers, gezond en lekker zijn. Mensen zijn erg gevoelig voor de huidige trends en door de snelle veranderingen op het gebied van trends is het moeilijk om hier als ondernemer op in te spelen. Consumenten kiezen vaker voor meerdere eetmomenten en hierbij ook onderweg, ook wel </w:t>
      </w:r>
      <w:proofErr w:type="spellStart"/>
      <w:r w:rsidRPr="002322A6">
        <w:rPr>
          <w:rFonts w:cstheme="minorHAnsi"/>
          <w:sz w:val="22"/>
          <w:lang w:val="nl-NL"/>
        </w:rPr>
        <w:t>fast</w:t>
      </w:r>
      <w:proofErr w:type="spellEnd"/>
      <w:r w:rsidRPr="002322A6">
        <w:rPr>
          <w:rFonts w:cstheme="minorHAnsi"/>
          <w:sz w:val="22"/>
          <w:lang w:val="nl-NL"/>
        </w:rPr>
        <w:t xml:space="preserve">-casual genoemd. De consument wil vooral gezonder en bewuster leven en eten, zij kiezen ook graag voor duurzame en authentieke producten </w:t>
      </w:r>
      <w:sdt>
        <w:sdtPr>
          <w:rPr>
            <w:rFonts w:cstheme="minorHAnsi"/>
            <w:sz w:val="22"/>
            <w:lang w:val="nl-NL"/>
          </w:rPr>
          <w:id w:val="852921846"/>
          <w:citation/>
        </w:sdtPr>
        <w:sdtContent>
          <w:r w:rsidRPr="002322A6">
            <w:rPr>
              <w:rFonts w:cstheme="minorHAnsi"/>
              <w:sz w:val="22"/>
              <w:lang w:val="nl-NL"/>
            </w:rPr>
            <w:fldChar w:fldCharType="begin"/>
          </w:r>
          <w:r w:rsidRPr="002322A6">
            <w:rPr>
              <w:rFonts w:cstheme="minorHAnsi"/>
              <w:sz w:val="22"/>
              <w:lang w:val="nl-NL"/>
            </w:rPr>
            <w:instrText xml:space="preserve">CITATION Rab16 \l 1043 </w:instrText>
          </w:r>
          <w:r w:rsidRPr="002322A6">
            <w:rPr>
              <w:rFonts w:cstheme="minorHAnsi"/>
              <w:sz w:val="22"/>
              <w:lang w:val="nl-NL"/>
            </w:rPr>
            <w:fldChar w:fldCharType="separate"/>
          </w:r>
          <w:r w:rsidRPr="002322A6">
            <w:rPr>
              <w:rFonts w:cstheme="minorHAnsi"/>
              <w:noProof/>
              <w:sz w:val="22"/>
              <w:lang w:val="nl-NL"/>
            </w:rPr>
            <w:t>(Rabobank, 2016)</w:t>
          </w:r>
          <w:r w:rsidRPr="002322A6">
            <w:rPr>
              <w:rFonts w:cstheme="minorHAnsi"/>
              <w:sz w:val="22"/>
              <w:lang w:val="nl-NL"/>
            </w:rPr>
            <w:fldChar w:fldCharType="end"/>
          </w:r>
        </w:sdtContent>
      </w:sdt>
      <w:r w:rsidRPr="002322A6">
        <w:rPr>
          <w:rFonts w:cstheme="minorHAnsi"/>
          <w:sz w:val="22"/>
          <w:lang w:val="nl-NL"/>
        </w:rPr>
        <w:t>.</w:t>
      </w:r>
    </w:p>
    <w:p w14:paraId="3D626A7D" w14:textId="77777777" w:rsidR="00104B5C" w:rsidRPr="002322A6" w:rsidRDefault="00104B5C" w:rsidP="0026328D">
      <w:pPr>
        <w:ind w:left="360"/>
        <w:rPr>
          <w:rFonts w:cstheme="minorHAnsi"/>
          <w:sz w:val="22"/>
          <w:lang w:val="nl-NL"/>
        </w:rPr>
      </w:pPr>
    </w:p>
    <w:p w14:paraId="6A74EBEE" w14:textId="77777777" w:rsidR="00104B5C" w:rsidRPr="002322A6" w:rsidRDefault="00104B5C" w:rsidP="0026328D">
      <w:pPr>
        <w:rPr>
          <w:rFonts w:cstheme="minorHAnsi"/>
          <w:sz w:val="22"/>
          <w:lang w:val="nl-NL"/>
        </w:rPr>
      </w:pPr>
      <w:r w:rsidRPr="002322A6">
        <w:rPr>
          <w:rFonts w:cstheme="minorHAnsi"/>
          <w:sz w:val="22"/>
          <w:lang w:val="nl-NL"/>
        </w:rPr>
        <w:t xml:space="preserve">Nederlanders tussen de 50 en 64 jaar zijn belangrijke gasten voor restaurants. Zij omvangen 40% van de totale bestedingen in de restaurantbranche </w:t>
      </w:r>
      <w:sdt>
        <w:sdtPr>
          <w:rPr>
            <w:rFonts w:cstheme="minorHAnsi"/>
            <w:sz w:val="22"/>
            <w:lang w:val="nl-NL"/>
          </w:rPr>
          <w:id w:val="536860835"/>
          <w:citation/>
        </w:sdtPr>
        <w:sdtContent>
          <w:r w:rsidRPr="002322A6">
            <w:rPr>
              <w:rFonts w:cstheme="minorHAnsi"/>
              <w:sz w:val="22"/>
              <w:lang w:val="nl-NL"/>
            </w:rPr>
            <w:fldChar w:fldCharType="begin"/>
          </w:r>
          <w:r w:rsidRPr="002322A6">
            <w:rPr>
              <w:rFonts w:cstheme="minorHAnsi"/>
              <w:sz w:val="22"/>
              <w:lang w:val="nl-NL"/>
            </w:rPr>
            <w:instrText xml:space="preserve">CITATION Rab16 \l 1043 </w:instrText>
          </w:r>
          <w:r w:rsidRPr="002322A6">
            <w:rPr>
              <w:rFonts w:cstheme="minorHAnsi"/>
              <w:sz w:val="22"/>
              <w:lang w:val="nl-NL"/>
            </w:rPr>
            <w:fldChar w:fldCharType="separate"/>
          </w:r>
          <w:r w:rsidRPr="002322A6">
            <w:rPr>
              <w:rFonts w:cstheme="minorHAnsi"/>
              <w:noProof/>
              <w:sz w:val="22"/>
              <w:lang w:val="nl-NL"/>
            </w:rPr>
            <w:t>(Rabobank, 2016)</w:t>
          </w:r>
          <w:r w:rsidRPr="002322A6">
            <w:rPr>
              <w:rFonts w:cstheme="minorHAnsi"/>
              <w:sz w:val="22"/>
              <w:lang w:val="nl-NL"/>
            </w:rPr>
            <w:fldChar w:fldCharType="end"/>
          </w:r>
        </w:sdtContent>
      </w:sdt>
      <w:r w:rsidRPr="002322A6">
        <w:rPr>
          <w:rFonts w:cstheme="minorHAnsi"/>
          <w:sz w:val="22"/>
          <w:lang w:val="nl-NL"/>
        </w:rPr>
        <w:t>.</w:t>
      </w:r>
      <w:bookmarkStart w:id="39" w:name="_Toc350250997"/>
    </w:p>
    <w:p w14:paraId="704D5C95" w14:textId="77777777" w:rsidR="00104B5C" w:rsidRPr="002322A6" w:rsidRDefault="00104B5C" w:rsidP="0026328D">
      <w:pPr>
        <w:rPr>
          <w:rFonts w:cstheme="minorHAnsi"/>
          <w:sz w:val="22"/>
          <w:lang w:val="nl-NL"/>
        </w:rPr>
      </w:pPr>
    </w:p>
    <w:p w14:paraId="3EA0F780" w14:textId="228C029F" w:rsidR="00104B5C" w:rsidRPr="002322A6" w:rsidRDefault="00104B5C" w:rsidP="0026328D">
      <w:pPr>
        <w:rPr>
          <w:rFonts w:cstheme="minorHAnsi"/>
          <w:b/>
          <w:sz w:val="22"/>
          <w:lang w:val="nl-NL"/>
        </w:rPr>
      </w:pPr>
      <w:r w:rsidRPr="002322A6">
        <w:rPr>
          <w:b/>
          <w:sz w:val="22"/>
          <w:lang w:val="nl-NL"/>
        </w:rPr>
        <w:t>Levenscyclus</w:t>
      </w:r>
      <w:bookmarkEnd w:id="39"/>
    </w:p>
    <w:p w14:paraId="08AA6A74" w14:textId="77777777" w:rsidR="00104B5C" w:rsidRPr="002322A6" w:rsidRDefault="00104B5C" w:rsidP="0026328D">
      <w:pPr>
        <w:rPr>
          <w:rFonts w:cstheme="minorHAnsi"/>
          <w:sz w:val="22"/>
          <w:lang w:val="nl-NL"/>
        </w:rPr>
      </w:pPr>
      <w:r w:rsidRPr="002322A6">
        <w:rPr>
          <w:rFonts w:cstheme="minorHAnsi"/>
          <w:sz w:val="22"/>
          <w:lang w:val="nl-NL"/>
        </w:rPr>
        <w:t xml:space="preserve">Hierbij wordt gekeken naar de familieverhoudingen en de burgerlijke staat. Wanneer weer gekeken wordt naar de drie groepen van het NBTC zijn de traditionals vaak getrouwd en hebben kinderen. Een relatief klein percentage (13%) hiervan is single.  De </w:t>
      </w:r>
      <w:proofErr w:type="spellStart"/>
      <w:r w:rsidRPr="002322A6">
        <w:rPr>
          <w:rFonts w:cstheme="minorHAnsi"/>
          <w:sz w:val="22"/>
          <w:lang w:val="nl-NL"/>
        </w:rPr>
        <w:t>mainstreams</w:t>
      </w:r>
      <w:proofErr w:type="spellEnd"/>
      <w:r w:rsidRPr="002322A6">
        <w:rPr>
          <w:rFonts w:cstheme="minorHAnsi"/>
          <w:sz w:val="22"/>
          <w:lang w:val="nl-NL"/>
        </w:rPr>
        <w:t xml:space="preserve"> zijn voornamelijk groepen van 35 tot 44 jaar of 60 jaar en ouder. Deze zijn vaak getrouwd en hebben kinderen. Bij de postmodernen zijn de meesten single, hiernaast ook samenwonenden, maar vaak zonder kinderen. De meerderheid (60%) hiervan zijn vrouwen </w:t>
      </w:r>
      <w:sdt>
        <w:sdtPr>
          <w:rPr>
            <w:rFonts w:cstheme="minorHAnsi"/>
            <w:sz w:val="22"/>
            <w:lang w:val="nl-NL"/>
          </w:rPr>
          <w:id w:val="905195749"/>
          <w:citation/>
        </w:sdtPr>
        <w:sdtContent>
          <w:r w:rsidRPr="002322A6">
            <w:rPr>
              <w:rFonts w:cstheme="minorHAnsi"/>
              <w:sz w:val="22"/>
              <w:lang w:val="nl-NL"/>
            </w:rPr>
            <w:fldChar w:fldCharType="begin"/>
          </w:r>
          <w:r w:rsidRPr="002322A6">
            <w:rPr>
              <w:rFonts w:cstheme="minorHAnsi"/>
              <w:sz w:val="22"/>
              <w:lang w:val="nl-NL"/>
            </w:rPr>
            <w:instrText xml:space="preserve"> CITATION NBT \l 1043 </w:instrText>
          </w:r>
          <w:r w:rsidRPr="002322A6">
            <w:rPr>
              <w:rFonts w:cstheme="minorHAnsi"/>
              <w:sz w:val="22"/>
              <w:lang w:val="nl-NL"/>
            </w:rPr>
            <w:fldChar w:fldCharType="separate"/>
          </w:r>
          <w:r w:rsidRPr="002322A6">
            <w:rPr>
              <w:rFonts w:cstheme="minorHAnsi"/>
              <w:noProof/>
              <w:sz w:val="22"/>
              <w:lang w:val="nl-NL"/>
            </w:rPr>
            <w:t>(NBTC)</w:t>
          </w:r>
          <w:r w:rsidRPr="002322A6">
            <w:rPr>
              <w:rFonts w:cstheme="minorHAnsi"/>
              <w:sz w:val="22"/>
              <w:lang w:val="nl-NL"/>
            </w:rPr>
            <w:fldChar w:fldCharType="end"/>
          </w:r>
        </w:sdtContent>
      </w:sdt>
      <w:r w:rsidRPr="002322A6">
        <w:rPr>
          <w:rFonts w:cstheme="minorHAnsi"/>
          <w:sz w:val="22"/>
          <w:lang w:val="nl-NL"/>
        </w:rPr>
        <w:t>.</w:t>
      </w:r>
      <w:bookmarkStart w:id="40" w:name="_Toc350250998"/>
    </w:p>
    <w:p w14:paraId="1EF1E913" w14:textId="77777777" w:rsidR="00104B5C" w:rsidRPr="002322A6" w:rsidRDefault="00104B5C" w:rsidP="0026328D">
      <w:pPr>
        <w:rPr>
          <w:rFonts w:cstheme="minorHAnsi"/>
          <w:sz w:val="22"/>
          <w:lang w:val="nl-NL"/>
        </w:rPr>
      </w:pPr>
    </w:p>
    <w:p w14:paraId="3FB8B660" w14:textId="0CC28EEE" w:rsidR="00104B5C" w:rsidRPr="002322A6" w:rsidRDefault="00104B5C" w:rsidP="0026328D">
      <w:pPr>
        <w:rPr>
          <w:rFonts w:cstheme="minorHAnsi"/>
          <w:b/>
          <w:sz w:val="22"/>
          <w:lang w:val="nl-NL"/>
        </w:rPr>
      </w:pPr>
      <w:r w:rsidRPr="002322A6">
        <w:rPr>
          <w:b/>
          <w:sz w:val="22"/>
          <w:lang w:val="nl-NL"/>
        </w:rPr>
        <w:t>Conclusie</w:t>
      </w:r>
      <w:bookmarkEnd w:id="40"/>
      <w:r w:rsidRPr="002322A6">
        <w:rPr>
          <w:b/>
          <w:sz w:val="22"/>
          <w:lang w:val="nl-NL"/>
        </w:rPr>
        <w:t xml:space="preserve"> </w:t>
      </w:r>
    </w:p>
    <w:p w14:paraId="2C395E50" w14:textId="77777777" w:rsidR="00104B5C" w:rsidRPr="002322A6" w:rsidRDefault="00104B5C" w:rsidP="0026328D">
      <w:pPr>
        <w:rPr>
          <w:rFonts w:cstheme="minorHAnsi"/>
          <w:sz w:val="22"/>
          <w:lang w:val="nl-NL"/>
        </w:rPr>
      </w:pPr>
      <w:r w:rsidRPr="002322A6">
        <w:rPr>
          <w:rFonts w:cstheme="minorHAnsi"/>
          <w:sz w:val="22"/>
          <w:lang w:val="nl-NL"/>
        </w:rPr>
        <w:t xml:space="preserve">Door nader te kijken naar de levensstijl, interesses en inkomen van verschillende doelgroepen wordt de doelgroep van Loods Tien specifieker. Het gaat hier voornamelijk om de traditionals, </w:t>
      </w:r>
      <w:proofErr w:type="spellStart"/>
      <w:r w:rsidRPr="002322A6">
        <w:rPr>
          <w:rFonts w:cstheme="minorHAnsi"/>
          <w:sz w:val="22"/>
          <w:lang w:val="nl-NL"/>
        </w:rPr>
        <w:t>mainstreams</w:t>
      </w:r>
      <w:proofErr w:type="spellEnd"/>
      <w:r w:rsidRPr="002322A6">
        <w:rPr>
          <w:rFonts w:cstheme="minorHAnsi"/>
          <w:sz w:val="22"/>
          <w:lang w:val="nl-NL"/>
        </w:rPr>
        <w:t xml:space="preserve"> en postmodernen. Zij hebben een gemiddeld inkomen en hoger beroepsonderwijs gevolgd. Dit zijn voornamelijk gezinnen, ouderen of singles. Alle doelgroepen kunnen genieten van de omgeving, de zee, het strand en de duinen. </w:t>
      </w:r>
    </w:p>
    <w:p w14:paraId="2FE3E9F2" w14:textId="77777777" w:rsidR="00104B5C" w:rsidRPr="002322A6" w:rsidRDefault="00104B5C" w:rsidP="0026328D">
      <w:pPr>
        <w:ind w:left="360"/>
        <w:rPr>
          <w:rFonts w:cstheme="minorHAnsi"/>
          <w:sz w:val="22"/>
          <w:lang w:val="nl-NL"/>
        </w:rPr>
      </w:pPr>
    </w:p>
    <w:p w14:paraId="5592BC4F" w14:textId="77777777" w:rsidR="00104B5C" w:rsidRPr="002322A6" w:rsidRDefault="00104B5C" w:rsidP="0026328D">
      <w:pPr>
        <w:rPr>
          <w:rFonts w:cstheme="minorHAnsi"/>
          <w:sz w:val="22"/>
          <w:lang w:val="nl-NL"/>
        </w:rPr>
      </w:pPr>
      <w:r w:rsidRPr="002322A6">
        <w:rPr>
          <w:rFonts w:cstheme="minorHAnsi"/>
          <w:sz w:val="22"/>
          <w:lang w:val="nl-NL"/>
        </w:rPr>
        <w:t xml:space="preserve">Doordat het boothuis enkel beschikbaar wordt gesteld in de maanden september tot en met juni is het niet aantrekkelijk voor het bedrijf om zich te richten op het toerisme. Daarentegen zijn de mensen wonend en werkend in Zeeuws-Vlaanderen een aantrekkelijke doelgroep in de periode van september tot en met juni.  Door de ontgroening van de bevolking in Zeeuws-Vlaanderen, zijn er weinig jongeren waar het bedrijf zich op kan richten. Voor dit onderzoek is het wel interessant om de net afgestudeerden en jonge ondernemers (vanaf 25 jaar) er bij te betrekken, omdat zij de toekomst zijn van het gebied. </w:t>
      </w:r>
    </w:p>
    <w:p w14:paraId="794F02E7" w14:textId="77777777" w:rsidR="00104B5C" w:rsidRPr="002322A6" w:rsidRDefault="00104B5C" w:rsidP="0026328D">
      <w:pPr>
        <w:ind w:left="360"/>
        <w:rPr>
          <w:rFonts w:cstheme="minorHAnsi"/>
          <w:sz w:val="22"/>
          <w:lang w:val="nl-NL"/>
        </w:rPr>
      </w:pPr>
    </w:p>
    <w:p w14:paraId="672F60CF" w14:textId="77777777" w:rsidR="00104B5C" w:rsidRPr="002322A6" w:rsidRDefault="00104B5C" w:rsidP="0026328D">
      <w:pPr>
        <w:rPr>
          <w:rFonts w:cstheme="minorHAnsi"/>
          <w:sz w:val="22"/>
          <w:lang w:val="nl-NL"/>
        </w:rPr>
      </w:pPr>
      <w:r w:rsidRPr="002322A6">
        <w:rPr>
          <w:rFonts w:cstheme="minorHAnsi"/>
          <w:sz w:val="22"/>
          <w:lang w:val="nl-NL"/>
        </w:rPr>
        <w:t>Door de gegevens die zijn gevonden in de statistieken over de geschikte doelgroepen, kan er geconcludeerd worden dat de meest interessante doelgroep voor het boothuis de mensen zijn die werken en wonen in Zeeuws-Vlaanderen in de leeftijdsgroep  van 25-60 jaar.</w:t>
      </w:r>
    </w:p>
    <w:p w14:paraId="1FA1E002" w14:textId="77777777" w:rsidR="00104B5C" w:rsidRPr="002322A6" w:rsidRDefault="00104B5C" w:rsidP="00104B5C">
      <w:pPr>
        <w:ind w:left="360"/>
        <w:jc w:val="both"/>
        <w:rPr>
          <w:rFonts w:cstheme="minorHAnsi"/>
          <w:sz w:val="22"/>
          <w:lang w:val="nl-NL"/>
        </w:rPr>
      </w:pPr>
    </w:p>
    <w:p w14:paraId="72AC3E8D" w14:textId="5D2C61F4" w:rsidR="00104B5C" w:rsidRPr="002322A6" w:rsidRDefault="00104B5C" w:rsidP="00104B5C">
      <w:pPr>
        <w:ind w:firstLine="284"/>
        <w:rPr>
          <w:sz w:val="22"/>
          <w:lang w:val="nl-NL"/>
        </w:rPr>
      </w:pPr>
    </w:p>
    <w:p w14:paraId="54E8AD7E" w14:textId="77777777" w:rsidR="00104B5C" w:rsidRPr="002322A6" w:rsidRDefault="00104B5C" w:rsidP="00104B5C">
      <w:pPr>
        <w:ind w:left="360"/>
        <w:jc w:val="both"/>
        <w:rPr>
          <w:rFonts w:cstheme="minorHAnsi"/>
          <w:sz w:val="22"/>
          <w:lang w:val="nl-NL"/>
        </w:rPr>
      </w:pPr>
    </w:p>
    <w:p w14:paraId="7D54A7CA" w14:textId="77777777" w:rsidR="00104B5C" w:rsidRPr="002322A6" w:rsidRDefault="00104B5C" w:rsidP="00104B5C">
      <w:pPr>
        <w:ind w:left="426" w:hanging="426"/>
        <w:rPr>
          <w:sz w:val="22"/>
          <w:lang w:val="nl-NL"/>
        </w:rPr>
      </w:pPr>
    </w:p>
    <w:p w14:paraId="21B7839B" w14:textId="77777777" w:rsidR="002C0F17" w:rsidRPr="002322A6" w:rsidRDefault="002C0F17" w:rsidP="002C0F17">
      <w:pPr>
        <w:rPr>
          <w:sz w:val="22"/>
          <w:lang w:val="nl-NL"/>
        </w:rPr>
      </w:pPr>
    </w:p>
    <w:p w14:paraId="56F6440C" w14:textId="141DBED9" w:rsidR="002C0F17" w:rsidRPr="002322A6" w:rsidRDefault="002C0F17" w:rsidP="0026328D">
      <w:pPr>
        <w:pStyle w:val="Heading3"/>
        <w:numPr>
          <w:ilvl w:val="0"/>
          <w:numId w:val="24"/>
        </w:numPr>
        <w:rPr>
          <w:sz w:val="22"/>
          <w:lang w:val="nl-NL"/>
        </w:rPr>
      </w:pPr>
      <w:bookmarkStart w:id="41" w:name="_Toc358487846"/>
      <w:proofErr w:type="spellStart"/>
      <w:r w:rsidRPr="002322A6">
        <w:rPr>
          <w:sz w:val="22"/>
          <w:lang w:val="nl-NL"/>
        </w:rPr>
        <w:t>Social</w:t>
      </w:r>
      <w:proofErr w:type="spellEnd"/>
      <w:r w:rsidRPr="002322A6">
        <w:rPr>
          <w:sz w:val="22"/>
          <w:lang w:val="nl-NL"/>
        </w:rPr>
        <w:t xml:space="preserve"> media concurrentie analyse</w:t>
      </w:r>
      <w:bookmarkEnd w:id="41"/>
      <w:r w:rsidRPr="002322A6">
        <w:rPr>
          <w:sz w:val="22"/>
          <w:lang w:val="nl-NL"/>
        </w:rPr>
        <w:t xml:space="preserve"> </w:t>
      </w:r>
    </w:p>
    <w:p w14:paraId="1F172AD5" w14:textId="77777777" w:rsidR="0026328D" w:rsidRPr="002322A6" w:rsidRDefault="0026328D" w:rsidP="0026328D">
      <w:pPr>
        <w:rPr>
          <w:sz w:val="22"/>
          <w:lang w:val="nl-NL"/>
        </w:rPr>
      </w:pPr>
    </w:p>
    <w:p w14:paraId="06B55745" w14:textId="77777777" w:rsidR="00104B5C" w:rsidRPr="002322A6" w:rsidRDefault="00104B5C" w:rsidP="00104B5C">
      <w:pPr>
        <w:rPr>
          <w:b/>
          <w:sz w:val="22"/>
          <w:lang w:val="nl-NL"/>
        </w:rPr>
      </w:pPr>
    </w:p>
    <w:p w14:paraId="75E19701" w14:textId="77777777" w:rsidR="00104B5C" w:rsidRPr="002322A6" w:rsidRDefault="00104B5C" w:rsidP="00104B5C">
      <w:pPr>
        <w:rPr>
          <w:sz w:val="22"/>
          <w:lang w:val="nl-NL"/>
        </w:rPr>
      </w:pPr>
      <w:r w:rsidRPr="002322A6">
        <w:rPr>
          <w:sz w:val="22"/>
          <w:lang w:val="nl-NL"/>
        </w:rPr>
        <w:t xml:space="preserve">Er is gekozen om de </w:t>
      </w:r>
      <w:proofErr w:type="spellStart"/>
      <w:r w:rsidRPr="002322A6">
        <w:rPr>
          <w:sz w:val="22"/>
          <w:lang w:val="nl-NL"/>
        </w:rPr>
        <w:t>social</w:t>
      </w:r>
      <w:proofErr w:type="spellEnd"/>
      <w:r w:rsidRPr="002322A6">
        <w:rPr>
          <w:sz w:val="22"/>
          <w:lang w:val="nl-NL"/>
        </w:rPr>
        <w:t xml:space="preserve"> media van andere bedrijven te analyseren om onder andere ideeën krijgen voor interactie met de doelgroep. Daarnaast worden de kansen en mogelijkheden bekeken ten opzichte van concurrentie door het inzetten van de Unique </w:t>
      </w:r>
      <w:proofErr w:type="spellStart"/>
      <w:r w:rsidRPr="002322A6">
        <w:rPr>
          <w:sz w:val="22"/>
          <w:lang w:val="nl-NL"/>
        </w:rPr>
        <w:t>Selling</w:t>
      </w:r>
      <w:proofErr w:type="spellEnd"/>
      <w:r w:rsidRPr="002322A6">
        <w:rPr>
          <w:sz w:val="22"/>
          <w:lang w:val="nl-NL"/>
        </w:rPr>
        <w:t xml:space="preserve"> Points. Dankzij een </w:t>
      </w:r>
      <w:proofErr w:type="spellStart"/>
      <w:r w:rsidRPr="002322A6">
        <w:rPr>
          <w:sz w:val="22"/>
          <w:lang w:val="nl-NL"/>
        </w:rPr>
        <w:t>social</w:t>
      </w:r>
      <w:proofErr w:type="spellEnd"/>
      <w:r w:rsidRPr="002322A6">
        <w:rPr>
          <w:sz w:val="22"/>
          <w:lang w:val="nl-NL"/>
        </w:rPr>
        <w:t xml:space="preserve"> media analyse wordt er gepeild of er markt is voor het bedrijf op een sociaal platform. Ten slotte kan het juiste platform gekozen worden voor de marketing van het boothuis dat geschikt is op de doelgroep. </w:t>
      </w:r>
    </w:p>
    <w:p w14:paraId="6A6AF041" w14:textId="77777777" w:rsidR="00104B5C" w:rsidRPr="002322A6" w:rsidRDefault="00104B5C" w:rsidP="00104B5C">
      <w:pPr>
        <w:rPr>
          <w:b/>
          <w:sz w:val="22"/>
          <w:lang w:val="nl-NL"/>
        </w:rPr>
      </w:pPr>
    </w:p>
    <w:p w14:paraId="238FE739" w14:textId="77777777" w:rsidR="00104B5C" w:rsidRPr="002322A6" w:rsidRDefault="00104B5C" w:rsidP="00104B5C">
      <w:pPr>
        <w:rPr>
          <w:sz w:val="22"/>
          <w:lang w:val="nl-NL"/>
        </w:rPr>
      </w:pPr>
      <w:r w:rsidRPr="002322A6">
        <w:rPr>
          <w:sz w:val="22"/>
          <w:lang w:val="nl-NL"/>
        </w:rPr>
        <w:t xml:space="preserve">Loods Tien heeft geen directe concurrenten, maar er zijn soortgelijke bedrijven waar Loods Tien mee vergeleken kan worden op </w:t>
      </w:r>
      <w:proofErr w:type="spellStart"/>
      <w:r w:rsidRPr="002322A6">
        <w:rPr>
          <w:sz w:val="22"/>
          <w:lang w:val="nl-NL"/>
        </w:rPr>
        <w:t>social</w:t>
      </w:r>
      <w:proofErr w:type="spellEnd"/>
      <w:r w:rsidRPr="002322A6">
        <w:rPr>
          <w:sz w:val="22"/>
          <w:lang w:val="nl-NL"/>
        </w:rPr>
        <w:t xml:space="preserve"> media. De gekozen concurrenten zijn allemaal strandpaviljoens, ze zijn actief op </w:t>
      </w:r>
      <w:proofErr w:type="spellStart"/>
      <w:r w:rsidRPr="002322A6">
        <w:rPr>
          <w:sz w:val="22"/>
          <w:lang w:val="nl-NL"/>
        </w:rPr>
        <w:t>social</w:t>
      </w:r>
      <w:proofErr w:type="spellEnd"/>
      <w:r w:rsidRPr="002322A6">
        <w:rPr>
          <w:sz w:val="22"/>
          <w:lang w:val="nl-NL"/>
        </w:rPr>
        <w:t xml:space="preserve"> media en geven de mogelijkheid voor het organiseren van evenementen op dezelfde manier als Loods Tien. </w:t>
      </w:r>
    </w:p>
    <w:p w14:paraId="62A647FA" w14:textId="77777777" w:rsidR="00104B5C" w:rsidRPr="002322A6" w:rsidRDefault="00104B5C" w:rsidP="00104B5C">
      <w:pPr>
        <w:rPr>
          <w:sz w:val="22"/>
          <w:lang w:val="nl-NL"/>
        </w:rPr>
      </w:pPr>
    </w:p>
    <w:p w14:paraId="20242C98" w14:textId="1A2DC53D" w:rsidR="00104B5C" w:rsidRPr="002322A6" w:rsidRDefault="00104B5C" w:rsidP="00104B5C">
      <w:pPr>
        <w:rPr>
          <w:sz w:val="22"/>
          <w:lang w:val="nl-NL"/>
        </w:rPr>
      </w:pPr>
      <w:proofErr w:type="spellStart"/>
      <w:r w:rsidRPr="002322A6">
        <w:rPr>
          <w:sz w:val="22"/>
          <w:lang w:val="nl-NL"/>
        </w:rPr>
        <w:t>Beachhouse</w:t>
      </w:r>
      <w:proofErr w:type="spellEnd"/>
      <w:r w:rsidRPr="002322A6">
        <w:rPr>
          <w:sz w:val="22"/>
          <w:lang w:val="nl-NL"/>
        </w:rPr>
        <w:t xml:space="preserve">, </w:t>
      </w:r>
      <w:proofErr w:type="spellStart"/>
      <w:r w:rsidRPr="002322A6">
        <w:rPr>
          <w:sz w:val="22"/>
          <w:lang w:val="nl-NL"/>
        </w:rPr>
        <w:t>Moio</w:t>
      </w:r>
      <w:proofErr w:type="spellEnd"/>
      <w:r w:rsidRPr="002322A6">
        <w:rPr>
          <w:sz w:val="22"/>
          <w:lang w:val="nl-NL"/>
        </w:rPr>
        <w:t xml:space="preserve"> en Puur bevinden zich aan de kust van west Zeeuws-Vlaanderen net als Loods Tien. Zoomers is een vergelijkbaar strandpaviljoen in Castricum aan Zee. Het heeft eenzelfde concept als de andere strandpaviljoens, maar ligt in een andere regio. Het aantal vo</w:t>
      </w:r>
      <w:r w:rsidR="00B27DA4" w:rsidRPr="002322A6">
        <w:rPr>
          <w:sz w:val="22"/>
          <w:lang w:val="nl-NL"/>
        </w:rPr>
        <w:t xml:space="preserve">lgers op de </w:t>
      </w:r>
      <w:proofErr w:type="spellStart"/>
      <w:r w:rsidR="00B27DA4" w:rsidRPr="002322A6">
        <w:rPr>
          <w:sz w:val="22"/>
          <w:lang w:val="nl-NL"/>
        </w:rPr>
        <w:t>social</w:t>
      </w:r>
      <w:proofErr w:type="spellEnd"/>
      <w:r w:rsidR="00B27DA4" w:rsidRPr="002322A6">
        <w:rPr>
          <w:sz w:val="22"/>
          <w:lang w:val="nl-NL"/>
        </w:rPr>
        <w:t xml:space="preserve"> media</w:t>
      </w:r>
      <w:r w:rsidRPr="002322A6">
        <w:rPr>
          <w:sz w:val="22"/>
          <w:lang w:val="nl-NL"/>
        </w:rPr>
        <w:t xml:space="preserve">kanalen van Zoomers ligt hoger dan de andere concurrenten. Door de activiteiten op </w:t>
      </w:r>
      <w:proofErr w:type="spellStart"/>
      <w:r w:rsidRPr="002322A6">
        <w:rPr>
          <w:sz w:val="22"/>
          <w:lang w:val="nl-NL"/>
        </w:rPr>
        <w:t>social</w:t>
      </w:r>
      <w:proofErr w:type="spellEnd"/>
      <w:r w:rsidRPr="002322A6">
        <w:rPr>
          <w:sz w:val="22"/>
          <w:lang w:val="nl-NL"/>
        </w:rPr>
        <w:t xml:space="preserve"> media te vergelijken kan</w:t>
      </w:r>
      <w:r w:rsidR="00B27DA4" w:rsidRPr="002322A6">
        <w:rPr>
          <w:sz w:val="22"/>
          <w:lang w:val="nl-NL"/>
        </w:rPr>
        <w:t xml:space="preserve"> dat</w:t>
      </w:r>
      <w:r w:rsidRPr="002322A6">
        <w:rPr>
          <w:sz w:val="22"/>
          <w:lang w:val="nl-NL"/>
        </w:rPr>
        <w:t xml:space="preserve"> meer inzicht bieden over de verklaring van het hoge aantal volgers ten opzichte van strandpaviljoens in Zeeuws-Vlaanderen. </w:t>
      </w:r>
    </w:p>
    <w:p w14:paraId="26CF96D7" w14:textId="77777777" w:rsidR="00104B5C" w:rsidRPr="002322A6" w:rsidRDefault="00104B5C" w:rsidP="00104B5C">
      <w:pPr>
        <w:rPr>
          <w:sz w:val="22"/>
          <w:lang w:val="nl-NL"/>
        </w:rPr>
      </w:pPr>
    </w:p>
    <w:p w14:paraId="04DA84DC" w14:textId="77777777" w:rsidR="00104B5C" w:rsidRPr="002322A6" w:rsidRDefault="00104B5C" w:rsidP="00104B5C">
      <w:pPr>
        <w:rPr>
          <w:sz w:val="22"/>
          <w:lang w:val="nl-NL"/>
        </w:rPr>
      </w:pPr>
      <w:r w:rsidRPr="002322A6">
        <w:rPr>
          <w:sz w:val="22"/>
          <w:lang w:val="nl-NL"/>
        </w:rPr>
        <w:t xml:space="preserve">Om een overzicht te creëren van de concurrentie op het gebied van </w:t>
      </w:r>
      <w:proofErr w:type="spellStart"/>
      <w:r w:rsidRPr="002322A6">
        <w:rPr>
          <w:sz w:val="22"/>
          <w:lang w:val="nl-NL"/>
        </w:rPr>
        <w:t>social</w:t>
      </w:r>
      <w:proofErr w:type="spellEnd"/>
      <w:r w:rsidRPr="002322A6">
        <w:rPr>
          <w:sz w:val="22"/>
          <w:lang w:val="nl-NL"/>
        </w:rPr>
        <w:t xml:space="preserve"> media, wordt er gebruik gemaakt van het </w:t>
      </w:r>
      <w:proofErr w:type="spellStart"/>
      <w:r w:rsidRPr="002322A6">
        <w:rPr>
          <w:sz w:val="22"/>
          <w:lang w:val="nl-NL"/>
        </w:rPr>
        <w:t>Social</w:t>
      </w:r>
      <w:proofErr w:type="spellEnd"/>
      <w:r w:rsidRPr="002322A6">
        <w:rPr>
          <w:sz w:val="22"/>
          <w:lang w:val="nl-NL"/>
        </w:rPr>
        <w:t xml:space="preserve"> Media Concurrentie-Model (SMC-model). Eerst is er een </w:t>
      </w:r>
      <w:proofErr w:type="spellStart"/>
      <w:r w:rsidRPr="002322A6">
        <w:rPr>
          <w:sz w:val="22"/>
          <w:lang w:val="nl-NL"/>
        </w:rPr>
        <w:t>self</w:t>
      </w:r>
      <w:proofErr w:type="spellEnd"/>
      <w:r w:rsidRPr="002322A6">
        <w:rPr>
          <w:sz w:val="22"/>
          <w:lang w:val="nl-NL"/>
        </w:rPr>
        <w:t xml:space="preserve">-assessment gemaakt van Loods Tien, deze lijn is de nulmeting en hiermee worden de concurrenten vergeleken op basis van hun </w:t>
      </w:r>
      <w:proofErr w:type="spellStart"/>
      <w:r w:rsidRPr="002322A6">
        <w:rPr>
          <w:sz w:val="22"/>
          <w:lang w:val="nl-NL"/>
        </w:rPr>
        <w:t>social</w:t>
      </w:r>
      <w:proofErr w:type="spellEnd"/>
      <w:r w:rsidRPr="002322A6">
        <w:rPr>
          <w:sz w:val="22"/>
          <w:lang w:val="nl-NL"/>
        </w:rPr>
        <w:t xml:space="preserve"> media-activiteiten en worden deze ingedeeld op de desbetreffende as.  Hieronder is de beoordeling van Loods Tien en de concurrenten getoond in het SMC-model. De verklaring van de beoordeling van de </w:t>
      </w:r>
      <w:proofErr w:type="spellStart"/>
      <w:r w:rsidRPr="002322A6">
        <w:rPr>
          <w:sz w:val="22"/>
          <w:lang w:val="nl-NL"/>
        </w:rPr>
        <w:t>social</w:t>
      </w:r>
      <w:proofErr w:type="spellEnd"/>
      <w:r w:rsidRPr="002322A6">
        <w:rPr>
          <w:sz w:val="22"/>
          <w:lang w:val="nl-NL"/>
        </w:rPr>
        <w:t xml:space="preserve"> media activiteiten is te vinden in de bijlage.</w:t>
      </w:r>
    </w:p>
    <w:p w14:paraId="4E279BBA" w14:textId="77777777" w:rsidR="00104B5C" w:rsidRPr="002322A6" w:rsidRDefault="00104B5C" w:rsidP="00104B5C">
      <w:pPr>
        <w:rPr>
          <w:sz w:val="22"/>
          <w:lang w:val="nl-NL"/>
        </w:rPr>
      </w:pPr>
    </w:p>
    <w:p w14:paraId="608E0410" w14:textId="77777777" w:rsidR="00104B5C" w:rsidRPr="002322A6" w:rsidRDefault="00104B5C" w:rsidP="00104B5C">
      <w:pPr>
        <w:rPr>
          <w:sz w:val="22"/>
          <w:lang w:val="nl-NL"/>
        </w:rPr>
      </w:pPr>
      <w:r w:rsidRPr="002322A6">
        <w:rPr>
          <w:noProof/>
          <w:sz w:val="22"/>
        </w:rPr>
        <w:drawing>
          <wp:inline distT="0" distB="0" distL="0" distR="0" wp14:anchorId="32A78B86" wp14:editId="60A06F3E">
            <wp:extent cx="6055494" cy="3872965"/>
            <wp:effectExtent l="0" t="0" r="15240" b="1333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33EBD51" w14:textId="77777777" w:rsidR="00104B5C" w:rsidRPr="002322A6" w:rsidRDefault="00104B5C" w:rsidP="00104B5C">
      <w:pPr>
        <w:rPr>
          <w:sz w:val="22"/>
          <w:lang w:val="nl-NL"/>
        </w:rPr>
      </w:pPr>
    </w:p>
    <w:p w14:paraId="58F1AEA8" w14:textId="77777777" w:rsidR="00104B5C" w:rsidRPr="002322A6" w:rsidRDefault="00104B5C" w:rsidP="00104B5C">
      <w:pPr>
        <w:rPr>
          <w:sz w:val="22"/>
          <w:lang w:val="nl-NL"/>
        </w:rPr>
      </w:pPr>
      <w:r w:rsidRPr="002322A6">
        <w:rPr>
          <w:sz w:val="22"/>
          <w:lang w:val="nl-NL"/>
        </w:rPr>
        <w:t xml:space="preserve">Uit dit model is af te leiden dat er veel mogelijkheden zijn voor de verbetering van de </w:t>
      </w:r>
      <w:proofErr w:type="spellStart"/>
      <w:r w:rsidRPr="002322A6">
        <w:rPr>
          <w:sz w:val="22"/>
          <w:lang w:val="nl-NL"/>
        </w:rPr>
        <w:t>social</w:t>
      </w:r>
      <w:proofErr w:type="spellEnd"/>
      <w:r w:rsidRPr="002322A6">
        <w:rPr>
          <w:sz w:val="22"/>
          <w:lang w:val="nl-NL"/>
        </w:rPr>
        <w:t xml:space="preserve"> media marketing van Loods Tien ten opzichte van zijn concurrenten. Vergeleken met de andere bedrijven scoort Loods Tien tamelijk laag op het gebied van </w:t>
      </w:r>
      <w:proofErr w:type="spellStart"/>
      <w:r w:rsidRPr="002322A6">
        <w:rPr>
          <w:sz w:val="22"/>
          <w:lang w:val="nl-NL"/>
        </w:rPr>
        <w:t>Social</w:t>
      </w:r>
      <w:proofErr w:type="spellEnd"/>
      <w:r w:rsidRPr="002322A6">
        <w:rPr>
          <w:sz w:val="22"/>
          <w:lang w:val="nl-NL"/>
        </w:rPr>
        <w:t xml:space="preserve"> media marketing op meerdere facetten. De kansen voor Loods Tien om zich te onderscheiden van deze bedrijven ligt met name bij de content, de engagement, de activiteit en de interne conversaties. Dit zijn punten waar concurrenten laag op scoren, waardoor het makkelijker is voor Loods Tien om op deze punten te verbeteren. </w:t>
      </w:r>
    </w:p>
    <w:p w14:paraId="4AC641E4" w14:textId="77777777" w:rsidR="00104B5C" w:rsidRPr="002322A6" w:rsidRDefault="00104B5C" w:rsidP="00104B5C">
      <w:pPr>
        <w:rPr>
          <w:sz w:val="22"/>
          <w:lang w:val="nl-NL"/>
        </w:rPr>
      </w:pPr>
    </w:p>
    <w:p w14:paraId="20E0DFD4" w14:textId="77777777" w:rsidR="00104B5C" w:rsidRPr="002322A6" w:rsidRDefault="00104B5C" w:rsidP="00104B5C">
      <w:pPr>
        <w:rPr>
          <w:sz w:val="22"/>
          <w:lang w:val="nl-NL"/>
        </w:rPr>
      </w:pPr>
      <w:r w:rsidRPr="002322A6">
        <w:rPr>
          <w:sz w:val="22"/>
          <w:lang w:val="nl-NL"/>
        </w:rPr>
        <w:t xml:space="preserve">De content van alle vijf de bedrijven scoorde erg laag op het gebied van creativiteit, uniciteit en diversiteit. Ze boden allen duidelijke informatie aan over de openingstijden en vaak de menukaart wat zorgt voor hoge score van relevantie. Loods Tien zou door creatieve content en diverse </w:t>
      </w:r>
      <w:proofErr w:type="spellStart"/>
      <w:r w:rsidRPr="002322A6">
        <w:rPr>
          <w:sz w:val="22"/>
          <w:lang w:val="nl-NL"/>
        </w:rPr>
        <w:t>posts</w:t>
      </w:r>
      <w:proofErr w:type="spellEnd"/>
      <w:r w:rsidRPr="002322A6">
        <w:rPr>
          <w:sz w:val="22"/>
          <w:lang w:val="nl-NL"/>
        </w:rPr>
        <w:t xml:space="preserve"> te plaatsen op Facebook zich kunnen onderscheiden van de concurrenten. Op dit moment wordt er weinig gepost op de Facebook van Loods Tien ook tot de vergelijking met de andere bedrijven. Hierdoor is de activiteit vrij laag, wat ook resulteert in een mindere mate van engagement. Met engagement wordt de betrokkenheid bedoeld, deze </w:t>
      </w:r>
      <w:r w:rsidRPr="002322A6">
        <w:rPr>
          <w:rFonts w:eastAsia="Times New Roman" w:cs="Times New Roman"/>
          <w:bCs/>
          <w:color w:val="1E1E1E"/>
          <w:sz w:val="22"/>
          <w:bdr w:val="none" w:sz="0" w:space="0" w:color="auto" w:frame="1"/>
          <w:shd w:val="clear" w:color="auto" w:fill="FFFFFF"/>
          <w:lang w:val="nl-NL"/>
        </w:rPr>
        <w:t>is extreem laag alle vijf de bedrijven. Er vinden vrijwel geen interacties plaats rondom berichten en dit kan daarom niet bijdragen aan de commerciële bedrijfsdoelstellingen.</w:t>
      </w:r>
      <w:r w:rsidRPr="002322A6">
        <w:rPr>
          <w:sz w:val="22"/>
          <w:lang w:val="nl-NL"/>
        </w:rPr>
        <w:t xml:space="preserve"> Engagement kan getriggerd worden door het plaatsen van relevante content voor de volgers, waardoor deze berichten meer </w:t>
      </w:r>
      <w:proofErr w:type="spellStart"/>
      <w:r w:rsidRPr="002322A6">
        <w:rPr>
          <w:sz w:val="22"/>
          <w:lang w:val="nl-NL"/>
        </w:rPr>
        <w:t>geliked</w:t>
      </w:r>
      <w:proofErr w:type="spellEnd"/>
      <w:r w:rsidRPr="002322A6">
        <w:rPr>
          <w:sz w:val="22"/>
          <w:lang w:val="nl-NL"/>
        </w:rPr>
        <w:t xml:space="preserve"> worden en hier reacties op worden geplaatst. Door een hogere engagement kan het bereik tegelijk vergroten. Ten slotte liggen er kansen op het punt van interne conversaties. Het gaat over gesprekken op </w:t>
      </w:r>
      <w:proofErr w:type="spellStart"/>
      <w:r w:rsidRPr="002322A6">
        <w:rPr>
          <w:sz w:val="22"/>
          <w:lang w:val="nl-NL"/>
        </w:rPr>
        <w:t>social</w:t>
      </w:r>
      <w:proofErr w:type="spellEnd"/>
      <w:r w:rsidRPr="002322A6">
        <w:rPr>
          <w:sz w:val="22"/>
          <w:lang w:val="nl-NL"/>
        </w:rPr>
        <w:t xml:space="preserve"> media door personeelsleden. Bij Puur werden ook berichten geplaatst door werknemers die graag vrije tijd spenderen binnen het bedrijf. Dit laat zien dat er een goede sfeer hangt binnen het bedrijf en zorgt tegelijk ook weer voor meer engagement met de volgers op </w:t>
      </w:r>
      <w:proofErr w:type="spellStart"/>
      <w:r w:rsidRPr="002322A6">
        <w:rPr>
          <w:sz w:val="22"/>
          <w:lang w:val="nl-NL"/>
        </w:rPr>
        <w:t>social</w:t>
      </w:r>
      <w:proofErr w:type="spellEnd"/>
      <w:r w:rsidRPr="002322A6">
        <w:rPr>
          <w:sz w:val="22"/>
          <w:lang w:val="nl-NL"/>
        </w:rPr>
        <w:t xml:space="preserve"> media. </w:t>
      </w:r>
    </w:p>
    <w:p w14:paraId="74963E8B" w14:textId="6DF78B26" w:rsidR="00104B5C" w:rsidRPr="002322A6" w:rsidRDefault="00104B5C" w:rsidP="00104B5C">
      <w:pPr>
        <w:rPr>
          <w:sz w:val="22"/>
          <w:lang w:val="nl-NL"/>
        </w:rPr>
      </w:pPr>
      <w:r w:rsidRPr="002322A6">
        <w:rPr>
          <w:b/>
          <w:sz w:val="22"/>
          <w:lang w:val="nl-NL"/>
        </w:rPr>
        <w:t>Doel</w:t>
      </w:r>
    </w:p>
    <w:p w14:paraId="42EA5920" w14:textId="77777777" w:rsidR="00104B5C" w:rsidRPr="002322A6" w:rsidRDefault="00104B5C" w:rsidP="00104B5C">
      <w:pPr>
        <w:rPr>
          <w:sz w:val="22"/>
          <w:lang w:val="nl-NL"/>
        </w:rPr>
      </w:pPr>
      <w:r w:rsidRPr="002322A6">
        <w:rPr>
          <w:sz w:val="22"/>
          <w:lang w:val="nl-NL"/>
        </w:rPr>
        <w:t xml:space="preserve">Er is gekozen om de </w:t>
      </w:r>
      <w:proofErr w:type="spellStart"/>
      <w:r w:rsidRPr="002322A6">
        <w:rPr>
          <w:sz w:val="22"/>
          <w:lang w:val="nl-NL"/>
        </w:rPr>
        <w:t>social</w:t>
      </w:r>
      <w:proofErr w:type="spellEnd"/>
      <w:r w:rsidRPr="002322A6">
        <w:rPr>
          <w:sz w:val="22"/>
          <w:lang w:val="nl-NL"/>
        </w:rPr>
        <w:t xml:space="preserve"> media van andere bedrijven te analyseren om:</w:t>
      </w:r>
    </w:p>
    <w:p w14:paraId="3369F991" w14:textId="77777777" w:rsidR="00104B5C" w:rsidRPr="002322A6" w:rsidRDefault="00104B5C" w:rsidP="00104B5C">
      <w:pPr>
        <w:pStyle w:val="ListParagraph"/>
        <w:numPr>
          <w:ilvl w:val="0"/>
          <w:numId w:val="20"/>
        </w:numPr>
        <w:spacing w:line="240" w:lineRule="auto"/>
        <w:rPr>
          <w:sz w:val="22"/>
          <w:lang w:val="nl-NL"/>
        </w:rPr>
      </w:pPr>
      <w:r w:rsidRPr="002322A6">
        <w:rPr>
          <w:sz w:val="22"/>
          <w:lang w:val="nl-NL"/>
        </w:rPr>
        <w:t>Ideeën krijgen voor interactie met de doelgroep;</w:t>
      </w:r>
    </w:p>
    <w:p w14:paraId="0397FA75" w14:textId="77777777" w:rsidR="00104B5C" w:rsidRPr="002322A6" w:rsidRDefault="00104B5C" w:rsidP="00104B5C">
      <w:pPr>
        <w:pStyle w:val="ListParagraph"/>
        <w:numPr>
          <w:ilvl w:val="0"/>
          <w:numId w:val="20"/>
        </w:numPr>
        <w:spacing w:line="240" w:lineRule="auto"/>
        <w:rPr>
          <w:sz w:val="22"/>
          <w:lang w:val="nl-NL"/>
        </w:rPr>
      </w:pPr>
      <w:r w:rsidRPr="002322A6">
        <w:rPr>
          <w:sz w:val="22"/>
          <w:lang w:val="nl-NL"/>
        </w:rPr>
        <w:t xml:space="preserve">Kansen en mogelijkheden ten opzichte van concurrentie door het inzetten van de Unique </w:t>
      </w:r>
      <w:proofErr w:type="spellStart"/>
      <w:r w:rsidRPr="002322A6">
        <w:rPr>
          <w:sz w:val="22"/>
          <w:lang w:val="nl-NL"/>
        </w:rPr>
        <w:t>Selling</w:t>
      </w:r>
      <w:proofErr w:type="spellEnd"/>
      <w:r w:rsidRPr="002322A6">
        <w:rPr>
          <w:sz w:val="22"/>
          <w:lang w:val="nl-NL"/>
        </w:rPr>
        <w:t xml:space="preserve"> Points; </w:t>
      </w:r>
    </w:p>
    <w:p w14:paraId="7870189E" w14:textId="77777777" w:rsidR="00104B5C" w:rsidRPr="002322A6" w:rsidRDefault="00104B5C" w:rsidP="00104B5C">
      <w:pPr>
        <w:pStyle w:val="ListParagraph"/>
        <w:numPr>
          <w:ilvl w:val="0"/>
          <w:numId w:val="20"/>
        </w:numPr>
        <w:spacing w:line="240" w:lineRule="auto"/>
        <w:rPr>
          <w:sz w:val="22"/>
          <w:lang w:val="nl-NL"/>
        </w:rPr>
      </w:pPr>
      <w:r w:rsidRPr="002322A6">
        <w:rPr>
          <w:sz w:val="22"/>
          <w:lang w:val="nl-NL"/>
        </w:rPr>
        <w:t xml:space="preserve">Peilen of er markt is voor het bedrijf op een sociaal platform. </w:t>
      </w:r>
    </w:p>
    <w:p w14:paraId="7F6D557D" w14:textId="77777777" w:rsidR="00104B5C" w:rsidRPr="002322A6" w:rsidRDefault="00104B5C" w:rsidP="00104B5C">
      <w:pPr>
        <w:pStyle w:val="ListParagraph"/>
        <w:numPr>
          <w:ilvl w:val="0"/>
          <w:numId w:val="20"/>
        </w:numPr>
        <w:spacing w:line="240" w:lineRule="auto"/>
        <w:rPr>
          <w:sz w:val="22"/>
          <w:lang w:val="nl-NL"/>
        </w:rPr>
      </w:pPr>
      <w:r w:rsidRPr="002322A6">
        <w:rPr>
          <w:sz w:val="22"/>
          <w:lang w:val="nl-NL"/>
        </w:rPr>
        <w:t xml:space="preserve">Het juiste platform kiezen voor de marketing van het boothuis. </w:t>
      </w:r>
    </w:p>
    <w:p w14:paraId="2075926D" w14:textId="77777777" w:rsidR="00104B5C" w:rsidRPr="002322A6" w:rsidRDefault="00104B5C" w:rsidP="00104B5C">
      <w:pPr>
        <w:rPr>
          <w:sz w:val="22"/>
          <w:lang w:val="nl-NL"/>
        </w:rPr>
      </w:pPr>
    </w:p>
    <w:p w14:paraId="597F165E" w14:textId="77777777" w:rsidR="00104B5C" w:rsidRPr="002322A6" w:rsidRDefault="00104B5C" w:rsidP="00104B5C">
      <w:pPr>
        <w:rPr>
          <w:b/>
          <w:sz w:val="22"/>
          <w:lang w:val="nl-NL"/>
        </w:rPr>
      </w:pPr>
      <w:r w:rsidRPr="002322A6">
        <w:rPr>
          <w:b/>
          <w:sz w:val="22"/>
          <w:lang w:val="nl-NL"/>
        </w:rPr>
        <w:t>Concurrenten</w:t>
      </w:r>
    </w:p>
    <w:p w14:paraId="7B8A0BE1" w14:textId="77777777" w:rsidR="00104B5C" w:rsidRPr="002322A6" w:rsidRDefault="00104B5C" w:rsidP="00104B5C">
      <w:pPr>
        <w:rPr>
          <w:sz w:val="22"/>
          <w:lang w:val="nl-NL"/>
        </w:rPr>
      </w:pPr>
      <w:r w:rsidRPr="002322A6">
        <w:rPr>
          <w:sz w:val="22"/>
          <w:lang w:val="nl-NL"/>
        </w:rPr>
        <w:t xml:space="preserve">In de externe analyse wordt Loods Tien vergeleken met vier strandpaviljoens: </w:t>
      </w:r>
    </w:p>
    <w:p w14:paraId="79F6C0FA" w14:textId="77777777" w:rsidR="00104B5C" w:rsidRPr="002322A6" w:rsidRDefault="00104B5C" w:rsidP="00104B5C">
      <w:pPr>
        <w:pStyle w:val="ListParagraph"/>
        <w:numPr>
          <w:ilvl w:val="0"/>
          <w:numId w:val="20"/>
        </w:numPr>
        <w:spacing w:line="240" w:lineRule="auto"/>
        <w:rPr>
          <w:sz w:val="22"/>
          <w:lang w:val="nl-NL"/>
        </w:rPr>
      </w:pPr>
      <w:r w:rsidRPr="002322A6">
        <w:rPr>
          <w:sz w:val="22"/>
          <w:lang w:val="nl-NL"/>
        </w:rPr>
        <w:t>Zoomers</w:t>
      </w:r>
    </w:p>
    <w:p w14:paraId="0A563BF9" w14:textId="77777777" w:rsidR="00104B5C" w:rsidRPr="002322A6" w:rsidRDefault="00104B5C" w:rsidP="00104B5C">
      <w:pPr>
        <w:pStyle w:val="ListParagraph"/>
        <w:numPr>
          <w:ilvl w:val="0"/>
          <w:numId w:val="20"/>
        </w:numPr>
        <w:spacing w:line="240" w:lineRule="auto"/>
        <w:rPr>
          <w:sz w:val="22"/>
          <w:lang w:val="nl-NL"/>
        </w:rPr>
      </w:pPr>
      <w:proofErr w:type="spellStart"/>
      <w:r w:rsidRPr="002322A6">
        <w:rPr>
          <w:sz w:val="22"/>
          <w:lang w:val="nl-NL"/>
        </w:rPr>
        <w:t>Beachhouse</w:t>
      </w:r>
      <w:proofErr w:type="spellEnd"/>
    </w:p>
    <w:p w14:paraId="29476A65" w14:textId="77777777" w:rsidR="00104B5C" w:rsidRPr="002322A6" w:rsidRDefault="00104B5C" w:rsidP="00104B5C">
      <w:pPr>
        <w:pStyle w:val="ListParagraph"/>
        <w:numPr>
          <w:ilvl w:val="0"/>
          <w:numId w:val="20"/>
        </w:numPr>
        <w:spacing w:line="240" w:lineRule="auto"/>
        <w:rPr>
          <w:sz w:val="22"/>
          <w:lang w:val="nl-NL"/>
        </w:rPr>
      </w:pPr>
      <w:proofErr w:type="spellStart"/>
      <w:r w:rsidRPr="002322A6">
        <w:rPr>
          <w:sz w:val="22"/>
          <w:lang w:val="nl-NL"/>
        </w:rPr>
        <w:t>Moio</w:t>
      </w:r>
      <w:proofErr w:type="spellEnd"/>
    </w:p>
    <w:p w14:paraId="33C95B3E" w14:textId="77777777" w:rsidR="00104B5C" w:rsidRPr="002322A6" w:rsidRDefault="00104B5C" w:rsidP="00104B5C">
      <w:pPr>
        <w:pStyle w:val="ListParagraph"/>
        <w:numPr>
          <w:ilvl w:val="0"/>
          <w:numId w:val="20"/>
        </w:numPr>
        <w:spacing w:line="240" w:lineRule="auto"/>
        <w:rPr>
          <w:sz w:val="22"/>
          <w:lang w:val="nl-NL"/>
        </w:rPr>
      </w:pPr>
      <w:r w:rsidRPr="002322A6">
        <w:rPr>
          <w:sz w:val="22"/>
          <w:lang w:val="nl-NL"/>
        </w:rPr>
        <w:t>Puur</w:t>
      </w:r>
    </w:p>
    <w:p w14:paraId="4EBE15FD" w14:textId="43716F06" w:rsidR="00104B5C" w:rsidRPr="002322A6" w:rsidRDefault="00104B5C" w:rsidP="00104B5C">
      <w:pPr>
        <w:rPr>
          <w:sz w:val="22"/>
          <w:lang w:val="nl-NL"/>
        </w:rPr>
      </w:pPr>
      <w:r w:rsidRPr="002322A6">
        <w:rPr>
          <w:sz w:val="22"/>
          <w:lang w:val="nl-NL"/>
        </w:rPr>
        <w:t xml:space="preserve">De vier strandpaviljoens bieden net zoals Loods Tien de mogelijkheid voor </w:t>
      </w:r>
      <w:r w:rsidR="00B27DA4" w:rsidRPr="002322A6">
        <w:rPr>
          <w:sz w:val="22"/>
          <w:lang w:val="nl-NL"/>
        </w:rPr>
        <w:t>evenementen. Ze</w:t>
      </w:r>
      <w:r w:rsidRPr="002322A6">
        <w:rPr>
          <w:sz w:val="22"/>
          <w:lang w:val="nl-NL"/>
        </w:rPr>
        <w:t xml:space="preserve"> zijn</w:t>
      </w:r>
      <w:r w:rsidR="00B27DA4" w:rsidRPr="002322A6">
        <w:rPr>
          <w:sz w:val="22"/>
          <w:lang w:val="nl-NL"/>
        </w:rPr>
        <w:t xml:space="preserve"> allemaal actief</w:t>
      </w:r>
      <w:r w:rsidRPr="002322A6">
        <w:rPr>
          <w:sz w:val="22"/>
          <w:lang w:val="nl-NL"/>
        </w:rPr>
        <w:t xml:space="preserve"> op </w:t>
      </w:r>
      <w:proofErr w:type="spellStart"/>
      <w:r w:rsidRPr="002322A6">
        <w:rPr>
          <w:sz w:val="22"/>
          <w:lang w:val="nl-NL"/>
        </w:rPr>
        <w:t>social</w:t>
      </w:r>
      <w:proofErr w:type="spellEnd"/>
      <w:r w:rsidRPr="002322A6">
        <w:rPr>
          <w:sz w:val="22"/>
          <w:lang w:val="nl-NL"/>
        </w:rPr>
        <w:t xml:space="preserve"> media. Zoomers is in Castricum aan Zee, </w:t>
      </w:r>
      <w:proofErr w:type="spellStart"/>
      <w:r w:rsidRPr="002322A6">
        <w:rPr>
          <w:sz w:val="22"/>
          <w:lang w:val="nl-NL"/>
        </w:rPr>
        <w:t>Beachhouse</w:t>
      </w:r>
      <w:proofErr w:type="spellEnd"/>
      <w:r w:rsidRPr="002322A6">
        <w:rPr>
          <w:sz w:val="22"/>
          <w:lang w:val="nl-NL"/>
        </w:rPr>
        <w:t xml:space="preserve">, </w:t>
      </w:r>
      <w:proofErr w:type="spellStart"/>
      <w:r w:rsidRPr="002322A6">
        <w:rPr>
          <w:sz w:val="22"/>
          <w:lang w:val="nl-NL"/>
        </w:rPr>
        <w:t>Moio</w:t>
      </w:r>
      <w:proofErr w:type="spellEnd"/>
      <w:r w:rsidRPr="002322A6">
        <w:rPr>
          <w:sz w:val="22"/>
          <w:lang w:val="nl-NL"/>
        </w:rPr>
        <w:t xml:space="preserve"> en Puur bevinden zich aan de kust van west Zeeuws-Vlaanderen net als Loods Tien. </w:t>
      </w:r>
    </w:p>
    <w:p w14:paraId="6D5E7B26" w14:textId="77777777" w:rsidR="00104B5C" w:rsidRPr="002322A6" w:rsidRDefault="00104B5C" w:rsidP="00104B5C">
      <w:pPr>
        <w:rPr>
          <w:sz w:val="22"/>
          <w:lang w:val="nl-NL"/>
        </w:rPr>
      </w:pPr>
    </w:p>
    <w:p w14:paraId="5CA764C1" w14:textId="77777777" w:rsidR="00104B5C" w:rsidRPr="002322A6" w:rsidRDefault="00104B5C" w:rsidP="00104B5C">
      <w:pPr>
        <w:rPr>
          <w:sz w:val="22"/>
          <w:lang w:val="nl-NL"/>
        </w:rPr>
      </w:pPr>
      <w:r w:rsidRPr="002322A6">
        <w:rPr>
          <w:sz w:val="22"/>
          <w:lang w:val="nl-NL"/>
        </w:rPr>
        <w:t xml:space="preserve">Er wordt gebruik gemaakt van het SMC-model. Eerst wordt er een </w:t>
      </w:r>
      <w:proofErr w:type="spellStart"/>
      <w:r w:rsidRPr="002322A6">
        <w:rPr>
          <w:sz w:val="22"/>
          <w:lang w:val="nl-NL"/>
        </w:rPr>
        <w:t>self</w:t>
      </w:r>
      <w:proofErr w:type="spellEnd"/>
      <w:r w:rsidRPr="002322A6">
        <w:rPr>
          <w:sz w:val="22"/>
          <w:lang w:val="nl-NL"/>
        </w:rPr>
        <w:t xml:space="preserve">-assessment gemaakt van Loods Tien, deze lijn is de nulmeting en hiermee worden de concurrenten vergeleken op basis van hun </w:t>
      </w:r>
      <w:proofErr w:type="spellStart"/>
      <w:r w:rsidRPr="002322A6">
        <w:rPr>
          <w:sz w:val="22"/>
          <w:lang w:val="nl-NL"/>
        </w:rPr>
        <w:t>social</w:t>
      </w:r>
      <w:proofErr w:type="spellEnd"/>
      <w:r w:rsidRPr="002322A6">
        <w:rPr>
          <w:sz w:val="22"/>
          <w:lang w:val="nl-NL"/>
        </w:rPr>
        <w:t xml:space="preserve"> media-activiteiten en worden deze ingedeeld op de betreffende as.  </w:t>
      </w:r>
    </w:p>
    <w:p w14:paraId="1CD11502" w14:textId="77777777" w:rsidR="00104B5C" w:rsidRPr="002322A6" w:rsidRDefault="00104B5C" w:rsidP="00104B5C">
      <w:pPr>
        <w:rPr>
          <w:sz w:val="22"/>
          <w:lang w:val="nl-NL"/>
        </w:rPr>
      </w:pPr>
    </w:p>
    <w:p w14:paraId="1C1FBFDA" w14:textId="77777777" w:rsidR="00104B5C" w:rsidRPr="002322A6" w:rsidRDefault="00104B5C" w:rsidP="00104B5C">
      <w:pPr>
        <w:rPr>
          <w:b/>
          <w:sz w:val="22"/>
          <w:lang w:val="nl-NL"/>
        </w:rPr>
      </w:pPr>
      <w:r w:rsidRPr="002322A6">
        <w:rPr>
          <w:b/>
          <w:sz w:val="22"/>
          <w:lang w:val="nl-NL"/>
        </w:rPr>
        <w:t>Beoordeling op de 9 punten van het SMC-model</w:t>
      </w:r>
    </w:p>
    <w:p w14:paraId="090FC4AC" w14:textId="77777777" w:rsidR="00104B5C" w:rsidRPr="002322A6" w:rsidRDefault="00104B5C" w:rsidP="00104B5C">
      <w:pPr>
        <w:rPr>
          <w:b/>
          <w:sz w:val="22"/>
          <w:lang w:val="nl-NL"/>
        </w:rPr>
      </w:pPr>
    </w:p>
    <w:p w14:paraId="3CF8AFFC" w14:textId="77777777" w:rsidR="00104B5C" w:rsidRPr="002322A6" w:rsidRDefault="00104B5C" w:rsidP="00104B5C">
      <w:pPr>
        <w:pStyle w:val="ListParagraph"/>
        <w:numPr>
          <w:ilvl w:val="0"/>
          <w:numId w:val="21"/>
        </w:numPr>
        <w:spacing w:line="240" w:lineRule="auto"/>
        <w:rPr>
          <w:b/>
          <w:sz w:val="22"/>
          <w:lang w:val="nl-NL"/>
        </w:rPr>
      </w:pPr>
      <w:r w:rsidRPr="002322A6">
        <w:rPr>
          <w:b/>
          <w:sz w:val="22"/>
          <w:lang w:val="nl-NL"/>
        </w:rPr>
        <w:t>Content</w:t>
      </w:r>
    </w:p>
    <w:p w14:paraId="2B84248C" w14:textId="77777777" w:rsidR="00104B5C" w:rsidRPr="002322A6" w:rsidRDefault="00104B5C" w:rsidP="00104B5C">
      <w:pPr>
        <w:rPr>
          <w:sz w:val="22"/>
          <w:lang w:val="nl-NL"/>
        </w:rPr>
      </w:pPr>
      <w:r w:rsidRPr="002322A6">
        <w:rPr>
          <w:sz w:val="22"/>
          <w:lang w:val="nl-NL"/>
        </w:rPr>
        <w:t xml:space="preserve">De content is relevant voor de doelgroep. De </w:t>
      </w:r>
      <w:proofErr w:type="spellStart"/>
      <w:r w:rsidRPr="002322A6">
        <w:rPr>
          <w:sz w:val="22"/>
          <w:lang w:val="nl-NL"/>
        </w:rPr>
        <w:t>facebookpagina</w:t>
      </w:r>
      <w:proofErr w:type="spellEnd"/>
      <w:r w:rsidRPr="002322A6">
        <w:rPr>
          <w:sz w:val="22"/>
          <w:lang w:val="nl-NL"/>
        </w:rPr>
        <w:t xml:space="preserve"> biedt informatie over de openingstijden, de geopende of gesloten dagen en veranderingen op de menukaart. De content is niet erg creatief, niet uniek of divers. De diversiteit gaat van de vermelding van de openingstijden van het bedrijf, naar de gerechten op de nieuwe kaart. De content wordt door het gebruik van foto’s aantrekkelijk gemaakt voor de doelgroep.</w:t>
      </w:r>
    </w:p>
    <w:p w14:paraId="077AEC13" w14:textId="77777777" w:rsidR="00104B5C" w:rsidRPr="002322A6" w:rsidRDefault="00104B5C" w:rsidP="00104B5C">
      <w:pPr>
        <w:rPr>
          <w:sz w:val="22"/>
          <w:lang w:val="nl-NL"/>
        </w:rPr>
      </w:pPr>
    </w:p>
    <w:p w14:paraId="11BF46E2" w14:textId="77777777" w:rsidR="00104B5C" w:rsidRPr="002322A6" w:rsidRDefault="00104B5C" w:rsidP="00104B5C">
      <w:pPr>
        <w:rPr>
          <w:sz w:val="22"/>
          <w:lang w:val="nl-NL"/>
        </w:rPr>
      </w:pPr>
      <w:r w:rsidRPr="002322A6">
        <w:rPr>
          <w:sz w:val="22"/>
          <w:lang w:val="nl-NL"/>
        </w:rPr>
        <w:t xml:space="preserve">De informatie die </w:t>
      </w:r>
      <w:proofErr w:type="spellStart"/>
      <w:r w:rsidRPr="002322A6">
        <w:rPr>
          <w:sz w:val="22"/>
          <w:lang w:val="nl-NL"/>
        </w:rPr>
        <w:t>Beachhouse</w:t>
      </w:r>
      <w:proofErr w:type="spellEnd"/>
      <w:r w:rsidRPr="002322A6">
        <w:rPr>
          <w:sz w:val="22"/>
          <w:lang w:val="nl-NL"/>
        </w:rPr>
        <w:t xml:space="preserve"> biedt gaat voornamelijk over de openingstijden of gesloten dagen in verband met een privé evenement. Dit is wel relevant voor op de pagina voor de volgers. Er wordt geen creativiteit, uniciteit of diversiteit getoond op de pagina. De pagina wordt ook niet extra aantrekkelijk gemaakt door de content. </w:t>
      </w:r>
    </w:p>
    <w:p w14:paraId="720F057E" w14:textId="77777777" w:rsidR="00104B5C" w:rsidRPr="002322A6" w:rsidRDefault="00104B5C" w:rsidP="00104B5C">
      <w:pPr>
        <w:rPr>
          <w:sz w:val="22"/>
          <w:lang w:val="nl-NL"/>
        </w:rPr>
      </w:pPr>
    </w:p>
    <w:p w14:paraId="4552B839" w14:textId="77777777" w:rsidR="00104B5C" w:rsidRPr="002322A6" w:rsidRDefault="00104B5C" w:rsidP="00104B5C">
      <w:pPr>
        <w:rPr>
          <w:sz w:val="22"/>
          <w:lang w:val="nl-NL"/>
        </w:rPr>
      </w:pPr>
      <w:proofErr w:type="spellStart"/>
      <w:r w:rsidRPr="002322A6">
        <w:rPr>
          <w:sz w:val="22"/>
          <w:lang w:val="nl-NL"/>
        </w:rPr>
        <w:t>Moio</w:t>
      </w:r>
      <w:proofErr w:type="spellEnd"/>
      <w:r w:rsidRPr="002322A6">
        <w:rPr>
          <w:sz w:val="22"/>
          <w:lang w:val="nl-NL"/>
        </w:rPr>
        <w:t xml:space="preserve"> laat via </w:t>
      </w:r>
      <w:proofErr w:type="spellStart"/>
      <w:r w:rsidRPr="002322A6">
        <w:rPr>
          <w:sz w:val="22"/>
          <w:lang w:val="nl-NL"/>
        </w:rPr>
        <w:t>social</w:t>
      </w:r>
      <w:proofErr w:type="spellEnd"/>
      <w:r w:rsidRPr="002322A6">
        <w:rPr>
          <w:sz w:val="22"/>
          <w:lang w:val="nl-NL"/>
        </w:rPr>
        <w:t xml:space="preserve"> media veel zien over de mogelijkheden binnen het bedrijf qua activiteiten. Er worden foto’s geplaatst van activiteiten die hebben plaatsgevonden wat zorgt voor een diverse feed. Het is redelijk creatief door het gebruik van de foto’s van verschillende momenten, maar niet erg uniek. De feed is door middel van de foto’s aantrekkelijker. Hierdoor krijgen bezoekers van de pagina snel een overzicht van de mogelijkheden op het gebied van sportactiviteiten bij het bedrijf. Er wordt ook informatie gegeven over de menukaart en de openingstijden dit is relevant voor de potentiële bezoekers. </w:t>
      </w:r>
    </w:p>
    <w:p w14:paraId="11722984" w14:textId="77777777" w:rsidR="00104B5C" w:rsidRPr="002322A6" w:rsidRDefault="00104B5C" w:rsidP="00104B5C">
      <w:pPr>
        <w:rPr>
          <w:sz w:val="22"/>
          <w:lang w:val="nl-NL"/>
        </w:rPr>
      </w:pPr>
    </w:p>
    <w:p w14:paraId="63AF7961" w14:textId="70D58691" w:rsidR="00104B5C" w:rsidRPr="002322A6" w:rsidRDefault="00104B5C" w:rsidP="00104B5C">
      <w:pPr>
        <w:rPr>
          <w:sz w:val="22"/>
          <w:lang w:val="nl-NL"/>
        </w:rPr>
      </w:pPr>
      <w:r w:rsidRPr="002322A6">
        <w:rPr>
          <w:sz w:val="22"/>
          <w:lang w:val="nl-NL"/>
        </w:rPr>
        <w:t>Strandpaviljoen Puur plaatst relevante berichten voor de volgers over de openingstijden. Verder gebruiken ze ook foto’s om het aantrekkel</w:t>
      </w:r>
      <w:r w:rsidR="00B27DA4" w:rsidRPr="002322A6">
        <w:rPr>
          <w:sz w:val="22"/>
          <w:lang w:val="nl-NL"/>
        </w:rPr>
        <w:t>ijker te maken. Op de Instagram</w:t>
      </w:r>
      <w:r w:rsidRPr="002322A6">
        <w:rPr>
          <w:sz w:val="22"/>
          <w:lang w:val="nl-NL"/>
        </w:rPr>
        <w:t xml:space="preserve">pagina is de feed minder relevant. De content is niet uniek of creatief en er is weinig diversiteit op de pagina. </w:t>
      </w:r>
    </w:p>
    <w:p w14:paraId="5DD06291" w14:textId="77777777" w:rsidR="00104B5C" w:rsidRPr="002322A6" w:rsidRDefault="00104B5C" w:rsidP="00104B5C">
      <w:pPr>
        <w:rPr>
          <w:sz w:val="22"/>
          <w:lang w:val="nl-NL"/>
        </w:rPr>
      </w:pPr>
    </w:p>
    <w:p w14:paraId="1E6236D6" w14:textId="77777777" w:rsidR="00104B5C" w:rsidRPr="002322A6" w:rsidRDefault="00104B5C" w:rsidP="00104B5C">
      <w:pPr>
        <w:pStyle w:val="ListParagraph"/>
        <w:numPr>
          <w:ilvl w:val="0"/>
          <w:numId w:val="21"/>
        </w:numPr>
        <w:spacing w:line="240" w:lineRule="auto"/>
        <w:rPr>
          <w:b/>
          <w:sz w:val="22"/>
          <w:lang w:val="nl-NL"/>
        </w:rPr>
      </w:pPr>
      <w:r w:rsidRPr="002322A6">
        <w:rPr>
          <w:b/>
          <w:sz w:val="22"/>
          <w:lang w:val="nl-NL"/>
        </w:rPr>
        <w:t>Engagement</w:t>
      </w:r>
    </w:p>
    <w:p w14:paraId="38DE6145" w14:textId="77777777" w:rsidR="00104B5C" w:rsidRPr="002322A6" w:rsidRDefault="00104B5C" w:rsidP="00104B5C">
      <w:pPr>
        <w:rPr>
          <w:rFonts w:eastAsia="Times New Roman" w:cs="Times New Roman"/>
          <w:bCs/>
          <w:i/>
          <w:color w:val="1E1E1E"/>
          <w:sz w:val="22"/>
          <w:bdr w:val="none" w:sz="0" w:space="0" w:color="auto" w:frame="1"/>
          <w:shd w:val="clear" w:color="auto" w:fill="FFFFFF"/>
          <w:lang w:val="nl-NL"/>
        </w:rPr>
      </w:pPr>
      <w:r w:rsidRPr="002322A6">
        <w:rPr>
          <w:rFonts w:eastAsia="Times New Roman" w:cs="Times New Roman"/>
          <w:bCs/>
          <w:color w:val="1E1E1E"/>
          <w:sz w:val="22"/>
          <w:bdr w:val="none" w:sz="0" w:space="0" w:color="auto" w:frame="1"/>
          <w:shd w:val="clear" w:color="auto" w:fill="FFFFFF"/>
          <w:lang w:val="nl-NL"/>
        </w:rPr>
        <w:t>De IPM formule:</w:t>
      </w:r>
      <w:r w:rsidRPr="002322A6">
        <w:rPr>
          <w:rFonts w:eastAsia="Times New Roman" w:cs="Times New Roman"/>
          <w:bCs/>
          <w:i/>
          <w:color w:val="1E1E1E"/>
          <w:sz w:val="22"/>
          <w:bdr w:val="none" w:sz="0" w:space="0" w:color="auto" w:frame="1"/>
          <w:shd w:val="clear" w:color="auto" w:fill="FFFFFF"/>
          <w:lang w:val="nl-NL"/>
        </w:rPr>
        <w:t xml:space="preserve"> ((Aantal </w:t>
      </w:r>
      <w:proofErr w:type="spellStart"/>
      <w:r w:rsidRPr="002322A6">
        <w:rPr>
          <w:rFonts w:eastAsia="Times New Roman" w:cs="Times New Roman"/>
          <w:bCs/>
          <w:i/>
          <w:color w:val="1E1E1E"/>
          <w:sz w:val="22"/>
          <w:bdr w:val="none" w:sz="0" w:space="0" w:color="auto" w:frame="1"/>
          <w:shd w:val="clear" w:color="auto" w:fill="FFFFFF"/>
          <w:lang w:val="nl-NL"/>
        </w:rPr>
        <w:t>comments</w:t>
      </w:r>
      <w:proofErr w:type="spellEnd"/>
      <w:r w:rsidRPr="002322A6">
        <w:rPr>
          <w:rFonts w:eastAsia="Times New Roman" w:cs="Times New Roman"/>
          <w:bCs/>
          <w:i/>
          <w:color w:val="1E1E1E"/>
          <w:sz w:val="22"/>
          <w:bdr w:val="none" w:sz="0" w:space="0" w:color="auto" w:frame="1"/>
          <w:shd w:val="clear" w:color="auto" w:fill="FFFFFF"/>
          <w:lang w:val="nl-NL"/>
        </w:rPr>
        <w:t xml:space="preserve"> + </w:t>
      </w:r>
      <w:proofErr w:type="spellStart"/>
      <w:r w:rsidRPr="002322A6">
        <w:rPr>
          <w:rFonts w:eastAsia="Times New Roman" w:cs="Times New Roman"/>
          <w:bCs/>
          <w:i/>
          <w:color w:val="1E1E1E"/>
          <w:sz w:val="22"/>
          <w:bdr w:val="none" w:sz="0" w:space="0" w:color="auto" w:frame="1"/>
          <w:shd w:val="clear" w:color="auto" w:fill="FFFFFF"/>
          <w:lang w:val="nl-NL"/>
        </w:rPr>
        <w:t>likes</w:t>
      </w:r>
      <w:proofErr w:type="spellEnd"/>
      <w:r w:rsidRPr="002322A6">
        <w:rPr>
          <w:rFonts w:eastAsia="Times New Roman" w:cs="Times New Roman"/>
          <w:bCs/>
          <w:i/>
          <w:color w:val="1E1E1E"/>
          <w:sz w:val="22"/>
          <w:bdr w:val="none" w:sz="0" w:space="0" w:color="auto" w:frame="1"/>
          <w:shd w:val="clear" w:color="auto" w:fill="FFFFFF"/>
          <w:lang w:val="nl-NL"/>
        </w:rPr>
        <w:t xml:space="preserve"> + shares) / aantal </w:t>
      </w:r>
      <w:proofErr w:type="spellStart"/>
      <w:r w:rsidRPr="002322A6">
        <w:rPr>
          <w:rFonts w:eastAsia="Times New Roman" w:cs="Times New Roman"/>
          <w:bCs/>
          <w:i/>
          <w:color w:val="1E1E1E"/>
          <w:sz w:val="22"/>
          <w:bdr w:val="none" w:sz="0" w:space="0" w:color="auto" w:frame="1"/>
          <w:shd w:val="clear" w:color="auto" w:fill="FFFFFF"/>
          <w:lang w:val="nl-NL"/>
        </w:rPr>
        <w:t>posts</w:t>
      </w:r>
      <w:proofErr w:type="spellEnd"/>
      <w:r w:rsidRPr="002322A6">
        <w:rPr>
          <w:rFonts w:eastAsia="Times New Roman" w:cs="Times New Roman"/>
          <w:bCs/>
          <w:i/>
          <w:color w:val="1E1E1E"/>
          <w:sz w:val="22"/>
          <w:bdr w:val="none" w:sz="0" w:space="0" w:color="auto" w:frame="1"/>
          <w:shd w:val="clear" w:color="auto" w:fill="FFFFFF"/>
          <w:lang w:val="nl-NL"/>
        </w:rPr>
        <w:t>)) / #fans) = IPM</w:t>
      </w:r>
    </w:p>
    <w:p w14:paraId="46467061" w14:textId="77777777" w:rsidR="00104B5C" w:rsidRPr="002322A6" w:rsidRDefault="00104B5C" w:rsidP="00104B5C">
      <w:pPr>
        <w:rPr>
          <w:rFonts w:eastAsia="Times New Roman" w:cs="Times New Roman"/>
          <w:bCs/>
          <w:i/>
          <w:color w:val="1E1E1E"/>
          <w:sz w:val="22"/>
          <w:bdr w:val="none" w:sz="0" w:space="0" w:color="auto" w:frame="1"/>
          <w:shd w:val="clear" w:color="auto" w:fill="FFFFFF"/>
          <w:lang w:val="nl-NL"/>
        </w:rPr>
      </w:pPr>
      <w:r w:rsidRPr="002322A6">
        <w:rPr>
          <w:rFonts w:eastAsia="Times New Roman" w:cs="Times New Roman"/>
          <w:bCs/>
          <w:color w:val="1E1E1E"/>
          <w:sz w:val="22"/>
          <w:bdr w:val="none" w:sz="0" w:space="0" w:color="auto" w:frame="1"/>
          <w:shd w:val="clear" w:color="auto" w:fill="FFFFFF"/>
          <w:lang w:val="nl-NL"/>
        </w:rPr>
        <w:t>Voorbeeld van de IPM formule voor Loods Tien:</w:t>
      </w:r>
      <w:r w:rsidRPr="002322A6">
        <w:rPr>
          <w:rFonts w:eastAsia="Times New Roman" w:cs="Times New Roman"/>
          <w:bCs/>
          <w:i/>
          <w:color w:val="1E1E1E"/>
          <w:sz w:val="22"/>
          <w:bdr w:val="none" w:sz="0" w:space="0" w:color="auto" w:frame="1"/>
          <w:shd w:val="clear" w:color="auto" w:fill="FFFFFF"/>
          <w:lang w:val="nl-NL"/>
        </w:rPr>
        <w:t xml:space="preserve"> ((12+ 147 + 23) / 1)) / #2.540) = 0,0716</w:t>
      </w:r>
    </w:p>
    <w:p w14:paraId="17520AB0" w14:textId="77777777" w:rsidR="00104B5C" w:rsidRPr="002322A6" w:rsidRDefault="00104B5C" w:rsidP="00104B5C">
      <w:pPr>
        <w:rPr>
          <w:rFonts w:eastAsia="Times New Roman" w:cs="Times New Roman"/>
          <w:bCs/>
          <w:i/>
          <w:color w:val="1E1E1E"/>
          <w:sz w:val="22"/>
          <w:bdr w:val="none" w:sz="0" w:space="0" w:color="auto" w:frame="1"/>
          <w:shd w:val="clear" w:color="auto" w:fill="FFFFFF"/>
          <w:lang w:val="nl-NL"/>
        </w:rPr>
      </w:pPr>
    </w:p>
    <w:p w14:paraId="4170C66C" w14:textId="77777777" w:rsidR="00104B5C" w:rsidRPr="002322A6" w:rsidRDefault="00104B5C" w:rsidP="00104B5C">
      <w:pPr>
        <w:rPr>
          <w:rFonts w:eastAsia="Times New Roman" w:cs="Times New Roman"/>
          <w:bCs/>
          <w:color w:val="1E1E1E"/>
          <w:sz w:val="22"/>
          <w:bdr w:val="none" w:sz="0" w:space="0" w:color="auto" w:frame="1"/>
          <w:shd w:val="clear" w:color="auto" w:fill="FFFFFF"/>
          <w:lang w:val="nl-NL"/>
        </w:rPr>
      </w:pPr>
      <w:r w:rsidRPr="002322A6">
        <w:rPr>
          <w:rFonts w:eastAsia="Times New Roman" w:cs="Times New Roman"/>
          <w:bCs/>
          <w:color w:val="1E1E1E"/>
          <w:sz w:val="22"/>
          <w:bdr w:val="none" w:sz="0" w:space="0" w:color="auto" w:frame="1"/>
          <w:shd w:val="clear" w:color="auto" w:fill="FFFFFF"/>
          <w:lang w:val="nl-NL"/>
        </w:rPr>
        <w:t xml:space="preserve">Een IPM van 4 is gemiddeld voor bedrijven als engagement op de </w:t>
      </w:r>
      <w:proofErr w:type="spellStart"/>
      <w:r w:rsidRPr="002322A6">
        <w:rPr>
          <w:rFonts w:eastAsia="Times New Roman" w:cs="Times New Roman"/>
          <w:bCs/>
          <w:color w:val="1E1E1E"/>
          <w:sz w:val="22"/>
          <w:bdr w:val="none" w:sz="0" w:space="0" w:color="auto" w:frame="1"/>
          <w:shd w:val="clear" w:color="auto" w:fill="FFFFFF"/>
          <w:lang w:val="nl-NL"/>
        </w:rPr>
        <w:t>social</w:t>
      </w:r>
      <w:proofErr w:type="spellEnd"/>
      <w:r w:rsidRPr="002322A6">
        <w:rPr>
          <w:rFonts w:eastAsia="Times New Roman" w:cs="Times New Roman"/>
          <w:bCs/>
          <w:color w:val="1E1E1E"/>
          <w:sz w:val="22"/>
          <w:bdr w:val="none" w:sz="0" w:space="0" w:color="auto" w:frame="1"/>
          <w:shd w:val="clear" w:color="auto" w:fill="FFFFFF"/>
          <w:lang w:val="nl-NL"/>
        </w:rPr>
        <w:t xml:space="preserve"> media pagina’s, wanneer dit onder de 4 ligt, is er veel mogelijkheid ter verbetering van het gebruik van de website. Engagement is extreem laag bij Loods Tien. Er vinden geen interacties plaats rondom berichten en dit kan daarom niet bijdragen aan de commerciële bedrijfsdoelstellingen. </w:t>
      </w:r>
      <w:proofErr w:type="spellStart"/>
      <w:r w:rsidRPr="002322A6">
        <w:rPr>
          <w:rFonts w:eastAsia="Times New Roman" w:cs="Times New Roman"/>
          <w:bCs/>
          <w:color w:val="1E1E1E"/>
          <w:sz w:val="22"/>
          <w:bdr w:val="none" w:sz="0" w:space="0" w:color="auto" w:frame="1"/>
          <w:shd w:val="clear" w:color="auto" w:fill="FFFFFF"/>
          <w:lang w:val="nl-NL"/>
        </w:rPr>
        <w:t>Beachhouse</w:t>
      </w:r>
      <w:proofErr w:type="spellEnd"/>
      <w:r w:rsidRPr="002322A6">
        <w:rPr>
          <w:rFonts w:eastAsia="Times New Roman" w:cs="Times New Roman"/>
          <w:bCs/>
          <w:color w:val="1E1E1E"/>
          <w:sz w:val="22"/>
          <w:bdr w:val="none" w:sz="0" w:space="0" w:color="auto" w:frame="1"/>
          <w:shd w:val="clear" w:color="auto" w:fill="FFFFFF"/>
          <w:lang w:val="nl-NL"/>
        </w:rPr>
        <w:t xml:space="preserve"> heeft een IPM van 0,0181 wat ook extreem laag is. Puur heeft ook een laag IPM van 0,</w:t>
      </w:r>
      <w:r w:rsidRPr="002322A6">
        <w:rPr>
          <w:sz w:val="22"/>
          <w:lang w:val="nl-NL"/>
        </w:rPr>
        <w:t>0287</w:t>
      </w:r>
      <w:r w:rsidRPr="002322A6">
        <w:rPr>
          <w:rFonts w:eastAsia="Times New Roman" w:cs="Times New Roman"/>
          <w:bCs/>
          <w:color w:val="1E1E1E"/>
          <w:sz w:val="22"/>
          <w:bdr w:val="none" w:sz="0" w:space="0" w:color="auto" w:frame="1"/>
          <w:shd w:val="clear" w:color="auto" w:fill="FFFFFF"/>
          <w:lang w:val="nl-NL"/>
        </w:rPr>
        <w:t xml:space="preserve">. </w:t>
      </w:r>
      <w:proofErr w:type="spellStart"/>
      <w:r w:rsidRPr="002322A6">
        <w:rPr>
          <w:rFonts w:eastAsia="Times New Roman" w:cs="Times New Roman"/>
          <w:bCs/>
          <w:color w:val="1E1E1E"/>
          <w:sz w:val="22"/>
          <w:bdr w:val="none" w:sz="0" w:space="0" w:color="auto" w:frame="1"/>
          <w:shd w:val="clear" w:color="auto" w:fill="FFFFFF"/>
          <w:lang w:val="nl-NL"/>
        </w:rPr>
        <w:t>Moio</w:t>
      </w:r>
      <w:proofErr w:type="spellEnd"/>
      <w:r w:rsidRPr="002322A6">
        <w:rPr>
          <w:rFonts w:eastAsia="Times New Roman" w:cs="Times New Roman"/>
          <w:bCs/>
          <w:color w:val="1E1E1E"/>
          <w:sz w:val="22"/>
          <w:bdr w:val="none" w:sz="0" w:space="0" w:color="auto" w:frame="1"/>
          <w:shd w:val="clear" w:color="auto" w:fill="FFFFFF"/>
          <w:lang w:val="nl-NL"/>
        </w:rPr>
        <w:t xml:space="preserve"> heeft een IPM van 0,0056 en Zoomers 0,0052 wat beide lager is dan de vergeleken paviljoens. </w:t>
      </w:r>
    </w:p>
    <w:p w14:paraId="1E78F7D3" w14:textId="77777777" w:rsidR="00104B5C" w:rsidRPr="002322A6" w:rsidRDefault="00104B5C" w:rsidP="00104B5C">
      <w:pPr>
        <w:rPr>
          <w:b/>
          <w:sz w:val="22"/>
          <w:lang w:val="nl-NL"/>
        </w:rPr>
      </w:pPr>
    </w:p>
    <w:p w14:paraId="21C82448" w14:textId="77777777" w:rsidR="00104B5C" w:rsidRPr="002322A6" w:rsidRDefault="00104B5C" w:rsidP="00104B5C">
      <w:pPr>
        <w:pStyle w:val="ListParagraph"/>
        <w:numPr>
          <w:ilvl w:val="0"/>
          <w:numId w:val="21"/>
        </w:numPr>
        <w:spacing w:line="240" w:lineRule="auto"/>
        <w:rPr>
          <w:b/>
          <w:sz w:val="22"/>
          <w:lang w:val="nl-NL"/>
        </w:rPr>
      </w:pPr>
      <w:r w:rsidRPr="002322A6">
        <w:rPr>
          <w:b/>
          <w:sz w:val="22"/>
          <w:lang w:val="nl-NL"/>
        </w:rPr>
        <w:t>Activiteit</w:t>
      </w:r>
    </w:p>
    <w:p w14:paraId="1624B4B4" w14:textId="77777777" w:rsidR="00104B5C" w:rsidRPr="002322A6" w:rsidRDefault="00104B5C" w:rsidP="00104B5C">
      <w:pPr>
        <w:rPr>
          <w:sz w:val="22"/>
          <w:lang w:val="nl-NL"/>
        </w:rPr>
      </w:pPr>
      <w:r w:rsidRPr="002322A6">
        <w:rPr>
          <w:sz w:val="22"/>
          <w:lang w:val="nl-NL"/>
        </w:rPr>
        <w:t xml:space="preserve">Loods Tien beschikt over een website en een </w:t>
      </w:r>
      <w:proofErr w:type="spellStart"/>
      <w:r w:rsidRPr="002322A6">
        <w:rPr>
          <w:sz w:val="22"/>
          <w:lang w:val="nl-NL"/>
        </w:rPr>
        <w:t>Facebookpagina</w:t>
      </w:r>
      <w:proofErr w:type="spellEnd"/>
      <w:r w:rsidRPr="002322A6">
        <w:rPr>
          <w:sz w:val="22"/>
          <w:lang w:val="nl-NL"/>
        </w:rPr>
        <w:t xml:space="preserve">. De website wordt regelmatig bijgewerkt. Op Facebook wordt er gemiddeld één bericht per maand geplaatst. </w:t>
      </w:r>
      <w:proofErr w:type="spellStart"/>
      <w:r w:rsidRPr="002322A6">
        <w:rPr>
          <w:sz w:val="22"/>
          <w:lang w:val="nl-NL"/>
        </w:rPr>
        <w:t>Beachhouse</w:t>
      </w:r>
      <w:proofErr w:type="spellEnd"/>
      <w:r w:rsidRPr="002322A6">
        <w:rPr>
          <w:sz w:val="22"/>
          <w:lang w:val="nl-NL"/>
        </w:rPr>
        <w:t xml:space="preserve"> is actief op Facebook en heeft een eigen website. Ook heeft </w:t>
      </w:r>
      <w:proofErr w:type="spellStart"/>
      <w:r w:rsidRPr="002322A6">
        <w:rPr>
          <w:sz w:val="22"/>
          <w:lang w:val="nl-NL"/>
        </w:rPr>
        <w:t>Beachhouse</w:t>
      </w:r>
      <w:proofErr w:type="spellEnd"/>
      <w:r w:rsidRPr="002322A6">
        <w:rPr>
          <w:sz w:val="22"/>
          <w:lang w:val="nl-NL"/>
        </w:rPr>
        <w:t xml:space="preserve"> een Instagram pagina, maar deze wordt niet gebruikt in de huidige situatie. Op Facebook zijn er 4 berichten gepost in de afgelopen 30 dagen. </w:t>
      </w:r>
      <w:proofErr w:type="spellStart"/>
      <w:r w:rsidRPr="002322A6">
        <w:rPr>
          <w:sz w:val="22"/>
          <w:lang w:val="nl-NL"/>
        </w:rPr>
        <w:t>Moio</w:t>
      </w:r>
      <w:proofErr w:type="spellEnd"/>
      <w:r w:rsidRPr="002322A6">
        <w:rPr>
          <w:sz w:val="22"/>
          <w:lang w:val="nl-NL"/>
        </w:rPr>
        <w:t xml:space="preserve"> heeft enkel een eigen website en een </w:t>
      </w:r>
      <w:proofErr w:type="spellStart"/>
      <w:r w:rsidRPr="002322A6">
        <w:rPr>
          <w:sz w:val="22"/>
          <w:lang w:val="nl-NL"/>
        </w:rPr>
        <w:t>Facebookpagina</w:t>
      </w:r>
      <w:proofErr w:type="spellEnd"/>
      <w:r w:rsidRPr="002322A6">
        <w:rPr>
          <w:sz w:val="22"/>
          <w:lang w:val="nl-NL"/>
        </w:rPr>
        <w:t xml:space="preserve"> waarop zij erg actief zijn. </w:t>
      </w:r>
      <w:proofErr w:type="spellStart"/>
      <w:r w:rsidRPr="002322A6">
        <w:rPr>
          <w:sz w:val="22"/>
          <w:lang w:val="nl-NL"/>
        </w:rPr>
        <w:t>Moio</w:t>
      </w:r>
      <w:proofErr w:type="spellEnd"/>
      <w:r w:rsidRPr="002322A6">
        <w:rPr>
          <w:sz w:val="22"/>
          <w:lang w:val="nl-NL"/>
        </w:rPr>
        <w:t xml:space="preserve"> heeft in de afgelopen dagen 19 berichten geplaatst op de </w:t>
      </w:r>
      <w:proofErr w:type="spellStart"/>
      <w:r w:rsidRPr="002322A6">
        <w:rPr>
          <w:sz w:val="22"/>
          <w:lang w:val="nl-NL"/>
        </w:rPr>
        <w:t>social</w:t>
      </w:r>
      <w:proofErr w:type="spellEnd"/>
      <w:r w:rsidRPr="002322A6">
        <w:rPr>
          <w:sz w:val="22"/>
          <w:lang w:val="nl-NL"/>
        </w:rPr>
        <w:t xml:space="preserve"> media feed. Strandpaviljoen Puur en Zoomers hebben 4 berichten geplaatst in de afgelopen 30 dagen op de Facebook pagina. Op de instagram van Zoomers zijn er recent geen berichten geplaatst. </w:t>
      </w:r>
    </w:p>
    <w:p w14:paraId="19350900" w14:textId="77777777" w:rsidR="00104B5C" w:rsidRPr="002322A6" w:rsidRDefault="00104B5C" w:rsidP="00104B5C">
      <w:pPr>
        <w:rPr>
          <w:sz w:val="22"/>
          <w:lang w:val="nl-NL"/>
        </w:rPr>
      </w:pPr>
    </w:p>
    <w:p w14:paraId="22A713E7" w14:textId="77777777" w:rsidR="00104B5C" w:rsidRPr="002322A6" w:rsidRDefault="00104B5C" w:rsidP="00104B5C">
      <w:pPr>
        <w:pStyle w:val="ListParagraph"/>
        <w:numPr>
          <w:ilvl w:val="0"/>
          <w:numId w:val="21"/>
        </w:numPr>
        <w:spacing w:line="240" w:lineRule="auto"/>
        <w:rPr>
          <w:b/>
          <w:sz w:val="22"/>
          <w:lang w:val="nl-NL"/>
        </w:rPr>
      </w:pPr>
      <w:r w:rsidRPr="002322A6">
        <w:rPr>
          <w:b/>
          <w:sz w:val="22"/>
          <w:lang w:val="nl-NL"/>
        </w:rPr>
        <w:t>Bereik</w:t>
      </w:r>
    </w:p>
    <w:p w14:paraId="7EB342A8" w14:textId="77777777" w:rsidR="00104B5C" w:rsidRPr="002322A6" w:rsidRDefault="00104B5C" w:rsidP="00104B5C">
      <w:pPr>
        <w:rPr>
          <w:sz w:val="22"/>
          <w:lang w:val="nl-NL"/>
        </w:rPr>
      </w:pPr>
      <w:r w:rsidRPr="002322A6">
        <w:rPr>
          <w:sz w:val="22"/>
          <w:lang w:val="nl-NL"/>
        </w:rPr>
        <w:t xml:space="preserve">Het aantal check-ins bij Loods Tien is 4.233. Het totaal aantal vind-ik-leuks is 2.545 en het aantal pagina volgers in totaal is 2.503. </w:t>
      </w:r>
      <w:proofErr w:type="spellStart"/>
      <w:r w:rsidRPr="002322A6">
        <w:rPr>
          <w:sz w:val="22"/>
          <w:lang w:val="nl-NL"/>
        </w:rPr>
        <w:t>Beachhouse</w:t>
      </w:r>
      <w:proofErr w:type="spellEnd"/>
      <w:r w:rsidRPr="002322A6">
        <w:rPr>
          <w:sz w:val="22"/>
          <w:lang w:val="nl-NL"/>
        </w:rPr>
        <w:t xml:space="preserve"> heeft in totaal 21.610 check-ins, 6.279 vind-ik-leuks en 6.196 mensen die de pagina volgen. Er hebben 4.673 mensen in gecheckt bij </w:t>
      </w:r>
      <w:proofErr w:type="spellStart"/>
      <w:r w:rsidRPr="002322A6">
        <w:rPr>
          <w:sz w:val="22"/>
          <w:lang w:val="nl-NL"/>
        </w:rPr>
        <w:t>moio</w:t>
      </w:r>
      <w:proofErr w:type="spellEnd"/>
      <w:r w:rsidRPr="002322A6">
        <w:rPr>
          <w:sz w:val="22"/>
          <w:lang w:val="nl-NL"/>
        </w:rPr>
        <w:t xml:space="preserve">, er zijn 2.636 vind-ik-leuks en het heeft een totaal van 2.553 volgers. Strandpaviljoen Puur en Zoomers hebben vergeleken met de andere restaurants een tamelijk groot bereik. Puur heeft zo’n 11.173 check-ins, 4.210 vind-ik-leuks en 4.111 volgers. Zoomers spant de kroon met 17.010 check-ins, 10.983 vind-ik-leuks en 10.582 volgers op de </w:t>
      </w:r>
      <w:proofErr w:type="spellStart"/>
      <w:r w:rsidRPr="002322A6">
        <w:rPr>
          <w:sz w:val="22"/>
          <w:lang w:val="nl-NL"/>
        </w:rPr>
        <w:t>facebook</w:t>
      </w:r>
      <w:proofErr w:type="spellEnd"/>
      <w:r w:rsidRPr="002322A6">
        <w:rPr>
          <w:sz w:val="22"/>
          <w:lang w:val="nl-NL"/>
        </w:rPr>
        <w:t xml:space="preserve"> pagina. Op instagram heeft strandpaviljoen Zoomers nog 445 volgers, maar het Zoomers is minder actief op instagram dan op Facebook. </w:t>
      </w:r>
    </w:p>
    <w:p w14:paraId="3E111AA5" w14:textId="77777777" w:rsidR="00104B5C" w:rsidRPr="002322A6" w:rsidRDefault="00104B5C" w:rsidP="00104B5C">
      <w:pPr>
        <w:rPr>
          <w:sz w:val="22"/>
          <w:lang w:val="nl-NL"/>
        </w:rPr>
      </w:pPr>
    </w:p>
    <w:p w14:paraId="31381046" w14:textId="77777777" w:rsidR="00104B5C" w:rsidRPr="002322A6" w:rsidRDefault="00104B5C" w:rsidP="00104B5C">
      <w:pPr>
        <w:pStyle w:val="ListParagraph"/>
        <w:numPr>
          <w:ilvl w:val="0"/>
          <w:numId w:val="21"/>
        </w:numPr>
        <w:spacing w:line="240" w:lineRule="auto"/>
        <w:rPr>
          <w:b/>
          <w:sz w:val="22"/>
          <w:lang w:val="nl-NL"/>
        </w:rPr>
      </w:pPr>
      <w:r w:rsidRPr="002322A6">
        <w:rPr>
          <w:b/>
          <w:sz w:val="22"/>
          <w:lang w:val="nl-NL"/>
        </w:rPr>
        <w:t>Aantal interne conversaties</w:t>
      </w:r>
    </w:p>
    <w:p w14:paraId="4ED50939" w14:textId="3E7F18B1" w:rsidR="00104B5C" w:rsidRPr="002322A6" w:rsidRDefault="00104B5C" w:rsidP="00104B5C">
      <w:pPr>
        <w:rPr>
          <w:sz w:val="22"/>
          <w:lang w:val="nl-NL"/>
        </w:rPr>
      </w:pPr>
      <w:r w:rsidRPr="002322A6">
        <w:rPr>
          <w:sz w:val="22"/>
          <w:lang w:val="nl-NL"/>
        </w:rPr>
        <w:t>Er zijn in de afgelopen 30 dagen</w:t>
      </w:r>
      <w:r w:rsidR="00B27DA4" w:rsidRPr="002322A6">
        <w:rPr>
          <w:sz w:val="22"/>
          <w:lang w:val="nl-NL"/>
        </w:rPr>
        <w:t xml:space="preserve"> (</w:t>
      </w:r>
      <w:r w:rsidR="009F7288" w:rsidRPr="002322A6">
        <w:rPr>
          <w:sz w:val="22"/>
          <w:lang w:val="nl-NL"/>
        </w:rPr>
        <w:t>01-02-‘17 tot 02-03-‘17)</w:t>
      </w:r>
      <w:r w:rsidRPr="002322A6">
        <w:rPr>
          <w:sz w:val="22"/>
          <w:lang w:val="nl-NL"/>
        </w:rPr>
        <w:t xml:space="preserve"> 3 interne berichten over Loods Tien. Dit zijn gedeelde berichten van de werknemers dat gaat over het zoeken van personeel. Bij </w:t>
      </w:r>
      <w:proofErr w:type="spellStart"/>
      <w:r w:rsidRPr="002322A6">
        <w:rPr>
          <w:sz w:val="22"/>
          <w:lang w:val="nl-NL"/>
        </w:rPr>
        <w:t>Beachhouse</w:t>
      </w:r>
      <w:proofErr w:type="spellEnd"/>
      <w:r w:rsidRPr="002322A6">
        <w:rPr>
          <w:sz w:val="22"/>
          <w:lang w:val="nl-NL"/>
        </w:rPr>
        <w:t xml:space="preserve"> zijn de interne conversaties voornamelijk gedeelde berichten van het personeel over de sluitingsdagen van het paviljoen. Ook is er een recensie achtergelaten door een personeelslid. Er hebben geen interne conversaties plaatsgevonden over </w:t>
      </w:r>
      <w:proofErr w:type="spellStart"/>
      <w:r w:rsidRPr="002322A6">
        <w:rPr>
          <w:sz w:val="22"/>
          <w:lang w:val="nl-NL"/>
        </w:rPr>
        <w:t>Moio</w:t>
      </w:r>
      <w:proofErr w:type="spellEnd"/>
      <w:r w:rsidRPr="002322A6">
        <w:rPr>
          <w:sz w:val="22"/>
          <w:lang w:val="nl-NL"/>
        </w:rPr>
        <w:t xml:space="preserve"> </w:t>
      </w:r>
      <w:proofErr w:type="spellStart"/>
      <w:r w:rsidRPr="002322A6">
        <w:rPr>
          <w:sz w:val="22"/>
          <w:lang w:val="nl-NL"/>
        </w:rPr>
        <w:t>beach</w:t>
      </w:r>
      <w:proofErr w:type="spellEnd"/>
      <w:r w:rsidRPr="002322A6">
        <w:rPr>
          <w:sz w:val="22"/>
          <w:lang w:val="nl-NL"/>
        </w:rPr>
        <w:t xml:space="preserve"> in de afgelopen 30 dagen. Paviljoen Puur is 7 keer besproken geweest door personeelsleden van het paviljoen en Zoomers 4 keer. </w:t>
      </w:r>
    </w:p>
    <w:p w14:paraId="5DCFA799" w14:textId="77777777" w:rsidR="00104B5C" w:rsidRPr="002322A6" w:rsidRDefault="00104B5C" w:rsidP="00104B5C">
      <w:pPr>
        <w:rPr>
          <w:sz w:val="22"/>
          <w:lang w:val="nl-NL"/>
        </w:rPr>
      </w:pPr>
    </w:p>
    <w:p w14:paraId="025D74E6" w14:textId="77777777" w:rsidR="00104B5C" w:rsidRPr="002322A6" w:rsidRDefault="00104B5C" w:rsidP="00104B5C">
      <w:pPr>
        <w:pStyle w:val="ListParagraph"/>
        <w:numPr>
          <w:ilvl w:val="0"/>
          <w:numId w:val="21"/>
        </w:numPr>
        <w:spacing w:line="240" w:lineRule="auto"/>
        <w:rPr>
          <w:b/>
          <w:sz w:val="22"/>
          <w:lang w:val="nl-NL"/>
        </w:rPr>
      </w:pPr>
      <w:r w:rsidRPr="002322A6">
        <w:rPr>
          <w:b/>
          <w:sz w:val="22"/>
          <w:lang w:val="nl-NL"/>
        </w:rPr>
        <w:t>Sentiment interne conversaties</w:t>
      </w:r>
    </w:p>
    <w:p w14:paraId="565A46A3" w14:textId="77777777" w:rsidR="00104B5C" w:rsidRPr="002322A6" w:rsidRDefault="00104B5C" w:rsidP="00104B5C">
      <w:pPr>
        <w:rPr>
          <w:sz w:val="22"/>
          <w:lang w:val="nl-NL"/>
        </w:rPr>
      </w:pPr>
      <w:r w:rsidRPr="002322A6">
        <w:rPr>
          <w:sz w:val="22"/>
          <w:lang w:val="nl-NL"/>
        </w:rPr>
        <w:t xml:space="preserve">De interne berichtgeving is neutraal bij Loods Tien. De interne berichtgeving is neutraal bij </w:t>
      </w:r>
      <w:proofErr w:type="spellStart"/>
      <w:r w:rsidRPr="002322A6">
        <w:rPr>
          <w:sz w:val="22"/>
          <w:lang w:val="nl-NL"/>
        </w:rPr>
        <w:t>Beachhouse</w:t>
      </w:r>
      <w:proofErr w:type="spellEnd"/>
      <w:r w:rsidRPr="002322A6">
        <w:rPr>
          <w:sz w:val="22"/>
          <w:lang w:val="nl-NL"/>
        </w:rPr>
        <w:t xml:space="preserve">. Er hebben geen interne conversaties plaatsgevonden bij </w:t>
      </w:r>
      <w:proofErr w:type="spellStart"/>
      <w:r w:rsidRPr="002322A6">
        <w:rPr>
          <w:sz w:val="22"/>
          <w:lang w:val="nl-NL"/>
        </w:rPr>
        <w:t>Moio</w:t>
      </w:r>
      <w:proofErr w:type="spellEnd"/>
      <w:r w:rsidRPr="002322A6">
        <w:rPr>
          <w:sz w:val="22"/>
          <w:lang w:val="nl-NL"/>
        </w:rPr>
        <w:t xml:space="preserve">, waardoor er geen sentiment bepaald kan worden. Bij strandpaviljoen is het sentiment van de interne gesprekken neutraal net als Loods Tien en </w:t>
      </w:r>
      <w:proofErr w:type="spellStart"/>
      <w:r w:rsidRPr="002322A6">
        <w:rPr>
          <w:sz w:val="22"/>
          <w:lang w:val="nl-NL"/>
        </w:rPr>
        <w:t>Beachhouse</w:t>
      </w:r>
      <w:proofErr w:type="spellEnd"/>
      <w:r w:rsidRPr="002322A6">
        <w:rPr>
          <w:sz w:val="22"/>
          <w:lang w:val="nl-NL"/>
        </w:rPr>
        <w:t xml:space="preserve">. Bij Zoomers is dit een positief sentiment. </w:t>
      </w:r>
    </w:p>
    <w:p w14:paraId="6054C610" w14:textId="77777777" w:rsidR="00104B5C" w:rsidRPr="002322A6" w:rsidRDefault="00104B5C" w:rsidP="00104B5C">
      <w:pPr>
        <w:rPr>
          <w:sz w:val="22"/>
          <w:lang w:val="nl-NL"/>
        </w:rPr>
      </w:pPr>
    </w:p>
    <w:p w14:paraId="2F3F4568" w14:textId="77777777" w:rsidR="00104B5C" w:rsidRPr="002322A6" w:rsidRDefault="00104B5C" w:rsidP="00104B5C">
      <w:pPr>
        <w:pStyle w:val="ListParagraph"/>
        <w:numPr>
          <w:ilvl w:val="0"/>
          <w:numId w:val="21"/>
        </w:numPr>
        <w:spacing w:line="240" w:lineRule="auto"/>
        <w:rPr>
          <w:b/>
          <w:sz w:val="22"/>
          <w:lang w:val="nl-NL"/>
        </w:rPr>
      </w:pPr>
      <w:r w:rsidRPr="002322A6">
        <w:rPr>
          <w:b/>
          <w:sz w:val="22"/>
          <w:lang w:val="nl-NL"/>
        </w:rPr>
        <w:t>Aantal externe conversaties</w:t>
      </w:r>
    </w:p>
    <w:p w14:paraId="29566858" w14:textId="77777777" w:rsidR="00104B5C" w:rsidRPr="002322A6" w:rsidRDefault="00104B5C" w:rsidP="00104B5C">
      <w:pPr>
        <w:rPr>
          <w:sz w:val="22"/>
          <w:lang w:val="nl-NL"/>
        </w:rPr>
      </w:pPr>
      <w:r w:rsidRPr="002322A6">
        <w:rPr>
          <w:sz w:val="22"/>
          <w:lang w:val="nl-NL"/>
        </w:rPr>
        <w:t xml:space="preserve">Er zijn 5 externe conversaties bij Loods Tien in de afgelopen 30, dit gaat over recensies en reacties. Bij </w:t>
      </w:r>
      <w:proofErr w:type="spellStart"/>
      <w:r w:rsidRPr="002322A6">
        <w:rPr>
          <w:sz w:val="22"/>
          <w:lang w:val="nl-NL"/>
        </w:rPr>
        <w:t>Beachhouse</w:t>
      </w:r>
      <w:proofErr w:type="spellEnd"/>
      <w:r w:rsidRPr="002322A6">
        <w:rPr>
          <w:sz w:val="22"/>
          <w:lang w:val="nl-NL"/>
        </w:rPr>
        <w:t xml:space="preserve"> zijn er 27 externe conversaties, dit zijn check-ins en recensies. Er zijn twee externe conversaties bij </w:t>
      </w:r>
      <w:proofErr w:type="spellStart"/>
      <w:r w:rsidRPr="002322A6">
        <w:rPr>
          <w:sz w:val="22"/>
          <w:lang w:val="nl-NL"/>
        </w:rPr>
        <w:t>Moio</w:t>
      </w:r>
      <w:proofErr w:type="spellEnd"/>
      <w:r w:rsidRPr="002322A6">
        <w:rPr>
          <w:sz w:val="22"/>
          <w:lang w:val="nl-NL"/>
        </w:rPr>
        <w:t xml:space="preserve">. Dit zijn enkel vermeldingen, er zijn geen recensies geplaatst op de </w:t>
      </w:r>
      <w:proofErr w:type="spellStart"/>
      <w:r w:rsidRPr="002322A6">
        <w:rPr>
          <w:sz w:val="22"/>
          <w:lang w:val="nl-NL"/>
        </w:rPr>
        <w:t>social</w:t>
      </w:r>
      <w:proofErr w:type="spellEnd"/>
      <w:r w:rsidRPr="002322A6">
        <w:rPr>
          <w:sz w:val="22"/>
          <w:lang w:val="nl-NL"/>
        </w:rPr>
        <w:t xml:space="preserve"> media pagina in de afgelopen 30 dagen. Puur wordt 30 keer besproken op Facebook in de afgelopen 30 dagen en Zoomers 14 keer. </w:t>
      </w:r>
    </w:p>
    <w:p w14:paraId="72EDCF55" w14:textId="77777777" w:rsidR="00104B5C" w:rsidRPr="002322A6" w:rsidRDefault="00104B5C" w:rsidP="00104B5C">
      <w:pPr>
        <w:rPr>
          <w:sz w:val="22"/>
          <w:lang w:val="nl-NL"/>
        </w:rPr>
      </w:pPr>
    </w:p>
    <w:p w14:paraId="2837E824" w14:textId="77777777" w:rsidR="00104B5C" w:rsidRPr="002322A6" w:rsidRDefault="00104B5C" w:rsidP="00104B5C">
      <w:pPr>
        <w:pStyle w:val="ListParagraph"/>
        <w:numPr>
          <w:ilvl w:val="0"/>
          <w:numId w:val="21"/>
        </w:numPr>
        <w:spacing w:line="240" w:lineRule="auto"/>
        <w:rPr>
          <w:b/>
          <w:sz w:val="22"/>
          <w:lang w:val="nl-NL"/>
        </w:rPr>
      </w:pPr>
      <w:r w:rsidRPr="002322A6">
        <w:rPr>
          <w:b/>
          <w:sz w:val="22"/>
          <w:lang w:val="nl-NL"/>
        </w:rPr>
        <w:t>Sentiment externe conversaties</w:t>
      </w:r>
    </w:p>
    <w:p w14:paraId="03D17517" w14:textId="77777777" w:rsidR="00104B5C" w:rsidRPr="002322A6" w:rsidRDefault="00104B5C" w:rsidP="00104B5C">
      <w:pPr>
        <w:rPr>
          <w:sz w:val="22"/>
          <w:lang w:val="nl-NL"/>
        </w:rPr>
      </w:pPr>
      <w:r w:rsidRPr="002322A6">
        <w:rPr>
          <w:sz w:val="22"/>
          <w:lang w:val="nl-NL"/>
        </w:rPr>
        <w:t xml:space="preserve">De externe conversaties zijn neutraal bij Loods Tien. Het sentiment bij </w:t>
      </w:r>
      <w:proofErr w:type="spellStart"/>
      <w:r w:rsidRPr="002322A6">
        <w:rPr>
          <w:sz w:val="22"/>
          <w:lang w:val="nl-NL"/>
        </w:rPr>
        <w:t>Beachhouse</w:t>
      </w:r>
      <w:proofErr w:type="spellEnd"/>
      <w:r w:rsidRPr="002322A6">
        <w:rPr>
          <w:sz w:val="22"/>
          <w:lang w:val="nl-NL"/>
        </w:rPr>
        <w:t xml:space="preserve"> van de gasten is erg positief op Facebook. Veel goede recensies met een hoge waarde en de berichten waarin </w:t>
      </w:r>
      <w:proofErr w:type="spellStart"/>
      <w:r w:rsidRPr="002322A6">
        <w:rPr>
          <w:sz w:val="22"/>
          <w:lang w:val="nl-NL"/>
        </w:rPr>
        <w:t>Beachhouse</w:t>
      </w:r>
      <w:proofErr w:type="spellEnd"/>
      <w:r w:rsidRPr="002322A6">
        <w:rPr>
          <w:sz w:val="22"/>
          <w:lang w:val="nl-NL"/>
        </w:rPr>
        <w:t xml:space="preserve"> wordt vermeld zijn ook positief. Het sentiment bij </w:t>
      </w:r>
      <w:proofErr w:type="spellStart"/>
      <w:r w:rsidRPr="002322A6">
        <w:rPr>
          <w:sz w:val="22"/>
          <w:lang w:val="nl-NL"/>
        </w:rPr>
        <w:t>Moio</w:t>
      </w:r>
      <w:proofErr w:type="spellEnd"/>
      <w:r w:rsidRPr="002322A6">
        <w:rPr>
          <w:sz w:val="22"/>
          <w:lang w:val="nl-NL"/>
        </w:rPr>
        <w:t xml:space="preserve"> en Puur is neutraal. Er zijn veel positieve externe conversaties over Zoomers waardoor het sentiment ook positief beoordeeld kan worden. </w:t>
      </w:r>
    </w:p>
    <w:p w14:paraId="158595D3" w14:textId="77777777" w:rsidR="00104B5C" w:rsidRPr="002322A6" w:rsidRDefault="00104B5C" w:rsidP="00104B5C">
      <w:pPr>
        <w:rPr>
          <w:sz w:val="22"/>
          <w:lang w:val="nl-NL"/>
        </w:rPr>
      </w:pPr>
    </w:p>
    <w:p w14:paraId="40D18868" w14:textId="77777777" w:rsidR="00104B5C" w:rsidRPr="002322A6" w:rsidRDefault="00104B5C" w:rsidP="00104B5C">
      <w:pPr>
        <w:pStyle w:val="ListParagraph"/>
        <w:numPr>
          <w:ilvl w:val="0"/>
          <w:numId w:val="21"/>
        </w:numPr>
        <w:spacing w:line="240" w:lineRule="auto"/>
        <w:rPr>
          <w:b/>
          <w:sz w:val="22"/>
          <w:lang w:val="nl-NL"/>
        </w:rPr>
      </w:pPr>
      <w:r w:rsidRPr="002322A6">
        <w:rPr>
          <w:b/>
          <w:sz w:val="22"/>
          <w:lang w:val="nl-NL"/>
        </w:rPr>
        <w:t>Conversatiemanagement</w:t>
      </w:r>
    </w:p>
    <w:p w14:paraId="416AE5EF" w14:textId="77777777" w:rsidR="00104B5C" w:rsidRPr="002322A6" w:rsidRDefault="00104B5C" w:rsidP="00104B5C">
      <w:pPr>
        <w:rPr>
          <w:sz w:val="22"/>
          <w:lang w:val="nl-NL"/>
        </w:rPr>
      </w:pPr>
      <w:r w:rsidRPr="002322A6">
        <w:rPr>
          <w:sz w:val="22"/>
          <w:lang w:val="nl-NL"/>
        </w:rPr>
        <w:t xml:space="preserve">Loods Tien heeft geen beleid op het gebied van conversatiemanagement. Recensies worden </w:t>
      </w:r>
      <w:proofErr w:type="spellStart"/>
      <w:r w:rsidRPr="002322A6">
        <w:rPr>
          <w:sz w:val="22"/>
          <w:lang w:val="nl-NL"/>
        </w:rPr>
        <w:t>geliked</w:t>
      </w:r>
      <w:proofErr w:type="spellEnd"/>
      <w:r w:rsidRPr="002322A6">
        <w:rPr>
          <w:sz w:val="22"/>
          <w:lang w:val="nl-NL"/>
        </w:rPr>
        <w:t xml:space="preserve"> als deze positief zijn. Negatieve recensies worden enkel geobserveerd, maar hier wordt verder niks mee gedaan. Daarnaast worden online conversaties niet gestimuleerd. </w:t>
      </w:r>
    </w:p>
    <w:p w14:paraId="3D03C7BC" w14:textId="77777777" w:rsidR="00104B5C" w:rsidRPr="002322A6" w:rsidRDefault="00104B5C" w:rsidP="00104B5C">
      <w:pPr>
        <w:rPr>
          <w:sz w:val="22"/>
          <w:lang w:val="nl-NL"/>
        </w:rPr>
      </w:pPr>
      <w:proofErr w:type="spellStart"/>
      <w:r w:rsidRPr="002322A6">
        <w:rPr>
          <w:sz w:val="22"/>
          <w:lang w:val="nl-NL"/>
        </w:rPr>
        <w:t>Beachhouse</w:t>
      </w:r>
      <w:proofErr w:type="spellEnd"/>
      <w:r w:rsidRPr="002322A6">
        <w:rPr>
          <w:sz w:val="22"/>
          <w:lang w:val="nl-NL"/>
        </w:rPr>
        <w:t xml:space="preserve"> en Puur doen niks op het gebied van conversatiemanagement. </w:t>
      </w:r>
      <w:proofErr w:type="spellStart"/>
      <w:r w:rsidRPr="002322A6">
        <w:rPr>
          <w:sz w:val="22"/>
          <w:lang w:val="nl-NL"/>
        </w:rPr>
        <w:t>Moio</w:t>
      </w:r>
      <w:proofErr w:type="spellEnd"/>
      <w:r w:rsidRPr="002322A6">
        <w:rPr>
          <w:sz w:val="22"/>
          <w:lang w:val="nl-NL"/>
        </w:rPr>
        <w:t xml:space="preserve"> publiceert veel foto’s van activiteiten die hebben plaatsgevonden, dit lokt wel reacties uit van de personen die aanwezig waren. Een positieve reactie van gasten op de berichten geeft aan dat zij tevreden waren met de organisatie. Zoomers reageert zowel op positieve als negatieve reacties van de gasten op de </w:t>
      </w:r>
      <w:proofErr w:type="spellStart"/>
      <w:r w:rsidRPr="002322A6">
        <w:rPr>
          <w:sz w:val="22"/>
          <w:lang w:val="nl-NL"/>
        </w:rPr>
        <w:t>Facebookpagina</w:t>
      </w:r>
      <w:proofErr w:type="spellEnd"/>
      <w:r w:rsidRPr="002322A6">
        <w:rPr>
          <w:sz w:val="22"/>
          <w:lang w:val="nl-NL"/>
        </w:rPr>
        <w:t xml:space="preserve">. </w:t>
      </w:r>
    </w:p>
    <w:p w14:paraId="55123CD4" w14:textId="77777777" w:rsidR="00104B5C" w:rsidRPr="002322A6" w:rsidRDefault="00104B5C" w:rsidP="00104B5C">
      <w:pPr>
        <w:rPr>
          <w:sz w:val="22"/>
          <w:lang w:val="nl-NL"/>
        </w:rPr>
      </w:pPr>
    </w:p>
    <w:p w14:paraId="37B4806F" w14:textId="77777777" w:rsidR="00104B5C" w:rsidRPr="002322A6" w:rsidRDefault="00104B5C" w:rsidP="00104B5C">
      <w:pPr>
        <w:rPr>
          <w:sz w:val="22"/>
          <w:lang w:val="nl-NL"/>
        </w:rPr>
      </w:pPr>
    </w:p>
    <w:p w14:paraId="22AFFFFD" w14:textId="77777777" w:rsidR="00104B5C" w:rsidRPr="002322A6" w:rsidRDefault="00104B5C" w:rsidP="00104B5C">
      <w:pPr>
        <w:rPr>
          <w:b/>
          <w:sz w:val="22"/>
          <w:lang w:val="nl-NL"/>
        </w:rPr>
      </w:pPr>
      <w:r w:rsidRPr="002322A6">
        <w:rPr>
          <w:b/>
          <w:sz w:val="22"/>
          <w:lang w:val="nl-NL"/>
        </w:rPr>
        <w:br w:type="column"/>
        <w:t xml:space="preserve">Beoordeling in cijfers voor in het SMC-model </w:t>
      </w:r>
    </w:p>
    <w:p w14:paraId="54FC4255" w14:textId="77777777" w:rsidR="00104B5C" w:rsidRPr="002322A6" w:rsidRDefault="00104B5C" w:rsidP="00104B5C">
      <w:pPr>
        <w:rPr>
          <w:b/>
          <w:sz w:val="22"/>
          <w:lang w:val="nl-NL"/>
        </w:rPr>
      </w:pPr>
    </w:p>
    <w:p w14:paraId="6C89A446" w14:textId="77777777" w:rsidR="00104B5C" w:rsidRPr="002322A6" w:rsidRDefault="00104B5C" w:rsidP="00104B5C">
      <w:pPr>
        <w:rPr>
          <w:sz w:val="22"/>
          <w:lang w:val="nl-NL"/>
        </w:rPr>
      </w:pPr>
      <w:r w:rsidRPr="002322A6">
        <w:rPr>
          <w:sz w:val="22"/>
          <w:lang w:val="nl-NL"/>
        </w:rPr>
        <w:t xml:space="preserve">In de tabel hieronder zijn de gegevens weergegeven per strandtent. De dikgedrukte getallen geven het cijfer aan per punt en per paviljoen. Deze zijn verwerkt in het SMC-model dat volgt. </w:t>
      </w:r>
    </w:p>
    <w:p w14:paraId="776FF2C2" w14:textId="77777777" w:rsidR="00104B5C" w:rsidRPr="002322A6" w:rsidRDefault="00104B5C" w:rsidP="00104B5C">
      <w:pPr>
        <w:rPr>
          <w:b/>
          <w:sz w:val="22"/>
          <w:lang w:val="nl-NL"/>
        </w:rPr>
      </w:pPr>
    </w:p>
    <w:tbl>
      <w:tblPr>
        <w:tblStyle w:val="MediumGrid2-Accent5"/>
        <w:tblW w:w="10838" w:type="dxa"/>
        <w:tblInd w:w="-176" w:type="dxa"/>
        <w:tblLayout w:type="fixed"/>
        <w:tblLook w:val="04A0" w:firstRow="1" w:lastRow="0" w:firstColumn="1" w:lastColumn="0" w:noHBand="0" w:noVBand="1"/>
      </w:tblPr>
      <w:tblGrid>
        <w:gridCol w:w="3828"/>
        <w:gridCol w:w="1134"/>
        <w:gridCol w:w="1591"/>
        <w:gridCol w:w="1418"/>
        <w:gridCol w:w="1450"/>
        <w:gridCol w:w="1417"/>
      </w:tblGrid>
      <w:tr w:rsidR="00104B5C" w:rsidRPr="002322A6" w14:paraId="6319BE53" w14:textId="77777777" w:rsidTr="009F72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28" w:type="dxa"/>
          </w:tcPr>
          <w:p w14:paraId="1CC0FAE2" w14:textId="77777777" w:rsidR="00104B5C" w:rsidRPr="002322A6" w:rsidRDefault="00104B5C" w:rsidP="009F7288">
            <w:pPr>
              <w:ind w:left="-709" w:firstLine="1309"/>
              <w:rPr>
                <w:sz w:val="22"/>
                <w:szCs w:val="22"/>
              </w:rPr>
            </w:pPr>
          </w:p>
        </w:tc>
        <w:tc>
          <w:tcPr>
            <w:tcW w:w="1134" w:type="dxa"/>
          </w:tcPr>
          <w:p w14:paraId="32657410" w14:textId="77777777" w:rsidR="00104B5C" w:rsidRPr="002322A6" w:rsidRDefault="00104B5C" w:rsidP="00104B5C">
            <w:pPr>
              <w:cnfStyle w:val="100000000000" w:firstRow="1" w:lastRow="0" w:firstColumn="0" w:lastColumn="0" w:oddVBand="0" w:evenVBand="0" w:oddHBand="0" w:evenHBand="0" w:firstRowFirstColumn="0" w:firstRowLastColumn="0" w:lastRowFirstColumn="0" w:lastRowLastColumn="0"/>
              <w:rPr>
                <w:sz w:val="22"/>
                <w:szCs w:val="22"/>
              </w:rPr>
            </w:pPr>
            <w:r w:rsidRPr="002322A6">
              <w:rPr>
                <w:sz w:val="22"/>
                <w:szCs w:val="22"/>
              </w:rPr>
              <w:t>Loods Tien</w:t>
            </w:r>
          </w:p>
        </w:tc>
        <w:tc>
          <w:tcPr>
            <w:tcW w:w="1591" w:type="dxa"/>
          </w:tcPr>
          <w:p w14:paraId="792259FC" w14:textId="77777777" w:rsidR="00104B5C" w:rsidRPr="002322A6" w:rsidRDefault="00104B5C" w:rsidP="00104B5C">
            <w:pPr>
              <w:cnfStyle w:val="100000000000" w:firstRow="1" w:lastRow="0" w:firstColumn="0" w:lastColumn="0" w:oddVBand="0" w:evenVBand="0" w:oddHBand="0" w:evenHBand="0" w:firstRowFirstColumn="0" w:firstRowLastColumn="0" w:lastRowFirstColumn="0" w:lastRowLastColumn="0"/>
              <w:rPr>
                <w:sz w:val="22"/>
                <w:szCs w:val="22"/>
              </w:rPr>
            </w:pPr>
            <w:proofErr w:type="spellStart"/>
            <w:r w:rsidRPr="002322A6">
              <w:rPr>
                <w:sz w:val="22"/>
                <w:szCs w:val="22"/>
              </w:rPr>
              <w:t>Beachhouse</w:t>
            </w:r>
            <w:proofErr w:type="spellEnd"/>
          </w:p>
        </w:tc>
        <w:tc>
          <w:tcPr>
            <w:tcW w:w="1418" w:type="dxa"/>
          </w:tcPr>
          <w:p w14:paraId="35E30006" w14:textId="77777777" w:rsidR="00104B5C" w:rsidRPr="002322A6" w:rsidRDefault="00104B5C" w:rsidP="00104B5C">
            <w:pPr>
              <w:cnfStyle w:val="100000000000" w:firstRow="1" w:lastRow="0" w:firstColumn="0" w:lastColumn="0" w:oddVBand="0" w:evenVBand="0" w:oddHBand="0" w:evenHBand="0" w:firstRowFirstColumn="0" w:firstRowLastColumn="0" w:lastRowFirstColumn="0" w:lastRowLastColumn="0"/>
              <w:rPr>
                <w:sz w:val="22"/>
                <w:szCs w:val="22"/>
              </w:rPr>
            </w:pPr>
            <w:proofErr w:type="spellStart"/>
            <w:r w:rsidRPr="002322A6">
              <w:rPr>
                <w:sz w:val="22"/>
                <w:szCs w:val="22"/>
              </w:rPr>
              <w:t>Moio</w:t>
            </w:r>
            <w:proofErr w:type="spellEnd"/>
          </w:p>
        </w:tc>
        <w:tc>
          <w:tcPr>
            <w:tcW w:w="1450" w:type="dxa"/>
          </w:tcPr>
          <w:p w14:paraId="6084BA2C" w14:textId="77777777" w:rsidR="00104B5C" w:rsidRPr="002322A6" w:rsidRDefault="00104B5C" w:rsidP="00104B5C">
            <w:pPr>
              <w:cnfStyle w:val="100000000000" w:firstRow="1" w:lastRow="0" w:firstColumn="0" w:lastColumn="0" w:oddVBand="0" w:evenVBand="0" w:oddHBand="0" w:evenHBand="0" w:firstRowFirstColumn="0" w:firstRowLastColumn="0" w:lastRowFirstColumn="0" w:lastRowLastColumn="0"/>
              <w:rPr>
                <w:sz w:val="22"/>
                <w:szCs w:val="22"/>
              </w:rPr>
            </w:pPr>
            <w:r w:rsidRPr="002322A6">
              <w:rPr>
                <w:sz w:val="22"/>
                <w:szCs w:val="22"/>
              </w:rPr>
              <w:t>Puur</w:t>
            </w:r>
          </w:p>
        </w:tc>
        <w:tc>
          <w:tcPr>
            <w:tcW w:w="1417" w:type="dxa"/>
          </w:tcPr>
          <w:p w14:paraId="5EE71B93" w14:textId="77777777" w:rsidR="00104B5C" w:rsidRPr="002322A6" w:rsidRDefault="00104B5C" w:rsidP="00104B5C">
            <w:pPr>
              <w:cnfStyle w:val="100000000000" w:firstRow="1" w:lastRow="0" w:firstColumn="0" w:lastColumn="0" w:oddVBand="0" w:evenVBand="0" w:oddHBand="0" w:evenHBand="0" w:firstRowFirstColumn="0" w:firstRowLastColumn="0" w:lastRowFirstColumn="0" w:lastRowLastColumn="0"/>
              <w:rPr>
                <w:sz w:val="22"/>
                <w:szCs w:val="22"/>
              </w:rPr>
            </w:pPr>
            <w:r w:rsidRPr="002322A6">
              <w:rPr>
                <w:sz w:val="22"/>
                <w:szCs w:val="22"/>
              </w:rPr>
              <w:t>Zoomers</w:t>
            </w:r>
          </w:p>
        </w:tc>
      </w:tr>
      <w:tr w:rsidR="00104B5C" w:rsidRPr="002322A6" w14:paraId="581E0E14" w14:textId="77777777" w:rsidTr="009F7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6DA773E1" w14:textId="77777777" w:rsidR="00104B5C" w:rsidRPr="002322A6" w:rsidRDefault="00104B5C" w:rsidP="00104B5C">
            <w:pPr>
              <w:pStyle w:val="ListParagraph"/>
              <w:numPr>
                <w:ilvl w:val="0"/>
                <w:numId w:val="22"/>
              </w:numPr>
              <w:spacing w:line="240" w:lineRule="auto"/>
              <w:rPr>
                <w:b w:val="0"/>
                <w:sz w:val="22"/>
                <w:szCs w:val="22"/>
              </w:rPr>
            </w:pPr>
            <w:r w:rsidRPr="002322A6">
              <w:rPr>
                <w:b w:val="0"/>
                <w:sz w:val="22"/>
                <w:szCs w:val="22"/>
              </w:rPr>
              <w:t>Content</w:t>
            </w:r>
          </w:p>
          <w:p w14:paraId="4C1576FF" w14:textId="77777777" w:rsidR="00104B5C" w:rsidRPr="002322A6" w:rsidRDefault="00104B5C" w:rsidP="00104B5C">
            <w:pPr>
              <w:rPr>
                <w:sz w:val="22"/>
                <w:szCs w:val="22"/>
              </w:rPr>
            </w:pPr>
            <w:r w:rsidRPr="002322A6">
              <w:rPr>
                <w:sz w:val="22"/>
                <w:szCs w:val="22"/>
              </w:rPr>
              <w:t>Relevantie:</w:t>
            </w:r>
          </w:p>
          <w:p w14:paraId="6E830301" w14:textId="77777777" w:rsidR="00104B5C" w:rsidRPr="002322A6" w:rsidRDefault="00104B5C" w:rsidP="00104B5C">
            <w:pPr>
              <w:rPr>
                <w:sz w:val="22"/>
                <w:szCs w:val="22"/>
              </w:rPr>
            </w:pPr>
            <w:r w:rsidRPr="002322A6">
              <w:rPr>
                <w:sz w:val="22"/>
                <w:szCs w:val="22"/>
              </w:rPr>
              <w:t>Creativiteit:</w:t>
            </w:r>
          </w:p>
          <w:p w14:paraId="33172C8F" w14:textId="77777777" w:rsidR="00104B5C" w:rsidRPr="002322A6" w:rsidRDefault="00104B5C" w:rsidP="00104B5C">
            <w:pPr>
              <w:rPr>
                <w:sz w:val="22"/>
                <w:szCs w:val="22"/>
              </w:rPr>
            </w:pPr>
            <w:r w:rsidRPr="002322A6">
              <w:rPr>
                <w:sz w:val="22"/>
                <w:szCs w:val="22"/>
              </w:rPr>
              <w:t>Uniciteit:</w:t>
            </w:r>
          </w:p>
          <w:p w14:paraId="1B1532B5" w14:textId="77777777" w:rsidR="00104B5C" w:rsidRPr="002322A6" w:rsidRDefault="00104B5C" w:rsidP="00104B5C">
            <w:pPr>
              <w:rPr>
                <w:sz w:val="22"/>
                <w:szCs w:val="22"/>
              </w:rPr>
            </w:pPr>
            <w:r w:rsidRPr="002322A6">
              <w:rPr>
                <w:sz w:val="22"/>
                <w:szCs w:val="22"/>
              </w:rPr>
              <w:t>Diversiteit:</w:t>
            </w:r>
          </w:p>
          <w:p w14:paraId="17470B8B" w14:textId="77777777" w:rsidR="00104B5C" w:rsidRPr="002322A6" w:rsidRDefault="00104B5C" w:rsidP="00104B5C">
            <w:pPr>
              <w:rPr>
                <w:sz w:val="22"/>
                <w:szCs w:val="22"/>
              </w:rPr>
            </w:pPr>
            <w:r w:rsidRPr="002322A6">
              <w:rPr>
                <w:sz w:val="22"/>
                <w:szCs w:val="22"/>
              </w:rPr>
              <w:t xml:space="preserve">Attractiviteit: </w:t>
            </w:r>
          </w:p>
        </w:tc>
        <w:tc>
          <w:tcPr>
            <w:tcW w:w="1134" w:type="dxa"/>
          </w:tcPr>
          <w:p w14:paraId="1B929968"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b/>
                <w:sz w:val="22"/>
                <w:szCs w:val="22"/>
              </w:rPr>
            </w:pPr>
            <w:r w:rsidRPr="002322A6">
              <w:rPr>
                <w:b/>
                <w:sz w:val="22"/>
                <w:szCs w:val="22"/>
              </w:rPr>
              <w:t>5</w:t>
            </w:r>
          </w:p>
          <w:p w14:paraId="6213F050"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w:t>
            </w:r>
          </w:p>
          <w:p w14:paraId="31F71C7B"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w:t>
            </w:r>
          </w:p>
          <w:p w14:paraId="700C7857"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w:t>
            </w:r>
          </w:p>
          <w:p w14:paraId="2971A3C2"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w:t>
            </w:r>
          </w:p>
          <w:p w14:paraId="07A41096"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w:t>
            </w:r>
          </w:p>
        </w:tc>
        <w:tc>
          <w:tcPr>
            <w:tcW w:w="1591" w:type="dxa"/>
          </w:tcPr>
          <w:p w14:paraId="3C1D0C6E"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b/>
                <w:sz w:val="22"/>
                <w:szCs w:val="22"/>
              </w:rPr>
            </w:pPr>
            <w:r w:rsidRPr="002322A6">
              <w:rPr>
                <w:b/>
                <w:sz w:val="22"/>
                <w:szCs w:val="22"/>
              </w:rPr>
              <w:t>4</w:t>
            </w:r>
          </w:p>
          <w:p w14:paraId="4172ABCE"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w:t>
            </w:r>
          </w:p>
          <w:p w14:paraId="6735E17D"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w:t>
            </w:r>
          </w:p>
          <w:p w14:paraId="19186895"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w:t>
            </w:r>
          </w:p>
          <w:p w14:paraId="5870CC62"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w:t>
            </w:r>
          </w:p>
          <w:p w14:paraId="7A5DA48A"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w:t>
            </w:r>
          </w:p>
        </w:tc>
        <w:tc>
          <w:tcPr>
            <w:tcW w:w="1418" w:type="dxa"/>
          </w:tcPr>
          <w:p w14:paraId="757E3346"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b/>
                <w:sz w:val="22"/>
                <w:szCs w:val="22"/>
              </w:rPr>
            </w:pPr>
            <w:r w:rsidRPr="002322A6">
              <w:rPr>
                <w:b/>
                <w:sz w:val="22"/>
                <w:szCs w:val="22"/>
              </w:rPr>
              <w:t>6</w:t>
            </w:r>
          </w:p>
          <w:p w14:paraId="0581E910"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w:t>
            </w:r>
          </w:p>
          <w:p w14:paraId="63D6BC30"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w:t>
            </w:r>
          </w:p>
          <w:p w14:paraId="3FFE722D"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w:t>
            </w:r>
          </w:p>
          <w:p w14:paraId="1F6F020A"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w:t>
            </w:r>
          </w:p>
          <w:p w14:paraId="00ADFD5F"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w:t>
            </w:r>
          </w:p>
        </w:tc>
        <w:tc>
          <w:tcPr>
            <w:tcW w:w="1450" w:type="dxa"/>
          </w:tcPr>
          <w:p w14:paraId="2DDDE0C8"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b/>
                <w:sz w:val="22"/>
                <w:szCs w:val="22"/>
              </w:rPr>
            </w:pPr>
            <w:r w:rsidRPr="002322A6">
              <w:rPr>
                <w:b/>
                <w:sz w:val="22"/>
                <w:szCs w:val="22"/>
              </w:rPr>
              <w:t>5</w:t>
            </w:r>
          </w:p>
          <w:p w14:paraId="34052622"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w:t>
            </w:r>
          </w:p>
          <w:p w14:paraId="4494C4A6"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w:t>
            </w:r>
          </w:p>
          <w:p w14:paraId="1A48F1C8"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w:t>
            </w:r>
          </w:p>
          <w:p w14:paraId="7B703CCD"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w:t>
            </w:r>
          </w:p>
          <w:p w14:paraId="1BD978B0"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w:t>
            </w:r>
          </w:p>
        </w:tc>
        <w:tc>
          <w:tcPr>
            <w:tcW w:w="1417" w:type="dxa"/>
          </w:tcPr>
          <w:p w14:paraId="00F7C74A"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b/>
                <w:sz w:val="22"/>
                <w:szCs w:val="22"/>
              </w:rPr>
            </w:pPr>
            <w:r w:rsidRPr="002322A6">
              <w:rPr>
                <w:b/>
                <w:sz w:val="22"/>
                <w:szCs w:val="22"/>
              </w:rPr>
              <w:t>6</w:t>
            </w:r>
          </w:p>
          <w:p w14:paraId="3CA52312"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w:t>
            </w:r>
          </w:p>
          <w:p w14:paraId="263F446E"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w:t>
            </w:r>
          </w:p>
          <w:p w14:paraId="6430FB90"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w:t>
            </w:r>
          </w:p>
          <w:p w14:paraId="462FA7B7"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w:t>
            </w:r>
          </w:p>
          <w:p w14:paraId="2D42009B"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w:t>
            </w:r>
          </w:p>
        </w:tc>
      </w:tr>
      <w:tr w:rsidR="00104B5C" w:rsidRPr="002322A6" w14:paraId="30E1C7AF" w14:textId="77777777" w:rsidTr="009F7288">
        <w:tc>
          <w:tcPr>
            <w:cnfStyle w:val="001000000000" w:firstRow="0" w:lastRow="0" w:firstColumn="1" w:lastColumn="0" w:oddVBand="0" w:evenVBand="0" w:oddHBand="0" w:evenHBand="0" w:firstRowFirstColumn="0" w:firstRowLastColumn="0" w:lastRowFirstColumn="0" w:lastRowLastColumn="0"/>
            <w:tcW w:w="3828" w:type="dxa"/>
          </w:tcPr>
          <w:p w14:paraId="140EF1F4" w14:textId="77777777" w:rsidR="00104B5C" w:rsidRPr="002322A6" w:rsidRDefault="00104B5C" w:rsidP="00104B5C">
            <w:pPr>
              <w:pStyle w:val="ListParagraph"/>
              <w:numPr>
                <w:ilvl w:val="0"/>
                <w:numId w:val="22"/>
              </w:numPr>
              <w:spacing w:line="240" w:lineRule="auto"/>
              <w:rPr>
                <w:b w:val="0"/>
                <w:sz w:val="22"/>
                <w:szCs w:val="22"/>
              </w:rPr>
            </w:pPr>
            <w:r w:rsidRPr="002322A6">
              <w:rPr>
                <w:b w:val="0"/>
                <w:sz w:val="22"/>
                <w:szCs w:val="22"/>
              </w:rPr>
              <w:t>Engagement</w:t>
            </w:r>
          </w:p>
          <w:p w14:paraId="1C64EB92" w14:textId="77777777" w:rsidR="00104B5C" w:rsidRPr="002322A6" w:rsidRDefault="00104B5C" w:rsidP="00104B5C">
            <w:pPr>
              <w:rPr>
                <w:sz w:val="22"/>
                <w:szCs w:val="22"/>
              </w:rPr>
            </w:pPr>
            <w:r w:rsidRPr="002322A6">
              <w:rPr>
                <w:sz w:val="22"/>
                <w:szCs w:val="22"/>
              </w:rPr>
              <w:t>IPM formule</w:t>
            </w:r>
          </w:p>
        </w:tc>
        <w:tc>
          <w:tcPr>
            <w:tcW w:w="1134" w:type="dxa"/>
          </w:tcPr>
          <w:p w14:paraId="66ADEFEB"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b/>
                <w:sz w:val="22"/>
                <w:szCs w:val="22"/>
              </w:rPr>
            </w:pPr>
            <w:r w:rsidRPr="002322A6">
              <w:rPr>
                <w:b/>
                <w:sz w:val="22"/>
                <w:szCs w:val="22"/>
              </w:rPr>
              <w:t>2</w:t>
            </w:r>
          </w:p>
          <w:p w14:paraId="39D9E6D5"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r w:rsidRPr="002322A6">
              <w:rPr>
                <w:sz w:val="22"/>
                <w:szCs w:val="22"/>
              </w:rPr>
              <w:t>0,0716</w:t>
            </w:r>
          </w:p>
        </w:tc>
        <w:tc>
          <w:tcPr>
            <w:tcW w:w="1591" w:type="dxa"/>
          </w:tcPr>
          <w:p w14:paraId="777958C2"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b/>
                <w:sz w:val="22"/>
                <w:szCs w:val="22"/>
              </w:rPr>
            </w:pPr>
            <w:r w:rsidRPr="002322A6">
              <w:rPr>
                <w:b/>
                <w:sz w:val="22"/>
                <w:szCs w:val="22"/>
              </w:rPr>
              <w:t>2</w:t>
            </w:r>
          </w:p>
          <w:p w14:paraId="054F1373"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r w:rsidRPr="002322A6">
              <w:rPr>
                <w:sz w:val="22"/>
                <w:szCs w:val="22"/>
              </w:rPr>
              <w:t>0,0181</w:t>
            </w:r>
          </w:p>
        </w:tc>
        <w:tc>
          <w:tcPr>
            <w:tcW w:w="1418" w:type="dxa"/>
          </w:tcPr>
          <w:p w14:paraId="45A9D7C0"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b/>
                <w:sz w:val="22"/>
                <w:szCs w:val="22"/>
              </w:rPr>
            </w:pPr>
            <w:r w:rsidRPr="002322A6">
              <w:rPr>
                <w:b/>
                <w:sz w:val="22"/>
                <w:szCs w:val="22"/>
              </w:rPr>
              <w:t>2</w:t>
            </w:r>
          </w:p>
          <w:p w14:paraId="1FC6CAB3"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r w:rsidRPr="002322A6">
              <w:rPr>
                <w:sz w:val="22"/>
                <w:szCs w:val="22"/>
              </w:rPr>
              <w:t>0,0056</w:t>
            </w:r>
          </w:p>
        </w:tc>
        <w:tc>
          <w:tcPr>
            <w:tcW w:w="1450" w:type="dxa"/>
          </w:tcPr>
          <w:p w14:paraId="285B08B9"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b/>
                <w:sz w:val="22"/>
                <w:szCs w:val="22"/>
              </w:rPr>
            </w:pPr>
            <w:r w:rsidRPr="002322A6">
              <w:rPr>
                <w:b/>
                <w:sz w:val="22"/>
                <w:szCs w:val="22"/>
              </w:rPr>
              <w:t>2</w:t>
            </w:r>
          </w:p>
          <w:p w14:paraId="476A76ED"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r w:rsidRPr="002322A6">
              <w:rPr>
                <w:sz w:val="22"/>
                <w:szCs w:val="22"/>
              </w:rPr>
              <w:t>0,0287</w:t>
            </w:r>
          </w:p>
        </w:tc>
        <w:tc>
          <w:tcPr>
            <w:tcW w:w="1417" w:type="dxa"/>
          </w:tcPr>
          <w:p w14:paraId="5A613425"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b/>
                <w:sz w:val="22"/>
                <w:szCs w:val="22"/>
              </w:rPr>
            </w:pPr>
            <w:r w:rsidRPr="002322A6">
              <w:rPr>
                <w:b/>
                <w:sz w:val="22"/>
                <w:szCs w:val="22"/>
              </w:rPr>
              <w:t>2</w:t>
            </w:r>
          </w:p>
          <w:p w14:paraId="5E1A454F"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r w:rsidRPr="002322A6">
              <w:rPr>
                <w:sz w:val="22"/>
                <w:szCs w:val="22"/>
              </w:rPr>
              <w:t>0,0052</w:t>
            </w:r>
          </w:p>
        </w:tc>
      </w:tr>
      <w:tr w:rsidR="00104B5C" w:rsidRPr="002322A6" w14:paraId="5A3C84D7" w14:textId="77777777" w:rsidTr="009F7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60B65233" w14:textId="77777777" w:rsidR="00104B5C" w:rsidRPr="002322A6" w:rsidRDefault="00104B5C" w:rsidP="00104B5C">
            <w:pPr>
              <w:pStyle w:val="ListParagraph"/>
              <w:numPr>
                <w:ilvl w:val="0"/>
                <w:numId w:val="22"/>
              </w:numPr>
              <w:spacing w:line="240" w:lineRule="auto"/>
              <w:rPr>
                <w:b w:val="0"/>
                <w:sz w:val="22"/>
                <w:szCs w:val="22"/>
              </w:rPr>
            </w:pPr>
            <w:r w:rsidRPr="002322A6">
              <w:rPr>
                <w:b w:val="0"/>
                <w:sz w:val="22"/>
                <w:szCs w:val="22"/>
              </w:rPr>
              <w:t>Activiteit</w:t>
            </w:r>
          </w:p>
          <w:p w14:paraId="4D7C4F42" w14:textId="77777777" w:rsidR="00104B5C" w:rsidRPr="002322A6" w:rsidRDefault="00104B5C" w:rsidP="00104B5C">
            <w:pPr>
              <w:pStyle w:val="ListParagraph"/>
              <w:rPr>
                <w:b w:val="0"/>
                <w:sz w:val="22"/>
                <w:szCs w:val="22"/>
              </w:rPr>
            </w:pPr>
          </w:p>
          <w:p w14:paraId="34F983EC" w14:textId="77777777" w:rsidR="00104B5C" w:rsidRPr="002322A6" w:rsidRDefault="00104B5C" w:rsidP="00104B5C">
            <w:pPr>
              <w:rPr>
                <w:sz w:val="22"/>
                <w:szCs w:val="22"/>
              </w:rPr>
            </w:pPr>
            <w:r w:rsidRPr="002322A6">
              <w:rPr>
                <w:sz w:val="22"/>
                <w:szCs w:val="22"/>
              </w:rPr>
              <w:t>Aantal kanalen</w:t>
            </w:r>
          </w:p>
          <w:p w14:paraId="6346D29E" w14:textId="77777777" w:rsidR="00104B5C" w:rsidRPr="002322A6" w:rsidRDefault="00104B5C" w:rsidP="00104B5C">
            <w:pPr>
              <w:rPr>
                <w:sz w:val="22"/>
                <w:szCs w:val="22"/>
              </w:rPr>
            </w:pPr>
            <w:r w:rsidRPr="002322A6">
              <w:rPr>
                <w:sz w:val="22"/>
                <w:szCs w:val="22"/>
              </w:rPr>
              <w:t>Aantal berichten afgelopen 30 dagen</w:t>
            </w:r>
          </w:p>
        </w:tc>
        <w:tc>
          <w:tcPr>
            <w:tcW w:w="1134" w:type="dxa"/>
          </w:tcPr>
          <w:p w14:paraId="2F0AE818"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b/>
                <w:sz w:val="22"/>
                <w:szCs w:val="22"/>
              </w:rPr>
            </w:pPr>
            <w:r w:rsidRPr="002322A6">
              <w:rPr>
                <w:b/>
                <w:sz w:val="22"/>
                <w:szCs w:val="22"/>
              </w:rPr>
              <w:t>2</w:t>
            </w:r>
          </w:p>
          <w:p w14:paraId="50769B63"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b/>
                <w:sz w:val="22"/>
                <w:szCs w:val="22"/>
              </w:rPr>
            </w:pPr>
          </w:p>
          <w:p w14:paraId="7134076B"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1</w:t>
            </w:r>
          </w:p>
          <w:p w14:paraId="740D87A2"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 xml:space="preserve">1 </w:t>
            </w:r>
          </w:p>
        </w:tc>
        <w:tc>
          <w:tcPr>
            <w:tcW w:w="1591" w:type="dxa"/>
          </w:tcPr>
          <w:p w14:paraId="4619441E"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b/>
                <w:sz w:val="22"/>
                <w:szCs w:val="22"/>
              </w:rPr>
            </w:pPr>
            <w:r w:rsidRPr="002322A6">
              <w:rPr>
                <w:b/>
                <w:sz w:val="22"/>
                <w:szCs w:val="22"/>
              </w:rPr>
              <w:t>4</w:t>
            </w:r>
          </w:p>
          <w:p w14:paraId="52570CE3"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b/>
                <w:sz w:val="22"/>
                <w:szCs w:val="22"/>
              </w:rPr>
            </w:pPr>
          </w:p>
          <w:p w14:paraId="70964012"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2</w:t>
            </w:r>
          </w:p>
          <w:p w14:paraId="4F24EA0D"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3</w:t>
            </w:r>
          </w:p>
        </w:tc>
        <w:tc>
          <w:tcPr>
            <w:tcW w:w="1418" w:type="dxa"/>
          </w:tcPr>
          <w:p w14:paraId="5633C3C5"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b/>
                <w:sz w:val="22"/>
                <w:szCs w:val="22"/>
              </w:rPr>
            </w:pPr>
            <w:r w:rsidRPr="002322A6">
              <w:rPr>
                <w:b/>
                <w:sz w:val="22"/>
                <w:szCs w:val="22"/>
              </w:rPr>
              <w:t>6</w:t>
            </w:r>
          </w:p>
          <w:p w14:paraId="1AEA4E9C"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p>
          <w:p w14:paraId="29D67BAF"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1</w:t>
            </w:r>
          </w:p>
          <w:p w14:paraId="2453A737"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17</w:t>
            </w:r>
          </w:p>
        </w:tc>
        <w:tc>
          <w:tcPr>
            <w:tcW w:w="1450" w:type="dxa"/>
          </w:tcPr>
          <w:p w14:paraId="3842BD20"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b/>
                <w:sz w:val="22"/>
                <w:szCs w:val="22"/>
              </w:rPr>
            </w:pPr>
            <w:r w:rsidRPr="002322A6">
              <w:rPr>
                <w:b/>
                <w:sz w:val="22"/>
                <w:szCs w:val="22"/>
              </w:rPr>
              <w:t>5</w:t>
            </w:r>
          </w:p>
          <w:p w14:paraId="735E4DC9"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p>
          <w:p w14:paraId="03DB1E12"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2</w:t>
            </w:r>
          </w:p>
          <w:p w14:paraId="081D4A5F"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5</w:t>
            </w:r>
          </w:p>
        </w:tc>
        <w:tc>
          <w:tcPr>
            <w:tcW w:w="1417" w:type="dxa"/>
          </w:tcPr>
          <w:p w14:paraId="66BAC9F8"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b/>
                <w:sz w:val="22"/>
                <w:szCs w:val="22"/>
              </w:rPr>
            </w:pPr>
            <w:r w:rsidRPr="002322A6">
              <w:rPr>
                <w:b/>
                <w:sz w:val="22"/>
                <w:szCs w:val="22"/>
              </w:rPr>
              <w:t>5</w:t>
            </w:r>
          </w:p>
          <w:p w14:paraId="26E3166C"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p>
          <w:p w14:paraId="70DFF337"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2</w:t>
            </w:r>
          </w:p>
          <w:p w14:paraId="5A8277D8"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5</w:t>
            </w:r>
          </w:p>
        </w:tc>
      </w:tr>
      <w:tr w:rsidR="00104B5C" w:rsidRPr="002322A6" w14:paraId="1DD5B90D" w14:textId="77777777" w:rsidTr="009F7288">
        <w:tc>
          <w:tcPr>
            <w:cnfStyle w:val="001000000000" w:firstRow="0" w:lastRow="0" w:firstColumn="1" w:lastColumn="0" w:oddVBand="0" w:evenVBand="0" w:oddHBand="0" w:evenHBand="0" w:firstRowFirstColumn="0" w:firstRowLastColumn="0" w:lastRowFirstColumn="0" w:lastRowLastColumn="0"/>
            <w:tcW w:w="3828" w:type="dxa"/>
          </w:tcPr>
          <w:p w14:paraId="5EC1111B" w14:textId="77777777" w:rsidR="00104B5C" w:rsidRPr="002322A6" w:rsidRDefault="00104B5C" w:rsidP="00104B5C">
            <w:pPr>
              <w:pStyle w:val="ListParagraph"/>
              <w:numPr>
                <w:ilvl w:val="0"/>
                <w:numId w:val="22"/>
              </w:numPr>
              <w:spacing w:line="240" w:lineRule="auto"/>
              <w:rPr>
                <w:b w:val="0"/>
                <w:sz w:val="22"/>
                <w:szCs w:val="22"/>
              </w:rPr>
            </w:pPr>
            <w:r w:rsidRPr="002322A6">
              <w:rPr>
                <w:b w:val="0"/>
                <w:sz w:val="22"/>
                <w:szCs w:val="22"/>
              </w:rPr>
              <w:t>Bereik</w:t>
            </w:r>
          </w:p>
          <w:p w14:paraId="2FBA3351" w14:textId="77777777" w:rsidR="00104B5C" w:rsidRPr="002322A6" w:rsidRDefault="00104B5C" w:rsidP="00104B5C">
            <w:pPr>
              <w:rPr>
                <w:sz w:val="22"/>
                <w:szCs w:val="22"/>
              </w:rPr>
            </w:pPr>
            <w:r w:rsidRPr="002322A6">
              <w:rPr>
                <w:sz w:val="22"/>
                <w:szCs w:val="22"/>
              </w:rPr>
              <w:t>Totaal aantal check-ins</w:t>
            </w:r>
          </w:p>
          <w:p w14:paraId="154F8398" w14:textId="77777777" w:rsidR="00104B5C" w:rsidRPr="002322A6" w:rsidRDefault="00104B5C" w:rsidP="00104B5C">
            <w:pPr>
              <w:rPr>
                <w:sz w:val="22"/>
                <w:szCs w:val="22"/>
              </w:rPr>
            </w:pPr>
            <w:r w:rsidRPr="002322A6">
              <w:rPr>
                <w:sz w:val="22"/>
                <w:szCs w:val="22"/>
              </w:rPr>
              <w:t>Aantal vind-ik-leuks in 30 dagen</w:t>
            </w:r>
          </w:p>
          <w:p w14:paraId="2678178A" w14:textId="77777777" w:rsidR="00104B5C" w:rsidRPr="002322A6" w:rsidRDefault="00104B5C" w:rsidP="00104B5C">
            <w:pPr>
              <w:rPr>
                <w:sz w:val="22"/>
                <w:szCs w:val="22"/>
              </w:rPr>
            </w:pPr>
            <w:r w:rsidRPr="002322A6">
              <w:rPr>
                <w:sz w:val="22"/>
                <w:szCs w:val="22"/>
              </w:rPr>
              <w:t xml:space="preserve">Huidige hoeveelheid paginavolgers </w:t>
            </w:r>
          </w:p>
        </w:tc>
        <w:tc>
          <w:tcPr>
            <w:tcW w:w="1134" w:type="dxa"/>
          </w:tcPr>
          <w:p w14:paraId="682BE13F"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b/>
                <w:sz w:val="22"/>
                <w:szCs w:val="22"/>
              </w:rPr>
            </w:pPr>
            <w:r w:rsidRPr="002322A6">
              <w:rPr>
                <w:b/>
                <w:sz w:val="22"/>
                <w:szCs w:val="22"/>
              </w:rPr>
              <w:t>5</w:t>
            </w:r>
          </w:p>
          <w:p w14:paraId="766D1F1A"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r w:rsidRPr="002322A6">
              <w:rPr>
                <w:sz w:val="22"/>
                <w:szCs w:val="22"/>
              </w:rPr>
              <w:t>4.231</w:t>
            </w:r>
          </w:p>
          <w:p w14:paraId="534F13E4"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r w:rsidRPr="002322A6">
              <w:rPr>
                <w:sz w:val="22"/>
                <w:szCs w:val="22"/>
              </w:rPr>
              <w:t>147</w:t>
            </w:r>
          </w:p>
          <w:p w14:paraId="1BBAFDF4"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r w:rsidRPr="002322A6">
              <w:rPr>
                <w:sz w:val="22"/>
                <w:szCs w:val="22"/>
              </w:rPr>
              <w:t>2.540</w:t>
            </w:r>
          </w:p>
        </w:tc>
        <w:tc>
          <w:tcPr>
            <w:tcW w:w="1591" w:type="dxa"/>
          </w:tcPr>
          <w:p w14:paraId="6FAD313C"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b/>
                <w:sz w:val="22"/>
                <w:szCs w:val="22"/>
              </w:rPr>
            </w:pPr>
            <w:r w:rsidRPr="002322A6">
              <w:rPr>
                <w:b/>
                <w:sz w:val="22"/>
                <w:szCs w:val="22"/>
              </w:rPr>
              <w:t>7</w:t>
            </w:r>
          </w:p>
          <w:p w14:paraId="6246C275"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r w:rsidRPr="002322A6">
              <w:rPr>
                <w:sz w:val="22"/>
                <w:szCs w:val="22"/>
              </w:rPr>
              <w:t>21.610</w:t>
            </w:r>
          </w:p>
          <w:p w14:paraId="4F9EDF7D"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r w:rsidRPr="002322A6">
              <w:rPr>
                <w:sz w:val="22"/>
                <w:szCs w:val="22"/>
              </w:rPr>
              <w:t>296</w:t>
            </w:r>
          </w:p>
          <w:p w14:paraId="1CF0A836"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r w:rsidRPr="002322A6">
              <w:rPr>
                <w:sz w:val="22"/>
                <w:szCs w:val="22"/>
              </w:rPr>
              <w:t>6.278</w:t>
            </w:r>
          </w:p>
        </w:tc>
        <w:tc>
          <w:tcPr>
            <w:tcW w:w="1418" w:type="dxa"/>
          </w:tcPr>
          <w:p w14:paraId="5771E560"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b/>
                <w:sz w:val="22"/>
                <w:szCs w:val="22"/>
              </w:rPr>
            </w:pPr>
            <w:r w:rsidRPr="002322A6">
              <w:rPr>
                <w:b/>
                <w:sz w:val="22"/>
                <w:szCs w:val="22"/>
              </w:rPr>
              <w:t>6</w:t>
            </w:r>
          </w:p>
          <w:p w14:paraId="477971D6"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r w:rsidRPr="002322A6">
              <w:rPr>
                <w:sz w:val="22"/>
                <w:szCs w:val="22"/>
              </w:rPr>
              <w:t>4.671</w:t>
            </w:r>
          </w:p>
          <w:p w14:paraId="1910F00B"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r w:rsidRPr="002322A6">
              <w:rPr>
                <w:sz w:val="22"/>
                <w:szCs w:val="22"/>
              </w:rPr>
              <w:t>213</w:t>
            </w:r>
          </w:p>
          <w:p w14:paraId="39D58C8B"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r w:rsidRPr="002322A6">
              <w:rPr>
                <w:sz w:val="22"/>
                <w:szCs w:val="22"/>
              </w:rPr>
              <w:t>2.632</w:t>
            </w:r>
          </w:p>
        </w:tc>
        <w:tc>
          <w:tcPr>
            <w:tcW w:w="1450" w:type="dxa"/>
          </w:tcPr>
          <w:p w14:paraId="507D9353"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b/>
                <w:sz w:val="22"/>
                <w:szCs w:val="22"/>
              </w:rPr>
            </w:pPr>
            <w:r w:rsidRPr="002322A6">
              <w:rPr>
                <w:b/>
                <w:sz w:val="22"/>
                <w:szCs w:val="22"/>
              </w:rPr>
              <w:t>8</w:t>
            </w:r>
          </w:p>
          <w:p w14:paraId="7C89C764"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r w:rsidRPr="002322A6">
              <w:rPr>
                <w:sz w:val="22"/>
                <w:szCs w:val="22"/>
              </w:rPr>
              <w:t>11.173</w:t>
            </w:r>
          </w:p>
          <w:p w14:paraId="4CB34B47"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r w:rsidRPr="002322A6">
              <w:rPr>
                <w:sz w:val="22"/>
                <w:szCs w:val="22"/>
              </w:rPr>
              <w:t>523</w:t>
            </w:r>
          </w:p>
          <w:p w14:paraId="155BB7B1"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r w:rsidRPr="002322A6">
              <w:rPr>
                <w:sz w:val="22"/>
                <w:szCs w:val="22"/>
              </w:rPr>
              <w:t>4.205</w:t>
            </w:r>
          </w:p>
        </w:tc>
        <w:tc>
          <w:tcPr>
            <w:tcW w:w="1417" w:type="dxa"/>
          </w:tcPr>
          <w:p w14:paraId="7AA2AD0E"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b/>
                <w:sz w:val="22"/>
                <w:szCs w:val="22"/>
              </w:rPr>
            </w:pPr>
            <w:r w:rsidRPr="002322A6">
              <w:rPr>
                <w:b/>
                <w:sz w:val="22"/>
                <w:szCs w:val="22"/>
              </w:rPr>
              <w:t>9</w:t>
            </w:r>
          </w:p>
          <w:p w14:paraId="4DD5F549"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r w:rsidRPr="002322A6">
              <w:rPr>
                <w:sz w:val="22"/>
                <w:szCs w:val="22"/>
              </w:rPr>
              <w:t>17.010</w:t>
            </w:r>
          </w:p>
          <w:p w14:paraId="242FCD75"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r w:rsidRPr="002322A6">
              <w:rPr>
                <w:sz w:val="22"/>
                <w:szCs w:val="22"/>
              </w:rPr>
              <w:t>265</w:t>
            </w:r>
          </w:p>
          <w:p w14:paraId="58E9D679"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r w:rsidRPr="002322A6">
              <w:rPr>
                <w:sz w:val="22"/>
                <w:szCs w:val="22"/>
              </w:rPr>
              <w:t>10.981</w:t>
            </w:r>
          </w:p>
        </w:tc>
      </w:tr>
      <w:tr w:rsidR="00104B5C" w:rsidRPr="002322A6" w14:paraId="4793040A" w14:textId="77777777" w:rsidTr="009F7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2B28DA13" w14:textId="77777777" w:rsidR="00104B5C" w:rsidRPr="002322A6" w:rsidRDefault="00104B5C" w:rsidP="00104B5C">
            <w:pPr>
              <w:pStyle w:val="ListParagraph"/>
              <w:numPr>
                <w:ilvl w:val="0"/>
                <w:numId w:val="22"/>
              </w:numPr>
              <w:spacing w:line="240" w:lineRule="auto"/>
              <w:rPr>
                <w:b w:val="0"/>
                <w:sz w:val="22"/>
                <w:szCs w:val="22"/>
              </w:rPr>
            </w:pPr>
            <w:r w:rsidRPr="002322A6">
              <w:rPr>
                <w:b w:val="0"/>
                <w:sz w:val="22"/>
                <w:szCs w:val="22"/>
              </w:rPr>
              <w:t>Aantal interne conversaties</w:t>
            </w:r>
          </w:p>
        </w:tc>
        <w:tc>
          <w:tcPr>
            <w:tcW w:w="1134" w:type="dxa"/>
          </w:tcPr>
          <w:p w14:paraId="5942E723"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b/>
                <w:sz w:val="22"/>
                <w:szCs w:val="22"/>
              </w:rPr>
            </w:pPr>
            <w:r w:rsidRPr="002322A6">
              <w:rPr>
                <w:b/>
                <w:sz w:val="22"/>
                <w:szCs w:val="22"/>
              </w:rPr>
              <w:t>4</w:t>
            </w:r>
          </w:p>
          <w:p w14:paraId="76AA1A8E"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3</w:t>
            </w:r>
          </w:p>
        </w:tc>
        <w:tc>
          <w:tcPr>
            <w:tcW w:w="1591" w:type="dxa"/>
          </w:tcPr>
          <w:p w14:paraId="76C9A88D"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b/>
                <w:sz w:val="22"/>
                <w:szCs w:val="22"/>
              </w:rPr>
            </w:pPr>
            <w:r w:rsidRPr="002322A6">
              <w:rPr>
                <w:b/>
                <w:sz w:val="22"/>
                <w:szCs w:val="22"/>
              </w:rPr>
              <w:t>5</w:t>
            </w:r>
          </w:p>
          <w:p w14:paraId="315429E0"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4</w:t>
            </w:r>
          </w:p>
        </w:tc>
        <w:tc>
          <w:tcPr>
            <w:tcW w:w="1418" w:type="dxa"/>
          </w:tcPr>
          <w:p w14:paraId="04D74B93"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b/>
                <w:sz w:val="22"/>
                <w:szCs w:val="22"/>
              </w:rPr>
            </w:pPr>
            <w:r w:rsidRPr="002322A6">
              <w:rPr>
                <w:b/>
                <w:sz w:val="22"/>
                <w:szCs w:val="22"/>
              </w:rPr>
              <w:t>0</w:t>
            </w:r>
          </w:p>
          <w:p w14:paraId="527AE7AB"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0</w:t>
            </w:r>
          </w:p>
        </w:tc>
        <w:tc>
          <w:tcPr>
            <w:tcW w:w="1450" w:type="dxa"/>
          </w:tcPr>
          <w:p w14:paraId="50167DD6"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b/>
                <w:sz w:val="22"/>
                <w:szCs w:val="22"/>
              </w:rPr>
            </w:pPr>
            <w:r w:rsidRPr="002322A6">
              <w:rPr>
                <w:b/>
                <w:sz w:val="22"/>
                <w:szCs w:val="22"/>
              </w:rPr>
              <w:t>7</w:t>
            </w:r>
          </w:p>
          <w:p w14:paraId="09E6581B"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7</w:t>
            </w:r>
          </w:p>
        </w:tc>
        <w:tc>
          <w:tcPr>
            <w:tcW w:w="1417" w:type="dxa"/>
          </w:tcPr>
          <w:p w14:paraId="64CEC3B8"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b/>
                <w:sz w:val="22"/>
                <w:szCs w:val="22"/>
              </w:rPr>
            </w:pPr>
            <w:r w:rsidRPr="002322A6">
              <w:rPr>
                <w:b/>
                <w:sz w:val="22"/>
                <w:szCs w:val="22"/>
              </w:rPr>
              <w:t>5</w:t>
            </w:r>
          </w:p>
          <w:p w14:paraId="6B3767B9"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4</w:t>
            </w:r>
          </w:p>
        </w:tc>
      </w:tr>
      <w:tr w:rsidR="00104B5C" w:rsidRPr="002322A6" w14:paraId="42177E43" w14:textId="77777777" w:rsidTr="009F7288">
        <w:tc>
          <w:tcPr>
            <w:cnfStyle w:val="001000000000" w:firstRow="0" w:lastRow="0" w:firstColumn="1" w:lastColumn="0" w:oddVBand="0" w:evenVBand="0" w:oddHBand="0" w:evenHBand="0" w:firstRowFirstColumn="0" w:firstRowLastColumn="0" w:lastRowFirstColumn="0" w:lastRowLastColumn="0"/>
            <w:tcW w:w="3828" w:type="dxa"/>
          </w:tcPr>
          <w:p w14:paraId="6E0ED9C2" w14:textId="77777777" w:rsidR="00104B5C" w:rsidRPr="002322A6" w:rsidRDefault="00104B5C" w:rsidP="00104B5C">
            <w:pPr>
              <w:pStyle w:val="ListParagraph"/>
              <w:numPr>
                <w:ilvl w:val="0"/>
                <w:numId w:val="22"/>
              </w:numPr>
              <w:spacing w:line="240" w:lineRule="auto"/>
              <w:rPr>
                <w:b w:val="0"/>
                <w:sz w:val="22"/>
                <w:szCs w:val="22"/>
              </w:rPr>
            </w:pPr>
            <w:r w:rsidRPr="002322A6">
              <w:rPr>
                <w:b w:val="0"/>
                <w:sz w:val="22"/>
                <w:szCs w:val="22"/>
              </w:rPr>
              <w:t>Sentiment interne conversaties</w:t>
            </w:r>
          </w:p>
          <w:p w14:paraId="4AC4D76B" w14:textId="77777777" w:rsidR="00104B5C" w:rsidRPr="002322A6" w:rsidRDefault="00104B5C" w:rsidP="00104B5C">
            <w:pPr>
              <w:rPr>
                <w:sz w:val="22"/>
                <w:szCs w:val="22"/>
              </w:rPr>
            </w:pPr>
            <w:r w:rsidRPr="002322A6">
              <w:rPr>
                <w:sz w:val="22"/>
                <w:szCs w:val="22"/>
              </w:rPr>
              <w:t>Positief/Negatief/Neutraal</w:t>
            </w:r>
          </w:p>
        </w:tc>
        <w:tc>
          <w:tcPr>
            <w:tcW w:w="1134" w:type="dxa"/>
          </w:tcPr>
          <w:p w14:paraId="7C890C18"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b/>
                <w:sz w:val="22"/>
                <w:szCs w:val="22"/>
              </w:rPr>
            </w:pPr>
            <w:r w:rsidRPr="002322A6">
              <w:rPr>
                <w:b/>
                <w:sz w:val="22"/>
                <w:szCs w:val="22"/>
              </w:rPr>
              <w:t>5</w:t>
            </w:r>
          </w:p>
          <w:p w14:paraId="30A1E7F6"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p>
          <w:p w14:paraId="4E4C89EE"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r w:rsidRPr="002322A6">
              <w:rPr>
                <w:sz w:val="22"/>
                <w:szCs w:val="22"/>
              </w:rPr>
              <w:t>Neutraal</w:t>
            </w:r>
          </w:p>
        </w:tc>
        <w:tc>
          <w:tcPr>
            <w:tcW w:w="1591" w:type="dxa"/>
          </w:tcPr>
          <w:p w14:paraId="695446D3"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b/>
                <w:sz w:val="22"/>
                <w:szCs w:val="22"/>
              </w:rPr>
            </w:pPr>
            <w:r w:rsidRPr="002322A6">
              <w:rPr>
                <w:b/>
                <w:sz w:val="22"/>
                <w:szCs w:val="22"/>
              </w:rPr>
              <w:t>10</w:t>
            </w:r>
          </w:p>
          <w:p w14:paraId="612E04E9"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p>
          <w:p w14:paraId="3D7F4CF1"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r w:rsidRPr="002322A6">
              <w:rPr>
                <w:sz w:val="22"/>
                <w:szCs w:val="22"/>
              </w:rPr>
              <w:t>Positief</w:t>
            </w:r>
          </w:p>
        </w:tc>
        <w:tc>
          <w:tcPr>
            <w:tcW w:w="1418" w:type="dxa"/>
          </w:tcPr>
          <w:p w14:paraId="57B77B69"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b/>
                <w:sz w:val="22"/>
                <w:szCs w:val="22"/>
              </w:rPr>
            </w:pPr>
            <w:r w:rsidRPr="002322A6">
              <w:rPr>
                <w:b/>
                <w:sz w:val="22"/>
                <w:szCs w:val="22"/>
              </w:rPr>
              <w:t>0</w:t>
            </w:r>
          </w:p>
          <w:p w14:paraId="35065E63"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p>
          <w:p w14:paraId="505FBD60"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r w:rsidRPr="002322A6">
              <w:rPr>
                <w:sz w:val="22"/>
                <w:szCs w:val="22"/>
              </w:rPr>
              <w:t>-</w:t>
            </w:r>
          </w:p>
        </w:tc>
        <w:tc>
          <w:tcPr>
            <w:tcW w:w="1450" w:type="dxa"/>
          </w:tcPr>
          <w:p w14:paraId="03F0FBAC"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b/>
                <w:sz w:val="22"/>
                <w:szCs w:val="22"/>
              </w:rPr>
            </w:pPr>
            <w:r w:rsidRPr="002322A6">
              <w:rPr>
                <w:b/>
                <w:sz w:val="22"/>
                <w:szCs w:val="22"/>
              </w:rPr>
              <w:t>5</w:t>
            </w:r>
          </w:p>
          <w:p w14:paraId="4EF3A942"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p>
          <w:p w14:paraId="74B13685"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r w:rsidRPr="002322A6">
              <w:rPr>
                <w:sz w:val="22"/>
                <w:szCs w:val="22"/>
              </w:rPr>
              <w:t xml:space="preserve">Neutraal </w:t>
            </w:r>
          </w:p>
        </w:tc>
        <w:tc>
          <w:tcPr>
            <w:tcW w:w="1417" w:type="dxa"/>
          </w:tcPr>
          <w:p w14:paraId="4D857B96"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b/>
                <w:sz w:val="22"/>
                <w:szCs w:val="22"/>
              </w:rPr>
            </w:pPr>
            <w:r w:rsidRPr="002322A6">
              <w:rPr>
                <w:b/>
                <w:sz w:val="22"/>
                <w:szCs w:val="22"/>
              </w:rPr>
              <w:t>10</w:t>
            </w:r>
          </w:p>
          <w:p w14:paraId="14E2F94B"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p>
          <w:p w14:paraId="628276E1"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r w:rsidRPr="002322A6">
              <w:rPr>
                <w:sz w:val="22"/>
                <w:szCs w:val="22"/>
              </w:rPr>
              <w:t>Positief</w:t>
            </w:r>
          </w:p>
        </w:tc>
      </w:tr>
      <w:tr w:rsidR="00104B5C" w:rsidRPr="002322A6" w14:paraId="422CC8A1" w14:textId="77777777" w:rsidTr="009F7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A53B918" w14:textId="77777777" w:rsidR="00104B5C" w:rsidRPr="002322A6" w:rsidRDefault="00104B5C" w:rsidP="00104B5C">
            <w:pPr>
              <w:pStyle w:val="ListParagraph"/>
              <w:numPr>
                <w:ilvl w:val="0"/>
                <w:numId w:val="22"/>
              </w:numPr>
              <w:spacing w:line="240" w:lineRule="auto"/>
              <w:rPr>
                <w:b w:val="0"/>
                <w:sz w:val="22"/>
                <w:szCs w:val="22"/>
              </w:rPr>
            </w:pPr>
            <w:r w:rsidRPr="002322A6">
              <w:rPr>
                <w:b w:val="0"/>
                <w:sz w:val="22"/>
                <w:szCs w:val="22"/>
              </w:rPr>
              <w:t>Aantal externe conversaties</w:t>
            </w:r>
          </w:p>
          <w:p w14:paraId="18F07EA6" w14:textId="77777777" w:rsidR="00104B5C" w:rsidRPr="002322A6" w:rsidRDefault="00104B5C" w:rsidP="00104B5C">
            <w:pPr>
              <w:rPr>
                <w:sz w:val="22"/>
                <w:szCs w:val="22"/>
              </w:rPr>
            </w:pPr>
            <w:r w:rsidRPr="002322A6">
              <w:rPr>
                <w:sz w:val="22"/>
                <w:szCs w:val="22"/>
              </w:rPr>
              <w:t xml:space="preserve">Recensies + reacties </w:t>
            </w:r>
          </w:p>
        </w:tc>
        <w:tc>
          <w:tcPr>
            <w:tcW w:w="1134" w:type="dxa"/>
          </w:tcPr>
          <w:p w14:paraId="5D37713B"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b/>
                <w:sz w:val="22"/>
                <w:szCs w:val="22"/>
              </w:rPr>
            </w:pPr>
            <w:r w:rsidRPr="002322A6">
              <w:rPr>
                <w:b/>
                <w:sz w:val="22"/>
                <w:szCs w:val="22"/>
              </w:rPr>
              <w:t>4</w:t>
            </w:r>
          </w:p>
          <w:p w14:paraId="32FFD6DA"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p>
          <w:p w14:paraId="1BE22AAF"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9</w:t>
            </w:r>
          </w:p>
        </w:tc>
        <w:tc>
          <w:tcPr>
            <w:tcW w:w="1591" w:type="dxa"/>
          </w:tcPr>
          <w:p w14:paraId="4E8C4BF9"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b/>
                <w:sz w:val="22"/>
                <w:szCs w:val="22"/>
              </w:rPr>
            </w:pPr>
            <w:r w:rsidRPr="002322A6">
              <w:rPr>
                <w:b/>
                <w:sz w:val="22"/>
                <w:szCs w:val="22"/>
              </w:rPr>
              <w:t>8</w:t>
            </w:r>
          </w:p>
          <w:p w14:paraId="774B6579"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p>
          <w:p w14:paraId="2280C0E1"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27</w:t>
            </w:r>
          </w:p>
        </w:tc>
        <w:tc>
          <w:tcPr>
            <w:tcW w:w="1418" w:type="dxa"/>
          </w:tcPr>
          <w:p w14:paraId="40743D32"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b/>
                <w:sz w:val="22"/>
                <w:szCs w:val="22"/>
              </w:rPr>
            </w:pPr>
            <w:r w:rsidRPr="002322A6">
              <w:rPr>
                <w:b/>
                <w:sz w:val="22"/>
                <w:szCs w:val="22"/>
              </w:rPr>
              <w:t>4</w:t>
            </w:r>
          </w:p>
          <w:p w14:paraId="465C8F9D"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p>
          <w:p w14:paraId="67FE5BD1"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8</w:t>
            </w:r>
          </w:p>
        </w:tc>
        <w:tc>
          <w:tcPr>
            <w:tcW w:w="1450" w:type="dxa"/>
          </w:tcPr>
          <w:p w14:paraId="24153C57"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b/>
                <w:sz w:val="22"/>
                <w:szCs w:val="22"/>
              </w:rPr>
            </w:pPr>
            <w:r w:rsidRPr="002322A6">
              <w:rPr>
                <w:b/>
                <w:sz w:val="22"/>
                <w:szCs w:val="22"/>
              </w:rPr>
              <w:t>8</w:t>
            </w:r>
          </w:p>
          <w:p w14:paraId="5DB8A028"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p>
          <w:p w14:paraId="0EE51479"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30</w:t>
            </w:r>
          </w:p>
        </w:tc>
        <w:tc>
          <w:tcPr>
            <w:tcW w:w="1417" w:type="dxa"/>
          </w:tcPr>
          <w:p w14:paraId="054F15B1"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b/>
                <w:sz w:val="22"/>
                <w:szCs w:val="22"/>
              </w:rPr>
            </w:pPr>
            <w:r w:rsidRPr="002322A6">
              <w:rPr>
                <w:b/>
                <w:sz w:val="22"/>
                <w:szCs w:val="22"/>
              </w:rPr>
              <w:t>6</w:t>
            </w:r>
          </w:p>
          <w:p w14:paraId="45FFCF76"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p>
          <w:p w14:paraId="01C6C97F"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14</w:t>
            </w:r>
          </w:p>
        </w:tc>
      </w:tr>
      <w:tr w:rsidR="00104B5C" w:rsidRPr="002322A6" w14:paraId="5971E548" w14:textId="77777777" w:rsidTr="009F7288">
        <w:tc>
          <w:tcPr>
            <w:cnfStyle w:val="001000000000" w:firstRow="0" w:lastRow="0" w:firstColumn="1" w:lastColumn="0" w:oddVBand="0" w:evenVBand="0" w:oddHBand="0" w:evenHBand="0" w:firstRowFirstColumn="0" w:firstRowLastColumn="0" w:lastRowFirstColumn="0" w:lastRowLastColumn="0"/>
            <w:tcW w:w="3828" w:type="dxa"/>
          </w:tcPr>
          <w:p w14:paraId="4B19AADF" w14:textId="77777777" w:rsidR="00104B5C" w:rsidRPr="002322A6" w:rsidRDefault="00104B5C" w:rsidP="00104B5C">
            <w:pPr>
              <w:pStyle w:val="ListParagraph"/>
              <w:numPr>
                <w:ilvl w:val="0"/>
                <w:numId w:val="22"/>
              </w:numPr>
              <w:spacing w:line="240" w:lineRule="auto"/>
              <w:rPr>
                <w:b w:val="0"/>
                <w:sz w:val="22"/>
                <w:szCs w:val="22"/>
              </w:rPr>
            </w:pPr>
            <w:r w:rsidRPr="002322A6">
              <w:rPr>
                <w:b w:val="0"/>
                <w:sz w:val="22"/>
                <w:szCs w:val="22"/>
              </w:rPr>
              <w:t>Sentiment externe conversaties</w:t>
            </w:r>
          </w:p>
          <w:p w14:paraId="32BD0A73" w14:textId="77777777" w:rsidR="00104B5C" w:rsidRPr="002322A6" w:rsidRDefault="00104B5C" w:rsidP="00104B5C">
            <w:pPr>
              <w:rPr>
                <w:sz w:val="22"/>
                <w:szCs w:val="22"/>
              </w:rPr>
            </w:pPr>
            <w:r w:rsidRPr="002322A6">
              <w:rPr>
                <w:sz w:val="22"/>
                <w:szCs w:val="22"/>
              </w:rPr>
              <w:t>Positief/Negatief/Neutraal</w:t>
            </w:r>
          </w:p>
        </w:tc>
        <w:tc>
          <w:tcPr>
            <w:tcW w:w="1134" w:type="dxa"/>
          </w:tcPr>
          <w:p w14:paraId="1946A4AA"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b/>
                <w:sz w:val="22"/>
                <w:szCs w:val="22"/>
              </w:rPr>
            </w:pPr>
            <w:r w:rsidRPr="002322A6">
              <w:rPr>
                <w:b/>
                <w:sz w:val="22"/>
                <w:szCs w:val="22"/>
              </w:rPr>
              <w:t>5</w:t>
            </w:r>
          </w:p>
          <w:p w14:paraId="4627BACA"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p>
          <w:p w14:paraId="7D35B796"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r w:rsidRPr="002322A6">
              <w:rPr>
                <w:sz w:val="22"/>
                <w:szCs w:val="22"/>
              </w:rPr>
              <w:t>Neutraal</w:t>
            </w:r>
          </w:p>
        </w:tc>
        <w:tc>
          <w:tcPr>
            <w:tcW w:w="1591" w:type="dxa"/>
          </w:tcPr>
          <w:p w14:paraId="10D0FE64"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b/>
                <w:sz w:val="22"/>
                <w:szCs w:val="22"/>
              </w:rPr>
            </w:pPr>
            <w:r w:rsidRPr="002322A6">
              <w:rPr>
                <w:b/>
                <w:sz w:val="22"/>
                <w:szCs w:val="22"/>
              </w:rPr>
              <w:t>10</w:t>
            </w:r>
          </w:p>
          <w:p w14:paraId="3CBBF069"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p>
          <w:p w14:paraId="1102BAD3"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r w:rsidRPr="002322A6">
              <w:rPr>
                <w:sz w:val="22"/>
                <w:szCs w:val="22"/>
              </w:rPr>
              <w:t>Positief</w:t>
            </w:r>
          </w:p>
        </w:tc>
        <w:tc>
          <w:tcPr>
            <w:tcW w:w="1418" w:type="dxa"/>
          </w:tcPr>
          <w:p w14:paraId="30C5D97D"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b/>
                <w:sz w:val="22"/>
                <w:szCs w:val="22"/>
              </w:rPr>
            </w:pPr>
            <w:r w:rsidRPr="002322A6">
              <w:rPr>
                <w:b/>
                <w:sz w:val="22"/>
                <w:szCs w:val="22"/>
              </w:rPr>
              <w:t>5</w:t>
            </w:r>
          </w:p>
          <w:p w14:paraId="31356A07"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p>
          <w:p w14:paraId="69314B4F"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r w:rsidRPr="002322A6">
              <w:rPr>
                <w:sz w:val="22"/>
                <w:szCs w:val="22"/>
              </w:rPr>
              <w:t>Neutraal</w:t>
            </w:r>
          </w:p>
        </w:tc>
        <w:tc>
          <w:tcPr>
            <w:tcW w:w="1450" w:type="dxa"/>
          </w:tcPr>
          <w:p w14:paraId="2322FB74"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b/>
                <w:sz w:val="22"/>
                <w:szCs w:val="22"/>
              </w:rPr>
            </w:pPr>
            <w:r w:rsidRPr="002322A6">
              <w:rPr>
                <w:b/>
                <w:sz w:val="22"/>
                <w:szCs w:val="22"/>
              </w:rPr>
              <w:t>5</w:t>
            </w:r>
          </w:p>
          <w:p w14:paraId="10155E3F"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p>
          <w:p w14:paraId="1ECD46D8"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r w:rsidRPr="002322A6">
              <w:rPr>
                <w:sz w:val="22"/>
                <w:szCs w:val="22"/>
              </w:rPr>
              <w:t>Neutraal</w:t>
            </w:r>
          </w:p>
        </w:tc>
        <w:tc>
          <w:tcPr>
            <w:tcW w:w="1417" w:type="dxa"/>
          </w:tcPr>
          <w:p w14:paraId="44238989"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b/>
                <w:sz w:val="22"/>
                <w:szCs w:val="22"/>
              </w:rPr>
            </w:pPr>
            <w:r w:rsidRPr="002322A6">
              <w:rPr>
                <w:b/>
                <w:sz w:val="22"/>
                <w:szCs w:val="22"/>
              </w:rPr>
              <w:t>10</w:t>
            </w:r>
          </w:p>
          <w:p w14:paraId="22602809"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p>
          <w:p w14:paraId="5DEC9DE3"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r w:rsidRPr="002322A6">
              <w:rPr>
                <w:sz w:val="22"/>
                <w:szCs w:val="22"/>
              </w:rPr>
              <w:t>Positief</w:t>
            </w:r>
          </w:p>
        </w:tc>
      </w:tr>
      <w:tr w:rsidR="00104B5C" w:rsidRPr="002322A6" w14:paraId="4B4412F8" w14:textId="77777777" w:rsidTr="009F7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175D081" w14:textId="77777777" w:rsidR="00104B5C" w:rsidRPr="002322A6" w:rsidRDefault="00104B5C" w:rsidP="00104B5C">
            <w:pPr>
              <w:pStyle w:val="ListParagraph"/>
              <w:numPr>
                <w:ilvl w:val="0"/>
                <w:numId w:val="22"/>
              </w:numPr>
              <w:spacing w:line="240" w:lineRule="auto"/>
              <w:rPr>
                <w:b w:val="0"/>
                <w:sz w:val="22"/>
                <w:szCs w:val="22"/>
              </w:rPr>
            </w:pPr>
            <w:r w:rsidRPr="002322A6">
              <w:rPr>
                <w:b w:val="0"/>
                <w:sz w:val="22"/>
                <w:szCs w:val="22"/>
              </w:rPr>
              <w:t xml:space="preserve">Conversatiemanagement </w:t>
            </w:r>
          </w:p>
        </w:tc>
        <w:tc>
          <w:tcPr>
            <w:tcW w:w="1134" w:type="dxa"/>
          </w:tcPr>
          <w:p w14:paraId="1FCC9412"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b/>
                <w:sz w:val="22"/>
                <w:szCs w:val="22"/>
              </w:rPr>
            </w:pPr>
            <w:r w:rsidRPr="002322A6">
              <w:rPr>
                <w:b/>
                <w:sz w:val="22"/>
                <w:szCs w:val="22"/>
              </w:rPr>
              <w:t>3</w:t>
            </w:r>
          </w:p>
        </w:tc>
        <w:tc>
          <w:tcPr>
            <w:tcW w:w="1591" w:type="dxa"/>
          </w:tcPr>
          <w:p w14:paraId="06593AA7"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b/>
                <w:sz w:val="22"/>
                <w:szCs w:val="22"/>
              </w:rPr>
            </w:pPr>
            <w:r w:rsidRPr="002322A6">
              <w:rPr>
                <w:b/>
                <w:sz w:val="22"/>
                <w:szCs w:val="22"/>
              </w:rPr>
              <w:t>2</w:t>
            </w:r>
          </w:p>
        </w:tc>
        <w:tc>
          <w:tcPr>
            <w:tcW w:w="1418" w:type="dxa"/>
          </w:tcPr>
          <w:p w14:paraId="282BDBEB"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b/>
                <w:sz w:val="22"/>
                <w:szCs w:val="22"/>
              </w:rPr>
            </w:pPr>
            <w:r w:rsidRPr="002322A6">
              <w:rPr>
                <w:b/>
                <w:sz w:val="22"/>
                <w:szCs w:val="22"/>
              </w:rPr>
              <w:t>6</w:t>
            </w:r>
          </w:p>
        </w:tc>
        <w:tc>
          <w:tcPr>
            <w:tcW w:w="1450" w:type="dxa"/>
          </w:tcPr>
          <w:p w14:paraId="35A08DE4"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b/>
                <w:sz w:val="22"/>
                <w:szCs w:val="22"/>
              </w:rPr>
            </w:pPr>
            <w:r w:rsidRPr="002322A6">
              <w:rPr>
                <w:b/>
                <w:sz w:val="22"/>
                <w:szCs w:val="22"/>
              </w:rPr>
              <w:t>5</w:t>
            </w:r>
          </w:p>
        </w:tc>
        <w:tc>
          <w:tcPr>
            <w:tcW w:w="1417" w:type="dxa"/>
          </w:tcPr>
          <w:p w14:paraId="6B7038E8"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b/>
                <w:sz w:val="22"/>
                <w:szCs w:val="22"/>
              </w:rPr>
            </w:pPr>
            <w:r w:rsidRPr="002322A6">
              <w:rPr>
                <w:b/>
                <w:sz w:val="22"/>
                <w:szCs w:val="22"/>
              </w:rPr>
              <w:t>7</w:t>
            </w:r>
          </w:p>
        </w:tc>
      </w:tr>
      <w:tr w:rsidR="00104B5C" w:rsidRPr="002322A6" w14:paraId="6889FE7E" w14:textId="77777777" w:rsidTr="009F7288">
        <w:tc>
          <w:tcPr>
            <w:cnfStyle w:val="001000000000" w:firstRow="0" w:lastRow="0" w:firstColumn="1" w:lastColumn="0" w:oddVBand="0" w:evenVBand="0" w:oddHBand="0" w:evenHBand="0" w:firstRowFirstColumn="0" w:firstRowLastColumn="0" w:lastRowFirstColumn="0" w:lastRowLastColumn="0"/>
            <w:tcW w:w="3828" w:type="dxa"/>
          </w:tcPr>
          <w:p w14:paraId="0D988326" w14:textId="77777777" w:rsidR="00104B5C" w:rsidRPr="002322A6" w:rsidRDefault="00104B5C" w:rsidP="00104B5C">
            <w:pPr>
              <w:rPr>
                <w:sz w:val="22"/>
                <w:szCs w:val="22"/>
              </w:rPr>
            </w:pPr>
          </w:p>
        </w:tc>
        <w:tc>
          <w:tcPr>
            <w:tcW w:w="1134" w:type="dxa"/>
          </w:tcPr>
          <w:p w14:paraId="2EEBEE1F"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p>
        </w:tc>
        <w:tc>
          <w:tcPr>
            <w:tcW w:w="1591" w:type="dxa"/>
          </w:tcPr>
          <w:p w14:paraId="2C1AE046"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p>
        </w:tc>
        <w:tc>
          <w:tcPr>
            <w:tcW w:w="1418" w:type="dxa"/>
          </w:tcPr>
          <w:p w14:paraId="1E1A9C12"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p>
        </w:tc>
        <w:tc>
          <w:tcPr>
            <w:tcW w:w="1450" w:type="dxa"/>
          </w:tcPr>
          <w:p w14:paraId="7DE232AE"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p>
        </w:tc>
        <w:tc>
          <w:tcPr>
            <w:tcW w:w="1417" w:type="dxa"/>
          </w:tcPr>
          <w:p w14:paraId="69BF3CBD" w14:textId="77777777" w:rsidR="00104B5C" w:rsidRPr="002322A6" w:rsidRDefault="00104B5C" w:rsidP="00104B5C">
            <w:pPr>
              <w:cnfStyle w:val="000000000000" w:firstRow="0" w:lastRow="0" w:firstColumn="0" w:lastColumn="0" w:oddVBand="0" w:evenVBand="0" w:oddHBand="0" w:evenHBand="0" w:firstRowFirstColumn="0" w:firstRowLastColumn="0" w:lastRowFirstColumn="0" w:lastRowLastColumn="0"/>
              <w:rPr>
                <w:sz w:val="22"/>
                <w:szCs w:val="22"/>
              </w:rPr>
            </w:pPr>
          </w:p>
        </w:tc>
      </w:tr>
      <w:tr w:rsidR="00104B5C" w:rsidRPr="002322A6" w14:paraId="35D719D4" w14:textId="77777777" w:rsidTr="009F7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0F50DD4" w14:textId="77777777" w:rsidR="00104B5C" w:rsidRPr="002322A6" w:rsidRDefault="00104B5C" w:rsidP="00104B5C">
            <w:pPr>
              <w:ind w:left="-1418" w:firstLine="1418"/>
              <w:rPr>
                <w:sz w:val="22"/>
                <w:szCs w:val="22"/>
              </w:rPr>
            </w:pPr>
            <w:r w:rsidRPr="002322A6">
              <w:rPr>
                <w:sz w:val="22"/>
                <w:szCs w:val="22"/>
              </w:rPr>
              <w:t>Totale gemiddelde score 1-10</w:t>
            </w:r>
          </w:p>
        </w:tc>
        <w:tc>
          <w:tcPr>
            <w:tcW w:w="1134" w:type="dxa"/>
          </w:tcPr>
          <w:p w14:paraId="242040A1"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3,8</w:t>
            </w:r>
          </w:p>
        </w:tc>
        <w:tc>
          <w:tcPr>
            <w:tcW w:w="1591" w:type="dxa"/>
          </w:tcPr>
          <w:p w14:paraId="045C2653"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5,7</w:t>
            </w:r>
          </w:p>
        </w:tc>
        <w:tc>
          <w:tcPr>
            <w:tcW w:w="1418" w:type="dxa"/>
          </w:tcPr>
          <w:p w14:paraId="5E36FCB7"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3,8</w:t>
            </w:r>
          </w:p>
        </w:tc>
        <w:tc>
          <w:tcPr>
            <w:tcW w:w="1450" w:type="dxa"/>
          </w:tcPr>
          <w:p w14:paraId="7E89EC04"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5,6</w:t>
            </w:r>
          </w:p>
        </w:tc>
        <w:tc>
          <w:tcPr>
            <w:tcW w:w="1417" w:type="dxa"/>
          </w:tcPr>
          <w:p w14:paraId="0C30591B" w14:textId="77777777" w:rsidR="00104B5C" w:rsidRPr="002322A6" w:rsidRDefault="00104B5C" w:rsidP="00104B5C">
            <w:pPr>
              <w:cnfStyle w:val="000000100000" w:firstRow="0" w:lastRow="0" w:firstColumn="0" w:lastColumn="0" w:oddVBand="0" w:evenVBand="0" w:oddHBand="1" w:evenHBand="0" w:firstRowFirstColumn="0" w:firstRowLastColumn="0" w:lastRowFirstColumn="0" w:lastRowLastColumn="0"/>
              <w:rPr>
                <w:sz w:val="22"/>
                <w:szCs w:val="22"/>
              </w:rPr>
            </w:pPr>
            <w:r w:rsidRPr="002322A6">
              <w:rPr>
                <w:sz w:val="22"/>
                <w:szCs w:val="22"/>
              </w:rPr>
              <w:t>6,7</w:t>
            </w:r>
          </w:p>
        </w:tc>
      </w:tr>
    </w:tbl>
    <w:p w14:paraId="1806BCA0" w14:textId="77777777" w:rsidR="00104B5C" w:rsidRPr="002322A6" w:rsidRDefault="00104B5C" w:rsidP="00104B5C">
      <w:pPr>
        <w:rPr>
          <w:sz w:val="22"/>
          <w:lang w:val="nl-NL"/>
        </w:rPr>
      </w:pPr>
    </w:p>
    <w:p w14:paraId="557EFB19" w14:textId="29037D7C" w:rsidR="00104B5C" w:rsidRPr="002322A6" w:rsidRDefault="00104B5C" w:rsidP="00104B5C">
      <w:pPr>
        <w:rPr>
          <w:b/>
          <w:sz w:val="22"/>
          <w:lang w:val="nl-NL"/>
        </w:rPr>
      </w:pPr>
      <w:r w:rsidRPr="002322A6">
        <w:rPr>
          <w:b/>
          <w:sz w:val="22"/>
          <w:lang w:val="nl-NL"/>
        </w:rPr>
        <w:br w:type="column"/>
      </w:r>
      <w:proofErr w:type="spellStart"/>
      <w:r w:rsidRPr="002322A6">
        <w:rPr>
          <w:b/>
          <w:sz w:val="22"/>
          <w:lang w:val="nl-NL"/>
        </w:rPr>
        <w:t>Social</w:t>
      </w:r>
      <w:proofErr w:type="spellEnd"/>
      <w:r w:rsidRPr="002322A6">
        <w:rPr>
          <w:b/>
          <w:sz w:val="22"/>
          <w:lang w:val="nl-NL"/>
        </w:rPr>
        <w:t xml:space="preserve"> media activiteiten van Loods Tien en de concurrenten in de afgelopen 30 dagen</w:t>
      </w:r>
      <w:r w:rsidR="009F7288" w:rsidRPr="002322A6">
        <w:rPr>
          <w:b/>
          <w:sz w:val="22"/>
          <w:lang w:val="nl-NL"/>
        </w:rPr>
        <w:t xml:space="preserve"> (01-02-‘17 tot 02-03-‘17).</w:t>
      </w:r>
    </w:p>
    <w:p w14:paraId="0373D809" w14:textId="77777777" w:rsidR="00104B5C" w:rsidRPr="002322A6" w:rsidRDefault="00104B5C" w:rsidP="00104B5C">
      <w:pPr>
        <w:rPr>
          <w:sz w:val="22"/>
          <w:lang w:val="nl-NL"/>
        </w:rPr>
      </w:pPr>
    </w:p>
    <w:p w14:paraId="0E337E9B" w14:textId="77777777" w:rsidR="00104B5C" w:rsidRPr="002322A6" w:rsidRDefault="00104B5C" w:rsidP="00104B5C">
      <w:pPr>
        <w:rPr>
          <w:b/>
          <w:sz w:val="22"/>
          <w:lang w:val="nl-NL"/>
        </w:rPr>
      </w:pPr>
      <w:r w:rsidRPr="002322A6">
        <w:rPr>
          <w:noProof/>
          <w:sz w:val="22"/>
        </w:rPr>
        <w:drawing>
          <wp:anchor distT="0" distB="0" distL="114300" distR="114300" simplePos="0" relativeHeight="251692032" behindDoc="0" locked="0" layoutInCell="1" allowOverlap="1" wp14:anchorId="05D87605" wp14:editId="5C343EC9">
            <wp:simplePos x="0" y="0"/>
            <wp:positionH relativeFrom="column">
              <wp:posOffset>-457200</wp:posOffset>
            </wp:positionH>
            <wp:positionV relativeFrom="paragraph">
              <wp:posOffset>1327150</wp:posOffset>
            </wp:positionV>
            <wp:extent cx="1879600" cy="2251710"/>
            <wp:effectExtent l="0" t="0" r="0" b="8890"/>
            <wp:wrapTight wrapText="bothSides">
              <wp:wrapPolygon edited="0">
                <wp:start x="0" y="0"/>
                <wp:lineTo x="0" y="21442"/>
                <wp:lineTo x="21308" y="21442"/>
                <wp:lineTo x="2130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b="20628"/>
                    <a:stretch/>
                  </pic:blipFill>
                  <pic:spPr bwMode="auto">
                    <a:xfrm>
                      <a:off x="0" y="0"/>
                      <a:ext cx="1879600" cy="2251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22A6">
        <w:rPr>
          <w:sz w:val="22"/>
          <w:lang w:val="nl-NL"/>
        </w:rPr>
        <w:t xml:space="preserve"> </w:t>
      </w:r>
      <w:r w:rsidRPr="002322A6">
        <w:rPr>
          <w:noProof/>
          <w:sz w:val="22"/>
        </w:rPr>
        <w:drawing>
          <wp:inline distT="0" distB="0" distL="0" distR="0" wp14:anchorId="5B597BDC" wp14:editId="12F194C5">
            <wp:extent cx="1543050" cy="1809549"/>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a:extLst>
                        <a:ext uri="{28A0092B-C50C-407E-A947-70E740481C1C}">
                          <a14:useLocalDpi xmlns:a14="http://schemas.microsoft.com/office/drawing/2010/main" val="0"/>
                        </a:ext>
                      </a:extLst>
                    </a:blip>
                    <a:srcRect b="21198"/>
                    <a:stretch/>
                  </pic:blipFill>
                  <pic:spPr bwMode="auto">
                    <a:xfrm>
                      <a:off x="0" y="0"/>
                      <a:ext cx="1543050" cy="1809549"/>
                    </a:xfrm>
                    <a:prstGeom prst="rect">
                      <a:avLst/>
                    </a:prstGeom>
                    <a:noFill/>
                    <a:ln>
                      <a:noFill/>
                    </a:ln>
                    <a:extLst>
                      <a:ext uri="{53640926-AAD7-44d8-BBD7-CCE9431645EC}">
                        <a14:shadowObscured xmlns:a14="http://schemas.microsoft.com/office/drawing/2010/main"/>
                      </a:ext>
                    </a:extLst>
                  </pic:spPr>
                </pic:pic>
              </a:graphicData>
            </a:graphic>
          </wp:inline>
        </w:drawing>
      </w:r>
      <w:r w:rsidRPr="002322A6">
        <w:rPr>
          <w:noProof/>
          <w:sz w:val="22"/>
        </w:rPr>
        <w:drawing>
          <wp:inline distT="0" distB="0" distL="0" distR="0" wp14:anchorId="58E507FB" wp14:editId="65700DC9">
            <wp:extent cx="1557655" cy="18384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b="20974"/>
                    <a:stretch/>
                  </pic:blipFill>
                  <pic:spPr bwMode="auto">
                    <a:xfrm>
                      <a:off x="0" y="0"/>
                      <a:ext cx="1558734" cy="1839698"/>
                    </a:xfrm>
                    <a:prstGeom prst="rect">
                      <a:avLst/>
                    </a:prstGeom>
                    <a:noFill/>
                    <a:ln>
                      <a:noFill/>
                    </a:ln>
                    <a:extLst>
                      <a:ext uri="{53640926-AAD7-44d8-BBD7-CCE9431645EC}">
                        <a14:shadowObscured xmlns:a14="http://schemas.microsoft.com/office/drawing/2010/main"/>
                      </a:ext>
                    </a:extLst>
                  </pic:spPr>
                </pic:pic>
              </a:graphicData>
            </a:graphic>
          </wp:inline>
        </w:drawing>
      </w:r>
      <w:r w:rsidRPr="002322A6">
        <w:rPr>
          <w:sz w:val="22"/>
          <w:lang w:val="nl-NL"/>
        </w:rPr>
        <w:t xml:space="preserve"> </w:t>
      </w:r>
      <w:r w:rsidRPr="002322A6">
        <w:rPr>
          <w:noProof/>
          <w:sz w:val="22"/>
        </w:rPr>
        <w:drawing>
          <wp:inline distT="0" distB="0" distL="0" distR="0" wp14:anchorId="16CDBD8D" wp14:editId="6DED826B">
            <wp:extent cx="1599932" cy="1880202"/>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a:extLst>
                        <a:ext uri="{28A0092B-C50C-407E-A947-70E740481C1C}">
                          <a14:useLocalDpi xmlns:a14="http://schemas.microsoft.com/office/drawing/2010/main" val="0"/>
                        </a:ext>
                      </a:extLst>
                    </a:blip>
                    <a:srcRect b="21180"/>
                    <a:stretch/>
                  </pic:blipFill>
                  <pic:spPr bwMode="auto">
                    <a:xfrm>
                      <a:off x="0" y="0"/>
                      <a:ext cx="1601220" cy="1881716"/>
                    </a:xfrm>
                    <a:prstGeom prst="rect">
                      <a:avLst/>
                    </a:prstGeom>
                    <a:noFill/>
                    <a:ln>
                      <a:noFill/>
                    </a:ln>
                    <a:extLst>
                      <a:ext uri="{53640926-AAD7-44d8-BBD7-CCE9431645EC}">
                        <a14:shadowObscured xmlns:a14="http://schemas.microsoft.com/office/drawing/2010/main"/>
                      </a:ext>
                    </a:extLst>
                  </pic:spPr>
                </pic:pic>
              </a:graphicData>
            </a:graphic>
          </wp:inline>
        </w:drawing>
      </w:r>
      <w:r w:rsidRPr="002322A6">
        <w:rPr>
          <w:sz w:val="22"/>
          <w:lang w:val="nl-NL"/>
        </w:rPr>
        <w:t xml:space="preserve"> </w:t>
      </w:r>
      <w:r w:rsidRPr="002322A6">
        <w:rPr>
          <w:noProof/>
          <w:sz w:val="22"/>
        </w:rPr>
        <w:drawing>
          <wp:inline distT="0" distB="0" distL="0" distR="0" wp14:anchorId="4BB1258D" wp14:editId="65FA749A">
            <wp:extent cx="1546058" cy="1865717"/>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b="20178"/>
                    <a:stretch/>
                  </pic:blipFill>
                  <pic:spPr bwMode="auto">
                    <a:xfrm>
                      <a:off x="0" y="0"/>
                      <a:ext cx="1547467" cy="1867417"/>
                    </a:xfrm>
                    <a:prstGeom prst="rect">
                      <a:avLst/>
                    </a:prstGeom>
                    <a:noFill/>
                    <a:ln>
                      <a:noFill/>
                    </a:ln>
                    <a:extLst>
                      <a:ext uri="{53640926-AAD7-44d8-BBD7-CCE9431645EC}">
                        <a14:shadowObscured xmlns:a14="http://schemas.microsoft.com/office/drawing/2010/main"/>
                      </a:ext>
                    </a:extLst>
                  </pic:spPr>
                </pic:pic>
              </a:graphicData>
            </a:graphic>
          </wp:inline>
        </w:drawing>
      </w:r>
      <w:r w:rsidRPr="002322A6">
        <w:rPr>
          <w:sz w:val="22"/>
          <w:lang w:val="nl-NL"/>
        </w:rPr>
        <w:br w:type="textWrapping" w:clear="all"/>
      </w:r>
    </w:p>
    <w:p w14:paraId="688CAFA9" w14:textId="77777777" w:rsidR="00104B5C" w:rsidRPr="002322A6" w:rsidRDefault="00104B5C" w:rsidP="00104B5C">
      <w:pPr>
        <w:rPr>
          <w:sz w:val="22"/>
          <w:lang w:val="nl-NL"/>
        </w:rPr>
      </w:pPr>
      <w:r w:rsidRPr="002322A6">
        <w:rPr>
          <w:sz w:val="22"/>
          <w:lang w:val="nl-NL"/>
        </w:rPr>
        <w:t xml:space="preserve"> </w:t>
      </w:r>
    </w:p>
    <w:p w14:paraId="783BDECD" w14:textId="77777777" w:rsidR="00104B5C" w:rsidRPr="002322A6" w:rsidRDefault="00104B5C" w:rsidP="00104B5C">
      <w:pPr>
        <w:rPr>
          <w:sz w:val="22"/>
          <w:lang w:val="nl-NL"/>
        </w:rPr>
      </w:pPr>
    </w:p>
    <w:p w14:paraId="2BDF5AB5" w14:textId="77777777" w:rsidR="00104B5C" w:rsidRPr="002322A6" w:rsidRDefault="00104B5C" w:rsidP="00104B5C">
      <w:pPr>
        <w:rPr>
          <w:sz w:val="22"/>
          <w:lang w:val="nl-NL"/>
        </w:rPr>
      </w:pPr>
    </w:p>
    <w:p w14:paraId="67A1E6B7" w14:textId="77777777" w:rsidR="00104B5C" w:rsidRPr="002322A6" w:rsidRDefault="00104B5C" w:rsidP="00104B5C">
      <w:pPr>
        <w:rPr>
          <w:sz w:val="22"/>
          <w:lang w:val="nl-NL"/>
        </w:rPr>
      </w:pPr>
    </w:p>
    <w:p w14:paraId="6F04AEEC" w14:textId="77777777" w:rsidR="002C0F17" w:rsidRPr="002322A6" w:rsidRDefault="002C0F17" w:rsidP="00F872B3">
      <w:pPr>
        <w:pStyle w:val="Heading4"/>
        <w:rPr>
          <w:sz w:val="22"/>
          <w:lang w:val="nl-NL"/>
        </w:rPr>
      </w:pPr>
    </w:p>
    <w:p w14:paraId="20F90B8B" w14:textId="11AA22FC" w:rsidR="00D43C36" w:rsidRPr="002322A6" w:rsidRDefault="00104B5C" w:rsidP="0026328D">
      <w:pPr>
        <w:pStyle w:val="Heading3"/>
        <w:numPr>
          <w:ilvl w:val="0"/>
          <w:numId w:val="24"/>
        </w:numPr>
        <w:rPr>
          <w:sz w:val="22"/>
          <w:lang w:val="nl-NL"/>
        </w:rPr>
      </w:pPr>
      <w:r w:rsidRPr="002322A6">
        <w:rPr>
          <w:sz w:val="22"/>
          <w:lang w:val="nl-NL"/>
        </w:rPr>
        <w:br w:type="column"/>
      </w:r>
      <w:bookmarkStart w:id="42" w:name="_Toc358487847"/>
      <w:r w:rsidR="00D43C36" w:rsidRPr="002322A6">
        <w:rPr>
          <w:sz w:val="22"/>
          <w:lang w:val="nl-NL"/>
        </w:rPr>
        <w:t>Mail behorend bij enquêtes</w:t>
      </w:r>
      <w:bookmarkEnd w:id="42"/>
    </w:p>
    <w:p w14:paraId="6289EE48" w14:textId="77777777" w:rsidR="002322A6" w:rsidRDefault="002322A6" w:rsidP="00D43C36">
      <w:pPr>
        <w:rPr>
          <w:sz w:val="22"/>
          <w:lang w:val="nl-NL"/>
        </w:rPr>
      </w:pPr>
    </w:p>
    <w:p w14:paraId="7E6FDC96" w14:textId="77777777" w:rsidR="00D43C36" w:rsidRPr="002322A6" w:rsidRDefault="00D43C36" w:rsidP="00D43C36">
      <w:pPr>
        <w:rPr>
          <w:sz w:val="22"/>
          <w:lang w:val="nl-NL"/>
        </w:rPr>
      </w:pPr>
      <w:r w:rsidRPr="002322A6">
        <w:rPr>
          <w:sz w:val="22"/>
          <w:lang w:val="nl-NL"/>
        </w:rPr>
        <w:t xml:space="preserve">Beste meneer/mevrouw, </w:t>
      </w:r>
    </w:p>
    <w:p w14:paraId="246E67D2" w14:textId="77777777" w:rsidR="00D43C36" w:rsidRPr="002322A6" w:rsidRDefault="00D43C36" w:rsidP="00D43C36">
      <w:pPr>
        <w:rPr>
          <w:sz w:val="22"/>
          <w:lang w:val="nl-NL"/>
        </w:rPr>
      </w:pPr>
    </w:p>
    <w:p w14:paraId="3A91AA8C" w14:textId="77777777" w:rsidR="00D43C36" w:rsidRPr="002322A6" w:rsidRDefault="00D43C36" w:rsidP="00D43C36">
      <w:pPr>
        <w:rPr>
          <w:sz w:val="22"/>
          <w:lang w:val="nl-NL"/>
        </w:rPr>
      </w:pPr>
      <w:r w:rsidRPr="002322A6">
        <w:rPr>
          <w:sz w:val="22"/>
          <w:lang w:val="nl-NL"/>
        </w:rPr>
        <w:t xml:space="preserve">Mijn naam is Jolien </w:t>
      </w:r>
      <w:proofErr w:type="spellStart"/>
      <w:r w:rsidRPr="002322A6">
        <w:rPr>
          <w:sz w:val="22"/>
          <w:lang w:val="nl-NL"/>
        </w:rPr>
        <w:t>Buijsse</w:t>
      </w:r>
      <w:proofErr w:type="spellEnd"/>
      <w:r w:rsidRPr="002322A6">
        <w:rPr>
          <w:sz w:val="22"/>
          <w:lang w:val="nl-NL"/>
        </w:rPr>
        <w:t xml:space="preserve">. Ik studeer Vitaliteitsmanagement en Toerisme aan de Hogeschool Zeeland in Vlissingen. Momenteel ben ik aan het afstuderen. Ik doe onderzoek naar de kansen en mogelijkheden van het Boothuis bij Loods Tien in Breskens. </w:t>
      </w:r>
    </w:p>
    <w:p w14:paraId="01488CBD" w14:textId="77777777" w:rsidR="00D43C36" w:rsidRPr="002322A6" w:rsidRDefault="00D43C36" w:rsidP="00D43C36">
      <w:pPr>
        <w:rPr>
          <w:sz w:val="22"/>
          <w:lang w:val="nl-NL"/>
        </w:rPr>
      </w:pPr>
    </w:p>
    <w:p w14:paraId="574BD3E6" w14:textId="77777777" w:rsidR="00D43C36" w:rsidRPr="002322A6" w:rsidRDefault="00D43C36" w:rsidP="00D43C36">
      <w:pPr>
        <w:rPr>
          <w:sz w:val="22"/>
          <w:lang w:val="nl-NL"/>
        </w:rPr>
      </w:pPr>
      <w:r w:rsidRPr="002322A6">
        <w:rPr>
          <w:sz w:val="22"/>
          <w:lang w:val="nl-NL"/>
        </w:rPr>
        <w:t xml:space="preserve">Ik kijk voor dit onderzoek voornamelijk naar de behoeften van bedrijven en hoe Loods Tien zou kunnen inspelen hierop met de marketing van het Boothuis. De hoofdvraag van mijn onderzoek is om te onderzoeken </w:t>
      </w:r>
      <w:r w:rsidRPr="002322A6">
        <w:rPr>
          <w:rFonts w:cstheme="minorHAnsi"/>
          <w:sz w:val="22"/>
          <w:lang w:val="nl-NL"/>
        </w:rPr>
        <w:t xml:space="preserve">wat de kansen en mogelijkheden zijn voor het optimaliseren van het boothuis met behulp van marketing, zodat er meer naamsbekendheid wordt gecreëerd via </w:t>
      </w:r>
      <w:proofErr w:type="spellStart"/>
      <w:r w:rsidRPr="002322A6">
        <w:rPr>
          <w:rFonts w:cstheme="minorHAnsi"/>
          <w:sz w:val="22"/>
          <w:lang w:val="nl-NL"/>
        </w:rPr>
        <w:t>social</w:t>
      </w:r>
      <w:proofErr w:type="spellEnd"/>
      <w:r w:rsidRPr="002322A6">
        <w:rPr>
          <w:rFonts w:cstheme="minorHAnsi"/>
          <w:sz w:val="22"/>
          <w:lang w:val="nl-NL"/>
        </w:rPr>
        <w:t xml:space="preserve"> media.</w:t>
      </w:r>
    </w:p>
    <w:p w14:paraId="130D02F6" w14:textId="77777777" w:rsidR="00D43C36" w:rsidRPr="002322A6" w:rsidRDefault="00D43C36" w:rsidP="00D43C36">
      <w:pPr>
        <w:rPr>
          <w:sz w:val="22"/>
          <w:lang w:val="nl-NL"/>
        </w:rPr>
      </w:pPr>
    </w:p>
    <w:p w14:paraId="75376597" w14:textId="77777777" w:rsidR="00D43C36" w:rsidRPr="002322A6" w:rsidRDefault="00D43C36" w:rsidP="00D43C36">
      <w:pPr>
        <w:rPr>
          <w:sz w:val="22"/>
          <w:lang w:val="nl-NL"/>
        </w:rPr>
      </w:pPr>
      <w:r w:rsidRPr="002322A6">
        <w:rPr>
          <w:sz w:val="22"/>
          <w:lang w:val="nl-NL"/>
        </w:rPr>
        <w:t xml:space="preserve">Het gebied van Zeeuws-Vlaanderen biedt nog erg veel kansen en mogelijkheden, voornamelijk ook voor de inwoners zelf. Het boothuis is een aparte ruimte binnen Loods Tien op het strand dat verhuurd kan worden voor privé evenementen of gelegenheden. </w:t>
      </w:r>
    </w:p>
    <w:p w14:paraId="694143F8" w14:textId="77777777" w:rsidR="00D43C36" w:rsidRPr="002322A6" w:rsidRDefault="00D43C36" w:rsidP="00D43C36">
      <w:pPr>
        <w:rPr>
          <w:sz w:val="22"/>
          <w:lang w:val="nl-NL"/>
        </w:rPr>
      </w:pPr>
    </w:p>
    <w:p w14:paraId="07D97383" w14:textId="77777777" w:rsidR="00D43C36" w:rsidRPr="002322A6" w:rsidRDefault="00D43C36" w:rsidP="00D43C36">
      <w:pPr>
        <w:rPr>
          <w:sz w:val="22"/>
          <w:lang w:val="nl-NL"/>
        </w:rPr>
      </w:pPr>
      <w:r w:rsidRPr="002322A6">
        <w:rPr>
          <w:sz w:val="22"/>
          <w:lang w:val="nl-NL"/>
        </w:rPr>
        <w:t xml:space="preserve">Ik zou u willen vragen of u bereid bent om mijn enquête in te vullen. U zou mij hier enorm mee helpen. Het invullen neemt 5-10 minuten in beslag. De vragenlijst vindt u door op deze link te klikken: </w:t>
      </w:r>
    </w:p>
    <w:p w14:paraId="3C312A14" w14:textId="77777777" w:rsidR="00D43C36" w:rsidRPr="002322A6" w:rsidRDefault="00D22A1D" w:rsidP="00D43C36">
      <w:pPr>
        <w:rPr>
          <w:b/>
          <w:sz w:val="22"/>
          <w:lang w:val="nl-NL"/>
        </w:rPr>
      </w:pPr>
      <w:hyperlink r:id="rId44" w:history="1">
        <w:r w:rsidR="00D43C36" w:rsidRPr="002322A6">
          <w:rPr>
            <w:rStyle w:val="Hyperlink"/>
            <w:b/>
            <w:sz w:val="22"/>
            <w:lang w:val="nl-NL"/>
          </w:rPr>
          <w:t>https://goo.gl/forms/HuZ711wlVCU8jpgR2</w:t>
        </w:r>
      </w:hyperlink>
    </w:p>
    <w:p w14:paraId="452811AA" w14:textId="77777777" w:rsidR="00D43C36" w:rsidRPr="002322A6" w:rsidRDefault="00D43C36" w:rsidP="00D43C36">
      <w:pPr>
        <w:rPr>
          <w:sz w:val="22"/>
          <w:lang w:val="nl-NL"/>
        </w:rPr>
      </w:pPr>
    </w:p>
    <w:p w14:paraId="2D3A7CC7" w14:textId="77777777" w:rsidR="00D43C36" w:rsidRPr="002322A6" w:rsidRDefault="00D43C36" w:rsidP="00D43C36">
      <w:pPr>
        <w:rPr>
          <w:sz w:val="22"/>
          <w:lang w:val="nl-NL"/>
        </w:rPr>
      </w:pPr>
      <w:r w:rsidRPr="002322A6">
        <w:rPr>
          <w:sz w:val="22"/>
          <w:lang w:val="nl-NL"/>
        </w:rPr>
        <w:t xml:space="preserve">Om representatieve en betrouwbare conclusies te kunnen trekken, is het van belang dat zoveel mogelijk mensen de vragenlijst invullen. </w:t>
      </w:r>
    </w:p>
    <w:p w14:paraId="37D1A5DA" w14:textId="77777777" w:rsidR="00D43C36" w:rsidRPr="002322A6" w:rsidRDefault="00D43C36" w:rsidP="00D43C36">
      <w:pPr>
        <w:rPr>
          <w:sz w:val="22"/>
          <w:lang w:val="nl-NL"/>
        </w:rPr>
      </w:pPr>
      <w:r w:rsidRPr="002322A6">
        <w:rPr>
          <w:sz w:val="22"/>
          <w:lang w:val="nl-NL"/>
        </w:rPr>
        <w:t xml:space="preserve">Indien u nog andere mensen weet die wonen en werken in Zeeuws-Vlaanderen, zou u hen dan deze e-mail willen doorsturen? U zou mij hier een grote dienst mee bewijzen. </w:t>
      </w:r>
    </w:p>
    <w:p w14:paraId="00D46195" w14:textId="77777777" w:rsidR="00D43C36" w:rsidRPr="002322A6" w:rsidRDefault="00D43C36" w:rsidP="00D43C36">
      <w:pPr>
        <w:rPr>
          <w:sz w:val="22"/>
          <w:lang w:val="nl-NL"/>
        </w:rPr>
      </w:pPr>
    </w:p>
    <w:p w14:paraId="6EB04C3F" w14:textId="77777777" w:rsidR="00D43C36" w:rsidRPr="002322A6" w:rsidRDefault="00D43C36" w:rsidP="00D43C36">
      <w:pPr>
        <w:rPr>
          <w:sz w:val="22"/>
          <w:lang w:val="nl-NL"/>
        </w:rPr>
      </w:pPr>
      <w:r w:rsidRPr="002322A6">
        <w:rPr>
          <w:sz w:val="22"/>
          <w:lang w:val="nl-NL"/>
        </w:rPr>
        <w:t xml:space="preserve">Met vriendelijke groet, </w:t>
      </w:r>
    </w:p>
    <w:p w14:paraId="7C69F2C9" w14:textId="77777777" w:rsidR="00D43C36" w:rsidRPr="002322A6" w:rsidRDefault="00D43C36" w:rsidP="00D43C36">
      <w:pPr>
        <w:rPr>
          <w:sz w:val="22"/>
          <w:lang w:val="nl-NL"/>
        </w:rPr>
      </w:pPr>
    </w:p>
    <w:p w14:paraId="079415F7" w14:textId="77777777" w:rsidR="00D43C36" w:rsidRPr="002322A6" w:rsidRDefault="00D43C36" w:rsidP="00D43C36">
      <w:pPr>
        <w:rPr>
          <w:sz w:val="22"/>
          <w:lang w:val="nl-NL"/>
        </w:rPr>
      </w:pPr>
      <w:r w:rsidRPr="002322A6">
        <w:rPr>
          <w:sz w:val="22"/>
          <w:lang w:val="nl-NL"/>
        </w:rPr>
        <w:t xml:space="preserve">Jolien </w:t>
      </w:r>
      <w:proofErr w:type="spellStart"/>
      <w:r w:rsidRPr="002322A6">
        <w:rPr>
          <w:sz w:val="22"/>
          <w:lang w:val="nl-NL"/>
        </w:rPr>
        <w:t>Buijsse</w:t>
      </w:r>
      <w:proofErr w:type="spellEnd"/>
    </w:p>
    <w:p w14:paraId="571B4B78" w14:textId="77777777" w:rsidR="00D43C36" w:rsidRPr="002322A6" w:rsidRDefault="00D43C36" w:rsidP="00D43C36">
      <w:pPr>
        <w:rPr>
          <w:sz w:val="22"/>
          <w:lang w:val="nl-NL"/>
        </w:rPr>
      </w:pPr>
      <w:r w:rsidRPr="002322A6">
        <w:rPr>
          <w:sz w:val="22"/>
          <w:lang w:val="nl-NL"/>
        </w:rPr>
        <w:t>Loods Tien</w:t>
      </w:r>
    </w:p>
    <w:p w14:paraId="4D2B10E9" w14:textId="77777777" w:rsidR="00D43C36" w:rsidRPr="002322A6" w:rsidRDefault="00D43C36" w:rsidP="00D43C36">
      <w:pPr>
        <w:rPr>
          <w:sz w:val="22"/>
          <w:lang w:val="nl-NL"/>
        </w:rPr>
      </w:pPr>
      <w:proofErr w:type="spellStart"/>
      <w:r w:rsidRPr="002322A6">
        <w:rPr>
          <w:sz w:val="22"/>
          <w:lang w:val="nl-NL"/>
        </w:rPr>
        <w:t>Nieuwesluisweg</w:t>
      </w:r>
      <w:proofErr w:type="spellEnd"/>
      <w:r w:rsidRPr="002322A6">
        <w:rPr>
          <w:sz w:val="22"/>
          <w:lang w:val="nl-NL"/>
        </w:rPr>
        <w:t xml:space="preserve"> 50</w:t>
      </w:r>
    </w:p>
    <w:p w14:paraId="08349E14" w14:textId="77777777" w:rsidR="00D43C36" w:rsidRPr="002322A6" w:rsidRDefault="00D43C36" w:rsidP="00D43C36">
      <w:pPr>
        <w:rPr>
          <w:sz w:val="22"/>
          <w:lang w:val="nl-NL"/>
        </w:rPr>
      </w:pPr>
      <w:r w:rsidRPr="002322A6">
        <w:rPr>
          <w:sz w:val="22"/>
          <w:lang w:val="nl-NL"/>
        </w:rPr>
        <w:t>4511 RE Breskens</w:t>
      </w:r>
    </w:p>
    <w:p w14:paraId="65A11A2A" w14:textId="77777777" w:rsidR="00D43C36" w:rsidRPr="002322A6" w:rsidRDefault="00D43C36" w:rsidP="00D43C36">
      <w:pPr>
        <w:rPr>
          <w:sz w:val="22"/>
          <w:lang w:val="nl-NL"/>
        </w:rPr>
      </w:pPr>
      <w:r w:rsidRPr="002322A6">
        <w:rPr>
          <w:sz w:val="22"/>
          <w:lang w:val="nl-NL"/>
        </w:rPr>
        <w:t>Tel: 0117 - 38 35 22</w:t>
      </w:r>
    </w:p>
    <w:p w14:paraId="7075A03C" w14:textId="77777777" w:rsidR="00D43C36" w:rsidRPr="0087426B" w:rsidRDefault="00D43C36" w:rsidP="00D43C36">
      <w:pPr>
        <w:rPr>
          <w:lang w:val="nl-NL"/>
        </w:rPr>
      </w:pPr>
      <w:r w:rsidRPr="002322A6">
        <w:rPr>
          <w:sz w:val="22"/>
          <w:lang w:val="nl-NL"/>
        </w:rPr>
        <w:t>E-mail: Info@loodstien.nl</w:t>
      </w:r>
      <w:r w:rsidRPr="0087426B">
        <w:rPr>
          <w:lang w:val="nl-NL"/>
        </w:rPr>
        <w:t xml:space="preserve"> </w:t>
      </w:r>
    </w:p>
    <w:p w14:paraId="4A321581" w14:textId="77777777" w:rsidR="00D43C36" w:rsidRPr="0087426B" w:rsidRDefault="00D43C36" w:rsidP="00D43C36">
      <w:pPr>
        <w:rPr>
          <w:lang w:val="nl-NL"/>
        </w:rPr>
      </w:pPr>
    </w:p>
    <w:p w14:paraId="68ADB220" w14:textId="77777777" w:rsidR="00D43C36" w:rsidRPr="0087426B" w:rsidRDefault="00D43C36" w:rsidP="00F872B3">
      <w:pPr>
        <w:pStyle w:val="Heading4"/>
        <w:rPr>
          <w:lang w:val="nl-NL"/>
        </w:rPr>
      </w:pPr>
    </w:p>
    <w:p w14:paraId="2AAF736D" w14:textId="50DEBD56" w:rsidR="00F872B3" w:rsidRPr="0087426B" w:rsidRDefault="00D43C36" w:rsidP="0026328D">
      <w:pPr>
        <w:pStyle w:val="Heading3"/>
        <w:numPr>
          <w:ilvl w:val="0"/>
          <w:numId w:val="24"/>
        </w:numPr>
        <w:rPr>
          <w:lang w:val="nl-NL"/>
        </w:rPr>
      </w:pPr>
      <w:r w:rsidRPr="0087426B">
        <w:rPr>
          <w:lang w:val="nl-NL"/>
        </w:rPr>
        <w:br w:type="column"/>
      </w:r>
      <w:bookmarkStart w:id="43" w:name="_Toc358487848"/>
      <w:r w:rsidR="00F872B3" w:rsidRPr="0087426B">
        <w:rPr>
          <w:lang w:val="nl-NL"/>
        </w:rPr>
        <w:t xml:space="preserve">Enquêtevragen </w:t>
      </w:r>
      <w:r w:rsidR="00C74A69" w:rsidRPr="0087426B">
        <w:rPr>
          <w:lang w:val="nl-NL"/>
        </w:rPr>
        <w:t>voor bedrijven</w:t>
      </w:r>
      <w:bookmarkEnd w:id="43"/>
      <w:r w:rsidR="00C74A69" w:rsidRPr="0087426B">
        <w:rPr>
          <w:lang w:val="nl-NL"/>
        </w:rPr>
        <w:t xml:space="preserve"> </w:t>
      </w:r>
    </w:p>
    <w:p w14:paraId="75F4F16C" w14:textId="77777777" w:rsidR="0026328D" w:rsidRPr="0087426B" w:rsidRDefault="0026328D" w:rsidP="0026328D">
      <w:pPr>
        <w:rPr>
          <w:lang w:val="nl-NL"/>
        </w:rPr>
      </w:pPr>
    </w:p>
    <w:p w14:paraId="07F16C28" w14:textId="150E6008" w:rsidR="00AB5AA4" w:rsidRPr="0087426B" w:rsidRDefault="00AB5AA4" w:rsidP="00AB5AA4">
      <w:pPr>
        <w:rPr>
          <w:lang w:val="nl-NL"/>
        </w:rPr>
      </w:pPr>
      <w:r w:rsidRPr="0087426B">
        <w:rPr>
          <w:noProof/>
        </w:rPr>
        <w:drawing>
          <wp:inline distT="0" distB="0" distL="0" distR="0" wp14:anchorId="4F11E8BB" wp14:editId="569108E0">
            <wp:extent cx="4946015" cy="2701925"/>
            <wp:effectExtent l="0" t="0" r="698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46015" cy="2701925"/>
                    </a:xfrm>
                    <a:prstGeom prst="rect">
                      <a:avLst/>
                    </a:prstGeom>
                    <a:noFill/>
                    <a:ln>
                      <a:noFill/>
                    </a:ln>
                  </pic:spPr>
                </pic:pic>
              </a:graphicData>
            </a:graphic>
          </wp:inline>
        </w:drawing>
      </w:r>
    </w:p>
    <w:p w14:paraId="02B72A55" w14:textId="599EC927" w:rsidR="00104B5C" w:rsidRPr="0087426B" w:rsidRDefault="00C74A69" w:rsidP="00104B5C">
      <w:pPr>
        <w:rPr>
          <w:lang w:val="nl-NL"/>
        </w:rPr>
      </w:pPr>
      <w:r w:rsidRPr="0087426B">
        <w:rPr>
          <w:noProof/>
        </w:rPr>
        <w:drawing>
          <wp:inline distT="0" distB="0" distL="0" distR="0" wp14:anchorId="6CE5D1DA" wp14:editId="4AC5238B">
            <wp:extent cx="5176520" cy="4800376"/>
            <wp:effectExtent l="0" t="0" r="5080" b="635"/>
            <wp:docPr id="44" name="Picture 44" descr="Macintosh HD:Users:Jolien:Desktop:Schermafbeelding 2017-05-18 om 16.2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lien:Desktop:Schermafbeelding 2017-05-18 om 16.27.18.png"/>
                    <pic:cNvPicPr>
                      <a:picLocks noChangeAspect="1" noChangeArrowheads="1"/>
                    </pic:cNvPicPr>
                  </pic:nvPicPr>
                  <pic:blipFill rotWithShape="1">
                    <a:blip r:embed="rId46">
                      <a:extLst>
                        <a:ext uri="{28A0092B-C50C-407E-A947-70E740481C1C}">
                          <a14:useLocalDpi xmlns:a14="http://schemas.microsoft.com/office/drawing/2010/main" val="0"/>
                        </a:ext>
                      </a:extLst>
                    </a:blip>
                    <a:srcRect t="37737"/>
                    <a:stretch/>
                  </pic:blipFill>
                  <pic:spPr bwMode="auto">
                    <a:xfrm>
                      <a:off x="0" y="0"/>
                      <a:ext cx="5177203" cy="4801009"/>
                    </a:xfrm>
                    <a:prstGeom prst="rect">
                      <a:avLst/>
                    </a:prstGeom>
                    <a:noFill/>
                    <a:ln>
                      <a:noFill/>
                    </a:ln>
                    <a:extLst>
                      <a:ext uri="{53640926-AAD7-44d8-BBD7-CCE9431645EC}">
                        <a14:shadowObscured xmlns:a14="http://schemas.microsoft.com/office/drawing/2010/main"/>
                      </a:ext>
                    </a:extLst>
                  </pic:spPr>
                </pic:pic>
              </a:graphicData>
            </a:graphic>
          </wp:inline>
        </w:drawing>
      </w:r>
    </w:p>
    <w:p w14:paraId="47DFBAAC" w14:textId="3CDC7CF0" w:rsidR="00104B5C" w:rsidRPr="0087426B" w:rsidRDefault="00C74A69" w:rsidP="00104B5C">
      <w:pPr>
        <w:rPr>
          <w:lang w:val="nl-NL"/>
        </w:rPr>
      </w:pPr>
      <w:r w:rsidRPr="0087426B">
        <w:rPr>
          <w:noProof/>
        </w:rPr>
        <w:drawing>
          <wp:inline distT="0" distB="0" distL="0" distR="0" wp14:anchorId="45912231" wp14:editId="660F9066">
            <wp:extent cx="5479473" cy="8388505"/>
            <wp:effectExtent l="0" t="0" r="6985" b="0"/>
            <wp:docPr id="45" name="Picture 45" descr="Macintosh HD:Users:Jolien:Desktop:Schermafbeelding 2017-05-18 om 16.2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lien:Desktop:Schermafbeelding 2017-05-18 om 16.27.2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9473" cy="8388505"/>
                    </a:xfrm>
                    <a:prstGeom prst="rect">
                      <a:avLst/>
                    </a:prstGeom>
                    <a:noFill/>
                    <a:ln>
                      <a:noFill/>
                    </a:ln>
                  </pic:spPr>
                </pic:pic>
              </a:graphicData>
            </a:graphic>
          </wp:inline>
        </w:drawing>
      </w:r>
    </w:p>
    <w:p w14:paraId="2179C273" w14:textId="460C642A" w:rsidR="00F872B3" w:rsidRPr="0087426B" w:rsidRDefault="00C74A69" w:rsidP="00F872B3">
      <w:pPr>
        <w:pStyle w:val="Heading4"/>
        <w:rPr>
          <w:lang w:val="nl-NL"/>
        </w:rPr>
      </w:pPr>
      <w:r w:rsidRPr="0087426B">
        <w:rPr>
          <w:noProof/>
        </w:rPr>
        <w:drawing>
          <wp:inline distT="0" distB="0" distL="0" distR="0" wp14:anchorId="325D1CF5" wp14:editId="7F53FE6D">
            <wp:extent cx="5108038" cy="8108373"/>
            <wp:effectExtent l="0" t="0" r="0" b="0"/>
            <wp:docPr id="46" name="Picture 46" descr="Macintosh HD:Users:Jolien:Desktop:Schermafbeelding 2017-05-18 om 16.2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lien:Desktop:Schermafbeelding 2017-05-18 om 16.27.3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08621" cy="8109298"/>
                    </a:xfrm>
                    <a:prstGeom prst="rect">
                      <a:avLst/>
                    </a:prstGeom>
                    <a:noFill/>
                    <a:ln>
                      <a:noFill/>
                    </a:ln>
                  </pic:spPr>
                </pic:pic>
              </a:graphicData>
            </a:graphic>
          </wp:inline>
        </w:drawing>
      </w:r>
    </w:p>
    <w:p w14:paraId="0683CF9F" w14:textId="77777777" w:rsidR="00C74A69" w:rsidRPr="0087426B" w:rsidRDefault="00C74A69" w:rsidP="00F872B3">
      <w:pPr>
        <w:pStyle w:val="Heading4"/>
        <w:rPr>
          <w:lang w:val="nl-NL"/>
        </w:rPr>
      </w:pPr>
      <w:r w:rsidRPr="0087426B">
        <w:rPr>
          <w:noProof/>
        </w:rPr>
        <w:drawing>
          <wp:inline distT="0" distB="0" distL="0" distR="0" wp14:anchorId="4CA7BC1E" wp14:editId="0340BAF2">
            <wp:extent cx="5860415" cy="8312785"/>
            <wp:effectExtent l="0" t="0" r="6985" b="0"/>
            <wp:docPr id="47" name="Picture 47" descr="Macintosh HD:Users:Jolien:Desktop:Schermafbeelding 2017-05-18 om 16.2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lien:Desktop:Schermafbeelding 2017-05-18 om 16.27.49.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60415" cy="8312785"/>
                    </a:xfrm>
                    <a:prstGeom prst="rect">
                      <a:avLst/>
                    </a:prstGeom>
                    <a:noFill/>
                    <a:ln>
                      <a:noFill/>
                    </a:ln>
                  </pic:spPr>
                </pic:pic>
              </a:graphicData>
            </a:graphic>
          </wp:inline>
        </w:drawing>
      </w:r>
      <w:r w:rsidRPr="0087426B">
        <w:rPr>
          <w:noProof/>
        </w:rPr>
        <w:drawing>
          <wp:inline distT="0" distB="0" distL="0" distR="0" wp14:anchorId="27A22A01" wp14:editId="6BAB3E14">
            <wp:extent cx="5694045" cy="6955155"/>
            <wp:effectExtent l="0" t="0" r="0" b="4445"/>
            <wp:docPr id="48" name="Picture 48" descr="Macintosh HD:Users:Jolien:Desktop:Schermafbeelding 2017-05-18 om 16.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lien:Desktop:Schermafbeelding 2017-05-18 om 16.27.5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94045" cy="6955155"/>
                    </a:xfrm>
                    <a:prstGeom prst="rect">
                      <a:avLst/>
                    </a:prstGeom>
                    <a:noFill/>
                    <a:ln>
                      <a:noFill/>
                    </a:ln>
                  </pic:spPr>
                </pic:pic>
              </a:graphicData>
            </a:graphic>
          </wp:inline>
        </w:drawing>
      </w:r>
    </w:p>
    <w:p w14:paraId="3FA1BFC2" w14:textId="77777777" w:rsidR="00C74A69" w:rsidRPr="0087426B" w:rsidRDefault="00C74A69" w:rsidP="00F872B3">
      <w:pPr>
        <w:pStyle w:val="Heading4"/>
        <w:rPr>
          <w:lang w:val="nl-NL"/>
        </w:rPr>
      </w:pPr>
    </w:p>
    <w:p w14:paraId="3B4649FF" w14:textId="04B2C6C8" w:rsidR="00C74A69" w:rsidRPr="0087426B" w:rsidRDefault="00C74A69" w:rsidP="00F872B3">
      <w:pPr>
        <w:pStyle w:val="Heading4"/>
        <w:rPr>
          <w:lang w:val="nl-NL"/>
        </w:rPr>
      </w:pPr>
      <w:r w:rsidRPr="0087426B">
        <w:rPr>
          <w:noProof/>
        </w:rPr>
        <w:drawing>
          <wp:inline distT="0" distB="0" distL="0" distR="0" wp14:anchorId="45673082" wp14:editId="2336B462">
            <wp:extent cx="5874385" cy="7550785"/>
            <wp:effectExtent l="0" t="0" r="0" b="0"/>
            <wp:docPr id="49" name="Picture 49" descr="Macintosh HD:Users:Jolien:Desktop:Schermafbeelding 2017-05-18 om 16.2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olien:Desktop:Schermafbeelding 2017-05-18 om 16.28.0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74385" cy="7550785"/>
                    </a:xfrm>
                    <a:prstGeom prst="rect">
                      <a:avLst/>
                    </a:prstGeom>
                    <a:noFill/>
                    <a:ln>
                      <a:noFill/>
                    </a:ln>
                  </pic:spPr>
                </pic:pic>
              </a:graphicData>
            </a:graphic>
          </wp:inline>
        </w:drawing>
      </w:r>
    </w:p>
    <w:p w14:paraId="12919148" w14:textId="77777777" w:rsidR="00C74A69" w:rsidRPr="0087426B" w:rsidRDefault="00C74A69" w:rsidP="00F872B3">
      <w:pPr>
        <w:pStyle w:val="Heading4"/>
        <w:rPr>
          <w:lang w:val="nl-NL"/>
        </w:rPr>
      </w:pPr>
    </w:p>
    <w:p w14:paraId="757F423B" w14:textId="62ADCDDC" w:rsidR="00C74A69" w:rsidRPr="0087426B" w:rsidRDefault="00C74A69" w:rsidP="00F872B3">
      <w:pPr>
        <w:pStyle w:val="Heading4"/>
        <w:rPr>
          <w:lang w:val="nl-NL"/>
        </w:rPr>
      </w:pPr>
      <w:r w:rsidRPr="0087426B">
        <w:rPr>
          <w:noProof/>
        </w:rPr>
        <w:drawing>
          <wp:inline distT="0" distB="0" distL="0" distR="0" wp14:anchorId="35FEF804" wp14:editId="7AF340CF">
            <wp:extent cx="5389245" cy="8672830"/>
            <wp:effectExtent l="0" t="0" r="0" b="0"/>
            <wp:docPr id="50" name="Picture 50" descr="Macintosh HD:Users:Jolien:Desktop:Schermafbeelding 2017-05-18 om 16.2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olien:Desktop:Schermafbeelding 2017-05-18 om 16.28.1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89245" cy="8672830"/>
                    </a:xfrm>
                    <a:prstGeom prst="rect">
                      <a:avLst/>
                    </a:prstGeom>
                    <a:noFill/>
                    <a:ln>
                      <a:noFill/>
                    </a:ln>
                  </pic:spPr>
                </pic:pic>
              </a:graphicData>
            </a:graphic>
          </wp:inline>
        </w:drawing>
      </w:r>
      <w:r w:rsidRPr="0087426B">
        <w:rPr>
          <w:noProof/>
        </w:rPr>
        <w:drawing>
          <wp:inline distT="0" distB="0" distL="0" distR="0" wp14:anchorId="2461D9BC" wp14:editId="50658BB7">
            <wp:extent cx="5555615" cy="2729230"/>
            <wp:effectExtent l="0" t="0" r="6985" b="0"/>
            <wp:docPr id="51" name="Picture 51" descr="Macintosh HD:Users:Jolien:Desktop:Schermafbeelding 2017-05-18 om 16.2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lien:Desktop:Schermafbeelding 2017-05-18 om 16.28.27.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55615" cy="2729230"/>
                    </a:xfrm>
                    <a:prstGeom prst="rect">
                      <a:avLst/>
                    </a:prstGeom>
                    <a:noFill/>
                    <a:ln>
                      <a:noFill/>
                    </a:ln>
                  </pic:spPr>
                </pic:pic>
              </a:graphicData>
            </a:graphic>
          </wp:inline>
        </w:drawing>
      </w:r>
      <w:r w:rsidRPr="0087426B">
        <w:rPr>
          <w:noProof/>
        </w:rPr>
        <w:drawing>
          <wp:inline distT="0" distB="0" distL="0" distR="0" wp14:anchorId="40BF5DB8" wp14:editId="0269A555">
            <wp:extent cx="5136573" cy="8174537"/>
            <wp:effectExtent l="0" t="0" r="0" b="4445"/>
            <wp:docPr id="52" name="Picture 52" descr="Macintosh HD:Users:Jolien:Desktop:Schermafbeelding 2017-05-18 om 16.2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olien:Desktop:Schermafbeelding 2017-05-18 om 16.28.3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36573" cy="8174537"/>
                    </a:xfrm>
                    <a:prstGeom prst="rect">
                      <a:avLst/>
                    </a:prstGeom>
                    <a:noFill/>
                    <a:ln>
                      <a:noFill/>
                    </a:ln>
                  </pic:spPr>
                </pic:pic>
              </a:graphicData>
            </a:graphic>
          </wp:inline>
        </w:drawing>
      </w:r>
    </w:p>
    <w:p w14:paraId="2E1CD1CA" w14:textId="4B817B02" w:rsidR="00C74A69" w:rsidRPr="0087426B" w:rsidRDefault="00C74A69" w:rsidP="00F872B3">
      <w:pPr>
        <w:pStyle w:val="Heading4"/>
        <w:rPr>
          <w:lang w:val="nl-NL"/>
        </w:rPr>
      </w:pPr>
      <w:r w:rsidRPr="0087426B">
        <w:rPr>
          <w:noProof/>
        </w:rPr>
        <w:drawing>
          <wp:inline distT="0" distB="0" distL="0" distR="0" wp14:anchorId="38571643" wp14:editId="2762BAC1">
            <wp:extent cx="5708073" cy="7908092"/>
            <wp:effectExtent l="0" t="0" r="6985" b="0"/>
            <wp:docPr id="53" name="Picture 53" descr="Macintosh HD:Users:Jolien:Desktop:Schermafbeelding 2017-05-18 om 16.2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olien:Desktop:Schermafbeelding 2017-05-18 om 16.28.4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8073" cy="7908092"/>
                    </a:xfrm>
                    <a:prstGeom prst="rect">
                      <a:avLst/>
                    </a:prstGeom>
                    <a:noFill/>
                    <a:ln>
                      <a:noFill/>
                    </a:ln>
                  </pic:spPr>
                </pic:pic>
              </a:graphicData>
            </a:graphic>
          </wp:inline>
        </w:drawing>
      </w:r>
    </w:p>
    <w:p w14:paraId="0D736386" w14:textId="77777777" w:rsidR="00512AA7" w:rsidRPr="0087426B" w:rsidRDefault="00C74A69" w:rsidP="00F872B3">
      <w:pPr>
        <w:pStyle w:val="Heading4"/>
        <w:rPr>
          <w:lang w:val="nl-NL"/>
        </w:rPr>
      </w:pPr>
      <w:r w:rsidRPr="0087426B">
        <w:rPr>
          <w:noProof/>
        </w:rPr>
        <w:drawing>
          <wp:inline distT="0" distB="0" distL="0" distR="0" wp14:anchorId="41B725B8" wp14:editId="000C94FB">
            <wp:extent cx="5874385" cy="8160385"/>
            <wp:effectExtent l="0" t="0" r="0" b="0"/>
            <wp:docPr id="54" name="Picture 54" descr="Macintosh HD:Users:Jolien:Desktop:Schermafbeelding 2017-05-18 om 16.2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olien:Desktop:Schermafbeelding 2017-05-18 om 16.28.46.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74385" cy="8160385"/>
                    </a:xfrm>
                    <a:prstGeom prst="rect">
                      <a:avLst/>
                    </a:prstGeom>
                    <a:noFill/>
                    <a:ln>
                      <a:noFill/>
                    </a:ln>
                  </pic:spPr>
                </pic:pic>
              </a:graphicData>
            </a:graphic>
          </wp:inline>
        </w:drawing>
      </w:r>
    </w:p>
    <w:p w14:paraId="70D3EDC5" w14:textId="038FBFD5" w:rsidR="00512AA7" w:rsidRPr="0087426B" w:rsidRDefault="00512AA7" w:rsidP="0026328D">
      <w:pPr>
        <w:pStyle w:val="Heading3"/>
        <w:numPr>
          <w:ilvl w:val="0"/>
          <w:numId w:val="24"/>
        </w:numPr>
        <w:rPr>
          <w:lang w:val="nl-NL"/>
        </w:rPr>
      </w:pPr>
      <w:bookmarkStart w:id="44" w:name="_Toc358487849"/>
      <w:r w:rsidRPr="0087426B">
        <w:rPr>
          <w:lang w:val="nl-NL"/>
        </w:rPr>
        <w:t>Resultaten enquête voor bedrijven</w:t>
      </w:r>
      <w:bookmarkEnd w:id="44"/>
      <w:r w:rsidRPr="0087426B">
        <w:rPr>
          <w:lang w:val="nl-NL"/>
        </w:rPr>
        <w:t xml:space="preserve"> </w:t>
      </w:r>
    </w:p>
    <w:p w14:paraId="0016BE50" w14:textId="77777777" w:rsidR="0026328D" w:rsidRPr="0087426B" w:rsidRDefault="0026328D" w:rsidP="0026328D">
      <w:pPr>
        <w:rPr>
          <w:lang w:val="nl-NL"/>
        </w:rPr>
      </w:pPr>
    </w:p>
    <w:p w14:paraId="3C2709D8" w14:textId="0631C8E9" w:rsidR="00512AA7" w:rsidRPr="0087426B" w:rsidRDefault="00512AA7" w:rsidP="00512AA7">
      <w:pPr>
        <w:rPr>
          <w:lang w:val="nl-NL"/>
        </w:rPr>
      </w:pPr>
      <w:r w:rsidRPr="0087426B">
        <w:rPr>
          <w:noProof/>
        </w:rPr>
        <w:drawing>
          <wp:inline distT="0" distB="0" distL="0" distR="0" wp14:anchorId="7AF5D5BA" wp14:editId="4E64A599">
            <wp:extent cx="6096000" cy="6276340"/>
            <wp:effectExtent l="0" t="0" r="0" b="0"/>
            <wp:docPr id="91" name="Picture 91" descr="Macintosh HD:Users:Jolien:Desktop:Schermafbeelding 2017-05-18 om 16.4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Users:Jolien:Desktop:Schermafbeelding 2017-05-18 om 16.48.2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96000" cy="6276340"/>
                    </a:xfrm>
                    <a:prstGeom prst="rect">
                      <a:avLst/>
                    </a:prstGeom>
                    <a:noFill/>
                    <a:ln>
                      <a:noFill/>
                    </a:ln>
                  </pic:spPr>
                </pic:pic>
              </a:graphicData>
            </a:graphic>
          </wp:inline>
        </w:drawing>
      </w:r>
    </w:p>
    <w:p w14:paraId="40B169D4" w14:textId="77777777" w:rsidR="00512AA7" w:rsidRPr="0087426B" w:rsidRDefault="00512AA7" w:rsidP="00512AA7">
      <w:pPr>
        <w:rPr>
          <w:lang w:val="nl-NL"/>
        </w:rPr>
      </w:pPr>
    </w:p>
    <w:p w14:paraId="7135B2FE" w14:textId="37663D59" w:rsidR="00512AA7" w:rsidRPr="0087426B" w:rsidRDefault="00512AA7" w:rsidP="00512AA7">
      <w:pPr>
        <w:rPr>
          <w:lang w:val="nl-NL"/>
        </w:rPr>
      </w:pPr>
      <w:r w:rsidRPr="0087426B">
        <w:rPr>
          <w:noProof/>
        </w:rPr>
        <w:drawing>
          <wp:inline distT="0" distB="0" distL="0" distR="0" wp14:anchorId="611D159D" wp14:editId="5276ECC6">
            <wp:extent cx="4918075" cy="5624830"/>
            <wp:effectExtent l="0" t="0" r="9525" b="0"/>
            <wp:docPr id="92" name="Picture 92" descr="Macintosh HD:Users:Jolien:Desktop:Schermafbeelding 2017-05-18 om 16.4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cintosh HD:Users:Jolien:Desktop:Schermafbeelding 2017-05-18 om 16.48.3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18075" cy="5624830"/>
                    </a:xfrm>
                    <a:prstGeom prst="rect">
                      <a:avLst/>
                    </a:prstGeom>
                    <a:noFill/>
                    <a:ln>
                      <a:noFill/>
                    </a:ln>
                  </pic:spPr>
                </pic:pic>
              </a:graphicData>
            </a:graphic>
          </wp:inline>
        </w:drawing>
      </w:r>
    </w:p>
    <w:p w14:paraId="3420B754" w14:textId="77777777" w:rsidR="00512AA7" w:rsidRPr="0087426B" w:rsidRDefault="00512AA7" w:rsidP="00512AA7">
      <w:pPr>
        <w:rPr>
          <w:lang w:val="nl-NL"/>
        </w:rPr>
      </w:pPr>
    </w:p>
    <w:p w14:paraId="6625F17F" w14:textId="1682831B" w:rsidR="00512AA7" w:rsidRPr="0087426B" w:rsidRDefault="00512AA7" w:rsidP="00512AA7">
      <w:pPr>
        <w:rPr>
          <w:lang w:val="nl-NL"/>
        </w:rPr>
      </w:pPr>
      <w:r w:rsidRPr="0087426B">
        <w:rPr>
          <w:noProof/>
        </w:rPr>
        <w:drawing>
          <wp:inline distT="0" distB="0" distL="0" distR="0" wp14:anchorId="546D3A00" wp14:editId="73D03B5E">
            <wp:extent cx="5721985" cy="5805170"/>
            <wp:effectExtent l="0" t="0" r="0" b="11430"/>
            <wp:docPr id="93" name="Picture 93" descr="Macintosh HD:Users:Jolien:Desktop:Schermafbeelding 2017-05-18 om 16.4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Jolien:Desktop:Schermafbeelding 2017-05-18 om 16.48.39.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1985" cy="5805170"/>
                    </a:xfrm>
                    <a:prstGeom prst="rect">
                      <a:avLst/>
                    </a:prstGeom>
                    <a:noFill/>
                    <a:ln>
                      <a:noFill/>
                    </a:ln>
                  </pic:spPr>
                </pic:pic>
              </a:graphicData>
            </a:graphic>
          </wp:inline>
        </w:drawing>
      </w:r>
    </w:p>
    <w:p w14:paraId="58AE8920" w14:textId="699753A8" w:rsidR="00512AA7" w:rsidRPr="0087426B" w:rsidRDefault="00512AA7" w:rsidP="00512AA7">
      <w:pPr>
        <w:rPr>
          <w:lang w:val="nl-NL"/>
        </w:rPr>
      </w:pPr>
      <w:r w:rsidRPr="0087426B">
        <w:rPr>
          <w:noProof/>
        </w:rPr>
        <w:drawing>
          <wp:inline distT="0" distB="0" distL="0" distR="0" wp14:anchorId="32AB29B1" wp14:editId="46AAAC0C">
            <wp:extent cx="6040755" cy="5597525"/>
            <wp:effectExtent l="0" t="0" r="4445" b="0"/>
            <wp:docPr id="94" name="Picture 94" descr="Macintosh HD:Users:Jolien:Desktop:Schermafbeelding 2017-05-18 om 16.4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intosh HD:Users:Jolien:Desktop:Schermafbeelding 2017-05-18 om 16.48.4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40755" cy="5597525"/>
                    </a:xfrm>
                    <a:prstGeom prst="rect">
                      <a:avLst/>
                    </a:prstGeom>
                    <a:noFill/>
                    <a:ln>
                      <a:noFill/>
                    </a:ln>
                  </pic:spPr>
                </pic:pic>
              </a:graphicData>
            </a:graphic>
          </wp:inline>
        </w:drawing>
      </w:r>
      <w:r w:rsidRPr="0087426B">
        <w:rPr>
          <w:noProof/>
        </w:rPr>
        <w:drawing>
          <wp:inline distT="0" distB="0" distL="0" distR="0" wp14:anchorId="65417FE5" wp14:editId="1B74C431">
            <wp:extent cx="6109970" cy="6428740"/>
            <wp:effectExtent l="0" t="0" r="11430" b="0"/>
            <wp:docPr id="95" name="Picture 95" descr="Macintosh HD:Users:Jolien:Desktop:Schermafbeelding 2017-05-18 om 16.4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Jolien:Desktop:Schermafbeelding 2017-05-18 om 16.48.50.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09970" cy="6428740"/>
                    </a:xfrm>
                    <a:prstGeom prst="rect">
                      <a:avLst/>
                    </a:prstGeom>
                    <a:noFill/>
                    <a:ln>
                      <a:noFill/>
                    </a:ln>
                  </pic:spPr>
                </pic:pic>
              </a:graphicData>
            </a:graphic>
          </wp:inline>
        </w:drawing>
      </w:r>
    </w:p>
    <w:p w14:paraId="3ACF715C" w14:textId="77777777" w:rsidR="00512AA7" w:rsidRPr="0087426B" w:rsidRDefault="00512AA7" w:rsidP="00512AA7">
      <w:pPr>
        <w:rPr>
          <w:lang w:val="nl-NL"/>
        </w:rPr>
      </w:pPr>
    </w:p>
    <w:p w14:paraId="433C9D01" w14:textId="79AAB98D" w:rsidR="00512AA7" w:rsidRPr="0087426B" w:rsidRDefault="00512AA7" w:rsidP="00512AA7">
      <w:pPr>
        <w:rPr>
          <w:lang w:val="nl-NL"/>
        </w:rPr>
      </w:pPr>
      <w:r w:rsidRPr="0087426B">
        <w:rPr>
          <w:noProof/>
        </w:rPr>
        <w:drawing>
          <wp:inline distT="0" distB="0" distL="0" distR="0" wp14:anchorId="2B1628E2" wp14:editId="1C3D6079">
            <wp:extent cx="5610860" cy="8326755"/>
            <wp:effectExtent l="0" t="0" r="2540" b="4445"/>
            <wp:docPr id="96" name="Picture 96" descr="Macintosh HD:Users:Jolien:Desktop:Schermafbeelding 2017-05-18 om 16.4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Jolien:Desktop:Schermafbeelding 2017-05-18 om 16.49.0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0860" cy="8326755"/>
                    </a:xfrm>
                    <a:prstGeom prst="rect">
                      <a:avLst/>
                    </a:prstGeom>
                    <a:noFill/>
                    <a:ln>
                      <a:noFill/>
                    </a:ln>
                  </pic:spPr>
                </pic:pic>
              </a:graphicData>
            </a:graphic>
          </wp:inline>
        </w:drawing>
      </w:r>
    </w:p>
    <w:p w14:paraId="07600D41" w14:textId="6A32BA43" w:rsidR="00512AA7" w:rsidRPr="0087426B" w:rsidRDefault="00512AA7" w:rsidP="00512AA7">
      <w:pPr>
        <w:rPr>
          <w:lang w:val="nl-NL"/>
        </w:rPr>
      </w:pPr>
      <w:r w:rsidRPr="0087426B">
        <w:rPr>
          <w:noProof/>
        </w:rPr>
        <w:drawing>
          <wp:inline distT="0" distB="0" distL="0" distR="0" wp14:anchorId="1EC1B417" wp14:editId="6FAA0FF2">
            <wp:extent cx="6165215" cy="6497955"/>
            <wp:effectExtent l="0" t="0" r="6985" b="4445"/>
            <wp:docPr id="97" name="Picture 97" descr="Macintosh HD:Users:Jolien:Desktop:Schermafbeelding 2017-05-18 om 16.4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cintosh HD:Users:Jolien:Desktop:Schermafbeelding 2017-05-18 om 16.49.13.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65215" cy="6497955"/>
                    </a:xfrm>
                    <a:prstGeom prst="rect">
                      <a:avLst/>
                    </a:prstGeom>
                    <a:noFill/>
                    <a:ln>
                      <a:noFill/>
                    </a:ln>
                  </pic:spPr>
                </pic:pic>
              </a:graphicData>
            </a:graphic>
          </wp:inline>
        </w:drawing>
      </w:r>
    </w:p>
    <w:p w14:paraId="0AE91A95" w14:textId="77777777" w:rsidR="00512AA7" w:rsidRPr="0087426B" w:rsidRDefault="00512AA7" w:rsidP="00512AA7">
      <w:pPr>
        <w:rPr>
          <w:lang w:val="nl-NL"/>
        </w:rPr>
      </w:pPr>
    </w:p>
    <w:p w14:paraId="2BAD80CD" w14:textId="77777777" w:rsidR="00512AA7" w:rsidRPr="0087426B" w:rsidRDefault="00512AA7" w:rsidP="00512AA7">
      <w:pPr>
        <w:rPr>
          <w:lang w:val="nl-NL"/>
        </w:rPr>
      </w:pPr>
    </w:p>
    <w:p w14:paraId="3A32F491" w14:textId="77777777" w:rsidR="00512AA7" w:rsidRPr="0087426B" w:rsidRDefault="00512AA7" w:rsidP="00512AA7">
      <w:pPr>
        <w:rPr>
          <w:lang w:val="nl-NL"/>
        </w:rPr>
      </w:pPr>
    </w:p>
    <w:p w14:paraId="4FDD2C13" w14:textId="77777777" w:rsidR="00512AA7" w:rsidRPr="0087426B" w:rsidRDefault="00512AA7" w:rsidP="00512AA7">
      <w:pPr>
        <w:rPr>
          <w:lang w:val="nl-NL"/>
        </w:rPr>
      </w:pPr>
    </w:p>
    <w:p w14:paraId="72F0C717" w14:textId="628EE3FE" w:rsidR="00512AA7" w:rsidRPr="0087426B" w:rsidRDefault="00512AA7" w:rsidP="00512AA7">
      <w:pPr>
        <w:rPr>
          <w:lang w:val="nl-NL"/>
        </w:rPr>
      </w:pPr>
      <w:r w:rsidRPr="0087426B">
        <w:rPr>
          <w:noProof/>
        </w:rPr>
        <w:drawing>
          <wp:inline distT="0" distB="0" distL="0" distR="0" wp14:anchorId="75C9B8B4" wp14:editId="32397D76">
            <wp:extent cx="6096000" cy="6331585"/>
            <wp:effectExtent l="0" t="0" r="0" b="0"/>
            <wp:docPr id="98" name="Picture 98" descr="Macintosh HD:Users:Jolien:Desktop:Schermafbeelding 2017-05-18 om 16.4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cintosh HD:Users:Jolien:Desktop:Schermafbeelding 2017-05-18 om 16.49.22.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96000" cy="6331585"/>
                    </a:xfrm>
                    <a:prstGeom prst="rect">
                      <a:avLst/>
                    </a:prstGeom>
                    <a:noFill/>
                    <a:ln>
                      <a:noFill/>
                    </a:ln>
                  </pic:spPr>
                </pic:pic>
              </a:graphicData>
            </a:graphic>
          </wp:inline>
        </w:drawing>
      </w:r>
    </w:p>
    <w:p w14:paraId="1A12B6AB" w14:textId="3B8C3F54" w:rsidR="00512AA7" w:rsidRPr="0087426B" w:rsidRDefault="00512AA7" w:rsidP="00512AA7">
      <w:pPr>
        <w:rPr>
          <w:lang w:val="nl-NL"/>
        </w:rPr>
      </w:pPr>
      <w:r w:rsidRPr="0087426B">
        <w:rPr>
          <w:noProof/>
        </w:rPr>
        <w:drawing>
          <wp:inline distT="0" distB="0" distL="0" distR="0" wp14:anchorId="4B3842FF" wp14:editId="435F56A8">
            <wp:extent cx="6096000" cy="7356475"/>
            <wp:effectExtent l="0" t="0" r="0" b="9525"/>
            <wp:docPr id="99" name="Picture 99" descr="Macintosh HD:Users:Jolien:Desktop:Schermafbeelding 2017-05-18 om 16.4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cintosh HD:Users:Jolien:Desktop:Schermafbeelding 2017-05-18 om 16.49.3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6000" cy="7356475"/>
                    </a:xfrm>
                    <a:prstGeom prst="rect">
                      <a:avLst/>
                    </a:prstGeom>
                    <a:noFill/>
                    <a:ln>
                      <a:noFill/>
                    </a:ln>
                  </pic:spPr>
                </pic:pic>
              </a:graphicData>
            </a:graphic>
          </wp:inline>
        </w:drawing>
      </w:r>
    </w:p>
    <w:p w14:paraId="5AF67498" w14:textId="77777777" w:rsidR="00512AA7" w:rsidRPr="0087426B" w:rsidRDefault="00512AA7" w:rsidP="00512AA7">
      <w:pPr>
        <w:rPr>
          <w:lang w:val="nl-NL"/>
        </w:rPr>
      </w:pPr>
    </w:p>
    <w:p w14:paraId="3BE3C715" w14:textId="381BA4D3" w:rsidR="00512AA7" w:rsidRPr="0087426B" w:rsidRDefault="00512AA7" w:rsidP="00512AA7">
      <w:pPr>
        <w:rPr>
          <w:lang w:val="nl-NL"/>
        </w:rPr>
      </w:pPr>
      <w:r w:rsidRPr="0087426B">
        <w:rPr>
          <w:noProof/>
        </w:rPr>
        <w:drawing>
          <wp:inline distT="0" distB="0" distL="0" distR="0" wp14:anchorId="02D5A70F" wp14:editId="5FC8DEE3">
            <wp:extent cx="6012815" cy="6096000"/>
            <wp:effectExtent l="0" t="0" r="6985" b="0"/>
            <wp:docPr id="100" name="Picture 100" descr="Macintosh HD:Users:Jolien:Desktop:Schermafbeelding 2017-05-18 om 16.4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cintosh HD:Users:Jolien:Desktop:Schermafbeelding 2017-05-18 om 16.49.38.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12815" cy="6096000"/>
                    </a:xfrm>
                    <a:prstGeom prst="rect">
                      <a:avLst/>
                    </a:prstGeom>
                    <a:noFill/>
                    <a:ln>
                      <a:noFill/>
                    </a:ln>
                  </pic:spPr>
                </pic:pic>
              </a:graphicData>
            </a:graphic>
          </wp:inline>
        </w:drawing>
      </w:r>
    </w:p>
    <w:p w14:paraId="2C593EA1" w14:textId="717BB1FF" w:rsidR="00512AA7" w:rsidRPr="0087426B" w:rsidRDefault="00512AA7" w:rsidP="00512AA7">
      <w:pPr>
        <w:rPr>
          <w:lang w:val="nl-NL"/>
        </w:rPr>
      </w:pPr>
      <w:r w:rsidRPr="0087426B">
        <w:rPr>
          <w:noProof/>
        </w:rPr>
        <w:drawing>
          <wp:inline distT="0" distB="0" distL="0" distR="0" wp14:anchorId="672100F5" wp14:editId="6258532C">
            <wp:extent cx="5832475" cy="5624830"/>
            <wp:effectExtent l="0" t="0" r="9525" b="0"/>
            <wp:docPr id="101" name="Picture 101" descr="Macintosh HD:Users:Jolien:Desktop:Schermafbeelding 2017-05-18 om 16.4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cintosh HD:Users:Jolien:Desktop:Schermafbeelding 2017-05-18 om 16.49.47.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32475" cy="5624830"/>
                    </a:xfrm>
                    <a:prstGeom prst="rect">
                      <a:avLst/>
                    </a:prstGeom>
                    <a:noFill/>
                    <a:ln>
                      <a:noFill/>
                    </a:ln>
                  </pic:spPr>
                </pic:pic>
              </a:graphicData>
            </a:graphic>
          </wp:inline>
        </w:drawing>
      </w:r>
    </w:p>
    <w:p w14:paraId="76C483B2" w14:textId="77777777" w:rsidR="00512AA7" w:rsidRPr="0087426B" w:rsidRDefault="00512AA7" w:rsidP="00512AA7">
      <w:pPr>
        <w:rPr>
          <w:lang w:val="nl-NL"/>
        </w:rPr>
      </w:pPr>
    </w:p>
    <w:p w14:paraId="6BFD425E" w14:textId="171C4FB1" w:rsidR="00512AA7" w:rsidRPr="0087426B" w:rsidRDefault="00512AA7" w:rsidP="00512AA7">
      <w:pPr>
        <w:rPr>
          <w:lang w:val="nl-NL"/>
        </w:rPr>
      </w:pPr>
      <w:r w:rsidRPr="0087426B">
        <w:rPr>
          <w:noProof/>
        </w:rPr>
        <w:drawing>
          <wp:inline distT="0" distB="0" distL="0" distR="0" wp14:anchorId="108B4CF5" wp14:editId="4F2D477C">
            <wp:extent cx="6123940" cy="2840355"/>
            <wp:effectExtent l="0" t="0" r="0" b="4445"/>
            <wp:docPr id="102" name="Picture 102" descr="Macintosh HD:Users:Jolien:Desktop:Schermafbeelding 2017-05-18 om 16.4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cintosh HD:Users:Jolien:Desktop:Schermafbeelding 2017-05-18 om 16.49.55.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3940" cy="2840355"/>
                    </a:xfrm>
                    <a:prstGeom prst="rect">
                      <a:avLst/>
                    </a:prstGeom>
                    <a:noFill/>
                    <a:ln>
                      <a:noFill/>
                    </a:ln>
                  </pic:spPr>
                </pic:pic>
              </a:graphicData>
            </a:graphic>
          </wp:inline>
        </w:drawing>
      </w:r>
    </w:p>
    <w:p w14:paraId="6DE7EFFB" w14:textId="77777777" w:rsidR="00512AA7" w:rsidRPr="0087426B" w:rsidRDefault="00512AA7" w:rsidP="00512AA7">
      <w:pPr>
        <w:rPr>
          <w:lang w:val="nl-NL"/>
        </w:rPr>
      </w:pPr>
    </w:p>
    <w:p w14:paraId="75EE564F" w14:textId="70FC5E6E" w:rsidR="00512AA7" w:rsidRPr="0087426B" w:rsidRDefault="00512AA7" w:rsidP="00512AA7">
      <w:pPr>
        <w:rPr>
          <w:lang w:val="nl-NL"/>
        </w:rPr>
      </w:pPr>
      <w:r w:rsidRPr="0087426B">
        <w:rPr>
          <w:noProof/>
        </w:rPr>
        <w:drawing>
          <wp:inline distT="0" distB="0" distL="0" distR="0" wp14:anchorId="4B21F549" wp14:editId="3C284C1A">
            <wp:extent cx="6165215" cy="2244725"/>
            <wp:effectExtent l="0" t="0" r="6985" b="0"/>
            <wp:docPr id="103" name="Picture 103" descr="Macintosh HD:Users:Jolien:Desktop:Schermafbeelding 2017-05-18 om 16.5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cintosh HD:Users:Jolien:Desktop:Schermafbeelding 2017-05-18 om 16.50.06.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65215" cy="2244725"/>
                    </a:xfrm>
                    <a:prstGeom prst="rect">
                      <a:avLst/>
                    </a:prstGeom>
                    <a:noFill/>
                    <a:ln>
                      <a:noFill/>
                    </a:ln>
                  </pic:spPr>
                </pic:pic>
              </a:graphicData>
            </a:graphic>
          </wp:inline>
        </w:drawing>
      </w:r>
    </w:p>
    <w:p w14:paraId="537204B7" w14:textId="2B7A3092" w:rsidR="00512AA7" w:rsidRPr="0087426B" w:rsidRDefault="00512AA7" w:rsidP="00512AA7">
      <w:pPr>
        <w:rPr>
          <w:lang w:val="nl-NL"/>
        </w:rPr>
      </w:pPr>
      <w:r w:rsidRPr="0087426B">
        <w:rPr>
          <w:noProof/>
        </w:rPr>
        <w:drawing>
          <wp:inline distT="0" distB="0" distL="0" distR="0" wp14:anchorId="7B617D98" wp14:editId="65849CA4">
            <wp:extent cx="6096000" cy="1953260"/>
            <wp:effectExtent l="0" t="0" r="0" b="2540"/>
            <wp:docPr id="104" name="Picture 104" descr="Macintosh HD:Users:Jolien:Desktop:Schermafbeelding 2017-05-18 om 16.5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cintosh HD:Users:Jolien:Desktop:Schermafbeelding 2017-05-18 om 16.50.1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6000" cy="1953260"/>
                    </a:xfrm>
                    <a:prstGeom prst="rect">
                      <a:avLst/>
                    </a:prstGeom>
                    <a:noFill/>
                    <a:ln>
                      <a:noFill/>
                    </a:ln>
                  </pic:spPr>
                </pic:pic>
              </a:graphicData>
            </a:graphic>
          </wp:inline>
        </w:drawing>
      </w:r>
    </w:p>
    <w:p w14:paraId="582BCF99" w14:textId="77777777" w:rsidR="00512AA7" w:rsidRPr="0087426B" w:rsidRDefault="00512AA7" w:rsidP="00512AA7">
      <w:pPr>
        <w:rPr>
          <w:lang w:val="nl-NL"/>
        </w:rPr>
      </w:pPr>
    </w:p>
    <w:p w14:paraId="23C808BC" w14:textId="0B38016D" w:rsidR="00512AA7" w:rsidRPr="0087426B" w:rsidRDefault="00512AA7" w:rsidP="00512AA7">
      <w:pPr>
        <w:rPr>
          <w:lang w:val="nl-NL"/>
        </w:rPr>
      </w:pPr>
      <w:r w:rsidRPr="0087426B">
        <w:rPr>
          <w:noProof/>
        </w:rPr>
        <w:drawing>
          <wp:inline distT="0" distB="0" distL="0" distR="0" wp14:anchorId="4649511A" wp14:editId="4879BFB8">
            <wp:extent cx="2164773" cy="1687761"/>
            <wp:effectExtent l="0" t="0" r="0" b="0"/>
            <wp:docPr id="105" name="Picture 105" descr="Macintosh HD:Users:Jolien:Desktop:Schermafbeelding 2017-05-18 om 16.5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acintosh HD:Users:Jolien:Desktop:Schermafbeelding 2017-05-18 om 16.50.2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64773" cy="1687761"/>
                    </a:xfrm>
                    <a:prstGeom prst="rect">
                      <a:avLst/>
                    </a:prstGeom>
                    <a:noFill/>
                    <a:ln>
                      <a:noFill/>
                    </a:ln>
                  </pic:spPr>
                </pic:pic>
              </a:graphicData>
            </a:graphic>
          </wp:inline>
        </w:drawing>
      </w:r>
    </w:p>
    <w:p w14:paraId="4C03DA34" w14:textId="4C55DFBB" w:rsidR="00512AA7" w:rsidRPr="0087426B" w:rsidRDefault="00512AA7" w:rsidP="00512AA7">
      <w:pPr>
        <w:rPr>
          <w:lang w:val="nl-NL"/>
        </w:rPr>
      </w:pPr>
      <w:r w:rsidRPr="0087426B">
        <w:rPr>
          <w:noProof/>
        </w:rPr>
        <w:drawing>
          <wp:inline distT="0" distB="0" distL="0" distR="0" wp14:anchorId="2AFB14D3" wp14:editId="5C6DD07A">
            <wp:extent cx="5822373" cy="6340089"/>
            <wp:effectExtent l="0" t="0" r="0" b="10160"/>
            <wp:docPr id="106" name="Picture 106" descr="Macintosh HD:Users:Jolien:Desktop:Schermafbeelding 2017-05-18 om 16.5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cintosh HD:Users:Jolien:Desktop:Schermafbeelding 2017-05-18 om 16.50.28.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22373" cy="6340089"/>
                    </a:xfrm>
                    <a:prstGeom prst="rect">
                      <a:avLst/>
                    </a:prstGeom>
                    <a:noFill/>
                    <a:ln>
                      <a:noFill/>
                    </a:ln>
                  </pic:spPr>
                </pic:pic>
              </a:graphicData>
            </a:graphic>
          </wp:inline>
        </w:drawing>
      </w:r>
    </w:p>
    <w:p w14:paraId="4AD6E8C9" w14:textId="488EC372" w:rsidR="00512AA7" w:rsidRPr="0087426B" w:rsidRDefault="00512AA7" w:rsidP="00512AA7">
      <w:pPr>
        <w:rPr>
          <w:lang w:val="nl-NL"/>
        </w:rPr>
      </w:pPr>
      <w:r w:rsidRPr="0087426B">
        <w:rPr>
          <w:noProof/>
        </w:rPr>
        <w:drawing>
          <wp:inline distT="0" distB="0" distL="0" distR="0" wp14:anchorId="438C5D57" wp14:editId="72E14E89">
            <wp:extent cx="5777230" cy="2161540"/>
            <wp:effectExtent l="0" t="0" r="0" b="0"/>
            <wp:docPr id="107" name="Picture 107" descr="Macintosh HD:Users:Jolien:Desktop:Schermafbeelding 2017-05-18 om 16.5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cintosh HD:Users:Jolien:Desktop:Schermafbeelding 2017-05-18 om 16.50.36.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77230" cy="2161540"/>
                    </a:xfrm>
                    <a:prstGeom prst="rect">
                      <a:avLst/>
                    </a:prstGeom>
                    <a:noFill/>
                    <a:ln>
                      <a:noFill/>
                    </a:ln>
                  </pic:spPr>
                </pic:pic>
              </a:graphicData>
            </a:graphic>
          </wp:inline>
        </w:drawing>
      </w:r>
    </w:p>
    <w:p w14:paraId="31AD5670" w14:textId="77777777" w:rsidR="00512AA7" w:rsidRPr="0087426B" w:rsidRDefault="00512AA7" w:rsidP="00512AA7">
      <w:pPr>
        <w:rPr>
          <w:lang w:val="nl-NL"/>
        </w:rPr>
      </w:pPr>
    </w:p>
    <w:p w14:paraId="61D9E459" w14:textId="710FDB34" w:rsidR="00512AA7" w:rsidRPr="0087426B" w:rsidRDefault="00512AA7" w:rsidP="00512AA7">
      <w:pPr>
        <w:rPr>
          <w:lang w:val="nl-NL"/>
        </w:rPr>
      </w:pPr>
      <w:r w:rsidRPr="0087426B">
        <w:rPr>
          <w:noProof/>
        </w:rPr>
        <w:drawing>
          <wp:inline distT="0" distB="0" distL="0" distR="0" wp14:anchorId="444D1CF4" wp14:editId="2A3291CB">
            <wp:extent cx="6179185" cy="7606030"/>
            <wp:effectExtent l="0" t="0" r="0" b="0"/>
            <wp:docPr id="108" name="Picture 108" descr="Macintosh HD:Users:Jolien:Desktop:Schermafbeelding 2017-05-18 om 16.5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cintosh HD:Users:Jolien:Desktop:Schermafbeelding 2017-05-18 om 16.50.45.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79185" cy="7606030"/>
                    </a:xfrm>
                    <a:prstGeom prst="rect">
                      <a:avLst/>
                    </a:prstGeom>
                    <a:noFill/>
                    <a:ln>
                      <a:noFill/>
                    </a:ln>
                  </pic:spPr>
                </pic:pic>
              </a:graphicData>
            </a:graphic>
          </wp:inline>
        </w:drawing>
      </w:r>
    </w:p>
    <w:p w14:paraId="7F1A061E" w14:textId="77777777" w:rsidR="00512AA7" w:rsidRPr="0087426B" w:rsidRDefault="00512AA7" w:rsidP="00512AA7">
      <w:pPr>
        <w:rPr>
          <w:lang w:val="nl-NL"/>
        </w:rPr>
      </w:pPr>
    </w:p>
    <w:p w14:paraId="08595E84" w14:textId="77777777" w:rsidR="00512AA7" w:rsidRPr="0087426B" w:rsidRDefault="00512AA7" w:rsidP="00512AA7">
      <w:pPr>
        <w:rPr>
          <w:lang w:val="nl-NL"/>
        </w:rPr>
      </w:pPr>
    </w:p>
    <w:p w14:paraId="678BB4E8" w14:textId="77777777" w:rsidR="00512AA7" w:rsidRPr="0087426B" w:rsidRDefault="00512AA7" w:rsidP="00512AA7">
      <w:pPr>
        <w:rPr>
          <w:lang w:val="nl-NL"/>
        </w:rPr>
      </w:pPr>
    </w:p>
    <w:p w14:paraId="41AE3266" w14:textId="77777777" w:rsidR="00512AA7" w:rsidRPr="0087426B" w:rsidRDefault="00512AA7" w:rsidP="00512AA7">
      <w:pPr>
        <w:rPr>
          <w:lang w:val="nl-NL"/>
        </w:rPr>
      </w:pPr>
      <w:r w:rsidRPr="0087426B">
        <w:rPr>
          <w:noProof/>
        </w:rPr>
        <w:drawing>
          <wp:inline distT="0" distB="0" distL="0" distR="0" wp14:anchorId="13595D3D" wp14:editId="665ABA69">
            <wp:extent cx="6082030" cy="2161540"/>
            <wp:effectExtent l="0" t="0" r="0" b="0"/>
            <wp:docPr id="109" name="Picture 109" descr="Macintosh HD:Users:Jolien:Desktop:Schermafbeelding 2017-05-18 om 16.5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cintosh HD:Users:Jolien:Desktop:Schermafbeelding 2017-05-18 om 16.50.52.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2030" cy="2161540"/>
                    </a:xfrm>
                    <a:prstGeom prst="rect">
                      <a:avLst/>
                    </a:prstGeom>
                    <a:noFill/>
                    <a:ln>
                      <a:noFill/>
                    </a:ln>
                  </pic:spPr>
                </pic:pic>
              </a:graphicData>
            </a:graphic>
          </wp:inline>
        </w:drawing>
      </w:r>
    </w:p>
    <w:p w14:paraId="1C567C8A" w14:textId="77777777" w:rsidR="00512AA7" w:rsidRPr="0087426B" w:rsidRDefault="00512AA7" w:rsidP="00512AA7">
      <w:pPr>
        <w:rPr>
          <w:lang w:val="nl-NL"/>
        </w:rPr>
      </w:pPr>
    </w:p>
    <w:p w14:paraId="75A82901" w14:textId="5C7FEFD7" w:rsidR="00512AA7" w:rsidRPr="0087426B" w:rsidRDefault="00512AA7" w:rsidP="00512AA7">
      <w:pPr>
        <w:rPr>
          <w:lang w:val="nl-NL"/>
        </w:rPr>
      </w:pPr>
      <w:r w:rsidRPr="0087426B">
        <w:rPr>
          <w:noProof/>
        </w:rPr>
        <w:drawing>
          <wp:inline distT="0" distB="0" distL="0" distR="0" wp14:anchorId="5761ABCF" wp14:editId="6D8683EC">
            <wp:extent cx="6123940" cy="4488815"/>
            <wp:effectExtent l="0" t="0" r="0" b="6985"/>
            <wp:docPr id="110" name="Picture 110" descr="Macintosh HD:Users:Jolien:Desktop:Schermafbeelding 2017-05-18 om 16.5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cintosh HD:Users:Jolien:Desktop:Schermafbeelding 2017-05-18 om 16.50.59.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3940" cy="4488815"/>
                    </a:xfrm>
                    <a:prstGeom prst="rect">
                      <a:avLst/>
                    </a:prstGeom>
                    <a:noFill/>
                    <a:ln>
                      <a:noFill/>
                    </a:ln>
                  </pic:spPr>
                </pic:pic>
              </a:graphicData>
            </a:graphic>
          </wp:inline>
        </w:drawing>
      </w:r>
      <w:r w:rsidRPr="0087426B">
        <w:rPr>
          <w:noProof/>
        </w:rPr>
        <w:drawing>
          <wp:inline distT="0" distB="0" distL="0" distR="0" wp14:anchorId="3320F5BB" wp14:editId="127FCC9F">
            <wp:extent cx="5888355" cy="678815"/>
            <wp:effectExtent l="0" t="0" r="4445" b="6985"/>
            <wp:docPr id="111" name="Picture 111" descr="Macintosh HD:Users:Jolien:Desktop:Schermafbeelding 2017-05-18 om 16.5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cintosh HD:Users:Jolien:Desktop:Schermafbeelding 2017-05-18 om 16.51.06.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88355" cy="678815"/>
                    </a:xfrm>
                    <a:prstGeom prst="rect">
                      <a:avLst/>
                    </a:prstGeom>
                    <a:noFill/>
                    <a:ln>
                      <a:noFill/>
                    </a:ln>
                  </pic:spPr>
                </pic:pic>
              </a:graphicData>
            </a:graphic>
          </wp:inline>
        </w:drawing>
      </w:r>
    </w:p>
    <w:p w14:paraId="4F3A0DD0" w14:textId="617D7C34" w:rsidR="00512AA7" w:rsidRPr="0087426B" w:rsidRDefault="00512AA7" w:rsidP="00512AA7">
      <w:pPr>
        <w:rPr>
          <w:lang w:val="nl-NL"/>
        </w:rPr>
      </w:pPr>
    </w:p>
    <w:p w14:paraId="0130C78C" w14:textId="77777777" w:rsidR="00512AA7" w:rsidRPr="0087426B" w:rsidRDefault="00512AA7" w:rsidP="00512AA7">
      <w:pPr>
        <w:rPr>
          <w:lang w:val="nl-NL"/>
        </w:rPr>
      </w:pPr>
    </w:p>
    <w:p w14:paraId="24699A4C" w14:textId="77777777" w:rsidR="00512AA7" w:rsidRPr="0087426B" w:rsidRDefault="00512AA7" w:rsidP="00512AA7">
      <w:pPr>
        <w:rPr>
          <w:lang w:val="nl-NL"/>
        </w:rPr>
      </w:pPr>
    </w:p>
    <w:p w14:paraId="6B8E7B34" w14:textId="6A64F044" w:rsidR="00C74A69" w:rsidRPr="0087426B" w:rsidRDefault="00C74A69" w:rsidP="0026328D">
      <w:pPr>
        <w:pStyle w:val="Heading3"/>
        <w:numPr>
          <w:ilvl w:val="0"/>
          <w:numId w:val="24"/>
        </w:numPr>
        <w:rPr>
          <w:lang w:val="nl-NL"/>
        </w:rPr>
      </w:pPr>
      <w:bookmarkStart w:id="45" w:name="_Toc358487850"/>
      <w:r w:rsidRPr="0087426B">
        <w:rPr>
          <w:lang w:val="nl-NL"/>
        </w:rPr>
        <w:t>Enquête voor particulieren</w:t>
      </w:r>
      <w:bookmarkEnd w:id="45"/>
      <w:r w:rsidRPr="0087426B">
        <w:rPr>
          <w:lang w:val="nl-NL"/>
        </w:rPr>
        <w:t xml:space="preserve"> </w:t>
      </w:r>
    </w:p>
    <w:p w14:paraId="7D5614B2" w14:textId="77777777" w:rsidR="0026328D" w:rsidRPr="0087426B" w:rsidRDefault="0026328D" w:rsidP="0026328D">
      <w:pPr>
        <w:rPr>
          <w:lang w:val="nl-NL"/>
        </w:rPr>
      </w:pPr>
    </w:p>
    <w:p w14:paraId="436C13ED" w14:textId="7A3423D2" w:rsidR="00AB5AA4" w:rsidRPr="0087426B" w:rsidRDefault="00AB5AA4" w:rsidP="00AB5AA4">
      <w:pPr>
        <w:rPr>
          <w:lang w:val="nl-NL"/>
        </w:rPr>
      </w:pPr>
      <w:r w:rsidRPr="0087426B">
        <w:rPr>
          <w:noProof/>
        </w:rPr>
        <w:drawing>
          <wp:inline distT="0" distB="0" distL="0" distR="0" wp14:anchorId="1F700172" wp14:editId="08427FF9">
            <wp:extent cx="5029200" cy="4045585"/>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29200" cy="4045585"/>
                    </a:xfrm>
                    <a:prstGeom prst="rect">
                      <a:avLst/>
                    </a:prstGeom>
                    <a:noFill/>
                    <a:ln>
                      <a:noFill/>
                    </a:ln>
                  </pic:spPr>
                </pic:pic>
              </a:graphicData>
            </a:graphic>
          </wp:inline>
        </w:drawing>
      </w:r>
    </w:p>
    <w:p w14:paraId="20C14A12" w14:textId="1315BCFD" w:rsidR="00C74A69" w:rsidRPr="0087426B" w:rsidRDefault="00C74A69" w:rsidP="00F872B3">
      <w:pPr>
        <w:pStyle w:val="Heading4"/>
        <w:rPr>
          <w:lang w:val="nl-NL"/>
        </w:rPr>
      </w:pPr>
      <w:r w:rsidRPr="0087426B">
        <w:rPr>
          <w:noProof/>
        </w:rPr>
        <w:drawing>
          <wp:inline distT="0" distB="0" distL="0" distR="0" wp14:anchorId="0E67B42E" wp14:editId="2C513BB3">
            <wp:extent cx="4860793" cy="3473335"/>
            <wp:effectExtent l="0" t="0" r="0" b="6985"/>
            <wp:docPr id="55" name="Picture 55" descr="Macintosh HD:Users:Jolien:Desktop:Schermafbeelding 2017-05-18 om 16.3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olien:Desktop:Schermafbeelding 2017-05-18 om 16.32.14.png"/>
                    <pic:cNvPicPr>
                      <a:picLocks noChangeAspect="1" noChangeArrowheads="1"/>
                    </pic:cNvPicPr>
                  </pic:nvPicPr>
                  <pic:blipFill rotWithShape="1">
                    <a:blip r:embed="rId79">
                      <a:extLst>
                        <a:ext uri="{28A0092B-C50C-407E-A947-70E740481C1C}">
                          <a14:useLocalDpi xmlns:a14="http://schemas.microsoft.com/office/drawing/2010/main" val="0"/>
                        </a:ext>
                      </a:extLst>
                    </a:blip>
                    <a:srcRect t="53201"/>
                    <a:stretch/>
                  </pic:blipFill>
                  <pic:spPr bwMode="auto">
                    <a:xfrm>
                      <a:off x="0" y="0"/>
                      <a:ext cx="4861171" cy="3473605"/>
                    </a:xfrm>
                    <a:prstGeom prst="rect">
                      <a:avLst/>
                    </a:prstGeom>
                    <a:noFill/>
                    <a:ln>
                      <a:noFill/>
                    </a:ln>
                    <a:extLst>
                      <a:ext uri="{53640926-AAD7-44d8-BBD7-CCE9431645EC}">
                        <a14:shadowObscured xmlns:a14="http://schemas.microsoft.com/office/drawing/2010/main"/>
                      </a:ext>
                    </a:extLst>
                  </pic:spPr>
                </pic:pic>
              </a:graphicData>
            </a:graphic>
          </wp:inline>
        </w:drawing>
      </w:r>
      <w:r w:rsidRPr="0087426B">
        <w:rPr>
          <w:lang w:val="nl-NL"/>
        </w:rPr>
        <w:br w:type="column"/>
      </w:r>
      <w:r w:rsidRPr="0087426B">
        <w:rPr>
          <w:noProof/>
        </w:rPr>
        <w:drawing>
          <wp:inline distT="0" distB="0" distL="0" distR="0" wp14:anchorId="74700C40" wp14:editId="0992EFDC">
            <wp:extent cx="5084445" cy="8229600"/>
            <wp:effectExtent l="0" t="0" r="0" b="0"/>
            <wp:docPr id="56" name="Picture 56" descr="Macintosh HD:Users:Jolien:Desktop:Schermafbeelding 2017-05-18 om 16.3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olien:Desktop:Schermafbeelding 2017-05-18 om 16.32.24.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84445" cy="8229600"/>
                    </a:xfrm>
                    <a:prstGeom prst="rect">
                      <a:avLst/>
                    </a:prstGeom>
                    <a:noFill/>
                    <a:ln>
                      <a:noFill/>
                    </a:ln>
                  </pic:spPr>
                </pic:pic>
              </a:graphicData>
            </a:graphic>
          </wp:inline>
        </w:drawing>
      </w:r>
    </w:p>
    <w:p w14:paraId="324345C5" w14:textId="205688F5" w:rsidR="00C74A69" w:rsidRPr="0087426B" w:rsidRDefault="00C74A69" w:rsidP="00F872B3">
      <w:pPr>
        <w:pStyle w:val="Heading4"/>
        <w:rPr>
          <w:lang w:val="nl-NL"/>
        </w:rPr>
      </w:pPr>
      <w:r w:rsidRPr="0087426B">
        <w:rPr>
          <w:noProof/>
        </w:rPr>
        <w:drawing>
          <wp:inline distT="0" distB="0" distL="0" distR="0" wp14:anchorId="12DF85F5" wp14:editId="1830B9D9">
            <wp:extent cx="5278755" cy="8672830"/>
            <wp:effectExtent l="0" t="0" r="4445" b="0"/>
            <wp:docPr id="57" name="Picture 57" descr="Macintosh HD:Users:Jolien:Desktop:Schermafbeelding 2017-05-18 om 16.3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olien:Desktop:Schermafbeelding 2017-05-18 om 16.32.3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78755" cy="8672830"/>
                    </a:xfrm>
                    <a:prstGeom prst="rect">
                      <a:avLst/>
                    </a:prstGeom>
                    <a:noFill/>
                    <a:ln>
                      <a:noFill/>
                    </a:ln>
                  </pic:spPr>
                </pic:pic>
              </a:graphicData>
            </a:graphic>
          </wp:inline>
        </w:drawing>
      </w:r>
    </w:p>
    <w:p w14:paraId="5B8EA34B" w14:textId="61EEDD47" w:rsidR="00C74A69" w:rsidRPr="0087426B" w:rsidRDefault="00C74A69" w:rsidP="00F872B3">
      <w:pPr>
        <w:pStyle w:val="Heading4"/>
        <w:rPr>
          <w:lang w:val="nl-NL"/>
        </w:rPr>
      </w:pPr>
      <w:r w:rsidRPr="0087426B">
        <w:rPr>
          <w:noProof/>
        </w:rPr>
        <w:drawing>
          <wp:inline distT="0" distB="0" distL="0" distR="0" wp14:anchorId="14D3548F" wp14:editId="3407DDF5">
            <wp:extent cx="5721985" cy="8409940"/>
            <wp:effectExtent l="0" t="0" r="0" b="0"/>
            <wp:docPr id="58" name="Picture 58" descr="Macintosh HD:Users:Jolien:Desktop:Schermafbeelding 2017-05-18 om 16.3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Jolien:Desktop:Schermafbeelding 2017-05-18 om 16.32.4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21985" cy="8409940"/>
                    </a:xfrm>
                    <a:prstGeom prst="rect">
                      <a:avLst/>
                    </a:prstGeom>
                    <a:noFill/>
                    <a:ln>
                      <a:noFill/>
                    </a:ln>
                  </pic:spPr>
                </pic:pic>
              </a:graphicData>
            </a:graphic>
          </wp:inline>
        </w:drawing>
      </w:r>
    </w:p>
    <w:p w14:paraId="6C8DCC00" w14:textId="3EABDA9F" w:rsidR="00C74A69" w:rsidRPr="0087426B" w:rsidRDefault="00C74A69" w:rsidP="00F872B3">
      <w:pPr>
        <w:pStyle w:val="Heading4"/>
        <w:rPr>
          <w:lang w:val="nl-NL"/>
        </w:rPr>
      </w:pPr>
      <w:r w:rsidRPr="0087426B">
        <w:rPr>
          <w:noProof/>
        </w:rPr>
        <w:drawing>
          <wp:inline distT="0" distB="0" distL="0" distR="0" wp14:anchorId="1A3C2B76" wp14:editId="16A9A6CD">
            <wp:extent cx="5749925" cy="8312785"/>
            <wp:effectExtent l="0" t="0" r="0" b="0"/>
            <wp:docPr id="59" name="Picture 59" descr="Macintosh HD:Users:Jolien:Desktop:Schermafbeelding 2017-05-18 om 16.3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Jolien:Desktop:Schermafbeelding 2017-05-18 om 16.32.52.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49925" cy="8312785"/>
                    </a:xfrm>
                    <a:prstGeom prst="rect">
                      <a:avLst/>
                    </a:prstGeom>
                    <a:noFill/>
                    <a:ln>
                      <a:noFill/>
                    </a:ln>
                  </pic:spPr>
                </pic:pic>
              </a:graphicData>
            </a:graphic>
          </wp:inline>
        </w:drawing>
      </w:r>
    </w:p>
    <w:p w14:paraId="799F8127" w14:textId="1967D039" w:rsidR="00C74A69" w:rsidRPr="0087426B" w:rsidRDefault="00C74A69" w:rsidP="00F872B3">
      <w:pPr>
        <w:pStyle w:val="Heading4"/>
        <w:rPr>
          <w:lang w:val="nl-NL"/>
        </w:rPr>
      </w:pPr>
      <w:r w:rsidRPr="0087426B">
        <w:rPr>
          <w:noProof/>
        </w:rPr>
        <w:drawing>
          <wp:inline distT="0" distB="0" distL="0" distR="0" wp14:anchorId="00CE7972" wp14:editId="7DE1B9BC">
            <wp:extent cx="5306060" cy="8326755"/>
            <wp:effectExtent l="0" t="0" r="2540" b="4445"/>
            <wp:docPr id="60" name="Picture 60" descr="Macintosh HD:Users:Jolien:Desktop:Schermafbeelding 2017-05-18 om 16.3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Jolien:Desktop:Schermafbeelding 2017-05-18 om 16.33.04.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06060" cy="8326755"/>
                    </a:xfrm>
                    <a:prstGeom prst="rect">
                      <a:avLst/>
                    </a:prstGeom>
                    <a:noFill/>
                    <a:ln>
                      <a:noFill/>
                    </a:ln>
                  </pic:spPr>
                </pic:pic>
              </a:graphicData>
            </a:graphic>
          </wp:inline>
        </w:drawing>
      </w:r>
    </w:p>
    <w:p w14:paraId="3A80063A" w14:textId="380E588C" w:rsidR="00C74A69" w:rsidRPr="0087426B" w:rsidRDefault="00C74A69" w:rsidP="00F872B3">
      <w:pPr>
        <w:pStyle w:val="Heading4"/>
        <w:rPr>
          <w:lang w:val="nl-NL"/>
        </w:rPr>
      </w:pPr>
      <w:r w:rsidRPr="0087426B">
        <w:rPr>
          <w:noProof/>
        </w:rPr>
        <w:drawing>
          <wp:inline distT="0" distB="0" distL="0" distR="0" wp14:anchorId="78335764" wp14:editId="03239706">
            <wp:extent cx="5860415" cy="8063230"/>
            <wp:effectExtent l="0" t="0" r="6985" b="0"/>
            <wp:docPr id="61" name="Picture 61" descr="Macintosh HD:Users:Jolien:Desktop:Schermafbeelding 2017-05-18 om 16.3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Jolien:Desktop:Schermafbeelding 2017-05-18 om 16.33.12.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60415" cy="8063230"/>
                    </a:xfrm>
                    <a:prstGeom prst="rect">
                      <a:avLst/>
                    </a:prstGeom>
                    <a:noFill/>
                    <a:ln>
                      <a:noFill/>
                    </a:ln>
                  </pic:spPr>
                </pic:pic>
              </a:graphicData>
            </a:graphic>
          </wp:inline>
        </w:drawing>
      </w:r>
    </w:p>
    <w:p w14:paraId="5C7BA0A2" w14:textId="6A41138F" w:rsidR="00C74A69" w:rsidRPr="0087426B" w:rsidRDefault="00C74A69" w:rsidP="00F872B3">
      <w:pPr>
        <w:pStyle w:val="Heading4"/>
        <w:rPr>
          <w:lang w:val="nl-NL"/>
        </w:rPr>
      </w:pPr>
      <w:r w:rsidRPr="0087426B">
        <w:rPr>
          <w:noProof/>
        </w:rPr>
        <w:drawing>
          <wp:inline distT="0" distB="0" distL="0" distR="0" wp14:anchorId="129E7A88" wp14:editId="067455DB">
            <wp:extent cx="5479473" cy="8273873"/>
            <wp:effectExtent l="0" t="0" r="6985" b="6985"/>
            <wp:docPr id="62" name="Picture 62" descr="Macintosh HD:Users:Jolien:Desktop:Schermafbeelding 2017-05-18 om 16.3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Jolien:Desktop:Schermafbeelding 2017-05-18 om 16.33.21.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79473" cy="8273873"/>
                    </a:xfrm>
                    <a:prstGeom prst="rect">
                      <a:avLst/>
                    </a:prstGeom>
                    <a:noFill/>
                    <a:ln>
                      <a:noFill/>
                    </a:ln>
                  </pic:spPr>
                </pic:pic>
              </a:graphicData>
            </a:graphic>
          </wp:inline>
        </w:drawing>
      </w:r>
    </w:p>
    <w:p w14:paraId="0DCE3E39" w14:textId="77D033B2" w:rsidR="00C74A69" w:rsidRPr="0087426B" w:rsidRDefault="00C74A69" w:rsidP="00F872B3">
      <w:pPr>
        <w:pStyle w:val="Heading4"/>
        <w:rPr>
          <w:lang w:val="nl-NL"/>
        </w:rPr>
      </w:pPr>
      <w:r w:rsidRPr="0087426B">
        <w:rPr>
          <w:noProof/>
        </w:rPr>
        <w:drawing>
          <wp:inline distT="0" distB="0" distL="0" distR="0" wp14:anchorId="36979B65" wp14:editId="32BA0C53">
            <wp:extent cx="4914219" cy="8108373"/>
            <wp:effectExtent l="0" t="0" r="0" b="0"/>
            <wp:docPr id="63" name="Picture 63" descr="Macintosh HD:Users:Jolien:Desktop:Schermafbeelding 2017-05-18 om 16.3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Jolien:Desktop:Schermafbeelding 2017-05-18 om 16.33.34.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14219" cy="8108373"/>
                    </a:xfrm>
                    <a:prstGeom prst="rect">
                      <a:avLst/>
                    </a:prstGeom>
                    <a:noFill/>
                    <a:ln>
                      <a:noFill/>
                    </a:ln>
                  </pic:spPr>
                </pic:pic>
              </a:graphicData>
            </a:graphic>
          </wp:inline>
        </w:drawing>
      </w:r>
    </w:p>
    <w:p w14:paraId="31451C9F" w14:textId="77C314D9" w:rsidR="00F872B3" w:rsidRPr="0087426B" w:rsidRDefault="00F872B3" w:rsidP="0026328D">
      <w:pPr>
        <w:pStyle w:val="Heading3"/>
        <w:numPr>
          <w:ilvl w:val="0"/>
          <w:numId w:val="24"/>
        </w:numPr>
        <w:rPr>
          <w:lang w:val="nl-NL"/>
        </w:rPr>
      </w:pPr>
      <w:bookmarkStart w:id="46" w:name="_Toc358487851"/>
      <w:r w:rsidRPr="0087426B">
        <w:rPr>
          <w:lang w:val="nl-NL"/>
        </w:rPr>
        <w:t xml:space="preserve">Resultaten enquêtes </w:t>
      </w:r>
      <w:r w:rsidR="00391605" w:rsidRPr="0087426B">
        <w:rPr>
          <w:lang w:val="nl-NL"/>
        </w:rPr>
        <w:t>particulieren</w:t>
      </w:r>
      <w:bookmarkEnd w:id="46"/>
    </w:p>
    <w:p w14:paraId="2F8AB80A" w14:textId="77777777" w:rsidR="0026328D" w:rsidRPr="0087426B" w:rsidRDefault="0026328D" w:rsidP="0026328D">
      <w:pPr>
        <w:ind w:left="360"/>
        <w:rPr>
          <w:lang w:val="nl-NL"/>
        </w:rPr>
      </w:pPr>
    </w:p>
    <w:p w14:paraId="601467CF" w14:textId="77777777" w:rsidR="00391605" w:rsidRPr="0087426B" w:rsidRDefault="00391605" w:rsidP="00391605">
      <w:pPr>
        <w:rPr>
          <w:lang w:val="nl-NL"/>
        </w:rPr>
      </w:pPr>
    </w:p>
    <w:p w14:paraId="5A3D1455" w14:textId="1D0E6A61" w:rsidR="00391605" w:rsidRPr="0087426B" w:rsidRDefault="00391605" w:rsidP="00391605">
      <w:pPr>
        <w:rPr>
          <w:lang w:val="nl-NL"/>
        </w:rPr>
      </w:pPr>
      <w:r w:rsidRPr="0087426B">
        <w:rPr>
          <w:noProof/>
        </w:rPr>
        <w:drawing>
          <wp:inline distT="0" distB="0" distL="0" distR="0" wp14:anchorId="6389E60E" wp14:editId="260EB3A4">
            <wp:extent cx="5749925" cy="5472430"/>
            <wp:effectExtent l="0" t="0" r="0" b="0"/>
            <wp:docPr id="64" name="Picture 64" descr="Macintosh HD:Users:Jolien:Desktop:Schermafbeelding 2017-05-18 om 16.3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Jolien:Desktop:Schermafbeelding 2017-05-18 om 16.37.12.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49925" cy="5472430"/>
                    </a:xfrm>
                    <a:prstGeom prst="rect">
                      <a:avLst/>
                    </a:prstGeom>
                    <a:noFill/>
                    <a:ln>
                      <a:noFill/>
                    </a:ln>
                  </pic:spPr>
                </pic:pic>
              </a:graphicData>
            </a:graphic>
          </wp:inline>
        </w:drawing>
      </w:r>
    </w:p>
    <w:p w14:paraId="7441DBEA" w14:textId="2EA18540" w:rsidR="00391605" w:rsidRPr="0087426B" w:rsidRDefault="00391605" w:rsidP="00391605">
      <w:pPr>
        <w:rPr>
          <w:lang w:val="nl-NL"/>
        </w:rPr>
      </w:pPr>
      <w:r w:rsidRPr="0087426B">
        <w:rPr>
          <w:noProof/>
        </w:rPr>
        <w:drawing>
          <wp:inline distT="0" distB="0" distL="0" distR="0" wp14:anchorId="0C1A868A" wp14:editId="1390A1F2">
            <wp:extent cx="5680075" cy="8340725"/>
            <wp:effectExtent l="0" t="0" r="9525" b="0"/>
            <wp:docPr id="65" name="Picture 65" descr="Macintosh HD:Users:Jolien:Desktop:Schermafbeelding 2017-05-18 om 16.3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Jolien:Desktop:Schermafbeelding 2017-05-18 om 16.37.26.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80075" cy="8340725"/>
                    </a:xfrm>
                    <a:prstGeom prst="rect">
                      <a:avLst/>
                    </a:prstGeom>
                    <a:noFill/>
                    <a:ln>
                      <a:noFill/>
                    </a:ln>
                  </pic:spPr>
                </pic:pic>
              </a:graphicData>
            </a:graphic>
          </wp:inline>
        </w:drawing>
      </w:r>
    </w:p>
    <w:p w14:paraId="1D9E9473" w14:textId="2EE0914F" w:rsidR="00391605" w:rsidRPr="0087426B" w:rsidRDefault="00391605" w:rsidP="00391605">
      <w:pPr>
        <w:rPr>
          <w:lang w:val="nl-NL"/>
        </w:rPr>
      </w:pPr>
      <w:r w:rsidRPr="0087426B">
        <w:rPr>
          <w:noProof/>
        </w:rPr>
        <w:drawing>
          <wp:inline distT="0" distB="0" distL="0" distR="0" wp14:anchorId="5C05D4CA" wp14:editId="3D5988C4">
            <wp:extent cx="5610860" cy="8354060"/>
            <wp:effectExtent l="0" t="0" r="2540" b="2540"/>
            <wp:docPr id="66" name="Picture 66" descr="Macintosh HD:Users:Jolien:Desktop:Schermafbeelding 2017-05-18 om 16.3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Jolien:Desktop:Schermafbeelding 2017-05-18 om 16.37.48.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10860" cy="8354060"/>
                    </a:xfrm>
                    <a:prstGeom prst="rect">
                      <a:avLst/>
                    </a:prstGeom>
                    <a:noFill/>
                    <a:ln>
                      <a:noFill/>
                    </a:ln>
                  </pic:spPr>
                </pic:pic>
              </a:graphicData>
            </a:graphic>
          </wp:inline>
        </w:drawing>
      </w:r>
    </w:p>
    <w:p w14:paraId="67B1BDBE" w14:textId="4054C5D3" w:rsidR="00391605" w:rsidRPr="0087426B" w:rsidRDefault="00391605" w:rsidP="00391605">
      <w:pPr>
        <w:rPr>
          <w:lang w:val="nl-NL"/>
        </w:rPr>
      </w:pPr>
      <w:r w:rsidRPr="0087426B">
        <w:rPr>
          <w:noProof/>
        </w:rPr>
        <w:drawing>
          <wp:inline distT="0" distB="0" distL="0" distR="0" wp14:anchorId="638A4078" wp14:editId="3D996216">
            <wp:extent cx="6207125" cy="6497955"/>
            <wp:effectExtent l="0" t="0" r="0" b="4445"/>
            <wp:docPr id="67" name="Picture 67" descr="Macintosh HD:Users:Jolien:Desktop:Schermafbeelding 2017-05-18 om 16.3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Jolien:Desktop:Schermafbeelding 2017-05-18 om 16.37.58.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07125" cy="6497955"/>
                    </a:xfrm>
                    <a:prstGeom prst="rect">
                      <a:avLst/>
                    </a:prstGeom>
                    <a:noFill/>
                    <a:ln>
                      <a:noFill/>
                    </a:ln>
                  </pic:spPr>
                </pic:pic>
              </a:graphicData>
            </a:graphic>
          </wp:inline>
        </w:drawing>
      </w:r>
    </w:p>
    <w:p w14:paraId="28C9042E" w14:textId="32C3189E" w:rsidR="00391605" w:rsidRPr="0087426B" w:rsidRDefault="00391605" w:rsidP="00391605">
      <w:pPr>
        <w:rPr>
          <w:lang w:val="nl-NL"/>
        </w:rPr>
      </w:pPr>
      <w:r w:rsidRPr="0087426B">
        <w:rPr>
          <w:noProof/>
        </w:rPr>
        <w:drawing>
          <wp:inline distT="0" distB="0" distL="0" distR="0" wp14:anchorId="28EB835E" wp14:editId="2C1EC046">
            <wp:extent cx="6082030" cy="8382000"/>
            <wp:effectExtent l="0" t="0" r="0" b="0"/>
            <wp:docPr id="68" name="Picture 68" descr="Macintosh HD:Users:Jolien:Desktop:Schermafbeelding 2017-05-18 om 16.3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Jolien:Desktop:Schermafbeelding 2017-05-18 om 16.38.08.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82030" cy="8382000"/>
                    </a:xfrm>
                    <a:prstGeom prst="rect">
                      <a:avLst/>
                    </a:prstGeom>
                    <a:noFill/>
                    <a:ln>
                      <a:noFill/>
                    </a:ln>
                  </pic:spPr>
                </pic:pic>
              </a:graphicData>
            </a:graphic>
          </wp:inline>
        </w:drawing>
      </w:r>
    </w:p>
    <w:p w14:paraId="42B2309A" w14:textId="5796C16E" w:rsidR="00391605" w:rsidRPr="0087426B" w:rsidRDefault="00391605" w:rsidP="00391605">
      <w:pPr>
        <w:rPr>
          <w:lang w:val="nl-NL"/>
        </w:rPr>
      </w:pPr>
      <w:r w:rsidRPr="0087426B">
        <w:rPr>
          <w:noProof/>
        </w:rPr>
        <w:drawing>
          <wp:inline distT="0" distB="0" distL="0" distR="0" wp14:anchorId="2F9E3515" wp14:editId="0324F87D">
            <wp:extent cx="5479473" cy="3282649"/>
            <wp:effectExtent l="0" t="0" r="6985" b="0"/>
            <wp:docPr id="69" name="Picture 69" descr="Macintosh HD:Users:Jolien:Desktop:Schermafbeelding 2017-05-18 om 16.3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Jolien:Desktop:Schermafbeelding 2017-05-18 om 16.38.23.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79473" cy="3282649"/>
                    </a:xfrm>
                    <a:prstGeom prst="rect">
                      <a:avLst/>
                    </a:prstGeom>
                    <a:noFill/>
                    <a:ln>
                      <a:noFill/>
                    </a:ln>
                  </pic:spPr>
                </pic:pic>
              </a:graphicData>
            </a:graphic>
          </wp:inline>
        </w:drawing>
      </w:r>
    </w:p>
    <w:p w14:paraId="48FF6042" w14:textId="77777777" w:rsidR="00391605" w:rsidRPr="0087426B" w:rsidRDefault="00391605" w:rsidP="00391605">
      <w:pPr>
        <w:rPr>
          <w:lang w:val="nl-NL"/>
        </w:rPr>
      </w:pPr>
    </w:p>
    <w:p w14:paraId="081C956D" w14:textId="77777777" w:rsidR="00391605" w:rsidRPr="0087426B" w:rsidRDefault="00391605" w:rsidP="00391605">
      <w:pPr>
        <w:rPr>
          <w:lang w:val="nl-NL"/>
        </w:rPr>
      </w:pPr>
    </w:p>
    <w:p w14:paraId="4B9D3B15" w14:textId="63627094" w:rsidR="00391605" w:rsidRPr="0087426B" w:rsidRDefault="00391605" w:rsidP="00391605">
      <w:pPr>
        <w:rPr>
          <w:lang w:val="nl-NL"/>
        </w:rPr>
      </w:pPr>
      <w:r w:rsidRPr="0087426B">
        <w:rPr>
          <w:noProof/>
        </w:rPr>
        <w:drawing>
          <wp:inline distT="0" distB="0" distL="0" distR="0" wp14:anchorId="5285C8C3" wp14:editId="620FED93">
            <wp:extent cx="5936673" cy="4192489"/>
            <wp:effectExtent l="0" t="0" r="6985" b="0"/>
            <wp:docPr id="70" name="Picture 70" descr="Macintosh HD:Users:Jolien:Desktop:Schermafbeelding 2017-05-18 om 16.3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Jolien:Desktop:Schermafbeelding 2017-05-18 om 16.38.41.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6673" cy="4192489"/>
                    </a:xfrm>
                    <a:prstGeom prst="rect">
                      <a:avLst/>
                    </a:prstGeom>
                    <a:noFill/>
                    <a:ln>
                      <a:noFill/>
                    </a:ln>
                  </pic:spPr>
                </pic:pic>
              </a:graphicData>
            </a:graphic>
          </wp:inline>
        </w:drawing>
      </w:r>
    </w:p>
    <w:p w14:paraId="181A1152" w14:textId="342CA28D" w:rsidR="00391605" w:rsidRPr="0087426B" w:rsidRDefault="00391605" w:rsidP="00391605">
      <w:pPr>
        <w:rPr>
          <w:lang w:val="nl-NL"/>
        </w:rPr>
      </w:pPr>
      <w:r w:rsidRPr="0087426B">
        <w:rPr>
          <w:noProof/>
        </w:rPr>
        <w:drawing>
          <wp:inline distT="0" distB="0" distL="0" distR="0" wp14:anchorId="06F333E2" wp14:editId="20DC0806">
            <wp:extent cx="5984875" cy="3435985"/>
            <wp:effectExtent l="0" t="0" r="9525" b="0"/>
            <wp:docPr id="71" name="Picture 71" descr="Macintosh HD:Users:Jolien:Desktop:Schermafbeelding 2017-05-18 om 16.3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Jolien:Desktop:Schermafbeelding 2017-05-18 om 16.38.57.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84875" cy="3435985"/>
                    </a:xfrm>
                    <a:prstGeom prst="rect">
                      <a:avLst/>
                    </a:prstGeom>
                    <a:noFill/>
                    <a:ln>
                      <a:noFill/>
                    </a:ln>
                  </pic:spPr>
                </pic:pic>
              </a:graphicData>
            </a:graphic>
          </wp:inline>
        </w:drawing>
      </w:r>
    </w:p>
    <w:p w14:paraId="69F06F37" w14:textId="517B316E" w:rsidR="00391605" w:rsidRPr="0087426B" w:rsidRDefault="00391605" w:rsidP="00391605">
      <w:pPr>
        <w:rPr>
          <w:lang w:val="nl-NL"/>
        </w:rPr>
      </w:pPr>
      <w:r w:rsidRPr="0087426B">
        <w:rPr>
          <w:noProof/>
        </w:rPr>
        <w:drawing>
          <wp:inline distT="0" distB="0" distL="0" distR="0" wp14:anchorId="4796F7C8" wp14:editId="3A61B576">
            <wp:extent cx="5915660" cy="3435985"/>
            <wp:effectExtent l="0" t="0" r="2540" b="0"/>
            <wp:docPr id="72" name="Picture 72" descr="Macintosh HD:Users:Jolien:Desktop:Schermafbeelding 2017-05-18 om 16.3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Jolien:Desktop:Schermafbeelding 2017-05-18 om 16.39.05.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15660" cy="3435985"/>
                    </a:xfrm>
                    <a:prstGeom prst="rect">
                      <a:avLst/>
                    </a:prstGeom>
                    <a:noFill/>
                    <a:ln>
                      <a:noFill/>
                    </a:ln>
                  </pic:spPr>
                </pic:pic>
              </a:graphicData>
            </a:graphic>
          </wp:inline>
        </w:drawing>
      </w:r>
    </w:p>
    <w:p w14:paraId="47E781F9" w14:textId="73161089" w:rsidR="00391605" w:rsidRPr="0087426B" w:rsidRDefault="00391605" w:rsidP="00391605">
      <w:pPr>
        <w:rPr>
          <w:lang w:val="nl-NL"/>
        </w:rPr>
      </w:pPr>
      <w:r w:rsidRPr="0087426B">
        <w:rPr>
          <w:noProof/>
        </w:rPr>
        <w:drawing>
          <wp:inline distT="0" distB="0" distL="0" distR="0" wp14:anchorId="4AF90869" wp14:editId="10D26915">
            <wp:extent cx="5888355" cy="3602355"/>
            <wp:effectExtent l="0" t="0" r="4445" b="4445"/>
            <wp:docPr id="73" name="Picture 73" descr="Macintosh HD:Users:Jolien:Desktop:Schermafbeelding 2017-05-18 om 16.3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Jolien:Desktop:Schermafbeelding 2017-05-18 om 16.39.13.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88355" cy="3602355"/>
                    </a:xfrm>
                    <a:prstGeom prst="rect">
                      <a:avLst/>
                    </a:prstGeom>
                    <a:noFill/>
                    <a:ln>
                      <a:noFill/>
                    </a:ln>
                  </pic:spPr>
                </pic:pic>
              </a:graphicData>
            </a:graphic>
          </wp:inline>
        </w:drawing>
      </w:r>
    </w:p>
    <w:p w14:paraId="308543AB" w14:textId="62EE2DAB" w:rsidR="00391605" w:rsidRPr="0087426B" w:rsidRDefault="00391605" w:rsidP="00391605">
      <w:pPr>
        <w:rPr>
          <w:lang w:val="nl-NL"/>
        </w:rPr>
      </w:pPr>
      <w:r w:rsidRPr="0087426B">
        <w:rPr>
          <w:noProof/>
        </w:rPr>
        <w:drawing>
          <wp:inline distT="0" distB="0" distL="0" distR="0" wp14:anchorId="23B65C03" wp14:editId="15B885B5">
            <wp:extent cx="5874385" cy="3338830"/>
            <wp:effectExtent l="0" t="0" r="0" b="0"/>
            <wp:docPr id="74" name="Picture 74" descr="Macintosh HD:Users:Jolien:Desktop:Schermafbeelding 2017-05-18 om 16.3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Jolien:Desktop:Schermafbeelding 2017-05-18 om 16.39.20.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74385" cy="3338830"/>
                    </a:xfrm>
                    <a:prstGeom prst="rect">
                      <a:avLst/>
                    </a:prstGeom>
                    <a:noFill/>
                    <a:ln>
                      <a:noFill/>
                    </a:ln>
                  </pic:spPr>
                </pic:pic>
              </a:graphicData>
            </a:graphic>
          </wp:inline>
        </w:drawing>
      </w:r>
    </w:p>
    <w:p w14:paraId="17720401" w14:textId="77777777" w:rsidR="00391605" w:rsidRPr="0087426B" w:rsidRDefault="00391605" w:rsidP="00391605">
      <w:pPr>
        <w:rPr>
          <w:lang w:val="nl-NL"/>
        </w:rPr>
      </w:pPr>
    </w:p>
    <w:p w14:paraId="0C1045FA" w14:textId="76DE778E" w:rsidR="00391605" w:rsidRPr="0087426B" w:rsidRDefault="00391605" w:rsidP="00391605">
      <w:pPr>
        <w:rPr>
          <w:lang w:val="nl-NL"/>
        </w:rPr>
      </w:pPr>
      <w:r w:rsidRPr="0087426B">
        <w:rPr>
          <w:noProof/>
        </w:rPr>
        <w:drawing>
          <wp:inline distT="0" distB="0" distL="0" distR="0" wp14:anchorId="493BAC6C" wp14:editId="3D621578">
            <wp:extent cx="5929630" cy="3477260"/>
            <wp:effectExtent l="0" t="0" r="0" b="2540"/>
            <wp:docPr id="75" name="Picture 75" descr="Macintosh HD:Users:Jolien:Desktop:Schermafbeelding 2017-05-18 om 16.3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Jolien:Desktop:Schermafbeelding 2017-05-18 om 16.39.31.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29630" cy="3477260"/>
                    </a:xfrm>
                    <a:prstGeom prst="rect">
                      <a:avLst/>
                    </a:prstGeom>
                    <a:noFill/>
                    <a:ln>
                      <a:noFill/>
                    </a:ln>
                  </pic:spPr>
                </pic:pic>
              </a:graphicData>
            </a:graphic>
          </wp:inline>
        </w:drawing>
      </w:r>
    </w:p>
    <w:p w14:paraId="6759305B" w14:textId="5BD6D406" w:rsidR="00391605" w:rsidRPr="0087426B" w:rsidRDefault="00391605" w:rsidP="00391605">
      <w:pPr>
        <w:rPr>
          <w:lang w:val="nl-NL"/>
        </w:rPr>
      </w:pPr>
      <w:r w:rsidRPr="0087426B">
        <w:rPr>
          <w:noProof/>
        </w:rPr>
        <w:drawing>
          <wp:inline distT="0" distB="0" distL="0" distR="0" wp14:anchorId="65E0B176" wp14:editId="269B7288">
            <wp:extent cx="5708073" cy="5280946"/>
            <wp:effectExtent l="0" t="0" r="6985" b="2540"/>
            <wp:docPr id="76" name="Picture 76" descr="Macintosh HD:Users:Jolien:Desktop:Schermafbeelding 2017-05-18 om 16.3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Jolien:Desktop:Schermafbeelding 2017-05-18 om 16.39.40.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08073" cy="5280946"/>
                    </a:xfrm>
                    <a:prstGeom prst="rect">
                      <a:avLst/>
                    </a:prstGeom>
                    <a:noFill/>
                    <a:ln>
                      <a:noFill/>
                    </a:ln>
                  </pic:spPr>
                </pic:pic>
              </a:graphicData>
            </a:graphic>
          </wp:inline>
        </w:drawing>
      </w:r>
    </w:p>
    <w:p w14:paraId="348591B1" w14:textId="0AEE0DE6" w:rsidR="00391605" w:rsidRPr="0087426B" w:rsidRDefault="00391605" w:rsidP="00391605">
      <w:pPr>
        <w:rPr>
          <w:lang w:val="nl-NL"/>
        </w:rPr>
      </w:pPr>
      <w:r w:rsidRPr="0087426B">
        <w:rPr>
          <w:noProof/>
        </w:rPr>
        <w:drawing>
          <wp:inline distT="0" distB="0" distL="0" distR="0" wp14:anchorId="54F9D8E0" wp14:editId="174C9014">
            <wp:extent cx="5365173" cy="2310083"/>
            <wp:effectExtent l="0" t="0" r="0" b="1905"/>
            <wp:docPr id="77" name="Picture 77" descr="Macintosh HD:Users:Jolien:Desktop:Schermafbeelding 2017-05-18 om 16.3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Jolien:Desktop:Schermafbeelding 2017-05-18 om 16.39.47.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66490" cy="2310650"/>
                    </a:xfrm>
                    <a:prstGeom prst="rect">
                      <a:avLst/>
                    </a:prstGeom>
                    <a:noFill/>
                    <a:ln>
                      <a:noFill/>
                    </a:ln>
                  </pic:spPr>
                </pic:pic>
              </a:graphicData>
            </a:graphic>
          </wp:inline>
        </w:drawing>
      </w:r>
    </w:p>
    <w:p w14:paraId="63A0F729" w14:textId="1963F6F5" w:rsidR="00391605" w:rsidRPr="0087426B" w:rsidRDefault="00391605" w:rsidP="00391605">
      <w:pPr>
        <w:rPr>
          <w:lang w:val="nl-NL"/>
        </w:rPr>
      </w:pPr>
    </w:p>
    <w:p w14:paraId="3136D383" w14:textId="0E34B4BD" w:rsidR="00391605" w:rsidRPr="0087426B" w:rsidRDefault="00391605" w:rsidP="00391605">
      <w:pPr>
        <w:rPr>
          <w:lang w:val="nl-NL"/>
        </w:rPr>
      </w:pPr>
      <w:r w:rsidRPr="0087426B">
        <w:rPr>
          <w:noProof/>
        </w:rPr>
        <w:drawing>
          <wp:inline distT="0" distB="0" distL="0" distR="0" wp14:anchorId="050C6C54" wp14:editId="4D7B4C8E">
            <wp:extent cx="5365173" cy="3851378"/>
            <wp:effectExtent l="0" t="0" r="0" b="9525"/>
            <wp:docPr id="78" name="Picture 78" descr="Macintosh HD:Users:Jolien:Desktop:Schermafbeelding 2017-05-18 om 16.4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Jolien:Desktop:Schermafbeelding 2017-05-18 om 16.40.04.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65173" cy="3851378"/>
                    </a:xfrm>
                    <a:prstGeom prst="rect">
                      <a:avLst/>
                    </a:prstGeom>
                    <a:noFill/>
                    <a:ln>
                      <a:noFill/>
                    </a:ln>
                  </pic:spPr>
                </pic:pic>
              </a:graphicData>
            </a:graphic>
          </wp:inline>
        </w:drawing>
      </w:r>
      <w:r w:rsidRPr="0087426B">
        <w:rPr>
          <w:noProof/>
        </w:rPr>
        <w:drawing>
          <wp:inline distT="0" distB="0" distL="0" distR="0" wp14:anchorId="17065F46" wp14:editId="5E0B0DC4">
            <wp:extent cx="5365173" cy="3182964"/>
            <wp:effectExtent l="0" t="0" r="0" b="0"/>
            <wp:docPr id="79" name="Picture 79" descr="Macintosh HD:Users:Jolien:Desktop:Schermafbeelding 2017-05-18 om 16.4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Jolien:Desktop:Schermafbeelding 2017-05-18 om 16.40.23.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65998" cy="3183454"/>
                    </a:xfrm>
                    <a:prstGeom prst="rect">
                      <a:avLst/>
                    </a:prstGeom>
                    <a:noFill/>
                    <a:ln>
                      <a:noFill/>
                    </a:ln>
                  </pic:spPr>
                </pic:pic>
              </a:graphicData>
            </a:graphic>
          </wp:inline>
        </w:drawing>
      </w:r>
    </w:p>
    <w:p w14:paraId="1F5D067C" w14:textId="4E62E262" w:rsidR="00391605" w:rsidRPr="0087426B" w:rsidRDefault="00391605" w:rsidP="00391605">
      <w:pPr>
        <w:rPr>
          <w:lang w:val="nl-NL"/>
        </w:rPr>
      </w:pPr>
      <w:r w:rsidRPr="0087426B">
        <w:rPr>
          <w:noProof/>
        </w:rPr>
        <w:drawing>
          <wp:inline distT="0" distB="0" distL="0" distR="0" wp14:anchorId="17E8E85C" wp14:editId="4293B99F">
            <wp:extent cx="5555615" cy="5749925"/>
            <wp:effectExtent l="0" t="0" r="6985" b="0"/>
            <wp:docPr id="80" name="Picture 80" descr="Macintosh HD:Users:Jolien:Desktop:Schermafbeelding 2017-05-18 om 16.4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Jolien:Desktop:Schermafbeelding 2017-05-18 om 16.40.30.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55615" cy="5749925"/>
                    </a:xfrm>
                    <a:prstGeom prst="rect">
                      <a:avLst/>
                    </a:prstGeom>
                    <a:noFill/>
                    <a:ln>
                      <a:noFill/>
                    </a:ln>
                  </pic:spPr>
                </pic:pic>
              </a:graphicData>
            </a:graphic>
          </wp:inline>
        </w:drawing>
      </w:r>
    </w:p>
    <w:p w14:paraId="4ECE77DF" w14:textId="3D7D1E6D" w:rsidR="00391605" w:rsidRPr="0087426B" w:rsidRDefault="00391605" w:rsidP="00391605">
      <w:pPr>
        <w:rPr>
          <w:lang w:val="nl-NL"/>
        </w:rPr>
      </w:pPr>
    </w:p>
    <w:p w14:paraId="61D98206" w14:textId="77777777" w:rsidR="00391605" w:rsidRPr="0087426B" w:rsidRDefault="00391605" w:rsidP="00391605">
      <w:pPr>
        <w:rPr>
          <w:lang w:val="nl-NL"/>
        </w:rPr>
      </w:pPr>
    </w:p>
    <w:p w14:paraId="705DFC1D" w14:textId="77777777" w:rsidR="00391605" w:rsidRPr="0087426B" w:rsidRDefault="00391605" w:rsidP="00391605">
      <w:pPr>
        <w:rPr>
          <w:lang w:val="nl-NL"/>
        </w:rPr>
      </w:pPr>
    </w:p>
    <w:p w14:paraId="609DDFDE" w14:textId="77777777" w:rsidR="00391605" w:rsidRPr="0087426B" w:rsidRDefault="00391605" w:rsidP="00391605">
      <w:pPr>
        <w:rPr>
          <w:lang w:val="nl-NL"/>
        </w:rPr>
      </w:pPr>
    </w:p>
    <w:p w14:paraId="23A220E4" w14:textId="77777777" w:rsidR="00391605" w:rsidRPr="0087426B" w:rsidRDefault="00391605" w:rsidP="00391605">
      <w:pPr>
        <w:rPr>
          <w:lang w:val="nl-NL"/>
        </w:rPr>
      </w:pPr>
    </w:p>
    <w:p w14:paraId="1DD48B1E" w14:textId="77777777" w:rsidR="00391605" w:rsidRPr="0087426B" w:rsidRDefault="00391605" w:rsidP="00391605">
      <w:pPr>
        <w:rPr>
          <w:lang w:val="nl-NL"/>
        </w:rPr>
      </w:pPr>
    </w:p>
    <w:p w14:paraId="7DE9D1E4" w14:textId="77777777" w:rsidR="00391605" w:rsidRPr="0087426B" w:rsidRDefault="00391605" w:rsidP="00391605">
      <w:pPr>
        <w:rPr>
          <w:lang w:val="nl-NL"/>
        </w:rPr>
      </w:pPr>
    </w:p>
    <w:p w14:paraId="0E26096C" w14:textId="77777777" w:rsidR="00391605" w:rsidRPr="0087426B" w:rsidRDefault="00391605" w:rsidP="00391605">
      <w:pPr>
        <w:rPr>
          <w:lang w:val="nl-NL"/>
        </w:rPr>
      </w:pPr>
    </w:p>
    <w:p w14:paraId="644435CB" w14:textId="3844D171" w:rsidR="00391605" w:rsidRPr="0087426B" w:rsidRDefault="00391605" w:rsidP="00391605">
      <w:pPr>
        <w:rPr>
          <w:lang w:val="nl-NL"/>
        </w:rPr>
      </w:pPr>
      <w:r w:rsidRPr="0087426B">
        <w:rPr>
          <w:noProof/>
        </w:rPr>
        <w:drawing>
          <wp:inline distT="0" distB="0" distL="0" distR="0" wp14:anchorId="4323BD3C" wp14:editId="4D1F70D3">
            <wp:extent cx="6151245" cy="5721985"/>
            <wp:effectExtent l="0" t="0" r="0" b="0"/>
            <wp:docPr id="81" name="Picture 81" descr="Macintosh HD:Users:Jolien:Desktop:Schermafbeelding 2017-05-18 om 16.4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Jolien:Desktop:Schermafbeelding 2017-05-18 om 16.40.38.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51245" cy="5721985"/>
                    </a:xfrm>
                    <a:prstGeom prst="rect">
                      <a:avLst/>
                    </a:prstGeom>
                    <a:noFill/>
                    <a:ln>
                      <a:noFill/>
                    </a:ln>
                  </pic:spPr>
                </pic:pic>
              </a:graphicData>
            </a:graphic>
          </wp:inline>
        </w:drawing>
      </w:r>
    </w:p>
    <w:p w14:paraId="27D0AA7A" w14:textId="18193048" w:rsidR="00391605" w:rsidRPr="0087426B" w:rsidRDefault="00391605" w:rsidP="00391605">
      <w:pPr>
        <w:rPr>
          <w:lang w:val="nl-NL"/>
        </w:rPr>
      </w:pPr>
      <w:r w:rsidRPr="0087426B">
        <w:rPr>
          <w:noProof/>
        </w:rPr>
        <w:drawing>
          <wp:inline distT="0" distB="0" distL="0" distR="0" wp14:anchorId="660FB1C5" wp14:editId="7E081BA3">
            <wp:extent cx="6082030" cy="2133600"/>
            <wp:effectExtent l="0" t="0" r="0" b="0"/>
            <wp:docPr id="82" name="Picture 82" descr="Macintosh HD:Users:Jolien:Desktop:Schermafbeelding 2017-05-18 om 16.4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Jolien:Desktop:Schermafbeelding 2017-05-18 om 16.40.47.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82030" cy="2133600"/>
                    </a:xfrm>
                    <a:prstGeom prst="rect">
                      <a:avLst/>
                    </a:prstGeom>
                    <a:noFill/>
                    <a:ln>
                      <a:noFill/>
                    </a:ln>
                  </pic:spPr>
                </pic:pic>
              </a:graphicData>
            </a:graphic>
          </wp:inline>
        </w:drawing>
      </w:r>
    </w:p>
    <w:p w14:paraId="0B28DC38" w14:textId="77777777" w:rsidR="00391605" w:rsidRPr="0087426B" w:rsidRDefault="00391605" w:rsidP="00391605">
      <w:pPr>
        <w:rPr>
          <w:lang w:val="nl-NL"/>
        </w:rPr>
      </w:pPr>
    </w:p>
    <w:p w14:paraId="39951847" w14:textId="77777777" w:rsidR="00391605" w:rsidRPr="0087426B" w:rsidRDefault="00391605" w:rsidP="00391605">
      <w:pPr>
        <w:rPr>
          <w:lang w:val="nl-NL"/>
        </w:rPr>
      </w:pPr>
    </w:p>
    <w:p w14:paraId="27D11DA8" w14:textId="715079CB" w:rsidR="00391605" w:rsidRPr="0087426B" w:rsidRDefault="00391605" w:rsidP="00391605">
      <w:pPr>
        <w:rPr>
          <w:lang w:val="nl-NL"/>
        </w:rPr>
      </w:pPr>
      <w:r w:rsidRPr="0087426B">
        <w:rPr>
          <w:noProof/>
        </w:rPr>
        <w:drawing>
          <wp:inline distT="0" distB="0" distL="0" distR="0" wp14:anchorId="4588D978" wp14:editId="143C8895">
            <wp:extent cx="6082030" cy="2009140"/>
            <wp:effectExtent l="0" t="0" r="0" b="0"/>
            <wp:docPr id="83" name="Picture 83" descr="Macintosh HD:Users:Jolien:Desktop:Schermafbeelding 2017-05-18 om 16.4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Jolien:Desktop:Schermafbeelding 2017-05-18 om 16.40.55.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82030" cy="2009140"/>
                    </a:xfrm>
                    <a:prstGeom prst="rect">
                      <a:avLst/>
                    </a:prstGeom>
                    <a:noFill/>
                    <a:ln>
                      <a:noFill/>
                    </a:ln>
                  </pic:spPr>
                </pic:pic>
              </a:graphicData>
            </a:graphic>
          </wp:inline>
        </w:drawing>
      </w:r>
    </w:p>
    <w:p w14:paraId="05DCCC5E" w14:textId="099A8D7B" w:rsidR="00C74A69" w:rsidRPr="0087426B" w:rsidRDefault="00391605" w:rsidP="00C74A69">
      <w:pPr>
        <w:rPr>
          <w:lang w:val="nl-NL"/>
        </w:rPr>
      </w:pPr>
      <w:r w:rsidRPr="0087426B">
        <w:rPr>
          <w:noProof/>
        </w:rPr>
        <w:drawing>
          <wp:inline distT="0" distB="0" distL="0" distR="0" wp14:anchorId="116EDDDB" wp14:editId="072AA221">
            <wp:extent cx="6179185" cy="4295140"/>
            <wp:effectExtent l="0" t="0" r="0" b="0"/>
            <wp:docPr id="84" name="Picture 84" descr="Macintosh HD:Users:Jolien:Desktop:Schermafbeelding 2017-05-18 om 16.4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Jolien:Desktop:Schermafbeelding 2017-05-18 om 16.41.07.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79185" cy="4295140"/>
                    </a:xfrm>
                    <a:prstGeom prst="rect">
                      <a:avLst/>
                    </a:prstGeom>
                    <a:noFill/>
                    <a:ln>
                      <a:noFill/>
                    </a:ln>
                  </pic:spPr>
                </pic:pic>
              </a:graphicData>
            </a:graphic>
          </wp:inline>
        </w:drawing>
      </w:r>
    </w:p>
    <w:p w14:paraId="691C05F9" w14:textId="77777777" w:rsidR="00391605" w:rsidRPr="0087426B" w:rsidRDefault="00391605" w:rsidP="00C74A69">
      <w:pPr>
        <w:rPr>
          <w:lang w:val="nl-NL"/>
        </w:rPr>
      </w:pPr>
    </w:p>
    <w:p w14:paraId="731DFF44" w14:textId="6FE5ABC9" w:rsidR="00391605" w:rsidRPr="0087426B" w:rsidRDefault="00391605" w:rsidP="00C74A69">
      <w:pPr>
        <w:rPr>
          <w:lang w:val="nl-NL"/>
        </w:rPr>
      </w:pPr>
      <w:r w:rsidRPr="0087426B">
        <w:rPr>
          <w:noProof/>
        </w:rPr>
        <w:drawing>
          <wp:inline distT="0" distB="0" distL="0" distR="0" wp14:anchorId="6A75D5DC" wp14:editId="187587C1">
            <wp:extent cx="6109970" cy="4197985"/>
            <wp:effectExtent l="0" t="0" r="11430" b="0"/>
            <wp:docPr id="85" name="Picture 85" descr="Macintosh HD:Users:Jolien:Desktop:Schermafbeelding 2017-05-18 om 16.4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Jolien:Desktop:Schermafbeelding 2017-05-18 om 16.41.15.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09970" cy="4197985"/>
                    </a:xfrm>
                    <a:prstGeom prst="rect">
                      <a:avLst/>
                    </a:prstGeom>
                    <a:noFill/>
                    <a:ln>
                      <a:noFill/>
                    </a:ln>
                  </pic:spPr>
                </pic:pic>
              </a:graphicData>
            </a:graphic>
          </wp:inline>
        </w:drawing>
      </w:r>
    </w:p>
    <w:p w14:paraId="60D6BD6D" w14:textId="77777777" w:rsidR="00391605" w:rsidRPr="0087426B" w:rsidRDefault="00391605" w:rsidP="00C74A69">
      <w:pPr>
        <w:rPr>
          <w:lang w:val="nl-NL"/>
        </w:rPr>
      </w:pPr>
    </w:p>
    <w:p w14:paraId="292DE3D4" w14:textId="23B31974" w:rsidR="00391605" w:rsidRPr="0087426B" w:rsidRDefault="00391605" w:rsidP="00C74A69">
      <w:pPr>
        <w:rPr>
          <w:lang w:val="nl-NL"/>
        </w:rPr>
      </w:pPr>
      <w:r w:rsidRPr="0087426B">
        <w:rPr>
          <w:noProof/>
        </w:rPr>
        <w:drawing>
          <wp:inline distT="0" distB="0" distL="0" distR="0" wp14:anchorId="5E2896D5" wp14:editId="66DC1233">
            <wp:extent cx="5819140" cy="2064385"/>
            <wp:effectExtent l="0" t="0" r="0" b="0"/>
            <wp:docPr id="86" name="Picture 86" descr="Macintosh HD:Users:Jolien:Desktop:Schermafbeelding 2017-05-18 om 16.4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Jolien:Desktop:Schermafbeelding 2017-05-18 om 16.41.21.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819140" cy="2064385"/>
                    </a:xfrm>
                    <a:prstGeom prst="rect">
                      <a:avLst/>
                    </a:prstGeom>
                    <a:noFill/>
                    <a:ln>
                      <a:noFill/>
                    </a:ln>
                  </pic:spPr>
                </pic:pic>
              </a:graphicData>
            </a:graphic>
          </wp:inline>
        </w:drawing>
      </w:r>
    </w:p>
    <w:p w14:paraId="6089FEB3" w14:textId="77777777" w:rsidR="00391605" w:rsidRPr="0087426B" w:rsidRDefault="00391605" w:rsidP="00C74A69">
      <w:pPr>
        <w:rPr>
          <w:lang w:val="nl-NL"/>
        </w:rPr>
      </w:pPr>
    </w:p>
    <w:p w14:paraId="28FD0C32" w14:textId="77777777" w:rsidR="00391605" w:rsidRPr="0087426B" w:rsidRDefault="00391605" w:rsidP="00C74A69">
      <w:pPr>
        <w:rPr>
          <w:lang w:val="nl-NL"/>
        </w:rPr>
      </w:pPr>
    </w:p>
    <w:p w14:paraId="0EC9949D" w14:textId="5816A0BA" w:rsidR="00391605" w:rsidRPr="0087426B" w:rsidRDefault="00E3556B" w:rsidP="00C74A69">
      <w:pPr>
        <w:rPr>
          <w:lang w:val="nl-NL"/>
        </w:rPr>
      </w:pPr>
      <w:r w:rsidRPr="0087426B">
        <w:rPr>
          <w:noProof/>
        </w:rPr>
        <w:drawing>
          <wp:inline distT="0" distB="0" distL="0" distR="0" wp14:anchorId="3FDBC592" wp14:editId="6E1FE164">
            <wp:extent cx="6262370" cy="5860415"/>
            <wp:effectExtent l="0" t="0" r="11430" b="6985"/>
            <wp:docPr id="87" name="Picture 87" descr="Macintosh HD:Users:Jolien:Desktop:Schermafbeelding 2017-05-18 om 16.4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Jolien:Desktop:Schermafbeelding 2017-05-18 om 16.41.32.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62370" cy="5860415"/>
                    </a:xfrm>
                    <a:prstGeom prst="rect">
                      <a:avLst/>
                    </a:prstGeom>
                    <a:noFill/>
                    <a:ln>
                      <a:noFill/>
                    </a:ln>
                  </pic:spPr>
                </pic:pic>
              </a:graphicData>
            </a:graphic>
          </wp:inline>
        </w:drawing>
      </w:r>
    </w:p>
    <w:p w14:paraId="6656F238" w14:textId="77777777" w:rsidR="00391605" w:rsidRPr="0087426B" w:rsidRDefault="00391605" w:rsidP="00C74A69">
      <w:pPr>
        <w:rPr>
          <w:lang w:val="nl-NL"/>
        </w:rPr>
      </w:pPr>
    </w:p>
    <w:p w14:paraId="30974E79" w14:textId="77777777" w:rsidR="00391605" w:rsidRPr="0087426B" w:rsidRDefault="00391605" w:rsidP="00C74A69">
      <w:pPr>
        <w:rPr>
          <w:lang w:val="nl-NL"/>
        </w:rPr>
      </w:pPr>
    </w:p>
    <w:p w14:paraId="37AA42A9" w14:textId="77777777" w:rsidR="00391605" w:rsidRPr="0087426B" w:rsidRDefault="00391605" w:rsidP="00C74A69">
      <w:pPr>
        <w:rPr>
          <w:lang w:val="nl-NL"/>
        </w:rPr>
      </w:pPr>
    </w:p>
    <w:p w14:paraId="19CC2AE8" w14:textId="77777777" w:rsidR="00391605" w:rsidRPr="0087426B" w:rsidRDefault="00391605" w:rsidP="00C74A69">
      <w:pPr>
        <w:rPr>
          <w:lang w:val="nl-NL"/>
        </w:rPr>
      </w:pPr>
    </w:p>
    <w:p w14:paraId="4896D422" w14:textId="77777777" w:rsidR="00391605" w:rsidRPr="0087426B" w:rsidRDefault="00391605" w:rsidP="00C74A69">
      <w:pPr>
        <w:rPr>
          <w:lang w:val="nl-NL"/>
        </w:rPr>
      </w:pPr>
    </w:p>
    <w:p w14:paraId="5D54EBA0" w14:textId="77777777" w:rsidR="00391605" w:rsidRPr="0087426B" w:rsidRDefault="00391605" w:rsidP="00C74A69">
      <w:pPr>
        <w:rPr>
          <w:lang w:val="nl-NL"/>
        </w:rPr>
      </w:pPr>
    </w:p>
    <w:p w14:paraId="1DE039B6" w14:textId="77777777" w:rsidR="00391605" w:rsidRPr="0087426B" w:rsidRDefault="00391605" w:rsidP="00C74A69">
      <w:pPr>
        <w:rPr>
          <w:lang w:val="nl-NL"/>
        </w:rPr>
      </w:pPr>
    </w:p>
    <w:p w14:paraId="3E12B3C3" w14:textId="230B76C1" w:rsidR="00391605" w:rsidRPr="0087426B" w:rsidRDefault="00E3556B" w:rsidP="00C74A69">
      <w:pPr>
        <w:rPr>
          <w:lang w:val="nl-NL"/>
        </w:rPr>
      </w:pPr>
      <w:r w:rsidRPr="0087426B">
        <w:rPr>
          <w:noProof/>
        </w:rPr>
        <w:drawing>
          <wp:inline distT="0" distB="0" distL="0" distR="0" wp14:anchorId="4612B6D8" wp14:editId="6335D3CE">
            <wp:extent cx="6331585" cy="6012815"/>
            <wp:effectExtent l="0" t="0" r="0" b="6985"/>
            <wp:docPr id="88" name="Picture 88" descr="Macintosh HD:Users:Jolien:Desktop:Schermafbeelding 2017-05-18 om 16.4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Jolien:Desktop:Schermafbeelding 2017-05-18 om 16.41.38.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31585" cy="6012815"/>
                    </a:xfrm>
                    <a:prstGeom prst="rect">
                      <a:avLst/>
                    </a:prstGeom>
                    <a:noFill/>
                    <a:ln>
                      <a:noFill/>
                    </a:ln>
                  </pic:spPr>
                </pic:pic>
              </a:graphicData>
            </a:graphic>
          </wp:inline>
        </w:drawing>
      </w:r>
    </w:p>
    <w:p w14:paraId="6E8725F7" w14:textId="77777777" w:rsidR="00391605" w:rsidRPr="0087426B" w:rsidRDefault="00391605" w:rsidP="00C74A69">
      <w:pPr>
        <w:rPr>
          <w:lang w:val="nl-NL"/>
        </w:rPr>
      </w:pPr>
    </w:p>
    <w:p w14:paraId="51C864AC" w14:textId="77777777" w:rsidR="00391605" w:rsidRPr="0087426B" w:rsidRDefault="00391605" w:rsidP="00C74A69">
      <w:pPr>
        <w:rPr>
          <w:lang w:val="nl-NL"/>
        </w:rPr>
      </w:pPr>
    </w:p>
    <w:p w14:paraId="0FCB02B7" w14:textId="77777777" w:rsidR="00391605" w:rsidRPr="0087426B" w:rsidRDefault="00391605" w:rsidP="00C74A69">
      <w:pPr>
        <w:rPr>
          <w:lang w:val="nl-NL"/>
        </w:rPr>
      </w:pPr>
    </w:p>
    <w:p w14:paraId="7A33CCFE" w14:textId="16C175EA" w:rsidR="00391605" w:rsidRPr="0087426B" w:rsidRDefault="00E3556B" w:rsidP="00C74A69">
      <w:pPr>
        <w:rPr>
          <w:lang w:val="nl-NL"/>
        </w:rPr>
      </w:pPr>
      <w:r w:rsidRPr="0087426B">
        <w:rPr>
          <w:noProof/>
        </w:rPr>
        <w:drawing>
          <wp:inline distT="0" distB="0" distL="0" distR="0" wp14:anchorId="2F2FCB08" wp14:editId="7B841FB6">
            <wp:extent cx="6082030" cy="7398385"/>
            <wp:effectExtent l="0" t="0" r="0" b="0"/>
            <wp:docPr id="89" name="Picture 89" descr="Macintosh HD:Users:Jolien:Desktop:Schermafbeelding 2017-05-18 om 16.4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Jolien:Desktop:Schermafbeelding 2017-05-18 om 16.41.47.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82030" cy="7398385"/>
                    </a:xfrm>
                    <a:prstGeom prst="rect">
                      <a:avLst/>
                    </a:prstGeom>
                    <a:noFill/>
                    <a:ln>
                      <a:noFill/>
                    </a:ln>
                  </pic:spPr>
                </pic:pic>
              </a:graphicData>
            </a:graphic>
          </wp:inline>
        </w:drawing>
      </w:r>
    </w:p>
    <w:p w14:paraId="304C140D" w14:textId="77777777" w:rsidR="00391605" w:rsidRPr="0087426B" w:rsidRDefault="00391605" w:rsidP="00C74A69">
      <w:pPr>
        <w:rPr>
          <w:lang w:val="nl-NL"/>
        </w:rPr>
      </w:pPr>
    </w:p>
    <w:p w14:paraId="71AA0039" w14:textId="0F2A931A" w:rsidR="00391605" w:rsidRPr="0087426B" w:rsidRDefault="00391605" w:rsidP="00C74A69">
      <w:pPr>
        <w:rPr>
          <w:lang w:val="nl-NL"/>
        </w:rPr>
      </w:pPr>
    </w:p>
    <w:p w14:paraId="53601BF9" w14:textId="678415F3" w:rsidR="00F872B3" w:rsidRPr="0087426B" w:rsidRDefault="00F872B3" w:rsidP="0026328D">
      <w:pPr>
        <w:pStyle w:val="Heading3"/>
        <w:numPr>
          <w:ilvl w:val="0"/>
          <w:numId w:val="24"/>
        </w:numPr>
        <w:rPr>
          <w:lang w:val="nl-NL"/>
        </w:rPr>
      </w:pPr>
      <w:bookmarkStart w:id="47" w:name="_Toc358487852"/>
      <w:r w:rsidRPr="0087426B">
        <w:rPr>
          <w:lang w:val="nl-NL"/>
        </w:rPr>
        <w:t>Interview</w:t>
      </w:r>
      <w:r w:rsidR="00C94594">
        <w:rPr>
          <w:lang w:val="nl-NL"/>
        </w:rPr>
        <w:t xml:space="preserve"> 1</w:t>
      </w:r>
      <w:bookmarkEnd w:id="47"/>
    </w:p>
    <w:p w14:paraId="69847B7B" w14:textId="6C1B6663" w:rsidR="0026328D" w:rsidRPr="00831B47" w:rsidRDefault="0026328D" w:rsidP="0026328D">
      <w:pPr>
        <w:rPr>
          <w:sz w:val="22"/>
          <w:lang w:val="nl-NL"/>
        </w:rPr>
      </w:pPr>
      <w:r w:rsidRPr="00831B47">
        <w:rPr>
          <w:sz w:val="22"/>
          <w:lang w:val="nl-NL"/>
        </w:rPr>
        <w:t>Er is een interview gehouden met de eigenaar van een bedrijf in Zeeuws-Vlaanderen die door middel van dit onderzoek heeft gekozen om een bedrijfsevenement te houden in het Boothuis.</w:t>
      </w:r>
    </w:p>
    <w:p w14:paraId="5AC690CC" w14:textId="77777777" w:rsidR="006F2FCB" w:rsidRPr="00831B47" w:rsidRDefault="006F2FCB" w:rsidP="0026328D">
      <w:pPr>
        <w:rPr>
          <w:sz w:val="22"/>
          <w:lang w:val="nl-NL"/>
        </w:rPr>
      </w:pPr>
    </w:p>
    <w:p w14:paraId="4038654A" w14:textId="77777777" w:rsidR="009C64B6" w:rsidRPr="00831B47" w:rsidRDefault="006F2FCB" w:rsidP="009C64B6">
      <w:pPr>
        <w:pStyle w:val="Quote"/>
        <w:rPr>
          <w:sz w:val="22"/>
          <w:lang w:val="nl-NL"/>
        </w:rPr>
      </w:pPr>
      <w:r w:rsidRPr="00831B47">
        <w:rPr>
          <w:sz w:val="22"/>
          <w:lang w:val="nl-NL"/>
        </w:rPr>
        <w:t xml:space="preserve">Bent u bekend met het boothuis? </w:t>
      </w:r>
    </w:p>
    <w:p w14:paraId="5C300E86" w14:textId="7E154C2B" w:rsidR="009C64B6" w:rsidRPr="00831B47" w:rsidRDefault="004E5803" w:rsidP="00A16C78">
      <w:pPr>
        <w:rPr>
          <w:sz w:val="22"/>
          <w:lang w:val="nl-NL"/>
        </w:rPr>
      </w:pPr>
      <w:r w:rsidRPr="00831B47">
        <w:rPr>
          <w:sz w:val="22"/>
          <w:lang w:val="nl-NL"/>
        </w:rPr>
        <w:t>Ja, i</w:t>
      </w:r>
      <w:r w:rsidR="00E93651" w:rsidRPr="00831B47">
        <w:rPr>
          <w:sz w:val="22"/>
          <w:lang w:val="nl-NL"/>
        </w:rPr>
        <w:t>k ben bekend geworden met het boothuis door een feestje</w:t>
      </w:r>
      <w:r w:rsidRPr="00831B47">
        <w:rPr>
          <w:sz w:val="22"/>
          <w:lang w:val="nl-NL"/>
        </w:rPr>
        <w:t xml:space="preserve"> van een vriendin van mij. Dit was een verjaardagsfeest, zij organiseerde haar verjaardag daar. Dat is al even geleden, het was op 19 februari. Ik was wel al eens bij Loods Tien geweest, maar ik wist niet dat ze nog zo’n grote aparte ruimte hadden, dat was wel een aangename verrassing. Tijdens de verjaardag waren we met een gezellige groep van 38 personen. Hier was de ruimte wel goed voor geschikt. Ik ben blij dat ik weet dat het boothuis daar zit, dan kan ik dat ook nog in mijn gedachten houden, als ik zelf eens wil organiseren, want daarvoor was het dan toch wel een prettige ruimte naar mijn mening. </w:t>
      </w:r>
    </w:p>
    <w:p w14:paraId="3AAA03B2" w14:textId="77777777" w:rsidR="009C64B6" w:rsidRPr="00831B47" w:rsidRDefault="009C64B6" w:rsidP="009C64B6">
      <w:pPr>
        <w:pStyle w:val="Quote"/>
        <w:rPr>
          <w:sz w:val="22"/>
          <w:lang w:val="nl-NL"/>
        </w:rPr>
      </w:pPr>
    </w:p>
    <w:p w14:paraId="275C956A" w14:textId="77777777" w:rsidR="009C64B6" w:rsidRPr="00831B47" w:rsidRDefault="009C64B6" w:rsidP="009C64B6">
      <w:pPr>
        <w:pStyle w:val="Quote"/>
        <w:rPr>
          <w:sz w:val="22"/>
          <w:lang w:val="nl-NL"/>
        </w:rPr>
      </w:pPr>
      <w:r w:rsidRPr="00831B47">
        <w:rPr>
          <w:sz w:val="22"/>
          <w:lang w:val="nl-NL"/>
        </w:rPr>
        <w:t xml:space="preserve">Heeft u al eens een evenement ervaren in het Boothuis? Zo ja, hoe was deze ervaring? </w:t>
      </w:r>
    </w:p>
    <w:p w14:paraId="205EC7F8" w14:textId="436CE8E5" w:rsidR="009C64B6" w:rsidRPr="00831B47" w:rsidRDefault="00A16C78" w:rsidP="00E559F7">
      <w:pPr>
        <w:rPr>
          <w:sz w:val="22"/>
          <w:lang w:val="nl-NL"/>
        </w:rPr>
      </w:pPr>
      <w:r w:rsidRPr="00831B47">
        <w:rPr>
          <w:sz w:val="22"/>
          <w:lang w:val="nl-NL"/>
        </w:rPr>
        <w:t xml:space="preserve">Ja, ik heb het boothuis bezocht ter gelegenheid van een verjaardagsfeest in februari dit jaar. Ik vond dat er een hele aangename sfeer hing. Er was natuurlijk ook een prachtig uitzicht op het strand, de zee en de skyline van Vlissingen. Ik vond ook dat het perfect was afgestemd op de groep, we waren zoals ik al zei met zo’n 38 personen. Maar de ruimte was hier goed voor geschikt. Ik vond het wel wat minder dat de ventilator best veel geluid maakte. Dat kan ik me nog wel herinneren, maar ik weet niet of het echt koud of warm was, en of het dus nodig was dat deze aan het draaien was. Het was ook niet te warm, het was op zich wel goed. De akoestiek kon ook wel verbeterd worden, maar dat heeft natuurlijk ook gewoon te maken met de inrichting van het boothuis. Het is een grote ruimte en daarom met zo’n groep wel erg gehorig. Daarbij stoorde het wel een beetje dat er personeel regelmatig naar het kantoor ging dat zich bevindt in het boothuis. </w:t>
      </w:r>
      <w:r w:rsidR="00E559F7" w:rsidRPr="00831B47">
        <w:rPr>
          <w:sz w:val="22"/>
          <w:lang w:val="nl-NL"/>
        </w:rPr>
        <w:t>Wat moet gebeuren dat moet gebeuren natuurlijk, maar het is me wel opgevallen dat constant veel personeelsleden in en uit de ruimte gingen. Wat wel naar mijn mening heel p</w:t>
      </w:r>
      <w:r w:rsidRPr="00831B47">
        <w:rPr>
          <w:sz w:val="22"/>
          <w:lang w:val="nl-NL"/>
        </w:rPr>
        <w:t xml:space="preserve">ositief </w:t>
      </w:r>
      <w:r w:rsidR="00E559F7" w:rsidRPr="00831B47">
        <w:rPr>
          <w:sz w:val="22"/>
          <w:lang w:val="nl-NL"/>
        </w:rPr>
        <w:t>is</w:t>
      </w:r>
      <w:r w:rsidRPr="00831B47">
        <w:rPr>
          <w:sz w:val="22"/>
          <w:lang w:val="nl-NL"/>
        </w:rPr>
        <w:t xml:space="preserve"> dat je van </w:t>
      </w:r>
      <w:r w:rsidR="00E559F7" w:rsidRPr="00831B47">
        <w:rPr>
          <w:sz w:val="22"/>
          <w:lang w:val="nl-NL"/>
        </w:rPr>
        <w:t>het boothuis direct naar</w:t>
      </w:r>
      <w:r w:rsidRPr="00831B47">
        <w:rPr>
          <w:sz w:val="22"/>
          <w:lang w:val="nl-NL"/>
        </w:rPr>
        <w:t xml:space="preserve"> het strand kon</w:t>
      </w:r>
      <w:r w:rsidR="00E559F7" w:rsidRPr="00831B47">
        <w:rPr>
          <w:sz w:val="22"/>
          <w:lang w:val="nl-NL"/>
        </w:rPr>
        <w:t>, je hoeft hiervoor niet door de zaak en dat biedt gewoon extra privacy</w:t>
      </w:r>
      <w:r w:rsidRPr="00831B47">
        <w:rPr>
          <w:sz w:val="22"/>
          <w:lang w:val="nl-NL"/>
        </w:rPr>
        <w:t>. Dat vond ik een erg sterk punt voor een strandwandeling</w:t>
      </w:r>
      <w:r w:rsidR="00E559F7" w:rsidRPr="00831B47">
        <w:rPr>
          <w:sz w:val="22"/>
          <w:lang w:val="nl-NL"/>
        </w:rPr>
        <w:t>, wat er natuurlijk de perfecte locatie voor is</w:t>
      </w:r>
      <w:r w:rsidRPr="00831B47">
        <w:rPr>
          <w:sz w:val="22"/>
          <w:lang w:val="nl-NL"/>
        </w:rPr>
        <w:t xml:space="preserve">. Ik vond het </w:t>
      </w:r>
      <w:r w:rsidR="00E559F7" w:rsidRPr="00831B47">
        <w:rPr>
          <w:sz w:val="22"/>
          <w:lang w:val="nl-NL"/>
        </w:rPr>
        <w:t xml:space="preserve">echt </w:t>
      </w:r>
      <w:r w:rsidRPr="00831B47">
        <w:rPr>
          <w:sz w:val="22"/>
          <w:lang w:val="nl-NL"/>
        </w:rPr>
        <w:t>wel een ster</w:t>
      </w:r>
      <w:r w:rsidR="00E559F7" w:rsidRPr="00831B47">
        <w:rPr>
          <w:sz w:val="22"/>
          <w:lang w:val="nl-NL"/>
        </w:rPr>
        <w:t xml:space="preserve">k punt dat het afgesloten was. Bij andere locaties waarbij er minder privacy is kom </w:t>
      </w:r>
      <w:r w:rsidRPr="00831B47">
        <w:rPr>
          <w:sz w:val="22"/>
          <w:lang w:val="nl-NL"/>
        </w:rPr>
        <w:t xml:space="preserve">je </w:t>
      </w:r>
      <w:r w:rsidR="00E559F7" w:rsidRPr="00831B47">
        <w:rPr>
          <w:sz w:val="22"/>
          <w:lang w:val="nl-NL"/>
        </w:rPr>
        <w:t xml:space="preserve">hier in de buurt gewoon </w:t>
      </w:r>
      <w:r w:rsidRPr="00831B47">
        <w:rPr>
          <w:sz w:val="22"/>
          <w:lang w:val="nl-NL"/>
        </w:rPr>
        <w:t xml:space="preserve">weer </w:t>
      </w:r>
      <w:r w:rsidR="00E559F7" w:rsidRPr="00831B47">
        <w:rPr>
          <w:sz w:val="22"/>
          <w:lang w:val="nl-NL"/>
        </w:rPr>
        <w:t xml:space="preserve">snel </w:t>
      </w:r>
      <w:r w:rsidRPr="00831B47">
        <w:rPr>
          <w:sz w:val="22"/>
          <w:lang w:val="nl-NL"/>
        </w:rPr>
        <w:t>mensen tegen</w:t>
      </w:r>
      <w:r w:rsidR="00E559F7" w:rsidRPr="00831B47">
        <w:rPr>
          <w:sz w:val="22"/>
          <w:lang w:val="nl-NL"/>
        </w:rPr>
        <w:t xml:space="preserve"> en dat is bij een privé evenement niet altijd iets waar je op zit te wachten.</w:t>
      </w:r>
      <w:r w:rsidRPr="00831B47">
        <w:rPr>
          <w:sz w:val="22"/>
          <w:lang w:val="nl-NL"/>
        </w:rPr>
        <w:t xml:space="preserve"> Dus het was </w:t>
      </w:r>
      <w:r w:rsidR="00E559F7" w:rsidRPr="00831B47">
        <w:rPr>
          <w:sz w:val="22"/>
          <w:lang w:val="nl-NL"/>
        </w:rPr>
        <w:t>heel goed op het punt van privacy. Daarbij vond ik</w:t>
      </w:r>
      <w:r w:rsidRPr="00831B47">
        <w:rPr>
          <w:sz w:val="22"/>
          <w:lang w:val="nl-NL"/>
        </w:rPr>
        <w:t xml:space="preserve"> de hoogte </w:t>
      </w:r>
      <w:r w:rsidR="00E559F7" w:rsidRPr="00831B47">
        <w:rPr>
          <w:sz w:val="22"/>
          <w:lang w:val="nl-NL"/>
        </w:rPr>
        <w:t xml:space="preserve">van het gebouw </w:t>
      </w:r>
      <w:r w:rsidRPr="00831B47">
        <w:rPr>
          <w:sz w:val="22"/>
          <w:lang w:val="nl-NL"/>
        </w:rPr>
        <w:t xml:space="preserve">ook </w:t>
      </w:r>
      <w:r w:rsidR="00E559F7" w:rsidRPr="00831B47">
        <w:rPr>
          <w:sz w:val="22"/>
          <w:lang w:val="nl-NL"/>
        </w:rPr>
        <w:t xml:space="preserve">erg </w:t>
      </w:r>
      <w:r w:rsidRPr="00831B47">
        <w:rPr>
          <w:sz w:val="22"/>
          <w:lang w:val="nl-NL"/>
        </w:rPr>
        <w:t xml:space="preserve">aangenaam. Een gebouw dat hoger is geeft toch een iets ruimere indruk. </w:t>
      </w:r>
    </w:p>
    <w:p w14:paraId="6F2A4138" w14:textId="77777777" w:rsidR="009C64B6" w:rsidRPr="00831B47" w:rsidRDefault="009C64B6" w:rsidP="009C64B6">
      <w:pPr>
        <w:pStyle w:val="Quote"/>
        <w:rPr>
          <w:sz w:val="22"/>
          <w:lang w:val="nl-NL"/>
        </w:rPr>
      </w:pPr>
    </w:p>
    <w:p w14:paraId="4314F02A" w14:textId="442F613C" w:rsidR="009C64B6" w:rsidRPr="00831B47" w:rsidRDefault="009C64B6" w:rsidP="009C64B6">
      <w:pPr>
        <w:pStyle w:val="Quote"/>
        <w:rPr>
          <w:sz w:val="22"/>
          <w:lang w:val="nl-NL"/>
        </w:rPr>
      </w:pPr>
      <w:r w:rsidRPr="00831B47">
        <w:rPr>
          <w:sz w:val="22"/>
          <w:lang w:val="nl-NL"/>
        </w:rPr>
        <w:t xml:space="preserve">Wat vind u </w:t>
      </w:r>
      <w:r w:rsidR="00E559F7" w:rsidRPr="00831B47">
        <w:rPr>
          <w:sz w:val="22"/>
          <w:lang w:val="nl-NL"/>
        </w:rPr>
        <w:t xml:space="preserve">nog </w:t>
      </w:r>
      <w:r w:rsidRPr="00831B47">
        <w:rPr>
          <w:sz w:val="22"/>
          <w:lang w:val="nl-NL"/>
        </w:rPr>
        <w:t xml:space="preserve">sterke punten van het Boothuis? </w:t>
      </w:r>
    </w:p>
    <w:p w14:paraId="2FD30EFF" w14:textId="7B98AEAB" w:rsidR="00E93651" w:rsidRPr="00831B47" w:rsidRDefault="00E559F7" w:rsidP="00E93651">
      <w:pPr>
        <w:rPr>
          <w:sz w:val="22"/>
          <w:lang w:val="nl-NL"/>
        </w:rPr>
      </w:pPr>
      <w:r w:rsidRPr="00831B47">
        <w:rPr>
          <w:sz w:val="22"/>
          <w:lang w:val="nl-NL"/>
        </w:rPr>
        <w:t>Natuurlijk alles wat ik heb genoemd, de privacy, de locatie op het strand, maar ook vind ik d</w:t>
      </w:r>
      <w:r w:rsidR="00E93651" w:rsidRPr="00831B47">
        <w:rPr>
          <w:sz w:val="22"/>
          <w:lang w:val="nl-NL"/>
        </w:rPr>
        <w:t xml:space="preserve">e bediening </w:t>
      </w:r>
      <w:r w:rsidRPr="00831B47">
        <w:rPr>
          <w:sz w:val="22"/>
          <w:lang w:val="nl-NL"/>
        </w:rPr>
        <w:t>zeer goed.</w:t>
      </w:r>
      <w:r w:rsidR="00E93651" w:rsidRPr="00831B47">
        <w:rPr>
          <w:sz w:val="22"/>
          <w:lang w:val="nl-NL"/>
        </w:rPr>
        <w:t xml:space="preserve"> </w:t>
      </w:r>
      <w:r w:rsidRPr="00831B47">
        <w:rPr>
          <w:sz w:val="22"/>
          <w:lang w:val="nl-NL"/>
        </w:rPr>
        <w:t xml:space="preserve">Het is erg vlotte bediening, ze zijn allemaal heel </w:t>
      </w:r>
      <w:r w:rsidR="00E93651" w:rsidRPr="00831B47">
        <w:rPr>
          <w:sz w:val="22"/>
          <w:lang w:val="nl-NL"/>
        </w:rPr>
        <w:t xml:space="preserve">erg vriendelijk. </w:t>
      </w:r>
      <w:r w:rsidRPr="00831B47">
        <w:rPr>
          <w:sz w:val="22"/>
          <w:lang w:val="nl-NL"/>
        </w:rPr>
        <w:t>Wat ik ook leuk vond was dat z</w:t>
      </w:r>
      <w:r w:rsidR="00E93651" w:rsidRPr="00831B47">
        <w:rPr>
          <w:sz w:val="22"/>
          <w:lang w:val="nl-NL"/>
        </w:rPr>
        <w:t>e eigen gebakken taart mee</w:t>
      </w:r>
      <w:r w:rsidRPr="00831B47">
        <w:rPr>
          <w:sz w:val="22"/>
          <w:lang w:val="nl-NL"/>
        </w:rPr>
        <w:t xml:space="preserve"> mochten </w:t>
      </w:r>
      <w:r w:rsidR="00E93651" w:rsidRPr="00831B47">
        <w:rPr>
          <w:sz w:val="22"/>
          <w:lang w:val="nl-NL"/>
        </w:rPr>
        <w:t xml:space="preserve">nemen en </w:t>
      </w:r>
      <w:r w:rsidRPr="00831B47">
        <w:rPr>
          <w:sz w:val="22"/>
          <w:lang w:val="nl-NL"/>
        </w:rPr>
        <w:t>het feit dat zoiets mag geeft</w:t>
      </w:r>
      <w:r w:rsidR="00E93651" w:rsidRPr="00831B47">
        <w:rPr>
          <w:sz w:val="22"/>
          <w:lang w:val="nl-NL"/>
        </w:rPr>
        <w:t xml:space="preserve"> ook wel </w:t>
      </w:r>
      <w:r w:rsidRPr="00831B47">
        <w:rPr>
          <w:sz w:val="22"/>
          <w:lang w:val="nl-NL"/>
        </w:rPr>
        <w:t xml:space="preserve">veel </w:t>
      </w:r>
      <w:r w:rsidR="00E93651" w:rsidRPr="00831B47">
        <w:rPr>
          <w:sz w:val="22"/>
          <w:lang w:val="nl-NL"/>
        </w:rPr>
        <w:t xml:space="preserve">vrijheid aan. </w:t>
      </w:r>
      <w:r w:rsidRPr="00831B47">
        <w:rPr>
          <w:sz w:val="22"/>
          <w:lang w:val="nl-NL"/>
        </w:rPr>
        <w:t xml:space="preserve">Er was niet van te voren afgesproken dat we daar zouden blijven eten, maar door de </w:t>
      </w:r>
      <w:r w:rsidR="00E93651" w:rsidRPr="00831B47">
        <w:rPr>
          <w:sz w:val="22"/>
          <w:lang w:val="nl-NL"/>
        </w:rPr>
        <w:t xml:space="preserve">flexibiliteit </w:t>
      </w:r>
      <w:r w:rsidRPr="00831B47">
        <w:rPr>
          <w:sz w:val="22"/>
          <w:lang w:val="nl-NL"/>
        </w:rPr>
        <w:t xml:space="preserve">vanuit het bedrijf was dat gewoon mogelijk. </w:t>
      </w:r>
    </w:p>
    <w:p w14:paraId="564D5E2F" w14:textId="77777777" w:rsidR="009C64B6" w:rsidRPr="00831B47" w:rsidRDefault="009C64B6" w:rsidP="009C64B6">
      <w:pPr>
        <w:pStyle w:val="Quote"/>
        <w:rPr>
          <w:sz w:val="22"/>
          <w:lang w:val="nl-NL"/>
        </w:rPr>
      </w:pPr>
    </w:p>
    <w:p w14:paraId="712308AA" w14:textId="77777777" w:rsidR="009C64B6" w:rsidRPr="00831B47" w:rsidRDefault="009C64B6" w:rsidP="009C64B6">
      <w:pPr>
        <w:pStyle w:val="Quote"/>
        <w:rPr>
          <w:sz w:val="22"/>
          <w:lang w:val="nl-NL"/>
        </w:rPr>
      </w:pPr>
      <w:r w:rsidRPr="00831B47">
        <w:rPr>
          <w:sz w:val="22"/>
          <w:lang w:val="nl-NL"/>
        </w:rPr>
        <w:t xml:space="preserve">Heeft u ervaring met andere locaties in horecagelegenheden? </w:t>
      </w:r>
    </w:p>
    <w:p w14:paraId="004FDC17" w14:textId="550190B6" w:rsidR="009C64B6" w:rsidRPr="00831B47" w:rsidRDefault="00E559F7" w:rsidP="00E93651">
      <w:pPr>
        <w:rPr>
          <w:sz w:val="22"/>
          <w:lang w:val="nl-NL"/>
        </w:rPr>
      </w:pPr>
      <w:r w:rsidRPr="00831B47">
        <w:rPr>
          <w:sz w:val="22"/>
          <w:lang w:val="nl-NL"/>
        </w:rPr>
        <w:t xml:space="preserve">Ja, ik heb </w:t>
      </w:r>
      <w:r w:rsidR="00E93651" w:rsidRPr="00831B47">
        <w:rPr>
          <w:sz w:val="22"/>
          <w:lang w:val="nl-NL"/>
        </w:rPr>
        <w:t>heel veel</w:t>
      </w:r>
      <w:r w:rsidRPr="00831B47">
        <w:rPr>
          <w:sz w:val="22"/>
          <w:lang w:val="nl-NL"/>
        </w:rPr>
        <w:t xml:space="preserve"> ervaring met andere locaties in horecagelegenheden</w:t>
      </w:r>
      <w:r w:rsidR="00E93651" w:rsidRPr="00831B47">
        <w:rPr>
          <w:sz w:val="22"/>
          <w:lang w:val="nl-NL"/>
        </w:rPr>
        <w:t>.</w:t>
      </w:r>
      <w:r w:rsidRPr="00831B47">
        <w:rPr>
          <w:sz w:val="22"/>
          <w:lang w:val="nl-NL"/>
        </w:rPr>
        <w:t xml:space="preserve"> Ik ben ook al wat ouder, dus ik heb dat allemaal al wat vaker kunnen meemaken. Ik ben bijvoorbeeld vaker bij zaken geweest z</w:t>
      </w:r>
      <w:r w:rsidR="00E93651" w:rsidRPr="00831B47">
        <w:rPr>
          <w:sz w:val="22"/>
          <w:lang w:val="nl-NL"/>
        </w:rPr>
        <w:t xml:space="preserve">oals </w:t>
      </w:r>
      <w:proofErr w:type="spellStart"/>
      <w:r w:rsidR="00E93651" w:rsidRPr="00831B47">
        <w:rPr>
          <w:sz w:val="22"/>
          <w:lang w:val="nl-NL"/>
        </w:rPr>
        <w:t>beachhouse</w:t>
      </w:r>
      <w:proofErr w:type="spellEnd"/>
      <w:r w:rsidRPr="00831B47">
        <w:rPr>
          <w:sz w:val="22"/>
          <w:lang w:val="nl-NL"/>
        </w:rPr>
        <w:t xml:space="preserve"> in Breskens, het M</w:t>
      </w:r>
      <w:r w:rsidR="00E93651" w:rsidRPr="00831B47">
        <w:rPr>
          <w:sz w:val="22"/>
          <w:lang w:val="nl-NL"/>
        </w:rPr>
        <w:t>auritshof</w:t>
      </w:r>
      <w:r w:rsidRPr="00831B47">
        <w:rPr>
          <w:sz w:val="22"/>
          <w:lang w:val="nl-NL"/>
        </w:rPr>
        <w:t xml:space="preserve"> in </w:t>
      </w:r>
      <w:proofErr w:type="spellStart"/>
      <w:r w:rsidRPr="00831B47">
        <w:rPr>
          <w:sz w:val="22"/>
          <w:lang w:val="nl-NL"/>
        </w:rPr>
        <w:t>Ijzendijke</w:t>
      </w:r>
      <w:proofErr w:type="spellEnd"/>
      <w:r w:rsidR="00E93651" w:rsidRPr="00831B47">
        <w:rPr>
          <w:sz w:val="22"/>
          <w:lang w:val="nl-NL"/>
        </w:rPr>
        <w:t xml:space="preserve">, de tol in </w:t>
      </w:r>
      <w:r w:rsidRPr="00831B47">
        <w:rPr>
          <w:sz w:val="22"/>
          <w:lang w:val="nl-NL"/>
        </w:rPr>
        <w:t>Belgisch</w:t>
      </w:r>
      <w:r w:rsidR="00E93651" w:rsidRPr="00831B47">
        <w:rPr>
          <w:sz w:val="22"/>
          <w:lang w:val="nl-NL"/>
        </w:rPr>
        <w:t xml:space="preserve"> </w:t>
      </w:r>
      <w:r w:rsidRPr="00831B47">
        <w:rPr>
          <w:sz w:val="22"/>
          <w:lang w:val="nl-NL"/>
        </w:rPr>
        <w:t>Middelburg, een zaaltje bij de Wijngaard in Aardenburg en een apart zaaltje bij</w:t>
      </w:r>
      <w:r w:rsidR="009F7288" w:rsidRPr="00831B47">
        <w:rPr>
          <w:sz w:val="22"/>
          <w:lang w:val="nl-NL"/>
        </w:rPr>
        <w:t xml:space="preserve"> de Roste M</w:t>
      </w:r>
      <w:r w:rsidR="00E93651" w:rsidRPr="00831B47">
        <w:rPr>
          <w:sz w:val="22"/>
          <w:lang w:val="nl-NL"/>
        </w:rPr>
        <w:t xml:space="preserve">uis. </w:t>
      </w:r>
    </w:p>
    <w:p w14:paraId="558BE784" w14:textId="77777777" w:rsidR="00E93651" w:rsidRPr="00831B47" w:rsidRDefault="00E93651" w:rsidP="00E93651">
      <w:pPr>
        <w:rPr>
          <w:sz w:val="22"/>
          <w:lang w:val="nl-NL"/>
        </w:rPr>
      </w:pPr>
    </w:p>
    <w:p w14:paraId="2122D948" w14:textId="7B5A2ED9" w:rsidR="00E93651" w:rsidRPr="00831B47" w:rsidRDefault="00E559F7" w:rsidP="00E559F7">
      <w:pPr>
        <w:pStyle w:val="Quote"/>
        <w:rPr>
          <w:sz w:val="22"/>
          <w:lang w:val="nl-NL"/>
        </w:rPr>
      </w:pPr>
      <w:r w:rsidRPr="00831B47">
        <w:rPr>
          <w:sz w:val="22"/>
          <w:lang w:val="nl-NL"/>
        </w:rPr>
        <w:t>H</w:t>
      </w:r>
      <w:r w:rsidR="009C64B6" w:rsidRPr="00831B47">
        <w:rPr>
          <w:sz w:val="22"/>
          <w:lang w:val="nl-NL"/>
        </w:rPr>
        <w:t xml:space="preserve">oe was deze ervaring? </w:t>
      </w:r>
    </w:p>
    <w:p w14:paraId="50F66810" w14:textId="4344D78A" w:rsidR="00E93651" w:rsidRPr="00831B47" w:rsidRDefault="00E559F7" w:rsidP="00E93651">
      <w:pPr>
        <w:rPr>
          <w:sz w:val="22"/>
          <w:lang w:val="nl-NL"/>
        </w:rPr>
      </w:pPr>
      <w:r w:rsidRPr="00831B47">
        <w:rPr>
          <w:sz w:val="22"/>
          <w:lang w:val="nl-NL"/>
        </w:rPr>
        <w:t>Ik moet zeggen dat deze ervaringen m</w:t>
      </w:r>
      <w:r w:rsidR="00E93651" w:rsidRPr="00831B47">
        <w:rPr>
          <w:sz w:val="22"/>
          <w:lang w:val="nl-NL"/>
        </w:rPr>
        <w:t xml:space="preserve">inder </w:t>
      </w:r>
      <w:r w:rsidRPr="00831B47">
        <w:rPr>
          <w:sz w:val="22"/>
          <w:lang w:val="nl-NL"/>
        </w:rPr>
        <w:t xml:space="preserve">waren </w:t>
      </w:r>
      <w:r w:rsidR="00E93651" w:rsidRPr="00831B47">
        <w:rPr>
          <w:sz w:val="22"/>
          <w:lang w:val="nl-NL"/>
        </w:rPr>
        <w:t>als bij Loods Tien</w:t>
      </w:r>
      <w:r w:rsidRPr="00831B47">
        <w:rPr>
          <w:sz w:val="22"/>
          <w:lang w:val="nl-NL"/>
        </w:rPr>
        <w:t>.</w:t>
      </w:r>
      <w:r w:rsidR="00A35190" w:rsidRPr="00831B47">
        <w:rPr>
          <w:sz w:val="22"/>
          <w:lang w:val="nl-NL"/>
        </w:rPr>
        <w:t xml:space="preserve"> D</w:t>
      </w:r>
      <w:r w:rsidR="00E93651" w:rsidRPr="00831B47">
        <w:rPr>
          <w:sz w:val="22"/>
          <w:lang w:val="nl-NL"/>
        </w:rPr>
        <w:t xml:space="preserve">at </w:t>
      </w:r>
      <w:r w:rsidR="00A35190" w:rsidRPr="00831B47">
        <w:rPr>
          <w:sz w:val="22"/>
          <w:lang w:val="nl-NL"/>
        </w:rPr>
        <w:t>had voornamelijk te maken met zaken zoals minder privacy.</w:t>
      </w:r>
      <w:r w:rsidR="00E93651" w:rsidRPr="00831B47">
        <w:rPr>
          <w:sz w:val="22"/>
          <w:lang w:val="nl-NL"/>
        </w:rPr>
        <w:t xml:space="preserve"> </w:t>
      </w:r>
      <w:r w:rsidR="00A35190" w:rsidRPr="00831B47">
        <w:rPr>
          <w:sz w:val="22"/>
          <w:lang w:val="nl-NL"/>
        </w:rPr>
        <w:t>D</w:t>
      </w:r>
      <w:r w:rsidR="00E93651" w:rsidRPr="00831B47">
        <w:rPr>
          <w:sz w:val="22"/>
          <w:lang w:val="nl-NL"/>
        </w:rPr>
        <w:t xml:space="preserve">e zalen </w:t>
      </w:r>
      <w:r w:rsidR="00A35190" w:rsidRPr="00831B47">
        <w:rPr>
          <w:sz w:val="22"/>
          <w:lang w:val="nl-NL"/>
        </w:rPr>
        <w:t xml:space="preserve">op andere locaties </w:t>
      </w:r>
      <w:r w:rsidR="00E93651" w:rsidRPr="00831B47">
        <w:rPr>
          <w:sz w:val="22"/>
          <w:lang w:val="nl-NL"/>
        </w:rPr>
        <w:t>lopen vaak door elkaar</w:t>
      </w:r>
      <w:r w:rsidR="00A35190" w:rsidRPr="00831B47">
        <w:rPr>
          <w:sz w:val="22"/>
          <w:lang w:val="nl-NL"/>
        </w:rPr>
        <w:t xml:space="preserve"> heen, waardoor het toch niet zo privé is als bij het boothuis</w:t>
      </w:r>
      <w:r w:rsidR="00E93651" w:rsidRPr="00831B47">
        <w:rPr>
          <w:sz w:val="22"/>
          <w:lang w:val="nl-NL"/>
        </w:rPr>
        <w:t xml:space="preserve">. </w:t>
      </w:r>
      <w:r w:rsidR="00A35190" w:rsidRPr="00831B47">
        <w:rPr>
          <w:sz w:val="22"/>
          <w:lang w:val="nl-NL"/>
        </w:rPr>
        <w:t>Dit biedt een andere sfeer als er vaak vreemde mensen door de zaal heen lopen of wanneer dit niet het geval is. Ook vond ik vaak dat het m</w:t>
      </w:r>
      <w:r w:rsidR="00E93651" w:rsidRPr="00831B47">
        <w:rPr>
          <w:sz w:val="22"/>
          <w:lang w:val="nl-NL"/>
        </w:rPr>
        <w:t>inder goede bediening</w:t>
      </w:r>
      <w:r w:rsidR="00A35190" w:rsidRPr="00831B47">
        <w:rPr>
          <w:sz w:val="22"/>
          <w:lang w:val="nl-NL"/>
        </w:rPr>
        <w:t xml:space="preserve"> was</w:t>
      </w:r>
      <w:r w:rsidR="00E93651" w:rsidRPr="00831B47">
        <w:rPr>
          <w:sz w:val="22"/>
          <w:lang w:val="nl-NL"/>
        </w:rPr>
        <w:t xml:space="preserve">, ze waren </w:t>
      </w:r>
      <w:r w:rsidR="00A35190" w:rsidRPr="00831B47">
        <w:rPr>
          <w:sz w:val="22"/>
          <w:lang w:val="nl-NL"/>
        </w:rPr>
        <w:t xml:space="preserve">vaak </w:t>
      </w:r>
      <w:r w:rsidR="00E93651" w:rsidRPr="00831B47">
        <w:rPr>
          <w:sz w:val="22"/>
          <w:lang w:val="nl-NL"/>
        </w:rPr>
        <w:t xml:space="preserve">minder vlot, we moesten </w:t>
      </w:r>
      <w:r w:rsidR="00A35190" w:rsidRPr="00831B47">
        <w:rPr>
          <w:sz w:val="22"/>
          <w:lang w:val="nl-NL"/>
        </w:rPr>
        <w:t xml:space="preserve">bijvoorbeeld </w:t>
      </w:r>
      <w:r w:rsidR="00E93651" w:rsidRPr="00831B47">
        <w:rPr>
          <w:sz w:val="22"/>
          <w:lang w:val="nl-NL"/>
        </w:rPr>
        <w:t>langer wachten op de drank</w:t>
      </w:r>
      <w:r w:rsidR="00A35190" w:rsidRPr="00831B47">
        <w:rPr>
          <w:sz w:val="22"/>
          <w:lang w:val="nl-NL"/>
        </w:rPr>
        <w:t>jes</w:t>
      </w:r>
      <w:r w:rsidR="00E93651" w:rsidRPr="00831B47">
        <w:rPr>
          <w:sz w:val="22"/>
          <w:lang w:val="nl-NL"/>
        </w:rPr>
        <w:t xml:space="preserve">, </w:t>
      </w:r>
      <w:r w:rsidR="00A35190" w:rsidRPr="00831B47">
        <w:rPr>
          <w:sz w:val="22"/>
          <w:lang w:val="nl-NL"/>
        </w:rPr>
        <w:t xml:space="preserve">en ze waren ook vaak </w:t>
      </w:r>
      <w:r w:rsidR="00E93651" w:rsidRPr="00831B47">
        <w:rPr>
          <w:sz w:val="22"/>
          <w:lang w:val="nl-NL"/>
        </w:rPr>
        <w:t>minder vriendelijk</w:t>
      </w:r>
      <w:r w:rsidR="00A35190" w:rsidRPr="00831B47">
        <w:rPr>
          <w:sz w:val="22"/>
          <w:lang w:val="nl-NL"/>
        </w:rPr>
        <w:t xml:space="preserve"> dan bij Loods Tien</w:t>
      </w:r>
      <w:r w:rsidR="00E93651" w:rsidRPr="00831B47">
        <w:rPr>
          <w:sz w:val="22"/>
          <w:lang w:val="nl-NL"/>
        </w:rPr>
        <w:t>. De akoestiek was</w:t>
      </w:r>
      <w:r w:rsidR="00A35190" w:rsidRPr="00831B47">
        <w:rPr>
          <w:sz w:val="22"/>
          <w:lang w:val="nl-NL"/>
        </w:rPr>
        <w:t xml:space="preserve"> ook</w:t>
      </w:r>
      <w:r w:rsidR="00E93651" w:rsidRPr="00831B47">
        <w:rPr>
          <w:sz w:val="22"/>
          <w:lang w:val="nl-NL"/>
        </w:rPr>
        <w:t xml:space="preserve"> op deze locaties redelijk slecht. Bij de Tol was </w:t>
      </w:r>
      <w:r w:rsidR="00A35190" w:rsidRPr="00831B47">
        <w:rPr>
          <w:sz w:val="22"/>
          <w:lang w:val="nl-NL"/>
        </w:rPr>
        <w:t>er</w:t>
      </w:r>
      <w:r w:rsidR="00E93651" w:rsidRPr="00831B47">
        <w:rPr>
          <w:sz w:val="22"/>
          <w:lang w:val="nl-NL"/>
        </w:rPr>
        <w:t xml:space="preserve"> dan wel </w:t>
      </w:r>
      <w:r w:rsidR="00A35190" w:rsidRPr="00831B47">
        <w:rPr>
          <w:sz w:val="22"/>
          <w:lang w:val="nl-NL"/>
        </w:rPr>
        <w:t xml:space="preserve">een </w:t>
      </w:r>
      <w:r w:rsidR="00E93651" w:rsidRPr="00831B47">
        <w:rPr>
          <w:sz w:val="22"/>
          <w:lang w:val="nl-NL"/>
        </w:rPr>
        <w:t xml:space="preserve">goede akoestiek, </w:t>
      </w:r>
      <w:r w:rsidR="00A35190" w:rsidRPr="00831B47">
        <w:rPr>
          <w:sz w:val="22"/>
          <w:lang w:val="nl-NL"/>
        </w:rPr>
        <w:t xml:space="preserve">maar </w:t>
      </w:r>
      <w:r w:rsidR="00E93651" w:rsidRPr="00831B47">
        <w:rPr>
          <w:sz w:val="22"/>
          <w:lang w:val="nl-NL"/>
        </w:rPr>
        <w:t xml:space="preserve">dat komt door ander </w:t>
      </w:r>
      <w:r w:rsidR="00A35190" w:rsidRPr="00831B47">
        <w:rPr>
          <w:sz w:val="22"/>
          <w:lang w:val="nl-NL"/>
        </w:rPr>
        <w:t>meubilair</w:t>
      </w:r>
      <w:r w:rsidR="00E93651" w:rsidRPr="00831B47">
        <w:rPr>
          <w:sz w:val="22"/>
          <w:lang w:val="nl-NL"/>
        </w:rPr>
        <w:t xml:space="preserve"> en</w:t>
      </w:r>
      <w:r w:rsidR="00A35190" w:rsidRPr="00831B47">
        <w:rPr>
          <w:sz w:val="22"/>
          <w:lang w:val="nl-NL"/>
        </w:rPr>
        <w:t xml:space="preserve"> doordat er</w:t>
      </w:r>
      <w:r w:rsidR="00E93651" w:rsidRPr="00831B47">
        <w:rPr>
          <w:sz w:val="22"/>
          <w:lang w:val="nl-NL"/>
        </w:rPr>
        <w:t xml:space="preserve"> andere materialen </w:t>
      </w:r>
      <w:r w:rsidR="00A35190" w:rsidRPr="00831B47">
        <w:rPr>
          <w:sz w:val="22"/>
          <w:lang w:val="nl-NL"/>
        </w:rPr>
        <w:t xml:space="preserve">zijn </w:t>
      </w:r>
      <w:r w:rsidR="00E93651" w:rsidRPr="00831B47">
        <w:rPr>
          <w:sz w:val="22"/>
          <w:lang w:val="nl-NL"/>
        </w:rPr>
        <w:t>gebruikt</w:t>
      </w:r>
      <w:r w:rsidR="00A35190" w:rsidRPr="00831B47">
        <w:rPr>
          <w:sz w:val="22"/>
          <w:lang w:val="nl-NL"/>
        </w:rPr>
        <w:t xml:space="preserve"> voor de inrichting. De l</w:t>
      </w:r>
      <w:r w:rsidR="00E93651" w:rsidRPr="00831B47">
        <w:rPr>
          <w:sz w:val="22"/>
          <w:lang w:val="nl-NL"/>
        </w:rPr>
        <w:t xml:space="preserve">ocatie aan het strand is </w:t>
      </w:r>
      <w:r w:rsidR="00A35190" w:rsidRPr="00831B47">
        <w:rPr>
          <w:sz w:val="22"/>
          <w:lang w:val="nl-NL"/>
        </w:rPr>
        <w:t xml:space="preserve">natuurlijk </w:t>
      </w:r>
      <w:r w:rsidR="00E93651" w:rsidRPr="00831B47">
        <w:rPr>
          <w:sz w:val="22"/>
          <w:lang w:val="nl-NL"/>
        </w:rPr>
        <w:t xml:space="preserve">top, </w:t>
      </w:r>
      <w:r w:rsidR="00A35190" w:rsidRPr="00831B47">
        <w:rPr>
          <w:sz w:val="22"/>
          <w:lang w:val="nl-NL"/>
        </w:rPr>
        <w:t xml:space="preserve">dat hebben maar weinig van deze horecagelegenheden. Enkel </w:t>
      </w:r>
      <w:proofErr w:type="spellStart"/>
      <w:r w:rsidR="00A35190" w:rsidRPr="00831B47">
        <w:rPr>
          <w:sz w:val="22"/>
          <w:lang w:val="nl-NL"/>
        </w:rPr>
        <w:t>B</w:t>
      </w:r>
      <w:r w:rsidR="00E93651" w:rsidRPr="00831B47">
        <w:rPr>
          <w:sz w:val="22"/>
          <w:lang w:val="nl-NL"/>
        </w:rPr>
        <w:t>eachhouse</w:t>
      </w:r>
      <w:proofErr w:type="spellEnd"/>
      <w:r w:rsidR="00E93651" w:rsidRPr="00831B47">
        <w:rPr>
          <w:sz w:val="22"/>
          <w:lang w:val="nl-NL"/>
        </w:rPr>
        <w:t xml:space="preserve"> </w:t>
      </w:r>
      <w:r w:rsidR="00A35190" w:rsidRPr="00831B47">
        <w:rPr>
          <w:sz w:val="22"/>
          <w:lang w:val="nl-NL"/>
        </w:rPr>
        <w:t>staat ook op het strand</w:t>
      </w:r>
      <w:r w:rsidR="00E93651" w:rsidRPr="00831B47">
        <w:rPr>
          <w:sz w:val="22"/>
          <w:lang w:val="nl-NL"/>
        </w:rPr>
        <w:t>, maar daar loop</w:t>
      </w:r>
      <w:r w:rsidR="00A35190" w:rsidRPr="00831B47">
        <w:rPr>
          <w:sz w:val="22"/>
          <w:lang w:val="nl-NL"/>
        </w:rPr>
        <w:t>t</w:t>
      </w:r>
      <w:r w:rsidR="00E93651" w:rsidRPr="00831B47">
        <w:rPr>
          <w:sz w:val="22"/>
          <w:lang w:val="nl-NL"/>
        </w:rPr>
        <w:t xml:space="preserve"> alles door elkaar</w:t>
      </w:r>
      <w:r w:rsidR="00A35190" w:rsidRPr="00831B47">
        <w:rPr>
          <w:sz w:val="22"/>
          <w:lang w:val="nl-NL"/>
        </w:rPr>
        <w:t xml:space="preserve"> heen. Je hebt</w:t>
      </w:r>
      <w:r w:rsidR="00E93651" w:rsidRPr="00831B47">
        <w:rPr>
          <w:sz w:val="22"/>
          <w:lang w:val="nl-NL"/>
        </w:rPr>
        <w:t xml:space="preserve"> daar </w:t>
      </w:r>
      <w:r w:rsidR="00A35190" w:rsidRPr="00831B47">
        <w:rPr>
          <w:sz w:val="22"/>
          <w:lang w:val="nl-NL"/>
        </w:rPr>
        <w:t>totaal</w:t>
      </w:r>
      <w:r w:rsidR="00E93651" w:rsidRPr="00831B47">
        <w:rPr>
          <w:sz w:val="22"/>
          <w:lang w:val="nl-NL"/>
        </w:rPr>
        <w:t xml:space="preserve"> geen privacy</w:t>
      </w:r>
      <w:r w:rsidR="009F7288" w:rsidRPr="00831B47">
        <w:rPr>
          <w:sz w:val="22"/>
          <w:lang w:val="nl-NL"/>
        </w:rPr>
        <w:t>, wat ik zo belangrijk vind</w:t>
      </w:r>
      <w:r w:rsidR="00A35190" w:rsidRPr="00831B47">
        <w:rPr>
          <w:sz w:val="22"/>
          <w:lang w:val="nl-NL"/>
        </w:rPr>
        <w:t xml:space="preserve"> bij een evenement</w:t>
      </w:r>
      <w:r w:rsidR="00E93651" w:rsidRPr="00831B47">
        <w:rPr>
          <w:sz w:val="22"/>
          <w:lang w:val="nl-NL"/>
        </w:rPr>
        <w:t xml:space="preserve">. Daar heb je veel last van andere mensen en daar staat de muziek vaak te hard, waardoor je niet goed in gesprek kan gaan met anderen. Dat was bij andere bedrijven dan wel </w:t>
      </w:r>
      <w:r w:rsidR="00A35190" w:rsidRPr="00831B47">
        <w:rPr>
          <w:sz w:val="22"/>
          <w:lang w:val="nl-NL"/>
        </w:rPr>
        <w:t xml:space="preserve">weer </w:t>
      </w:r>
      <w:r w:rsidR="00E93651" w:rsidRPr="00831B47">
        <w:rPr>
          <w:sz w:val="22"/>
          <w:lang w:val="nl-NL"/>
        </w:rPr>
        <w:t xml:space="preserve">beter. Ik kan me niet herinneren of we muziek hadden in het boothuis. </w:t>
      </w:r>
      <w:r w:rsidR="00A35190" w:rsidRPr="00831B47">
        <w:rPr>
          <w:sz w:val="22"/>
          <w:lang w:val="nl-NL"/>
        </w:rPr>
        <w:t xml:space="preserve">Maar ik heb me er zeker niet aan gestoord dus dat is wel positief. </w:t>
      </w:r>
    </w:p>
    <w:p w14:paraId="644841A7" w14:textId="77777777" w:rsidR="00E93651" w:rsidRPr="00831B47" w:rsidRDefault="00E93651" w:rsidP="00E93651">
      <w:pPr>
        <w:rPr>
          <w:sz w:val="22"/>
          <w:lang w:val="nl-NL"/>
        </w:rPr>
      </w:pPr>
    </w:p>
    <w:p w14:paraId="05FFAC29" w14:textId="77777777" w:rsidR="009C64B6" w:rsidRPr="00831B47" w:rsidRDefault="009C64B6" w:rsidP="009C64B6">
      <w:pPr>
        <w:pStyle w:val="Quote"/>
        <w:rPr>
          <w:sz w:val="22"/>
          <w:lang w:val="nl-NL"/>
        </w:rPr>
      </w:pPr>
      <w:r w:rsidRPr="00831B47">
        <w:rPr>
          <w:sz w:val="22"/>
          <w:lang w:val="nl-NL"/>
        </w:rPr>
        <w:t xml:space="preserve">Wat waren sterke punten van deze locatie ten opzichte van het Boothuis? </w:t>
      </w:r>
    </w:p>
    <w:p w14:paraId="307AD51B" w14:textId="14D6DC4A" w:rsidR="00E93651" w:rsidRPr="00831B47" w:rsidRDefault="00A35190" w:rsidP="00E93651">
      <w:pPr>
        <w:rPr>
          <w:sz w:val="22"/>
          <w:lang w:val="nl-NL"/>
        </w:rPr>
      </w:pPr>
      <w:r w:rsidRPr="00831B47">
        <w:rPr>
          <w:sz w:val="22"/>
          <w:lang w:val="nl-NL"/>
        </w:rPr>
        <w:t>Sterke punten van andere locaties ten opzichte van het boothuis was dan wel d</w:t>
      </w:r>
      <w:r w:rsidR="00E93651" w:rsidRPr="00831B47">
        <w:rPr>
          <w:sz w:val="22"/>
          <w:lang w:val="nl-NL"/>
        </w:rPr>
        <w:t>e akoestiek, maar enkel bij de Tol was dit goed. Soms is het meubilair ook wel wat leuker, maar dat is</w:t>
      </w:r>
      <w:r w:rsidRPr="00831B47">
        <w:rPr>
          <w:sz w:val="22"/>
          <w:lang w:val="nl-NL"/>
        </w:rPr>
        <w:t xml:space="preserve"> mijn</w:t>
      </w:r>
      <w:r w:rsidR="00E93651" w:rsidRPr="00831B47">
        <w:rPr>
          <w:sz w:val="22"/>
          <w:lang w:val="nl-NL"/>
        </w:rPr>
        <w:t xml:space="preserve"> persoonlijk</w:t>
      </w:r>
      <w:r w:rsidRPr="00831B47">
        <w:rPr>
          <w:sz w:val="22"/>
          <w:lang w:val="nl-NL"/>
        </w:rPr>
        <w:t>e smaak</w:t>
      </w:r>
      <w:r w:rsidR="00E93651" w:rsidRPr="00831B47">
        <w:rPr>
          <w:sz w:val="22"/>
          <w:lang w:val="nl-NL"/>
        </w:rPr>
        <w:t xml:space="preserve">. Wat ik ook wel sterk vond van andere zaken, was </w:t>
      </w:r>
      <w:r w:rsidRPr="00831B47">
        <w:rPr>
          <w:sz w:val="22"/>
          <w:lang w:val="nl-NL"/>
        </w:rPr>
        <w:t xml:space="preserve">dat zij </w:t>
      </w:r>
      <w:r w:rsidR="00E93651" w:rsidRPr="00831B47">
        <w:rPr>
          <w:sz w:val="22"/>
          <w:lang w:val="nl-NL"/>
        </w:rPr>
        <w:t>ronde tafels</w:t>
      </w:r>
      <w:r w:rsidRPr="00831B47">
        <w:rPr>
          <w:sz w:val="22"/>
          <w:lang w:val="nl-NL"/>
        </w:rPr>
        <w:t xml:space="preserve"> hadden staan in de ruimte. Ik vind d</w:t>
      </w:r>
      <w:r w:rsidR="00E93651" w:rsidRPr="00831B47">
        <w:rPr>
          <w:sz w:val="22"/>
          <w:lang w:val="nl-NL"/>
        </w:rPr>
        <w:t xml:space="preserve">it veel fijner voor de communicatie. Bij het boothuis </w:t>
      </w:r>
      <w:r w:rsidRPr="00831B47">
        <w:rPr>
          <w:sz w:val="22"/>
          <w:lang w:val="nl-NL"/>
        </w:rPr>
        <w:t xml:space="preserve">was het opgesteld in een u-vorm, dat is toch moeilijker communiceren omdat je niet zo makkelijk aanschuift bij een andere tafel. Wanneer het een ronde tafel is, schuiven mensen makkelijker bij in een gesprek en verloopt de communicatie toch net wat makkelijker. </w:t>
      </w:r>
    </w:p>
    <w:p w14:paraId="6FA9F0CD" w14:textId="77777777" w:rsidR="009C64B6" w:rsidRPr="00831B47" w:rsidRDefault="009C64B6" w:rsidP="009C64B6">
      <w:pPr>
        <w:pStyle w:val="Quote"/>
        <w:rPr>
          <w:sz w:val="22"/>
          <w:lang w:val="nl-NL"/>
        </w:rPr>
      </w:pPr>
    </w:p>
    <w:p w14:paraId="6587EDB1" w14:textId="77777777" w:rsidR="009C64B6" w:rsidRPr="00831B47" w:rsidRDefault="009C64B6" w:rsidP="009C64B6">
      <w:pPr>
        <w:pStyle w:val="Quote"/>
        <w:rPr>
          <w:sz w:val="22"/>
          <w:lang w:val="nl-NL"/>
        </w:rPr>
      </w:pPr>
      <w:r w:rsidRPr="00831B47">
        <w:rPr>
          <w:sz w:val="22"/>
          <w:lang w:val="nl-NL"/>
        </w:rPr>
        <w:t xml:space="preserve">Hoe zou het Boothuis hier op in kunnen spelen? </w:t>
      </w:r>
    </w:p>
    <w:p w14:paraId="1BB8C059" w14:textId="294A8C7D" w:rsidR="009C64B6" w:rsidRPr="00831B47" w:rsidRDefault="00A35190" w:rsidP="00A35190">
      <w:pPr>
        <w:rPr>
          <w:sz w:val="22"/>
          <w:lang w:val="nl-NL"/>
        </w:rPr>
      </w:pPr>
      <w:r w:rsidRPr="00831B47">
        <w:rPr>
          <w:sz w:val="22"/>
          <w:lang w:val="nl-NL"/>
        </w:rPr>
        <w:t>Het boothuis zou e</w:t>
      </w:r>
      <w:r w:rsidR="00E93651" w:rsidRPr="00831B47">
        <w:rPr>
          <w:sz w:val="22"/>
          <w:lang w:val="nl-NL"/>
        </w:rPr>
        <w:t xml:space="preserve">en paar ronde tafels </w:t>
      </w:r>
      <w:r w:rsidRPr="00831B47">
        <w:rPr>
          <w:sz w:val="22"/>
          <w:lang w:val="nl-NL"/>
        </w:rPr>
        <w:t xml:space="preserve">kunnen </w:t>
      </w:r>
      <w:r w:rsidR="00E93651" w:rsidRPr="00831B47">
        <w:rPr>
          <w:sz w:val="22"/>
          <w:lang w:val="nl-NL"/>
        </w:rPr>
        <w:t>toevoegen</w:t>
      </w:r>
      <w:r w:rsidRPr="00831B47">
        <w:rPr>
          <w:sz w:val="22"/>
          <w:lang w:val="nl-NL"/>
        </w:rPr>
        <w:t>,</w:t>
      </w:r>
      <w:r w:rsidR="00E93651" w:rsidRPr="00831B47">
        <w:rPr>
          <w:sz w:val="22"/>
          <w:lang w:val="nl-NL"/>
        </w:rPr>
        <w:t xml:space="preserve"> omdat dit beter is voor de communicatie. De vloer is prima, uitzicht is echt super. </w:t>
      </w:r>
      <w:r w:rsidRPr="00831B47">
        <w:rPr>
          <w:sz w:val="22"/>
          <w:lang w:val="nl-NL"/>
        </w:rPr>
        <w:t xml:space="preserve">Het is ook gewoon echt een toplocatie, dus daar heb ik verder niks op aan te merken. Ik denk dat hier sowieso niet veel mensen over kunnen klagen. </w:t>
      </w:r>
    </w:p>
    <w:p w14:paraId="19B7DD11" w14:textId="77777777" w:rsidR="009C64B6" w:rsidRPr="00831B47" w:rsidRDefault="009C64B6" w:rsidP="009C64B6">
      <w:pPr>
        <w:pStyle w:val="Quote"/>
        <w:rPr>
          <w:sz w:val="22"/>
          <w:lang w:val="nl-NL"/>
        </w:rPr>
      </w:pPr>
    </w:p>
    <w:p w14:paraId="45A768C1" w14:textId="5ECAF343" w:rsidR="009C64B6" w:rsidRPr="00831B47" w:rsidRDefault="009C64B6" w:rsidP="009C64B6">
      <w:pPr>
        <w:pStyle w:val="Quote"/>
        <w:rPr>
          <w:sz w:val="22"/>
          <w:lang w:val="nl-NL"/>
        </w:rPr>
      </w:pPr>
      <w:r w:rsidRPr="00831B47">
        <w:rPr>
          <w:sz w:val="22"/>
          <w:lang w:val="nl-NL"/>
        </w:rPr>
        <w:t xml:space="preserve">Ter gelegenheid van wat heeft u eerder locaties bezocht in horecagelegenheden? </w:t>
      </w:r>
    </w:p>
    <w:p w14:paraId="2AE33A3E" w14:textId="49E7A2FB" w:rsidR="00E93651" w:rsidRPr="00831B47" w:rsidRDefault="00A35190" w:rsidP="00E93651">
      <w:pPr>
        <w:rPr>
          <w:sz w:val="22"/>
          <w:lang w:val="nl-NL"/>
        </w:rPr>
      </w:pPr>
      <w:r w:rsidRPr="00831B47">
        <w:rPr>
          <w:sz w:val="22"/>
          <w:lang w:val="nl-NL"/>
        </w:rPr>
        <w:t xml:space="preserve">Het was vaak voor gelegenheden zoals verjaardagen, een bedrijfsborrel, een etentje met vrienden of een familiebijeenkomst. </w:t>
      </w:r>
      <w:r w:rsidR="00E93651" w:rsidRPr="00831B47">
        <w:rPr>
          <w:sz w:val="22"/>
          <w:lang w:val="nl-NL"/>
        </w:rPr>
        <w:t>Voornamelijk vanuit het bedrijf voor</w:t>
      </w:r>
      <w:r w:rsidRPr="00831B47">
        <w:rPr>
          <w:sz w:val="22"/>
          <w:lang w:val="nl-NL"/>
        </w:rPr>
        <w:t xml:space="preserve"> </w:t>
      </w:r>
      <w:r w:rsidR="00E93651" w:rsidRPr="00831B47">
        <w:rPr>
          <w:sz w:val="22"/>
          <w:lang w:val="nl-NL"/>
        </w:rPr>
        <w:t>bedrijfsborrel</w:t>
      </w:r>
      <w:r w:rsidRPr="00831B47">
        <w:rPr>
          <w:sz w:val="22"/>
          <w:lang w:val="nl-NL"/>
        </w:rPr>
        <w:t xml:space="preserve"> of een personeelsfeestje. Persoonlijke evenementen zijn vaker </w:t>
      </w:r>
      <w:r w:rsidR="00E93651" w:rsidRPr="00831B47">
        <w:rPr>
          <w:sz w:val="22"/>
          <w:lang w:val="nl-NL"/>
        </w:rPr>
        <w:t>voor eten met vrienden en familiebijeenkomsten.</w:t>
      </w:r>
    </w:p>
    <w:p w14:paraId="0D10F89A" w14:textId="77777777" w:rsidR="009C64B6" w:rsidRPr="00831B47" w:rsidRDefault="009C64B6" w:rsidP="009C64B6">
      <w:pPr>
        <w:pStyle w:val="Quote"/>
        <w:rPr>
          <w:sz w:val="22"/>
          <w:lang w:val="nl-NL"/>
        </w:rPr>
      </w:pPr>
    </w:p>
    <w:p w14:paraId="5F1DD528" w14:textId="77777777" w:rsidR="009C64B6" w:rsidRPr="00831B47" w:rsidRDefault="009C64B6" w:rsidP="009C64B6">
      <w:pPr>
        <w:pStyle w:val="Quote"/>
        <w:rPr>
          <w:sz w:val="22"/>
          <w:lang w:val="nl-NL"/>
        </w:rPr>
      </w:pPr>
      <w:r w:rsidRPr="00831B47">
        <w:rPr>
          <w:sz w:val="22"/>
          <w:lang w:val="nl-NL"/>
        </w:rPr>
        <w:t xml:space="preserve">Kunt u voorbeelden noemen van concepten die werden aangeboden vanuit dat bedrijf? </w:t>
      </w:r>
    </w:p>
    <w:p w14:paraId="7A7C0CED" w14:textId="360B9718" w:rsidR="009C64B6" w:rsidRPr="00831B47" w:rsidRDefault="00C125E8" w:rsidP="00C85C51">
      <w:pPr>
        <w:rPr>
          <w:sz w:val="22"/>
          <w:lang w:val="nl-NL"/>
        </w:rPr>
      </w:pPr>
      <w:r w:rsidRPr="00831B47">
        <w:rPr>
          <w:sz w:val="22"/>
          <w:lang w:val="nl-NL"/>
        </w:rPr>
        <w:t>Bij he</w:t>
      </w:r>
      <w:r w:rsidR="00A35190" w:rsidRPr="00831B47">
        <w:rPr>
          <w:sz w:val="22"/>
          <w:lang w:val="nl-NL"/>
        </w:rPr>
        <w:t>t M</w:t>
      </w:r>
      <w:r w:rsidRPr="00831B47">
        <w:rPr>
          <w:sz w:val="22"/>
          <w:lang w:val="nl-NL"/>
        </w:rPr>
        <w:t>auritshof ben ik eens naar een brunch geweest, dat vond ik redelijk. De vrijheid van eten was hierbij goed en de vele keuzemogelijkheden, maar minder goe</w:t>
      </w:r>
      <w:r w:rsidR="00A35190" w:rsidRPr="00831B47">
        <w:rPr>
          <w:sz w:val="22"/>
          <w:lang w:val="nl-NL"/>
        </w:rPr>
        <w:t>d was de kwaliteit van het eten. D</w:t>
      </w:r>
      <w:r w:rsidRPr="00831B47">
        <w:rPr>
          <w:sz w:val="22"/>
          <w:lang w:val="nl-NL"/>
        </w:rPr>
        <w:t>e pri</w:t>
      </w:r>
      <w:r w:rsidR="00A35190" w:rsidRPr="00831B47">
        <w:rPr>
          <w:sz w:val="22"/>
          <w:lang w:val="nl-NL"/>
        </w:rPr>
        <w:t xml:space="preserve">js/kwaliteit was redelijk. Bij </w:t>
      </w:r>
      <w:proofErr w:type="spellStart"/>
      <w:r w:rsidR="00A35190" w:rsidRPr="00831B47">
        <w:rPr>
          <w:sz w:val="22"/>
          <w:lang w:val="nl-NL"/>
        </w:rPr>
        <w:t>B</w:t>
      </w:r>
      <w:r w:rsidRPr="00831B47">
        <w:rPr>
          <w:sz w:val="22"/>
          <w:lang w:val="nl-NL"/>
        </w:rPr>
        <w:t>eachhouse</w:t>
      </w:r>
      <w:proofErr w:type="spellEnd"/>
      <w:r w:rsidRPr="00831B47">
        <w:rPr>
          <w:sz w:val="22"/>
          <w:lang w:val="nl-NL"/>
        </w:rPr>
        <w:t xml:space="preserve"> boden ze gewoon wat hapjes</w:t>
      </w:r>
      <w:r w:rsidR="00C85C51" w:rsidRPr="00831B47">
        <w:rPr>
          <w:sz w:val="22"/>
          <w:lang w:val="nl-NL"/>
        </w:rPr>
        <w:t xml:space="preserve"> aan,</w:t>
      </w:r>
      <w:r w:rsidRPr="00831B47">
        <w:rPr>
          <w:sz w:val="22"/>
          <w:lang w:val="nl-NL"/>
        </w:rPr>
        <w:t xml:space="preserve"> maar niet echt een</w:t>
      </w:r>
      <w:r w:rsidR="00C85C51" w:rsidRPr="00831B47">
        <w:rPr>
          <w:sz w:val="22"/>
          <w:lang w:val="nl-NL"/>
        </w:rPr>
        <w:t xml:space="preserve"> duidelijk concept. Voor een bedrijfsuitje hebben we gebruik gemaakt van een concept met een spel, </w:t>
      </w:r>
      <w:r w:rsidRPr="00831B47">
        <w:rPr>
          <w:sz w:val="22"/>
          <w:lang w:val="nl-NL"/>
        </w:rPr>
        <w:t>hapje</w:t>
      </w:r>
      <w:r w:rsidR="00C85C51" w:rsidRPr="00831B47">
        <w:rPr>
          <w:sz w:val="22"/>
          <w:lang w:val="nl-NL"/>
        </w:rPr>
        <w:t>s en drankjes. Dit vond ik een erg leuk concept en dat zie je niet veel. Bij de Roste M</w:t>
      </w:r>
      <w:r w:rsidRPr="00831B47">
        <w:rPr>
          <w:sz w:val="22"/>
          <w:lang w:val="nl-NL"/>
        </w:rPr>
        <w:t xml:space="preserve">uis was het </w:t>
      </w:r>
      <w:r w:rsidR="00C85C51" w:rsidRPr="00831B47">
        <w:rPr>
          <w:sz w:val="22"/>
          <w:lang w:val="nl-NL"/>
        </w:rPr>
        <w:t xml:space="preserve">eigenlijk enkel </w:t>
      </w:r>
      <w:r w:rsidRPr="00831B47">
        <w:rPr>
          <w:sz w:val="22"/>
          <w:lang w:val="nl-NL"/>
        </w:rPr>
        <w:t xml:space="preserve">met eten, we betaalden </w:t>
      </w:r>
      <w:r w:rsidR="00C85C51" w:rsidRPr="00831B47">
        <w:rPr>
          <w:sz w:val="22"/>
          <w:lang w:val="nl-NL"/>
        </w:rPr>
        <w:t xml:space="preserve">een vast bedrag </w:t>
      </w:r>
      <w:r w:rsidRPr="00831B47">
        <w:rPr>
          <w:sz w:val="22"/>
          <w:lang w:val="nl-NL"/>
        </w:rPr>
        <w:t xml:space="preserve">voor een </w:t>
      </w:r>
      <w:r w:rsidR="00C85C51" w:rsidRPr="00831B47">
        <w:rPr>
          <w:sz w:val="22"/>
          <w:lang w:val="nl-NL"/>
        </w:rPr>
        <w:t>drie-gangen-</w:t>
      </w:r>
      <w:r w:rsidRPr="00831B47">
        <w:rPr>
          <w:sz w:val="22"/>
          <w:lang w:val="nl-NL"/>
        </w:rPr>
        <w:t xml:space="preserve">menu en dan </w:t>
      </w:r>
      <w:r w:rsidR="00C85C51" w:rsidRPr="00831B47">
        <w:rPr>
          <w:sz w:val="22"/>
          <w:lang w:val="nl-NL"/>
        </w:rPr>
        <w:t xml:space="preserve">betaalde we </w:t>
      </w:r>
      <w:r w:rsidRPr="00831B47">
        <w:rPr>
          <w:sz w:val="22"/>
          <w:lang w:val="nl-NL"/>
        </w:rPr>
        <w:t>de drank</w:t>
      </w:r>
      <w:r w:rsidR="00C85C51" w:rsidRPr="00831B47">
        <w:rPr>
          <w:sz w:val="22"/>
          <w:lang w:val="nl-NL"/>
        </w:rPr>
        <w:t xml:space="preserve"> nog</w:t>
      </w:r>
      <w:r w:rsidRPr="00831B47">
        <w:rPr>
          <w:sz w:val="22"/>
          <w:lang w:val="nl-NL"/>
        </w:rPr>
        <w:t xml:space="preserve"> apart. Ik vond het fijn dat </w:t>
      </w:r>
      <w:r w:rsidR="00C85C51" w:rsidRPr="00831B47">
        <w:rPr>
          <w:sz w:val="22"/>
          <w:lang w:val="nl-NL"/>
        </w:rPr>
        <w:t>dit</w:t>
      </w:r>
      <w:r w:rsidRPr="00831B47">
        <w:rPr>
          <w:sz w:val="22"/>
          <w:lang w:val="nl-NL"/>
        </w:rPr>
        <w:t xml:space="preserve"> aanbieden</w:t>
      </w:r>
      <w:r w:rsidR="00C85C51" w:rsidRPr="00831B47">
        <w:rPr>
          <w:sz w:val="22"/>
          <w:lang w:val="nl-NL"/>
        </w:rPr>
        <w:t>,</w:t>
      </w:r>
      <w:r w:rsidRPr="00831B47">
        <w:rPr>
          <w:sz w:val="22"/>
          <w:lang w:val="nl-NL"/>
        </w:rPr>
        <w:t xml:space="preserve"> omd</w:t>
      </w:r>
      <w:r w:rsidR="00C85C51" w:rsidRPr="00831B47">
        <w:rPr>
          <w:sz w:val="22"/>
          <w:lang w:val="nl-NL"/>
        </w:rPr>
        <w:t xml:space="preserve">at de prijs kwaliteit goed was bij de Roste Muis. </w:t>
      </w:r>
    </w:p>
    <w:p w14:paraId="0408E852" w14:textId="77777777" w:rsidR="009C64B6" w:rsidRPr="00831B47" w:rsidRDefault="009C64B6" w:rsidP="009C64B6">
      <w:pPr>
        <w:pStyle w:val="Quote"/>
        <w:rPr>
          <w:sz w:val="22"/>
          <w:lang w:val="nl-NL"/>
        </w:rPr>
      </w:pPr>
    </w:p>
    <w:p w14:paraId="64C54DF4" w14:textId="06A503BF" w:rsidR="009C64B6" w:rsidRPr="00831B47" w:rsidRDefault="009C64B6" w:rsidP="009C64B6">
      <w:pPr>
        <w:pStyle w:val="Quote"/>
        <w:rPr>
          <w:sz w:val="22"/>
          <w:lang w:val="nl-NL"/>
        </w:rPr>
      </w:pPr>
      <w:r w:rsidRPr="00831B47">
        <w:rPr>
          <w:sz w:val="22"/>
          <w:lang w:val="nl-NL"/>
        </w:rPr>
        <w:t xml:space="preserve">Heeft u behoefte </w:t>
      </w:r>
      <w:r w:rsidR="00C85C51" w:rsidRPr="00831B47">
        <w:rPr>
          <w:sz w:val="22"/>
          <w:lang w:val="nl-NL"/>
        </w:rPr>
        <w:t>aan</w:t>
      </w:r>
      <w:r w:rsidRPr="00831B47">
        <w:rPr>
          <w:sz w:val="22"/>
          <w:lang w:val="nl-NL"/>
        </w:rPr>
        <w:t xml:space="preserve"> een aanbod dat nog niet wordt aangeboden in Zeeuws-Vlaanderen? </w:t>
      </w:r>
    </w:p>
    <w:p w14:paraId="6EBC5411" w14:textId="78D4C836" w:rsidR="00C125E8" w:rsidRPr="00831B47" w:rsidRDefault="00C125E8" w:rsidP="00C125E8">
      <w:pPr>
        <w:rPr>
          <w:sz w:val="22"/>
          <w:lang w:val="nl-NL"/>
        </w:rPr>
      </w:pPr>
      <w:r w:rsidRPr="00831B47">
        <w:rPr>
          <w:sz w:val="22"/>
          <w:lang w:val="nl-NL"/>
        </w:rPr>
        <w:t>Ik zou wel behoeft</w:t>
      </w:r>
      <w:r w:rsidR="00C85C51" w:rsidRPr="00831B47">
        <w:rPr>
          <w:sz w:val="22"/>
          <w:lang w:val="nl-NL"/>
        </w:rPr>
        <w:t>e hebben aan een vergaderruimte. V</w:t>
      </w:r>
      <w:r w:rsidRPr="00831B47">
        <w:rPr>
          <w:sz w:val="22"/>
          <w:lang w:val="nl-NL"/>
        </w:rPr>
        <w:t>ergaderen in een ontspannen sfeer</w:t>
      </w:r>
      <w:r w:rsidR="00C85C51" w:rsidRPr="00831B47">
        <w:rPr>
          <w:sz w:val="22"/>
          <w:lang w:val="nl-NL"/>
        </w:rPr>
        <w:t xml:space="preserve"> vind ik heel erg prettig. Ook is het fijn om e</w:t>
      </w:r>
      <w:r w:rsidRPr="00831B47">
        <w:rPr>
          <w:sz w:val="22"/>
          <w:lang w:val="nl-NL"/>
        </w:rPr>
        <w:t>ens buiten het bedrijf komen voor een vergadering, dit biedt meer ontspanning</w:t>
      </w:r>
      <w:r w:rsidR="00C85C51" w:rsidRPr="00831B47">
        <w:rPr>
          <w:sz w:val="22"/>
          <w:lang w:val="nl-NL"/>
        </w:rPr>
        <w:t xml:space="preserve"> voor de werknemers. Mensen komen sneller met</w:t>
      </w:r>
      <w:r w:rsidRPr="00831B47">
        <w:rPr>
          <w:sz w:val="22"/>
          <w:lang w:val="nl-NL"/>
        </w:rPr>
        <w:t xml:space="preserve"> nieuwe </w:t>
      </w:r>
      <w:r w:rsidR="00C85C51" w:rsidRPr="00831B47">
        <w:rPr>
          <w:sz w:val="22"/>
          <w:lang w:val="nl-NL"/>
        </w:rPr>
        <w:t>ideeën</w:t>
      </w:r>
      <w:r w:rsidRPr="00831B47">
        <w:rPr>
          <w:sz w:val="22"/>
          <w:lang w:val="nl-NL"/>
        </w:rPr>
        <w:t xml:space="preserve">, </w:t>
      </w:r>
      <w:r w:rsidR="00C85C51" w:rsidRPr="00831B47">
        <w:rPr>
          <w:sz w:val="22"/>
          <w:lang w:val="nl-NL"/>
        </w:rPr>
        <w:t xml:space="preserve">en halen </w:t>
      </w:r>
      <w:r w:rsidRPr="00831B47">
        <w:rPr>
          <w:sz w:val="22"/>
          <w:lang w:val="nl-NL"/>
        </w:rPr>
        <w:t>meer creativiteit</w:t>
      </w:r>
      <w:r w:rsidR="00C85C51" w:rsidRPr="00831B47">
        <w:rPr>
          <w:sz w:val="22"/>
          <w:lang w:val="nl-NL"/>
        </w:rPr>
        <w:t xml:space="preserve"> in zich naar boven</w:t>
      </w:r>
      <w:r w:rsidRPr="00831B47">
        <w:rPr>
          <w:sz w:val="22"/>
          <w:lang w:val="nl-NL"/>
        </w:rPr>
        <w:t>.</w:t>
      </w:r>
      <w:r w:rsidR="00C85C51" w:rsidRPr="00831B47">
        <w:rPr>
          <w:sz w:val="22"/>
          <w:lang w:val="nl-NL"/>
        </w:rPr>
        <w:t xml:space="preserve"> Het werkt ook teamversterkend, omdat er vaak eens over wat anders wordt gepraat en doordat er andere teamverbanden zijn. </w:t>
      </w:r>
      <w:r w:rsidRPr="00831B47">
        <w:rPr>
          <w:sz w:val="22"/>
          <w:lang w:val="nl-NL"/>
        </w:rPr>
        <w:t xml:space="preserve">Ook </w:t>
      </w:r>
      <w:r w:rsidR="00C85C51" w:rsidRPr="00831B47">
        <w:rPr>
          <w:sz w:val="22"/>
          <w:lang w:val="nl-NL"/>
        </w:rPr>
        <w:t xml:space="preserve">het aanbod voor </w:t>
      </w:r>
      <w:r w:rsidRPr="00831B47">
        <w:rPr>
          <w:sz w:val="22"/>
          <w:lang w:val="nl-NL"/>
        </w:rPr>
        <w:t>een bedrijfsuitje zou</w:t>
      </w:r>
      <w:r w:rsidR="00C85C51" w:rsidRPr="00831B47">
        <w:rPr>
          <w:sz w:val="22"/>
          <w:lang w:val="nl-NL"/>
        </w:rPr>
        <w:t xml:space="preserve"> mijn interesse zeker wekken. Net zoals dat spel dan hebben gedaan, dat was goed geregeld met vervoer en dat was ook geschikt voor iedereen. </w:t>
      </w:r>
    </w:p>
    <w:p w14:paraId="6C6B603A" w14:textId="507D6B6F" w:rsidR="00C125E8" w:rsidRPr="00831B47" w:rsidRDefault="00C85C51" w:rsidP="00C125E8">
      <w:pPr>
        <w:rPr>
          <w:sz w:val="22"/>
          <w:lang w:val="nl-NL"/>
        </w:rPr>
      </w:pPr>
      <w:r w:rsidRPr="00831B47">
        <w:rPr>
          <w:sz w:val="22"/>
          <w:lang w:val="nl-NL"/>
        </w:rPr>
        <w:t>Als er e</w:t>
      </w:r>
      <w:r w:rsidR="00C125E8" w:rsidRPr="00831B47">
        <w:rPr>
          <w:sz w:val="22"/>
          <w:lang w:val="nl-NL"/>
        </w:rPr>
        <w:t xml:space="preserve">en arrangement </w:t>
      </w:r>
      <w:r w:rsidRPr="00831B47">
        <w:rPr>
          <w:sz w:val="22"/>
          <w:lang w:val="nl-NL"/>
        </w:rPr>
        <w:t xml:space="preserve">aangeboden </w:t>
      </w:r>
      <w:r w:rsidR="00C125E8" w:rsidRPr="00831B47">
        <w:rPr>
          <w:sz w:val="22"/>
          <w:lang w:val="nl-NL"/>
        </w:rPr>
        <w:t xml:space="preserve">zou </w:t>
      </w:r>
      <w:r w:rsidRPr="00831B47">
        <w:rPr>
          <w:sz w:val="22"/>
          <w:lang w:val="nl-NL"/>
        </w:rPr>
        <w:t>worden, zou dit ook wel fijn zijn.</w:t>
      </w:r>
      <w:r w:rsidR="00C125E8" w:rsidRPr="00831B47">
        <w:rPr>
          <w:sz w:val="22"/>
          <w:lang w:val="nl-NL"/>
        </w:rPr>
        <w:t xml:space="preserve"> </w:t>
      </w:r>
      <w:r w:rsidRPr="00831B47">
        <w:rPr>
          <w:sz w:val="22"/>
          <w:lang w:val="nl-NL"/>
        </w:rPr>
        <w:t>A</w:t>
      </w:r>
      <w:r w:rsidR="00C125E8" w:rsidRPr="00831B47">
        <w:rPr>
          <w:sz w:val="22"/>
          <w:lang w:val="nl-NL"/>
        </w:rPr>
        <w:t>ls het v</w:t>
      </w:r>
      <w:r w:rsidRPr="00831B47">
        <w:rPr>
          <w:sz w:val="22"/>
          <w:lang w:val="nl-NL"/>
        </w:rPr>
        <w:t>ervoer ook geregeld zou worden, d</w:t>
      </w:r>
      <w:r w:rsidR="00C125E8" w:rsidRPr="00831B47">
        <w:rPr>
          <w:sz w:val="22"/>
          <w:lang w:val="nl-NL"/>
        </w:rPr>
        <w:t>an heb ik daar als ondernemer ook wel meer geld voor over. Dan beperkt het</w:t>
      </w:r>
      <w:r w:rsidRPr="00831B47">
        <w:rPr>
          <w:sz w:val="22"/>
          <w:lang w:val="nl-NL"/>
        </w:rPr>
        <w:t xml:space="preserve"> ook het risico dat mensen drinken  en alsnog zelf</w:t>
      </w:r>
      <w:r w:rsidR="00C125E8" w:rsidRPr="00831B47">
        <w:rPr>
          <w:sz w:val="22"/>
          <w:lang w:val="nl-NL"/>
        </w:rPr>
        <w:t xml:space="preserve"> gaan</w:t>
      </w:r>
      <w:r w:rsidRPr="00831B47">
        <w:rPr>
          <w:sz w:val="22"/>
          <w:lang w:val="nl-NL"/>
        </w:rPr>
        <w:t xml:space="preserve"> rijden</w:t>
      </w:r>
      <w:r w:rsidR="00C125E8" w:rsidRPr="00831B47">
        <w:rPr>
          <w:sz w:val="22"/>
          <w:lang w:val="nl-NL"/>
        </w:rPr>
        <w:t xml:space="preserve">. Bijvoorbeeld een arrangement voor teamversterkend </w:t>
      </w:r>
      <w:r w:rsidRPr="00831B47">
        <w:rPr>
          <w:sz w:val="22"/>
          <w:lang w:val="nl-NL"/>
        </w:rPr>
        <w:t xml:space="preserve">evenement </w:t>
      </w:r>
      <w:r w:rsidR="00C125E8" w:rsidRPr="00831B47">
        <w:rPr>
          <w:sz w:val="22"/>
          <w:lang w:val="nl-NL"/>
        </w:rPr>
        <w:t xml:space="preserve">met eten en vervoer </w:t>
      </w:r>
      <w:r w:rsidRPr="00831B47">
        <w:rPr>
          <w:sz w:val="22"/>
          <w:lang w:val="nl-NL"/>
        </w:rPr>
        <w:t>dat geregeld is vanuit het bedrijf. E</w:t>
      </w:r>
      <w:r w:rsidR="00C125E8" w:rsidRPr="00831B47">
        <w:rPr>
          <w:sz w:val="22"/>
          <w:lang w:val="nl-NL"/>
        </w:rPr>
        <w:t xml:space="preserve">n misschien een soort spel of een volleybal wedstrijd of iets, </w:t>
      </w:r>
      <w:r w:rsidRPr="00831B47">
        <w:rPr>
          <w:sz w:val="22"/>
          <w:lang w:val="nl-NL"/>
        </w:rPr>
        <w:t>daar</w:t>
      </w:r>
      <w:r w:rsidR="00C125E8" w:rsidRPr="00831B47">
        <w:rPr>
          <w:sz w:val="22"/>
          <w:lang w:val="nl-NL"/>
        </w:rPr>
        <w:t xml:space="preserve"> hoeft niemand goed </w:t>
      </w:r>
      <w:r w:rsidRPr="00831B47">
        <w:rPr>
          <w:sz w:val="22"/>
          <w:lang w:val="nl-NL"/>
        </w:rPr>
        <w:t xml:space="preserve">in </w:t>
      </w:r>
      <w:r w:rsidR="00C125E8" w:rsidRPr="00831B47">
        <w:rPr>
          <w:sz w:val="22"/>
          <w:lang w:val="nl-NL"/>
        </w:rPr>
        <w:t xml:space="preserve">te zijn, maar het is wel teamgericht. </w:t>
      </w:r>
      <w:r w:rsidRPr="00831B47">
        <w:rPr>
          <w:sz w:val="22"/>
          <w:lang w:val="nl-NL"/>
        </w:rPr>
        <w:t xml:space="preserve">Wel activiteiten dat mensen die </w:t>
      </w:r>
      <w:r w:rsidR="00C125E8" w:rsidRPr="00831B47">
        <w:rPr>
          <w:sz w:val="22"/>
          <w:lang w:val="nl-NL"/>
        </w:rPr>
        <w:t>niet sportief zijn ook kunnen mee doen. Dit versterkt de band binnen het bedrijf. Of het</w:t>
      </w:r>
      <w:r w:rsidRPr="00831B47">
        <w:rPr>
          <w:sz w:val="22"/>
          <w:lang w:val="nl-NL"/>
        </w:rPr>
        <w:t xml:space="preserve"> aanbieden van een tafeltennis, dat vind ik zelf ook heel leuk om te doen. </w:t>
      </w:r>
    </w:p>
    <w:p w14:paraId="2F908554" w14:textId="77777777" w:rsidR="009C64B6" w:rsidRPr="00831B47" w:rsidRDefault="009C64B6" w:rsidP="009C64B6">
      <w:pPr>
        <w:pStyle w:val="Quote"/>
        <w:rPr>
          <w:sz w:val="22"/>
          <w:lang w:val="nl-NL"/>
        </w:rPr>
      </w:pPr>
    </w:p>
    <w:p w14:paraId="615BA3AF" w14:textId="77777777" w:rsidR="00567B95" w:rsidRPr="00831B47" w:rsidRDefault="009C64B6" w:rsidP="009C64B6">
      <w:pPr>
        <w:pStyle w:val="Quote"/>
        <w:rPr>
          <w:sz w:val="22"/>
          <w:lang w:val="nl-NL"/>
        </w:rPr>
      </w:pPr>
      <w:r w:rsidRPr="00831B47">
        <w:rPr>
          <w:sz w:val="22"/>
          <w:lang w:val="nl-NL"/>
        </w:rPr>
        <w:t xml:space="preserve">Wanneer zou u hier gebruik van maken? </w:t>
      </w:r>
    </w:p>
    <w:p w14:paraId="63EB1DD2" w14:textId="630EC4B7" w:rsidR="00567B95" w:rsidRPr="00831B47" w:rsidRDefault="00C85C51" w:rsidP="00C85C51">
      <w:pPr>
        <w:rPr>
          <w:sz w:val="22"/>
          <w:lang w:val="nl-NL"/>
        </w:rPr>
      </w:pPr>
      <w:r w:rsidRPr="00831B47">
        <w:rPr>
          <w:sz w:val="22"/>
          <w:lang w:val="nl-NL"/>
        </w:rPr>
        <w:t>Ik zou hier gebruik van maken t</w:t>
      </w:r>
      <w:r w:rsidR="00C125E8" w:rsidRPr="00831B47">
        <w:rPr>
          <w:sz w:val="22"/>
          <w:lang w:val="nl-NL"/>
        </w:rPr>
        <w:t xml:space="preserve">er gelegenheid van </w:t>
      </w:r>
      <w:r w:rsidRPr="00831B47">
        <w:rPr>
          <w:sz w:val="22"/>
          <w:lang w:val="nl-NL"/>
        </w:rPr>
        <w:t xml:space="preserve">een </w:t>
      </w:r>
      <w:r w:rsidR="00C125E8" w:rsidRPr="00831B47">
        <w:rPr>
          <w:sz w:val="22"/>
          <w:lang w:val="nl-NL"/>
        </w:rPr>
        <w:t>personeelsuitje</w:t>
      </w:r>
      <w:r w:rsidRPr="00831B47">
        <w:rPr>
          <w:sz w:val="22"/>
          <w:lang w:val="nl-NL"/>
        </w:rPr>
        <w:t xml:space="preserve"> voor bij mijn bedrijf of met hele goede klanten, waarmee ik eens een andere activiteit wil ondernemen. Misschien ook wel privé, zoals met de familie. Als het voor iedereen van alle leeftijden geschikt is, zou dat ook wel heel erg leuk zijn. </w:t>
      </w:r>
    </w:p>
    <w:p w14:paraId="4DE3F2CE" w14:textId="77777777" w:rsidR="00567B95" w:rsidRPr="00831B47" w:rsidRDefault="00567B95" w:rsidP="009C64B6">
      <w:pPr>
        <w:pStyle w:val="Quote"/>
        <w:rPr>
          <w:sz w:val="22"/>
          <w:lang w:val="nl-NL"/>
        </w:rPr>
      </w:pPr>
    </w:p>
    <w:p w14:paraId="3CE6A9CB" w14:textId="77777777" w:rsidR="00567B95" w:rsidRPr="00831B47" w:rsidRDefault="009C64B6" w:rsidP="009C64B6">
      <w:pPr>
        <w:pStyle w:val="Quote"/>
        <w:rPr>
          <w:sz w:val="22"/>
          <w:lang w:val="nl-NL"/>
        </w:rPr>
      </w:pPr>
      <w:r w:rsidRPr="00831B47">
        <w:rPr>
          <w:sz w:val="22"/>
          <w:lang w:val="nl-NL"/>
        </w:rPr>
        <w:t xml:space="preserve">Hoe zou u dit zelf organiseren? </w:t>
      </w:r>
    </w:p>
    <w:p w14:paraId="1FAE543F" w14:textId="57E8B19E" w:rsidR="00567B95" w:rsidRPr="00831B47" w:rsidRDefault="00C85C51" w:rsidP="00C85C51">
      <w:pPr>
        <w:rPr>
          <w:sz w:val="22"/>
          <w:lang w:val="nl-NL"/>
        </w:rPr>
      </w:pPr>
      <w:r w:rsidRPr="00831B47">
        <w:rPr>
          <w:sz w:val="22"/>
          <w:lang w:val="nl-NL"/>
        </w:rPr>
        <w:t>Ik organiseer het zelf liever niet, maar dan stel ik een feestcommissie samen v</w:t>
      </w:r>
      <w:r w:rsidR="00C125E8" w:rsidRPr="00831B47">
        <w:rPr>
          <w:sz w:val="22"/>
          <w:lang w:val="nl-NL"/>
        </w:rPr>
        <w:t xml:space="preserve">anuit </w:t>
      </w:r>
      <w:r w:rsidRPr="00831B47">
        <w:rPr>
          <w:sz w:val="22"/>
          <w:lang w:val="nl-NL"/>
        </w:rPr>
        <w:t xml:space="preserve">de werknemers binnen </w:t>
      </w:r>
      <w:r w:rsidR="00C125E8" w:rsidRPr="00831B47">
        <w:rPr>
          <w:sz w:val="22"/>
          <w:lang w:val="nl-NL"/>
        </w:rPr>
        <w:t xml:space="preserve">het bedrijf, die alles mogen regelen. </w:t>
      </w:r>
      <w:r w:rsidRPr="00831B47">
        <w:rPr>
          <w:sz w:val="22"/>
          <w:lang w:val="nl-NL"/>
        </w:rPr>
        <w:t xml:space="preserve">Dat vinden zij vaak leuk om te doen en ook dat versterkt het teamverband. </w:t>
      </w:r>
    </w:p>
    <w:p w14:paraId="7DE2A4FD" w14:textId="77777777" w:rsidR="00567B95" w:rsidRPr="00831B47" w:rsidRDefault="00567B95" w:rsidP="009C64B6">
      <w:pPr>
        <w:pStyle w:val="Quote"/>
        <w:rPr>
          <w:sz w:val="22"/>
          <w:lang w:val="nl-NL"/>
        </w:rPr>
      </w:pPr>
    </w:p>
    <w:p w14:paraId="7AE06F46" w14:textId="1AD7B3B9" w:rsidR="00567B95" w:rsidRPr="00831B47" w:rsidRDefault="009C64B6" w:rsidP="009C64B6">
      <w:pPr>
        <w:pStyle w:val="Quote"/>
        <w:rPr>
          <w:sz w:val="22"/>
          <w:lang w:val="nl-NL"/>
        </w:rPr>
      </w:pPr>
      <w:r w:rsidRPr="00831B47">
        <w:rPr>
          <w:sz w:val="22"/>
          <w:lang w:val="nl-NL"/>
        </w:rPr>
        <w:t>Bent u meer geïnteresseerd in het Boothui</w:t>
      </w:r>
      <w:r w:rsidR="00C125E8" w:rsidRPr="00831B47">
        <w:rPr>
          <w:sz w:val="22"/>
          <w:lang w:val="nl-NL"/>
        </w:rPr>
        <w:t>s voor uw privé gelegenheden of</w:t>
      </w:r>
      <w:r w:rsidRPr="00831B47">
        <w:rPr>
          <w:sz w:val="22"/>
          <w:lang w:val="nl-NL"/>
        </w:rPr>
        <w:t xml:space="preserve"> voor uw bedrijf? </w:t>
      </w:r>
    </w:p>
    <w:p w14:paraId="0C9F6552" w14:textId="622E9E9D" w:rsidR="00C125E8" w:rsidRPr="00831B47" w:rsidRDefault="00C125E8" w:rsidP="00C125E8">
      <w:pPr>
        <w:rPr>
          <w:sz w:val="22"/>
          <w:lang w:val="nl-NL"/>
        </w:rPr>
      </w:pPr>
      <w:r w:rsidRPr="00831B47">
        <w:rPr>
          <w:sz w:val="22"/>
          <w:lang w:val="nl-NL"/>
        </w:rPr>
        <w:t>Ik ben voor beide zeker wel geïnteresseerd, maar het is met name leuk om eens wat anders toen do</w:t>
      </w:r>
      <w:r w:rsidR="00C85C51" w:rsidRPr="00831B47">
        <w:rPr>
          <w:sz w:val="22"/>
          <w:lang w:val="nl-NL"/>
        </w:rPr>
        <w:t xml:space="preserve">en met het bedrijf natuurlijk. Maar dat geldt eigenlijk ook wel voor familiebijeenkomsten. Wij gaan met de familie altijd naar het Mauritshof, maar het lijkt ons ook wel leuk om eens iets anders te bezoeken. </w:t>
      </w:r>
    </w:p>
    <w:p w14:paraId="1FA51668" w14:textId="77777777" w:rsidR="00567B95" w:rsidRPr="00831B47" w:rsidRDefault="00567B95" w:rsidP="009C64B6">
      <w:pPr>
        <w:pStyle w:val="Quote"/>
        <w:rPr>
          <w:sz w:val="22"/>
          <w:lang w:val="nl-NL"/>
        </w:rPr>
      </w:pPr>
    </w:p>
    <w:p w14:paraId="1B5969F4" w14:textId="77777777" w:rsidR="00567B95" w:rsidRPr="00831B47" w:rsidRDefault="009C64B6" w:rsidP="009C64B6">
      <w:pPr>
        <w:pStyle w:val="Quote"/>
        <w:rPr>
          <w:sz w:val="22"/>
          <w:lang w:val="nl-NL"/>
        </w:rPr>
      </w:pPr>
      <w:r w:rsidRPr="00831B47">
        <w:rPr>
          <w:sz w:val="22"/>
          <w:lang w:val="nl-NL"/>
        </w:rPr>
        <w:t xml:space="preserve">Welke activiteiten zou u privé organiseren? </w:t>
      </w:r>
    </w:p>
    <w:p w14:paraId="16088D6E" w14:textId="3915F82F" w:rsidR="00567B95" w:rsidRPr="00831B47" w:rsidRDefault="00C125E8" w:rsidP="004E5803">
      <w:pPr>
        <w:rPr>
          <w:sz w:val="22"/>
          <w:lang w:val="nl-NL"/>
        </w:rPr>
      </w:pPr>
      <w:r w:rsidRPr="00831B47">
        <w:rPr>
          <w:sz w:val="22"/>
          <w:lang w:val="nl-NL"/>
        </w:rPr>
        <w:t xml:space="preserve">Ik zou privé sneller een etentje of een verjaardag organiseren. </w:t>
      </w:r>
      <w:r w:rsidR="004E5803" w:rsidRPr="00831B47">
        <w:rPr>
          <w:sz w:val="22"/>
          <w:lang w:val="nl-NL"/>
        </w:rPr>
        <w:t xml:space="preserve">Het is fijn om dat buiten de deur te kunnen doen zodat je niet veel zelf hoeft te regelen. Ook kan je je meer concentreren op de aanwezigen in vergelijking met dat je het zelf zou organiseren. Dan moet je aan veel denken en het eten en drinken zelf regelen. Daar gaat heel veel tijd in voorbereiding zitten, wat de voorpret toch een beetje kan bederven voor mij. Ik heb het druk met mijn bedrijf en als ik vrij ben wil ik genieten. Daarom zou het makkelijk zijn als je het buiten de deur kan vieren, zodat je lekker kan genieten van het moment.  </w:t>
      </w:r>
    </w:p>
    <w:p w14:paraId="612666C9" w14:textId="77777777" w:rsidR="00567B95" w:rsidRPr="00831B47" w:rsidRDefault="00567B95" w:rsidP="009C64B6">
      <w:pPr>
        <w:pStyle w:val="Quote"/>
        <w:rPr>
          <w:sz w:val="22"/>
          <w:lang w:val="nl-NL"/>
        </w:rPr>
      </w:pPr>
    </w:p>
    <w:p w14:paraId="19422535" w14:textId="77777777" w:rsidR="00567B95" w:rsidRPr="00831B47" w:rsidRDefault="009C64B6" w:rsidP="009C64B6">
      <w:pPr>
        <w:pStyle w:val="Quote"/>
        <w:rPr>
          <w:sz w:val="22"/>
          <w:lang w:val="nl-NL"/>
        </w:rPr>
      </w:pPr>
      <w:r w:rsidRPr="00831B47">
        <w:rPr>
          <w:sz w:val="22"/>
          <w:lang w:val="nl-NL"/>
        </w:rPr>
        <w:t xml:space="preserve">Welke activiteiten zou u willen organiseren vanuit uw bedrijf? </w:t>
      </w:r>
    </w:p>
    <w:p w14:paraId="4DCB53E1" w14:textId="02A435C3" w:rsidR="0087426B" w:rsidRPr="00831B47" w:rsidRDefault="0087426B" w:rsidP="0087426B">
      <w:pPr>
        <w:rPr>
          <w:sz w:val="22"/>
          <w:lang w:val="nl-NL"/>
        </w:rPr>
      </w:pPr>
      <w:r w:rsidRPr="00831B47">
        <w:rPr>
          <w:sz w:val="22"/>
          <w:lang w:val="nl-NL"/>
        </w:rPr>
        <w:t xml:space="preserve">Een bedrijfsuitje, vergadering, teambuildingsactiviteit of een activiteit met hele goede klanten. </w:t>
      </w:r>
    </w:p>
    <w:p w14:paraId="60F87249" w14:textId="77777777" w:rsidR="00567B95" w:rsidRPr="00831B47" w:rsidRDefault="009C64B6" w:rsidP="009C64B6">
      <w:pPr>
        <w:pStyle w:val="Quote"/>
        <w:rPr>
          <w:sz w:val="22"/>
          <w:lang w:val="nl-NL"/>
        </w:rPr>
      </w:pPr>
      <w:r w:rsidRPr="00831B47">
        <w:rPr>
          <w:sz w:val="22"/>
          <w:lang w:val="nl-NL"/>
        </w:rPr>
        <w:t xml:space="preserve">U heeft ook een evenement gepland in het Boothuis voor uw bedrijf, wat was de reden dat u voor deze locatie koos in tegenstelling tot een andere locatie? </w:t>
      </w:r>
    </w:p>
    <w:p w14:paraId="0E51BB4C" w14:textId="5DBFBD55" w:rsidR="004E5803" w:rsidRPr="00831B47" w:rsidRDefault="004E5803" w:rsidP="004E5803">
      <w:pPr>
        <w:rPr>
          <w:sz w:val="22"/>
          <w:lang w:val="nl-NL"/>
        </w:rPr>
      </w:pPr>
      <w:r w:rsidRPr="00831B47">
        <w:rPr>
          <w:sz w:val="22"/>
          <w:lang w:val="nl-NL"/>
        </w:rPr>
        <w:t>Ik heb ten eerste eens behoefte aan een andere ruimte, want ik ben v</w:t>
      </w:r>
      <w:r w:rsidR="0087426B" w:rsidRPr="00831B47">
        <w:rPr>
          <w:sz w:val="22"/>
          <w:lang w:val="nl-NL"/>
        </w:rPr>
        <w:t>aker in dezelfde ruimte geweest.</w:t>
      </w:r>
      <w:r w:rsidRPr="00831B47">
        <w:rPr>
          <w:sz w:val="22"/>
          <w:lang w:val="nl-NL"/>
        </w:rPr>
        <w:t xml:space="preserve"> Iets vernieuwend</w:t>
      </w:r>
      <w:r w:rsidR="0087426B" w:rsidRPr="00831B47">
        <w:rPr>
          <w:sz w:val="22"/>
          <w:lang w:val="nl-NL"/>
        </w:rPr>
        <w:t>s hoeft nooit slecht te zijn</w:t>
      </w:r>
      <w:r w:rsidRPr="00831B47">
        <w:rPr>
          <w:sz w:val="22"/>
          <w:lang w:val="nl-NL"/>
        </w:rPr>
        <w:t>. Voor velen is het een onb</w:t>
      </w:r>
      <w:r w:rsidR="0087426B" w:rsidRPr="00831B47">
        <w:rPr>
          <w:sz w:val="22"/>
          <w:lang w:val="nl-NL"/>
        </w:rPr>
        <w:t xml:space="preserve">ekende locatie, waardoor het voor iedereen weer een extra waarde geeft. Daarnaast is de </w:t>
      </w:r>
      <w:r w:rsidRPr="00831B47">
        <w:rPr>
          <w:sz w:val="22"/>
          <w:lang w:val="nl-NL"/>
        </w:rPr>
        <w:t>sfeer di</w:t>
      </w:r>
      <w:r w:rsidR="0087426B" w:rsidRPr="00831B47">
        <w:rPr>
          <w:sz w:val="22"/>
          <w:lang w:val="nl-NL"/>
        </w:rPr>
        <w:t xml:space="preserve">e de zee en het strand brengen natuurlijk heel erg bijzonder, veel fijner dan in een drukke stad. </w:t>
      </w:r>
    </w:p>
    <w:p w14:paraId="20A34999" w14:textId="77777777" w:rsidR="004E5803" w:rsidRPr="00831B47" w:rsidRDefault="004E5803" w:rsidP="004E5803">
      <w:pPr>
        <w:rPr>
          <w:sz w:val="22"/>
          <w:lang w:val="nl-NL"/>
        </w:rPr>
      </w:pPr>
    </w:p>
    <w:p w14:paraId="43994AA4" w14:textId="77777777" w:rsidR="00567B95" w:rsidRPr="00831B47" w:rsidRDefault="009C64B6" w:rsidP="009C64B6">
      <w:pPr>
        <w:pStyle w:val="Quote"/>
        <w:rPr>
          <w:sz w:val="22"/>
          <w:lang w:val="nl-NL"/>
        </w:rPr>
      </w:pPr>
      <w:r w:rsidRPr="00831B47">
        <w:rPr>
          <w:sz w:val="22"/>
          <w:lang w:val="nl-NL"/>
        </w:rPr>
        <w:t xml:space="preserve">Hoe vond u de communicatie lopen tussen u en het bedrijf? </w:t>
      </w:r>
    </w:p>
    <w:p w14:paraId="334B308D" w14:textId="2EC4B74D" w:rsidR="004E5803" w:rsidRPr="00831B47" w:rsidRDefault="004E5803" w:rsidP="004E5803">
      <w:pPr>
        <w:rPr>
          <w:sz w:val="22"/>
          <w:lang w:val="nl-NL"/>
        </w:rPr>
      </w:pPr>
      <w:r w:rsidRPr="00831B47">
        <w:rPr>
          <w:sz w:val="22"/>
          <w:lang w:val="nl-NL"/>
        </w:rPr>
        <w:t xml:space="preserve">Dat heeft een medewerker gedaan </w:t>
      </w:r>
      <w:r w:rsidR="0087426B" w:rsidRPr="00831B47">
        <w:rPr>
          <w:sz w:val="22"/>
          <w:lang w:val="nl-NL"/>
        </w:rPr>
        <w:t>en hij heeft alles geregeld. Maar zover ik er vanaf weet ging</w:t>
      </w:r>
      <w:r w:rsidRPr="00831B47">
        <w:rPr>
          <w:sz w:val="22"/>
          <w:lang w:val="nl-NL"/>
        </w:rPr>
        <w:t xml:space="preserve"> dat </w:t>
      </w:r>
      <w:r w:rsidR="0087426B" w:rsidRPr="00831B47">
        <w:rPr>
          <w:sz w:val="22"/>
          <w:lang w:val="nl-NL"/>
        </w:rPr>
        <w:t>wel goed. Het bedrijf heeft dan</w:t>
      </w:r>
      <w:r w:rsidRPr="00831B47">
        <w:rPr>
          <w:sz w:val="22"/>
          <w:lang w:val="nl-NL"/>
        </w:rPr>
        <w:t xml:space="preserve"> een offerte gemaakt</w:t>
      </w:r>
      <w:r w:rsidR="0087426B" w:rsidRPr="00831B47">
        <w:rPr>
          <w:sz w:val="22"/>
          <w:lang w:val="nl-NL"/>
        </w:rPr>
        <w:t xml:space="preserve"> en naar mij opgestuurd</w:t>
      </w:r>
      <w:r w:rsidRPr="00831B47">
        <w:rPr>
          <w:sz w:val="22"/>
          <w:lang w:val="nl-NL"/>
        </w:rPr>
        <w:t xml:space="preserve">. Ik vond de offerte </w:t>
      </w:r>
      <w:r w:rsidR="0087426B" w:rsidRPr="00831B47">
        <w:rPr>
          <w:sz w:val="22"/>
          <w:lang w:val="nl-NL"/>
        </w:rPr>
        <w:t xml:space="preserve">prima, maar ik weet nog niet of het in verhouding staat met het evenement. Dat moet ik nog even afwachten. </w:t>
      </w:r>
    </w:p>
    <w:p w14:paraId="76A8A10F" w14:textId="77777777" w:rsidR="00567B95" w:rsidRPr="00831B47" w:rsidRDefault="00567B95" w:rsidP="009C64B6">
      <w:pPr>
        <w:pStyle w:val="Quote"/>
        <w:rPr>
          <w:sz w:val="22"/>
          <w:lang w:val="nl-NL"/>
        </w:rPr>
      </w:pPr>
    </w:p>
    <w:p w14:paraId="3E37A0C7" w14:textId="72FEFBD8" w:rsidR="00567B95" w:rsidRPr="00831B47" w:rsidRDefault="009C64B6" w:rsidP="009C64B6">
      <w:pPr>
        <w:pStyle w:val="Quote"/>
        <w:rPr>
          <w:sz w:val="22"/>
          <w:lang w:val="nl-NL"/>
        </w:rPr>
      </w:pPr>
      <w:r w:rsidRPr="00831B47">
        <w:rPr>
          <w:sz w:val="22"/>
          <w:lang w:val="nl-NL"/>
        </w:rPr>
        <w:t>Hoe ziet u de invu</w:t>
      </w:r>
      <w:r w:rsidR="0087426B" w:rsidRPr="00831B47">
        <w:rPr>
          <w:sz w:val="22"/>
          <w:lang w:val="nl-NL"/>
        </w:rPr>
        <w:t>lling van dit evenement op 9 jun</w:t>
      </w:r>
      <w:r w:rsidRPr="00831B47">
        <w:rPr>
          <w:sz w:val="22"/>
          <w:lang w:val="nl-NL"/>
        </w:rPr>
        <w:t xml:space="preserve">i? </w:t>
      </w:r>
    </w:p>
    <w:p w14:paraId="0DAD417A" w14:textId="12903917" w:rsidR="00567B95" w:rsidRPr="00831B47" w:rsidRDefault="00A16C78" w:rsidP="00A16C78">
      <w:pPr>
        <w:rPr>
          <w:sz w:val="22"/>
          <w:lang w:val="nl-NL"/>
        </w:rPr>
      </w:pPr>
      <w:r w:rsidRPr="00831B47">
        <w:rPr>
          <w:sz w:val="22"/>
          <w:lang w:val="nl-NL"/>
        </w:rPr>
        <w:t>Het</w:t>
      </w:r>
      <w:r w:rsidR="0087426B" w:rsidRPr="00831B47">
        <w:rPr>
          <w:sz w:val="22"/>
          <w:lang w:val="nl-NL"/>
        </w:rPr>
        <w:t xml:space="preserve"> uitje start om 17 uur, we stoppen eerder van het werk en verzamelen op de locatie. We beginnen met een drankje, daarna gaan we aan tafel en krijgen een</w:t>
      </w:r>
      <w:r w:rsidRPr="00831B47">
        <w:rPr>
          <w:sz w:val="22"/>
          <w:lang w:val="nl-NL"/>
        </w:rPr>
        <w:t xml:space="preserve"> 3-gangen-menu voor </w:t>
      </w:r>
      <w:r w:rsidR="0087426B" w:rsidRPr="00831B47">
        <w:rPr>
          <w:sz w:val="22"/>
          <w:lang w:val="nl-NL"/>
        </w:rPr>
        <w:t>€</w:t>
      </w:r>
      <w:r w:rsidRPr="00831B47">
        <w:rPr>
          <w:sz w:val="22"/>
          <w:lang w:val="nl-NL"/>
        </w:rPr>
        <w:t xml:space="preserve">30 per persoon exclusief drank. </w:t>
      </w:r>
    </w:p>
    <w:p w14:paraId="4AB59EB7" w14:textId="77777777" w:rsidR="00567B95" w:rsidRPr="00831B47" w:rsidRDefault="00567B95" w:rsidP="009C64B6">
      <w:pPr>
        <w:pStyle w:val="Quote"/>
        <w:rPr>
          <w:sz w:val="22"/>
          <w:lang w:val="nl-NL"/>
        </w:rPr>
      </w:pPr>
    </w:p>
    <w:p w14:paraId="3496B191" w14:textId="77777777" w:rsidR="00567B95" w:rsidRPr="00831B47" w:rsidRDefault="009C64B6" w:rsidP="009C64B6">
      <w:pPr>
        <w:pStyle w:val="Quote"/>
        <w:rPr>
          <w:sz w:val="22"/>
          <w:lang w:val="nl-NL"/>
        </w:rPr>
      </w:pPr>
      <w:r w:rsidRPr="00831B47">
        <w:rPr>
          <w:sz w:val="22"/>
          <w:lang w:val="nl-NL"/>
        </w:rPr>
        <w:t xml:space="preserve">Wat vind u belangrijk tijdens dit evenement? </w:t>
      </w:r>
    </w:p>
    <w:p w14:paraId="5A329765" w14:textId="2E0E8B57" w:rsidR="00567B95" w:rsidRPr="00831B47" w:rsidRDefault="0087426B" w:rsidP="009C64B6">
      <w:pPr>
        <w:pStyle w:val="Quote"/>
        <w:rPr>
          <w:sz w:val="22"/>
          <w:lang w:val="nl-NL"/>
        </w:rPr>
      </w:pPr>
      <w:r w:rsidRPr="00831B47">
        <w:rPr>
          <w:i w:val="0"/>
          <w:iCs w:val="0"/>
          <w:color w:val="404040" w:themeColor="text1" w:themeTint="BF"/>
          <w:sz w:val="22"/>
          <w:lang w:val="nl-NL"/>
        </w:rPr>
        <w:t>Ik vind het belangrijk d</w:t>
      </w:r>
      <w:r w:rsidR="00A16C78" w:rsidRPr="00831B47">
        <w:rPr>
          <w:i w:val="0"/>
          <w:iCs w:val="0"/>
          <w:color w:val="404040" w:themeColor="text1" w:themeTint="BF"/>
          <w:sz w:val="22"/>
          <w:lang w:val="nl-NL"/>
        </w:rPr>
        <w:t xml:space="preserve">at </w:t>
      </w:r>
      <w:r w:rsidRPr="00831B47">
        <w:rPr>
          <w:i w:val="0"/>
          <w:iCs w:val="0"/>
          <w:color w:val="404040" w:themeColor="text1" w:themeTint="BF"/>
          <w:sz w:val="22"/>
          <w:lang w:val="nl-NL"/>
        </w:rPr>
        <w:t>de sfeer binnen het</w:t>
      </w:r>
      <w:r w:rsidR="00A16C78" w:rsidRPr="00831B47">
        <w:rPr>
          <w:i w:val="0"/>
          <w:iCs w:val="0"/>
          <w:color w:val="404040" w:themeColor="text1" w:themeTint="BF"/>
          <w:sz w:val="22"/>
          <w:lang w:val="nl-NL"/>
        </w:rPr>
        <w:t xml:space="preserve"> tea</w:t>
      </w:r>
      <w:r w:rsidRPr="00831B47">
        <w:rPr>
          <w:i w:val="0"/>
          <w:iCs w:val="0"/>
          <w:color w:val="404040" w:themeColor="text1" w:themeTint="BF"/>
          <w:sz w:val="22"/>
          <w:lang w:val="nl-NL"/>
        </w:rPr>
        <w:t>m verbeterd wordt. Ook dat e</w:t>
      </w:r>
      <w:r w:rsidR="00A16C78" w:rsidRPr="00831B47">
        <w:rPr>
          <w:i w:val="0"/>
          <w:iCs w:val="0"/>
          <w:color w:val="404040" w:themeColor="text1" w:themeTint="BF"/>
          <w:sz w:val="22"/>
          <w:lang w:val="nl-NL"/>
        </w:rPr>
        <w:t xml:space="preserve">r eens communicatie is tussen de </w:t>
      </w:r>
      <w:r w:rsidRPr="00831B47">
        <w:rPr>
          <w:i w:val="0"/>
          <w:iCs w:val="0"/>
          <w:color w:val="404040" w:themeColor="text1" w:themeTint="BF"/>
          <w:sz w:val="22"/>
          <w:lang w:val="nl-NL"/>
        </w:rPr>
        <w:t xml:space="preserve">andere </w:t>
      </w:r>
      <w:r w:rsidR="00A16C78" w:rsidRPr="00831B47">
        <w:rPr>
          <w:i w:val="0"/>
          <w:iCs w:val="0"/>
          <w:color w:val="404040" w:themeColor="text1" w:themeTint="BF"/>
          <w:sz w:val="22"/>
          <w:lang w:val="nl-NL"/>
        </w:rPr>
        <w:t>onderlinge afdelingen. Gewoon vriendelijk</w:t>
      </w:r>
      <w:r w:rsidRPr="00831B47">
        <w:rPr>
          <w:i w:val="0"/>
          <w:iCs w:val="0"/>
          <w:color w:val="404040" w:themeColor="text1" w:themeTint="BF"/>
          <w:sz w:val="22"/>
          <w:lang w:val="nl-NL"/>
        </w:rPr>
        <w:t xml:space="preserve">e bediening vind ik belangrijk, dit geeft veel invloed op de sfeer van het evenement. </w:t>
      </w:r>
    </w:p>
    <w:p w14:paraId="61E6DF79" w14:textId="77777777" w:rsidR="00567B95" w:rsidRPr="00831B47" w:rsidRDefault="00567B95" w:rsidP="009C64B6">
      <w:pPr>
        <w:pStyle w:val="Quote"/>
        <w:rPr>
          <w:sz w:val="22"/>
          <w:lang w:val="nl-NL"/>
        </w:rPr>
      </w:pPr>
    </w:p>
    <w:p w14:paraId="7118005E" w14:textId="77777777" w:rsidR="00567B95" w:rsidRPr="00831B47" w:rsidRDefault="009C64B6" w:rsidP="009C64B6">
      <w:pPr>
        <w:pStyle w:val="Quote"/>
        <w:rPr>
          <w:sz w:val="22"/>
          <w:lang w:val="nl-NL"/>
        </w:rPr>
      </w:pPr>
      <w:r w:rsidRPr="00831B47">
        <w:rPr>
          <w:sz w:val="22"/>
          <w:lang w:val="nl-NL"/>
        </w:rPr>
        <w:t xml:space="preserve">Zijn er dingen die voor u extra waarde zouden kunnen bieden tijdens dit evenement? </w:t>
      </w:r>
    </w:p>
    <w:p w14:paraId="221E09B7" w14:textId="474A8FEF" w:rsidR="00567B95" w:rsidRPr="00831B47" w:rsidRDefault="0087426B" w:rsidP="00A16C78">
      <w:pPr>
        <w:rPr>
          <w:sz w:val="22"/>
          <w:lang w:val="nl-NL"/>
        </w:rPr>
      </w:pPr>
      <w:r w:rsidRPr="00831B47">
        <w:rPr>
          <w:sz w:val="22"/>
          <w:lang w:val="nl-NL"/>
        </w:rPr>
        <w:t>Ja, het weer zou een component zijn dat extra waarde zou bieden tijdens het evenement. Het is toch een barbecue en het zou wel leuk zijn als de zon schijnt. Maar dat is natuurlijk afwachten en daar heeft niemand helaas invloed op.</w:t>
      </w:r>
    </w:p>
    <w:p w14:paraId="75677C08" w14:textId="77777777" w:rsidR="00567B95" w:rsidRPr="00831B47" w:rsidRDefault="00567B95" w:rsidP="009C64B6">
      <w:pPr>
        <w:pStyle w:val="Quote"/>
        <w:rPr>
          <w:sz w:val="22"/>
          <w:lang w:val="nl-NL"/>
        </w:rPr>
      </w:pPr>
    </w:p>
    <w:p w14:paraId="1E0E34D9" w14:textId="77777777" w:rsidR="00567B95" w:rsidRPr="00831B47" w:rsidRDefault="009C64B6" w:rsidP="009C64B6">
      <w:pPr>
        <w:pStyle w:val="Quote"/>
        <w:rPr>
          <w:sz w:val="22"/>
          <w:lang w:val="nl-NL"/>
        </w:rPr>
      </w:pPr>
      <w:r w:rsidRPr="00831B47">
        <w:rPr>
          <w:sz w:val="22"/>
          <w:lang w:val="nl-NL"/>
        </w:rPr>
        <w:t xml:space="preserve">Zou u anderen aanraden om gebruik te maken van het Boothuis? Waarom wel of waarom niet? </w:t>
      </w:r>
    </w:p>
    <w:p w14:paraId="74605244" w14:textId="704BD86B" w:rsidR="00A16C78" w:rsidRPr="00831B47" w:rsidRDefault="0087426B" w:rsidP="00A16C78">
      <w:pPr>
        <w:rPr>
          <w:sz w:val="22"/>
          <w:lang w:val="nl-NL"/>
        </w:rPr>
      </w:pPr>
      <w:r w:rsidRPr="00831B47">
        <w:rPr>
          <w:sz w:val="22"/>
          <w:lang w:val="nl-NL"/>
        </w:rPr>
        <w:t xml:space="preserve">Voor een verjaardag zou ik het Boothuis zeker aanraden aan kennissen of vrienden, omdat ik dit als heel prettig heb ervaren. Maar voor een bedrijfsuitje weet </w:t>
      </w:r>
      <w:r w:rsidR="00A16C78" w:rsidRPr="00831B47">
        <w:rPr>
          <w:sz w:val="22"/>
          <w:lang w:val="nl-NL"/>
        </w:rPr>
        <w:t xml:space="preserve">ik </w:t>
      </w:r>
      <w:r w:rsidRPr="00831B47">
        <w:rPr>
          <w:sz w:val="22"/>
          <w:lang w:val="nl-NL"/>
        </w:rPr>
        <w:t>dat nog niet. D</w:t>
      </w:r>
      <w:r w:rsidR="00A16C78" w:rsidRPr="00831B47">
        <w:rPr>
          <w:sz w:val="22"/>
          <w:lang w:val="nl-NL"/>
        </w:rPr>
        <w:t xml:space="preserve">at hangt van </w:t>
      </w:r>
      <w:r w:rsidRPr="00831B47">
        <w:rPr>
          <w:sz w:val="22"/>
          <w:lang w:val="nl-NL"/>
        </w:rPr>
        <w:t xml:space="preserve">hoe het 9 juni verloopt. Maar ik heb goede verwachtingen, dus er is een grote kans dat ik het ook aan zou raden voor een personeelsfeest. </w:t>
      </w:r>
    </w:p>
    <w:p w14:paraId="7A8C3F25" w14:textId="77777777" w:rsidR="00567B95" w:rsidRPr="00831B47" w:rsidRDefault="00567B95" w:rsidP="009C64B6">
      <w:pPr>
        <w:pStyle w:val="Quote"/>
        <w:rPr>
          <w:sz w:val="22"/>
          <w:lang w:val="nl-NL"/>
        </w:rPr>
      </w:pPr>
    </w:p>
    <w:p w14:paraId="715F7768" w14:textId="77777777" w:rsidR="00567B95" w:rsidRPr="00831B47" w:rsidRDefault="009C64B6" w:rsidP="009C64B6">
      <w:pPr>
        <w:pStyle w:val="Quote"/>
        <w:rPr>
          <w:sz w:val="22"/>
          <w:lang w:val="nl-NL"/>
        </w:rPr>
      </w:pPr>
      <w:r w:rsidRPr="00831B47">
        <w:rPr>
          <w:sz w:val="22"/>
          <w:lang w:val="nl-NL"/>
        </w:rPr>
        <w:t xml:space="preserve">Was u tevreden over de prijsopgave van het evenement in het Boothuis? </w:t>
      </w:r>
    </w:p>
    <w:p w14:paraId="4BB8D37F" w14:textId="430D91BD" w:rsidR="0087426B" w:rsidRPr="00831B47" w:rsidRDefault="0087426B" w:rsidP="0087426B">
      <w:pPr>
        <w:rPr>
          <w:sz w:val="22"/>
          <w:lang w:val="nl-NL"/>
        </w:rPr>
      </w:pPr>
      <w:r w:rsidRPr="00831B47">
        <w:rPr>
          <w:sz w:val="22"/>
          <w:lang w:val="nl-NL"/>
        </w:rPr>
        <w:t xml:space="preserve">Ja, ik was tevreden over de factuur die ik heb ontvangen van Loods Tien. Dit was zoals ik al zei €30 per persoon voor een hele avond het boothuis te kunnen gebruiken en onbeperkt gebruik maken van de barbecue. Drank zit er niet bij inbegrepen, maar dan alsnog vind ik het een redelijke prijs. Dit wel als het eten natuurlijk van goede kwaliteit is. Dat is ook nog af te wachten tot de dag van het evenement. </w:t>
      </w:r>
    </w:p>
    <w:p w14:paraId="0B5DD47F" w14:textId="77777777" w:rsidR="00567B95" w:rsidRPr="00831B47" w:rsidRDefault="00567B95" w:rsidP="009C64B6">
      <w:pPr>
        <w:pStyle w:val="Quote"/>
        <w:rPr>
          <w:sz w:val="22"/>
          <w:lang w:val="nl-NL"/>
        </w:rPr>
      </w:pPr>
    </w:p>
    <w:p w14:paraId="29ADBE6A" w14:textId="77777777" w:rsidR="00567B95" w:rsidRPr="00831B47" w:rsidRDefault="009C64B6" w:rsidP="009C64B6">
      <w:pPr>
        <w:pStyle w:val="Quote"/>
        <w:rPr>
          <w:sz w:val="22"/>
          <w:lang w:val="nl-NL"/>
        </w:rPr>
      </w:pPr>
      <w:r w:rsidRPr="00831B47">
        <w:rPr>
          <w:sz w:val="22"/>
          <w:lang w:val="nl-NL"/>
        </w:rPr>
        <w:t xml:space="preserve">Zou u bereid zijn om een aparte huurprijs te betalen voor de besloten ruimte? </w:t>
      </w:r>
    </w:p>
    <w:p w14:paraId="787349E4" w14:textId="79DFB167" w:rsidR="00567B95" w:rsidRPr="00831B47" w:rsidRDefault="0087426B" w:rsidP="0087426B">
      <w:pPr>
        <w:rPr>
          <w:sz w:val="22"/>
          <w:lang w:val="nl-NL"/>
        </w:rPr>
      </w:pPr>
      <w:r w:rsidRPr="00831B47">
        <w:rPr>
          <w:sz w:val="22"/>
          <w:lang w:val="nl-NL"/>
        </w:rPr>
        <w:t xml:space="preserve">Ja, ik zou wel bereid zijn op een aparte huurprijs te betalen, maar als dan de prijzen per persoon wat lager zouden zijn. Ik denk dat het makkelijker is voor een klant om een vaste </w:t>
      </w:r>
      <w:r w:rsidR="008450E3" w:rsidRPr="00831B47">
        <w:rPr>
          <w:sz w:val="22"/>
          <w:lang w:val="nl-NL"/>
        </w:rPr>
        <w:t xml:space="preserve">prijs per persoon te betalen. Maar ik kan me voorstellen dat het voor Loods Tien ook geschikt zou zijn om een vaste prijs voor de locatie op te zetten, voor een zekerheid van inkomen te hebben. Maar moest ik nog extra bijbetalen voor dit evenement voor de zaalhuur, zou het voor mij budgettaire toch minder interessant zijn. </w:t>
      </w:r>
    </w:p>
    <w:p w14:paraId="1F5872F9" w14:textId="77777777" w:rsidR="00567B95" w:rsidRPr="00831B47" w:rsidRDefault="00567B95" w:rsidP="009C64B6">
      <w:pPr>
        <w:pStyle w:val="Quote"/>
        <w:rPr>
          <w:sz w:val="22"/>
          <w:lang w:val="nl-NL"/>
        </w:rPr>
      </w:pPr>
    </w:p>
    <w:p w14:paraId="1F3F76ED" w14:textId="77777777" w:rsidR="00567B95" w:rsidRPr="00831B47" w:rsidRDefault="009C64B6" w:rsidP="009C64B6">
      <w:pPr>
        <w:pStyle w:val="Quote"/>
        <w:rPr>
          <w:sz w:val="22"/>
          <w:lang w:val="nl-NL"/>
        </w:rPr>
      </w:pPr>
      <w:r w:rsidRPr="00831B47">
        <w:rPr>
          <w:sz w:val="22"/>
          <w:lang w:val="nl-NL"/>
        </w:rPr>
        <w:t xml:space="preserve">Heeft u liever een aanbod van arrangementen om uit te kiezen of de mogelijkheid om het compleet zelf in te vullen en daar een factuur voor aan te vragen? </w:t>
      </w:r>
    </w:p>
    <w:p w14:paraId="2E534779" w14:textId="1C0A540E" w:rsidR="00567B95" w:rsidRPr="00831B47" w:rsidRDefault="008450E3" w:rsidP="008450E3">
      <w:pPr>
        <w:rPr>
          <w:sz w:val="22"/>
          <w:lang w:val="nl-NL"/>
        </w:rPr>
      </w:pPr>
      <w:r w:rsidRPr="00831B47">
        <w:rPr>
          <w:sz w:val="22"/>
          <w:lang w:val="nl-NL"/>
        </w:rPr>
        <w:t>Ik heb wel l</w:t>
      </w:r>
      <w:r w:rsidR="00A16C78" w:rsidRPr="00831B47">
        <w:rPr>
          <w:sz w:val="22"/>
          <w:lang w:val="nl-NL"/>
        </w:rPr>
        <w:t xml:space="preserve">iever </w:t>
      </w:r>
      <w:r w:rsidRPr="00831B47">
        <w:rPr>
          <w:sz w:val="22"/>
          <w:lang w:val="nl-NL"/>
        </w:rPr>
        <w:t xml:space="preserve">te kiezen uit verschillende arrangementen. Dat geeft een goed overzicht wat je kan verwachten en wat ze precies aanbieden. Ik kies vaak voor arrangement ook bij andere locaties. Dat maakt voor mij de keuze ook wel wat makkelijker. </w:t>
      </w:r>
    </w:p>
    <w:p w14:paraId="4BE9C380" w14:textId="77777777" w:rsidR="00567B95" w:rsidRPr="00831B47" w:rsidRDefault="00567B95" w:rsidP="009C64B6">
      <w:pPr>
        <w:pStyle w:val="Quote"/>
        <w:rPr>
          <w:sz w:val="22"/>
          <w:lang w:val="nl-NL"/>
        </w:rPr>
      </w:pPr>
    </w:p>
    <w:p w14:paraId="1E0B4156" w14:textId="60C22BFA" w:rsidR="009C64B6" w:rsidRPr="00831B47" w:rsidRDefault="009C64B6" w:rsidP="009C64B6">
      <w:pPr>
        <w:pStyle w:val="Quote"/>
        <w:rPr>
          <w:sz w:val="22"/>
          <w:lang w:val="nl-NL"/>
        </w:rPr>
      </w:pPr>
      <w:r w:rsidRPr="00831B47">
        <w:rPr>
          <w:sz w:val="22"/>
          <w:lang w:val="nl-NL"/>
        </w:rPr>
        <w:t xml:space="preserve">Bedankt voor het interview, dit biedt een goede toevoeging aan het kwantitatieve onderzoek voor het Boothuis. </w:t>
      </w:r>
    </w:p>
    <w:p w14:paraId="03C597BA" w14:textId="77777777" w:rsidR="009C64B6" w:rsidRPr="00831B47" w:rsidRDefault="009C64B6" w:rsidP="009C64B6">
      <w:pPr>
        <w:rPr>
          <w:sz w:val="22"/>
          <w:lang w:val="nl-NL"/>
        </w:rPr>
      </w:pPr>
    </w:p>
    <w:p w14:paraId="7CC0F7FD" w14:textId="77777777" w:rsidR="00F872B3" w:rsidRPr="0087426B" w:rsidRDefault="00F872B3" w:rsidP="0026328D">
      <w:pPr>
        <w:pStyle w:val="Heading3"/>
        <w:rPr>
          <w:lang w:val="nl-NL"/>
        </w:rPr>
      </w:pPr>
    </w:p>
    <w:p w14:paraId="43832A5A" w14:textId="77777777" w:rsidR="002322A6" w:rsidRDefault="002322A6" w:rsidP="002322A6">
      <w:pPr>
        <w:pStyle w:val="Heading3"/>
        <w:numPr>
          <w:ilvl w:val="0"/>
          <w:numId w:val="24"/>
        </w:numPr>
        <w:rPr>
          <w:lang w:val="nl-NL"/>
        </w:rPr>
      </w:pPr>
      <w:bookmarkStart w:id="48" w:name="_Toc358487853"/>
      <w:r>
        <w:rPr>
          <w:lang w:val="nl-NL"/>
        </w:rPr>
        <w:t>Interview 2</w:t>
      </w:r>
      <w:bookmarkEnd w:id="48"/>
      <w:r>
        <w:rPr>
          <w:lang w:val="nl-NL"/>
        </w:rPr>
        <w:t xml:space="preserve"> </w:t>
      </w:r>
    </w:p>
    <w:p w14:paraId="6819C025" w14:textId="3EED370A" w:rsidR="005E3C24" w:rsidRPr="00642274" w:rsidRDefault="005E3C24" w:rsidP="005E3C24">
      <w:pPr>
        <w:rPr>
          <w:lang w:val="nl-NL"/>
        </w:rPr>
      </w:pPr>
      <w:r w:rsidRPr="00642274">
        <w:rPr>
          <w:lang w:val="nl-NL"/>
        </w:rPr>
        <w:t xml:space="preserve">Dit interview is afgenomen met een man van 53 jaar die ervaring heeft met het boothuis door een personeelsfeestje er te hebben georganiseerd. Hij beschrijft zijn ervaringen in dit interview. </w:t>
      </w:r>
    </w:p>
    <w:p w14:paraId="6BD75DF0" w14:textId="77777777" w:rsidR="00C94594" w:rsidRDefault="00C94594" w:rsidP="00C94594"/>
    <w:p w14:paraId="4E6D7837" w14:textId="77777777" w:rsidR="00C94594" w:rsidRPr="005E3C24" w:rsidRDefault="00C94594" w:rsidP="00C94594">
      <w:pPr>
        <w:pStyle w:val="Quote"/>
        <w:rPr>
          <w:sz w:val="22"/>
          <w:lang w:val="nl-NL"/>
        </w:rPr>
      </w:pPr>
      <w:r w:rsidRPr="005E3C24">
        <w:rPr>
          <w:sz w:val="22"/>
          <w:lang w:val="nl-NL"/>
        </w:rPr>
        <w:t xml:space="preserve">Bent u bekend met het boothuis? </w:t>
      </w:r>
    </w:p>
    <w:p w14:paraId="58A9C207" w14:textId="4F3C1B15" w:rsidR="00C94594" w:rsidRPr="005E3C24" w:rsidRDefault="005E3C24" w:rsidP="00C94594">
      <w:pPr>
        <w:rPr>
          <w:sz w:val="22"/>
          <w:lang w:val="nl-NL"/>
        </w:rPr>
      </w:pPr>
      <w:r w:rsidRPr="005E3C24">
        <w:rPr>
          <w:sz w:val="22"/>
          <w:lang w:val="nl-NL"/>
        </w:rPr>
        <w:t xml:space="preserve">Ja, ik ben bekend met het boothuis. </w:t>
      </w:r>
    </w:p>
    <w:p w14:paraId="03855D8A" w14:textId="77777777" w:rsidR="00C94594" w:rsidRPr="005E3C24" w:rsidRDefault="00C94594" w:rsidP="00C94594">
      <w:pPr>
        <w:pStyle w:val="Quote"/>
        <w:rPr>
          <w:sz w:val="22"/>
          <w:lang w:val="nl-NL"/>
        </w:rPr>
      </w:pPr>
    </w:p>
    <w:p w14:paraId="2E622630" w14:textId="77777777" w:rsidR="00C94594" w:rsidRPr="005E3C24" w:rsidRDefault="00C94594" w:rsidP="00C94594">
      <w:pPr>
        <w:pStyle w:val="Quote"/>
        <w:rPr>
          <w:sz w:val="22"/>
          <w:lang w:val="nl-NL"/>
        </w:rPr>
      </w:pPr>
      <w:r w:rsidRPr="005E3C24">
        <w:rPr>
          <w:sz w:val="22"/>
          <w:lang w:val="nl-NL"/>
        </w:rPr>
        <w:t xml:space="preserve">Heeft u al eens een evenement ervaren in het Boothuis? Zo ja, hoe was deze ervaring? </w:t>
      </w:r>
    </w:p>
    <w:p w14:paraId="4FE7D390" w14:textId="4BEE599A" w:rsidR="005E3C24" w:rsidRPr="005E3C24" w:rsidRDefault="005E3C24" w:rsidP="005E3C24">
      <w:pPr>
        <w:rPr>
          <w:lang w:val="nl-NL"/>
        </w:rPr>
      </w:pPr>
      <w:r w:rsidRPr="005E3C24">
        <w:rPr>
          <w:lang w:val="nl-NL"/>
        </w:rPr>
        <w:t xml:space="preserve">Zeker, we zijn laatst met een personeelsfeestje bij Loods Tien wezen eten met 45 personen ongeveer. Dat was heel erg gezellig. Het begon rond 16u en toen kwam iedereen langzaam binnen. De reacties </w:t>
      </w:r>
      <w:r>
        <w:rPr>
          <w:lang w:val="nl-NL"/>
        </w:rPr>
        <w:t>waren o</w:t>
      </w:r>
      <w:r w:rsidRPr="005E3C24">
        <w:rPr>
          <w:lang w:val="nl-NL"/>
        </w:rPr>
        <w:t xml:space="preserve">ok erg </w:t>
      </w:r>
      <w:r>
        <w:rPr>
          <w:lang w:val="nl-NL"/>
        </w:rPr>
        <w:t xml:space="preserve">positief toen ze hoorden waar het was, dus dat is altijd leuk. Maar dan hebben we eerst wat gedronken en daarna konden we met z’n allen eten. We hadden van te voren wel al aangegeven wat we allemaal gingen eten en dat was ook goed verzorgd vanuit Loods Tien zelf. Het was wel een leuke ervaring. </w:t>
      </w:r>
    </w:p>
    <w:p w14:paraId="065FDBFA" w14:textId="77777777" w:rsidR="00C94594" w:rsidRPr="005E3C24" w:rsidRDefault="00C94594" w:rsidP="00C94594">
      <w:pPr>
        <w:rPr>
          <w:sz w:val="22"/>
          <w:lang w:val="nl-NL"/>
        </w:rPr>
      </w:pPr>
    </w:p>
    <w:p w14:paraId="2686C5D0" w14:textId="77777777" w:rsidR="00C94594" w:rsidRDefault="00C94594" w:rsidP="00C94594">
      <w:pPr>
        <w:pStyle w:val="Quote"/>
        <w:rPr>
          <w:sz w:val="22"/>
          <w:lang w:val="nl-NL"/>
        </w:rPr>
      </w:pPr>
      <w:r w:rsidRPr="005E3C24">
        <w:rPr>
          <w:sz w:val="22"/>
          <w:lang w:val="nl-NL"/>
        </w:rPr>
        <w:t xml:space="preserve">Wat vind u nog sterke punten van het Boothuis? </w:t>
      </w:r>
    </w:p>
    <w:p w14:paraId="11F04D0D" w14:textId="1B6761A5" w:rsidR="005E3C24" w:rsidRPr="005E3C24" w:rsidRDefault="005E3C24" w:rsidP="005E3C24">
      <w:pPr>
        <w:rPr>
          <w:lang w:val="nl-NL"/>
        </w:rPr>
      </w:pPr>
      <w:r>
        <w:rPr>
          <w:lang w:val="nl-NL"/>
        </w:rPr>
        <w:t xml:space="preserve">Sterk is natuurlijk de prachtige locatie. Alleen de strandpaviljoens hebben zo’n mooi uitzicht maar niet bij ze allemaal kan je ook een eigen evenement organiseren, dus dat maakt het wel erg uniek. Ik vind het ook sterk, dat Loods Tien gewoon goed aangeschreven staat, er komen veel bezoekers van in de omgeving en dat geeft toch wel aan dat het gewoon goed is. Want als er alleen toeristen zouden komen, maar geen plaatselijke inwoners, dan is het vaak toch niet zo goed. Ook vind ik de sfeer heel sterk, je merkt dat iedereen welkom is en dat </w:t>
      </w:r>
    </w:p>
    <w:p w14:paraId="1B5F74B0" w14:textId="77777777" w:rsidR="00C94594" w:rsidRPr="005E3C24" w:rsidRDefault="00C94594" w:rsidP="00C94594">
      <w:pPr>
        <w:rPr>
          <w:sz w:val="22"/>
          <w:lang w:val="nl-NL"/>
        </w:rPr>
      </w:pPr>
    </w:p>
    <w:p w14:paraId="380C394A" w14:textId="77777777" w:rsidR="00C94594" w:rsidRPr="00D22A1D" w:rsidRDefault="00C94594" w:rsidP="00C94594">
      <w:pPr>
        <w:pStyle w:val="Quote"/>
        <w:rPr>
          <w:sz w:val="22"/>
          <w:lang w:val="nl-NL"/>
        </w:rPr>
      </w:pPr>
      <w:r w:rsidRPr="00D22A1D">
        <w:rPr>
          <w:sz w:val="22"/>
          <w:lang w:val="nl-NL"/>
        </w:rPr>
        <w:t xml:space="preserve">Heeft u ervaring met andere locaties in horecagelegenheden? </w:t>
      </w:r>
    </w:p>
    <w:p w14:paraId="47FE8BF2" w14:textId="4ACD55CC" w:rsidR="00C94594" w:rsidRPr="004743F5" w:rsidRDefault="00D22A1D" w:rsidP="00C94594">
      <w:pPr>
        <w:rPr>
          <w:lang w:val="nl-NL"/>
        </w:rPr>
      </w:pPr>
      <w:r w:rsidRPr="00D22A1D">
        <w:rPr>
          <w:lang w:val="nl-NL"/>
        </w:rPr>
        <w:t xml:space="preserve">Ja, ik heb al veel evenementen bezocht op verschillende locaties. </w:t>
      </w:r>
      <w:r w:rsidR="004743F5">
        <w:rPr>
          <w:lang w:val="nl-NL"/>
        </w:rPr>
        <w:t xml:space="preserve">In </w:t>
      </w:r>
      <w:proofErr w:type="spellStart"/>
      <w:r w:rsidR="004743F5">
        <w:rPr>
          <w:lang w:val="nl-NL"/>
        </w:rPr>
        <w:t>Ijzendijke</w:t>
      </w:r>
      <w:proofErr w:type="spellEnd"/>
      <w:r w:rsidR="004743F5">
        <w:rPr>
          <w:lang w:val="nl-NL"/>
        </w:rPr>
        <w:t xml:space="preserve"> bij </w:t>
      </w:r>
      <w:proofErr w:type="spellStart"/>
      <w:r w:rsidR="004743F5">
        <w:rPr>
          <w:lang w:val="nl-NL"/>
        </w:rPr>
        <w:t>Cadsandria</w:t>
      </w:r>
      <w:proofErr w:type="spellEnd"/>
      <w:r w:rsidR="004743F5">
        <w:rPr>
          <w:lang w:val="nl-NL"/>
        </w:rPr>
        <w:t xml:space="preserve"> hebben wij wel eens een barbecue gehad. Bij strandpaviljoen Puur heb ik wel eens een trouwerij gehad. </w:t>
      </w:r>
    </w:p>
    <w:p w14:paraId="0B4BA85F" w14:textId="77777777" w:rsidR="00C94594" w:rsidRPr="00D22A1D" w:rsidRDefault="00C94594" w:rsidP="00C94594">
      <w:pPr>
        <w:tabs>
          <w:tab w:val="left" w:pos="2511"/>
        </w:tabs>
        <w:rPr>
          <w:sz w:val="22"/>
          <w:lang w:val="nl-NL"/>
        </w:rPr>
      </w:pPr>
      <w:r w:rsidRPr="00D22A1D">
        <w:rPr>
          <w:sz w:val="22"/>
          <w:lang w:val="nl-NL"/>
        </w:rPr>
        <w:tab/>
      </w:r>
    </w:p>
    <w:p w14:paraId="7086F5BD" w14:textId="77777777" w:rsidR="00C94594" w:rsidRPr="00D22A1D" w:rsidRDefault="00C94594" w:rsidP="00C94594">
      <w:pPr>
        <w:pStyle w:val="Quote"/>
        <w:rPr>
          <w:sz w:val="22"/>
          <w:lang w:val="nl-NL"/>
        </w:rPr>
      </w:pPr>
      <w:r w:rsidRPr="00D22A1D">
        <w:rPr>
          <w:sz w:val="22"/>
          <w:lang w:val="nl-NL"/>
        </w:rPr>
        <w:t xml:space="preserve">Hoe was deze ervaring? </w:t>
      </w:r>
    </w:p>
    <w:p w14:paraId="048E3A77" w14:textId="0DF3033F" w:rsidR="00C94594" w:rsidRPr="00D22A1D" w:rsidRDefault="004743F5" w:rsidP="00C94594">
      <w:pPr>
        <w:tabs>
          <w:tab w:val="left" w:pos="2511"/>
        </w:tabs>
        <w:rPr>
          <w:sz w:val="22"/>
          <w:lang w:val="nl-NL"/>
        </w:rPr>
      </w:pPr>
      <w:r>
        <w:rPr>
          <w:sz w:val="22"/>
          <w:lang w:val="nl-NL"/>
        </w:rPr>
        <w:t xml:space="preserve">In </w:t>
      </w:r>
      <w:proofErr w:type="spellStart"/>
      <w:r>
        <w:rPr>
          <w:sz w:val="22"/>
          <w:lang w:val="nl-NL"/>
        </w:rPr>
        <w:t>Cadsandria</w:t>
      </w:r>
      <w:proofErr w:type="spellEnd"/>
      <w:r>
        <w:rPr>
          <w:sz w:val="22"/>
          <w:lang w:val="nl-NL"/>
        </w:rPr>
        <w:t xml:space="preserve"> was het eten heel erg lekker, je kunt er zelf vlees op de barbecue leggen en er zijn veel salades met pasta en brood. Heel uitgebreid en lekker gegeten. Bij Puur was het een hele mo</w:t>
      </w:r>
      <w:r w:rsidR="00DC5864">
        <w:rPr>
          <w:sz w:val="22"/>
          <w:lang w:val="nl-NL"/>
        </w:rPr>
        <w:t xml:space="preserve">oie trouw met lekkere hapjes en een heel mooi uitzicht. </w:t>
      </w:r>
    </w:p>
    <w:p w14:paraId="5F65A2CC" w14:textId="77777777" w:rsidR="00C94594" w:rsidRPr="00D22A1D" w:rsidRDefault="00C94594" w:rsidP="00C94594">
      <w:pPr>
        <w:tabs>
          <w:tab w:val="left" w:pos="2511"/>
        </w:tabs>
        <w:rPr>
          <w:sz w:val="22"/>
          <w:lang w:val="nl-NL"/>
        </w:rPr>
      </w:pPr>
    </w:p>
    <w:p w14:paraId="59235575" w14:textId="77777777" w:rsidR="00C94594" w:rsidRPr="00D22A1D" w:rsidRDefault="00C94594" w:rsidP="00C94594">
      <w:pPr>
        <w:pStyle w:val="Quote"/>
        <w:rPr>
          <w:sz w:val="22"/>
          <w:lang w:val="nl-NL"/>
        </w:rPr>
      </w:pPr>
      <w:r w:rsidRPr="00D22A1D">
        <w:rPr>
          <w:sz w:val="22"/>
          <w:lang w:val="nl-NL"/>
        </w:rPr>
        <w:t xml:space="preserve">Wat waren sterke punten van deze locatie ten opzichte van het Boothuis? </w:t>
      </w:r>
    </w:p>
    <w:p w14:paraId="3B92522E" w14:textId="3ED036F1" w:rsidR="00C94594" w:rsidRPr="00D22A1D" w:rsidRDefault="00DC5864" w:rsidP="00C94594">
      <w:pPr>
        <w:tabs>
          <w:tab w:val="left" w:pos="2511"/>
        </w:tabs>
        <w:rPr>
          <w:sz w:val="22"/>
          <w:lang w:val="nl-NL"/>
        </w:rPr>
      </w:pPr>
      <w:proofErr w:type="spellStart"/>
      <w:r>
        <w:rPr>
          <w:sz w:val="22"/>
          <w:lang w:val="nl-NL"/>
        </w:rPr>
        <w:t>Cadsandria</w:t>
      </w:r>
      <w:proofErr w:type="spellEnd"/>
      <w:r>
        <w:rPr>
          <w:sz w:val="22"/>
          <w:lang w:val="nl-NL"/>
        </w:rPr>
        <w:t xml:space="preserve"> is van oorsprong een siersmederij en dat geeft een bepaald gevoel als je daar dan kan eten. En Puur is een mooie locatie, maar dat heeft het Boothuis ook. Bij het boothuis hadden we ook super lekker gegeten, dus ik denk niet dat er sterke punten zijn ten opzichte van het boothuis. </w:t>
      </w:r>
    </w:p>
    <w:p w14:paraId="77677F08" w14:textId="77777777" w:rsidR="00C94594" w:rsidRPr="00D22A1D" w:rsidRDefault="00C94594" w:rsidP="00C94594">
      <w:pPr>
        <w:tabs>
          <w:tab w:val="left" w:pos="2511"/>
        </w:tabs>
        <w:rPr>
          <w:sz w:val="22"/>
          <w:lang w:val="nl-NL"/>
        </w:rPr>
      </w:pPr>
    </w:p>
    <w:p w14:paraId="58814B51" w14:textId="77777777" w:rsidR="00C94594" w:rsidRPr="00D22A1D" w:rsidRDefault="00C94594" w:rsidP="00C94594">
      <w:pPr>
        <w:pStyle w:val="Quote"/>
        <w:rPr>
          <w:sz w:val="22"/>
          <w:lang w:val="nl-NL"/>
        </w:rPr>
      </w:pPr>
      <w:r w:rsidRPr="00D22A1D">
        <w:rPr>
          <w:sz w:val="22"/>
          <w:lang w:val="nl-NL"/>
        </w:rPr>
        <w:t xml:space="preserve">Hoe zou het Boothuis hier op in kunnen spelen? </w:t>
      </w:r>
    </w:p>
    <w:p w14:paraId="7333548A" w14:textId="54D89816" w:rsidR="00C94594" w:rsidRPr="00D22A1D" w:rsidRDefault="00DC5864" w:rsidP="00C94594">
      <w:pPr>
        <w:tabs>
          <w:tab w:val="left" w:pos="2511"/>
        </w:tabs>
        <w:rPr>
          <w:sz w:val="22"/>
          <w:lang w:val="nl-NL"/>
        </w:rPr>
      </w:pPr>
      <w:r>
        <w:rPr>
          <w:sz w:val="22"/>
          <w:lang w:val="nl-NL"/>
        </w:rPr>
        <w:t xml:space="preserve">Ik denk dat het boothuis meer moet inspelen op het unieke van de locatie. Het is aan het strand, het geeft een rustgevend en ontspannen gevoel. Daarbij hebben ze goed eten, vriendelijke bediening en veel meer. Het is gewoon een prachtige locatie, maar ze kunnen zich wel wat beter profileren tegenover de gasten of de mensen hier uit de buurt. Daarom denk ik ook zeker dat het goed is dat je hier onderzoek naar doet. </w:t>
      </w:r>
    </w:p>
    <w:p w14:paraId="133F247A" w14:textId="77777777" w:rsidR="00C94594" w:rsidRPr="00D22A1D" w:rsidRDefault="00C94594" w:rsidP="00C94594">
      <w:pPr>
        <w:tabs>
          <w:tab w:val="left" w:pos="2511"/>
        </w:tabs>
        <w:rPr>
          <w:sz w:val="22"/>
          <w:lang w:val="nl-NL"/>
        </w:rPr>
      </w:pPr>
    </w:p>
    <w:p w14:paraId="786716FC" w14:textId="77777777" w:rsidR="00C94594" w:rsidRPr="00D22A1D" w:rsidRDefault="00C94594" w:rsidP="00C94594">
      <w:pPr>
        <w:pStyle w:val="Quote"/>
        <w:rPr>
          <w:sz w:val="22"/>
          <w:lang w:val="nl-NL"/>
        </w:rPr>
      </w:pPr>
      <w:r w:rsidRPr="00D22A1D">
        <w:rPr>
          <w:sz w:val="22"/>
          <w:lang w:val="nl-NL"/>
        </w:rPr>
        <w:t xml:space="preserve">Ter gelegenheid van wat heeft u eerder locaties bezocht in horecagelegenheden? </w:t>
      </w:r>
    </w:p>
    <w:p w14:paraId="25E9CA5E" w14:textId="144F6A59" w:rsidR="00C94594" w:rsidRPr="00D22A1D" w:rsidRDefault="00DC5864" w:rsidP="00C94594">
      <w:pPr>
        <w:tabs>
          <w:tab w:val="left" w:pos="2511"/>
        </w:tabs>
        <w:rPr>
          <w:sz w:val="22"/>
          <w:lang w:val="nl-NL"/>
        </w:rPr>
      </w:pPr>
      <w:r>
        <w:rPr>
          <w:sz w:val="22"/>
          <w:lang w:val="nl-NL"/>
        </w:rPr>
        <w:t xml:space="preserve">Dat is vaak een personeelsuitje geweest of met vrienden en dan die trouwerij bij Puur. </w:t>
      </w:r>
    </w:p>
    <w:p w14:paraId="064FBDCC" w14:textId="77777777" w:rsidR="00C94594" w:rsidRPr="00D22A1D" w:rsidRDefault="00C94594" w:rsidP="00C94594">
      <w:pPr>
        <w:tabs>
          <w:tab w:val="left" w:pos="2511"/>
        </w:tabs>
        <w:rPr>
          <w:sz w:val="22"/>
          <w:lang w:val="nl-NL"/>
        </w:rPr>
      </w:pPr>
    </w:p>
    <w:p w14:paraId="3C30DF73" w14:textId="77777777" w:rsidR="00C94594" w:rsidRPr="00D22A1D" w:rsidRDefault="00C94594" w:rsidP="00C94594">
      <w:pPr>
        <w:pStyle w:val="Quote"/>
        <w:rPr>
          <w:sz w:val="22"/>
          <w:lang w:val="nl-NL"/>
        </w:rPr>
      </w:pPr>
      <w:r w:rsidRPr="00D22A1D">
        <w:rPr>
          <w:sz w:val="22"/>
          <w:lang w:val="nl-NL"/>
        </w:rPr>
        <w:t xml:space="preserve">Kunt u voorbeelden noemen van concepten die werden aangeboden vanuit dat bedrijf? </w:t>
      </w:r>
    </w:p>
    <w:p w14:paraId="24BF10BC" w14:textId="13ED1B4B" w:rsidR="00C94594" w:rsidRPr="00D22A1D" w:rsidRDefault="00DC5864" w:rsidP="00C94594">
      <w:pPr>
        <w:tabs>
          <w:tab w:val="left" w:pos="2511"/>
        </w:tabs>
        <w:rPr>
          <w:sz w:val="22"/>
          <w:lang w:val="nl-NL"/>
        </w:rPr>
      </w:pPr>
      <w:r>
        <w:rPr>
          <w:sz w:val="22"/>
          <w:lang w:val="nl-NL"/>
        </w:rPr>
        <w:t xml:space="preserve">Bij de trouw weet ik dat niet, want toen was ik maar te gast. Maar ik weet wel dat puur meerdere arrangementen aanbieden voor een trouw, lunch of vergaderingen. En van die barbecue dat is ook wel een arrangement voor een bepaald aantal personen. Dat is gewoon makkelijk om uit te kiezen. </w:t>
      </w:r>
    </w:p>
    <w:p w14:paraId="50F1CB92" w14:textId="77777777" w:rsidR="00C94594" w:rsidRPr="00D22A1D" w:rsidRDefault="00C94594" w:rsidP="00C94594">
      <w:pPr>
        <w:tabs>
          <w:tab w:val="left" w:pos="2511"/>
        </w:tabs>
        <w:rPr>
          <w:sz w:val="22"/>
          <w:lang w:val="nl-NL"/>
        </w:rPr>
      </w:pPr>
    </w:p>
    <w:p w14:paraId="671B809F" w14:textId="77777777" w:rsidR="00C94594" w:rsidRPr="00D22A1D" w:rsidRDefault="00C94594" w:rsidP="00C94594">
      <w:pPr>
        <w:pStyle w:val="Quote"/>
        <w:rPr>
          <w:sz w:val="22"/>
          <w:lang w:val="nl-NL"/>
        </w:rPr>
      </w:pPr>
      <w:r w:rsidRPr="00D22A1D">
        <w:rPr>
          <w:sz w:val="22"/>
          <w:lang w:val="nl-NL"/>
        </w:rPr>
        <w:t xml:space="preserve">Heeft u behoefte aan een aanbod dat nog niet wordt aangeboden in Zeeuws-Vlaanderen? </w:t>
      </w:r>
    </w:p>
    <w:p w14:paraId="252232C6" w14:textId="0A3CC472" w:rsidR="00C94594" w:rsidRPr="00D22A1D" w:rsidRDefault="00DC5864" w:rsidP="00C94594">
      <w:pPr>
        <w:tabs>
          <w:tab w:val="left" w:pos="2511"/>
        </w:tabs>
        <w:rPr>
          <w:sz w:val="22"/>
          <w:lang w:val="nl-NL"/>
        </w:rPr>
      </w:pPr>
      <w:r>
        <w:rPr>
          <w:sz w:val="22"/>
          <w:lang w:val="nl-NL"/>
        </w:rPr>
        <w:t xml:space="preserve">Nee, ik mis eigenlijk niet echt iets in Zeeuws-Vlaanderen op het moment. </w:t>
      </w:r>
    </w:p>
    <w:p w14:paraId="2C0295B2" w14:textId="77777777" w:rsidR="00C94594" w:rsidRPr="00D22A1D" w:rsidRDefault="00C94594" w:rsidP="00C94594">
      <w:pPr>
        <w:tabs>
          <w:tab w:val="left" w:pos="2511"/>
        </w:tabs>
        <w:rPr>
          <w:sz w:val="22"/>
          <w:lang w:val="nl-NL"/>
        </w:rPr>
      </w:pPr>
    </w:p>
    <w:p w14:paraId="7A35973E" w14:textId="0E4DC662" w:rsidR="00C94594" w:rsidRPr="00D22A1D" w:rsidRDefault="00DC5864" w:rsidP="00C94594">
      <w:pPr>
        <w:pStyle w:val="Quote"/>
        <w:rPr>
          <w:sz w:val="22"/>
          <w:lang w:val="nl-NL"/>
        </w:rPr>
      </w:pPr>
      <w:r>
        <w:rPr>
          <w:sz w:val="22"/>
          <w:lang w:val="nl-NL"/>
        </w:rPr>
        <w:t xml:space="preserve">Wanneer zou u nogmaals </w:t>
      </w:r>
      <w:r w:rsidR="00C94594" w:rsidRPr="00D22A1D">
        <w:rPr>
          <w:sz w:val="22"/>
          <w:lang w:val="nl-NL"/>
        </w:rPr>
        <w:t>gebruik maken</w:t>
      </w:r>
      <w:r>
        <w:rPr>
          <w:sz w:val="22"/>
          <w:lang w:val="nl-NL"/>
        </w:rPr>
        <w:t xml:space="preserve"> van het boothuis</w:t>
      </w:r>
      <w:r w:rsidR="00C94594" w:rsidRPr="00D22A1D">
        <w:rPr>
          <w:sz w:val="22"/>
          <w:lang w:val="nl-NL"/>
        </w:rPr>
        <w:t xml:space="preserve">? </w:t>
      </w:r>
    </w:p>
    <w:p w14:paraId="74F80D99" w14:textId="58C0696E" w:rsidR="00C94594" w:rsidRPr="00D22A1D" w:rsidRDefault="00DC5864" w:rsidP="00C94594">
      <w:pPr>
        <w:tabs>
          <w:tab w:val="left" w:pos="2511"/>
        </w:tabs>
        <w:rPr>
          <w:sz w:val="22"/>
          <w:lang w:val="nl-NL"/>
        </w:rPr>
      </w:pPr>
      <w:r>
        <w:rPr>
          <w:sz w:val="22"/>
          <w:lang w:val="nl-NL"/>
        </w:rPr>
        <w:t xml:space="preserve">Ik zou als er nog eens een gelegenheid voordoet die ik graag buitenshuis wil vieren, dat zeker in het boothuis doen. Het was de vorige keer erg goed bevallen en ik denk dat het een leuke plek is voor herinneringen. </w:t>
      </w:r>
    </w:p>
    <w:p w14:paraId="6B2E8BF5" w14:textId="77777777" w:rsidR="00C94594" w:rsidRPr="00D22A1D" w:rsidRDefault="00C94594" w:rsidP="00C94594">
      <w:pPr>
        <w:tabs>
          <w:tab w:val="left" w:pos="2511"/>
        </w:tabs>
        <w:rPr>
          <w:sz w:val="22"/>
          <w:lang w:val="nl-NL"/>
        </w:rPr>
      </w:pPr>
    </w:p>
    <w:p w14:paraId="73BC2D10" w14:textId="77777777" w:rsidR="00C94594" w:rsidRPr="00D22A1D" w:rsidRDefault="00C94594" w:rsidP="00C94594">
      <w:pPr>
        <w:pStyle w:val="Quote"/>
        <w:rPr>
          <w:sz w:val="22"/>
          <w:lang w:val="nl-NL"/>
        </w:rPr>
      </w:pPr>
      <w:r w:rsidRPr="00D22A1D">
        <w:rPr>
          <w:sz w:val="22"/>
          <w:lang w:val="nl-NL"/>
        </w:rPr>
        <w:t xml:space="preserve">Hoe zou u dit zelf organiseren? </w:t>
      </w:r>
    </w:p>
    <w:p w14:paraId="1519B0C8" w14:textId="44A442E4" w:rsidR="00C94594" w:rsidRPr="00D22A1D" w:rsidRDefault="009861FF" w:rsidP="00C94594">
      <w:pPr>
        <w:tabs>
          <w:tab w:val="left" w:pos="2511"/>
        </w:tabs>
        <w:rPr>
          <w:sz w:val="22"/>
          <w:lang w:val="nl-NL"/>
        </w:rPr>
      </w:pPr>
      <w:r>
        <w:rPr>
          <w:sz w:val="22"/>
          <w:lang w:val="nl-NL"/>
        </w:rPr>
        <w:t xml:space="preserve">Ik zou wel een leuk idee opzetten en dat dan realiseren in het boothuis. </w:t>
      </w:r>
    </w:p>
    <w:p w14:paraId="159FA6C6" w14:textId="77777777" w:rsidR="00C94594" w:rsidRPr="00D22A1D" w:rsidRDefault="00C94594" w:rsidP="00C94594">
      <w:pPr>
        <w:tabs>
          <w:tab w:val="left" w:pos="2511"/>
        </w:tabs>
        <w:rPr>
          <w:sz w:val="22"/>
          <w:lang w:val="nl-NL"/>
        </w:rPr>
      </w:pPr>
    </w:p>
    <w:p w14:paraId="28CDC3A9" w14:textId="77777777" w:rsidR="00C94594" w:rsidRPr="00D22A1D" w:rsidRDefault="00C94594" w:rsidP="00C94594">
      <w:pPr>
        <w:pStyle w:val="Quote"/>
        <w:rPr>
          <w:sz w:val="22"/>
          <w:lang w:val="nl-NL"/>
        </w:rPr>
      </w:pPr>
      <w:r w:rsidRPr="00D22A1D">
        <w:rPr>
          <w:sz w:val="22"/>
          <w:lang w:val="nl-NL"/>
        </w:rPr>
        <w:t xml:space="preserve">Bent u meer geïnteresseerd in het Boothuis voor uw privé gelegenheden of voor uw bedrijf? </w:t>
      </w:r>
    </w:p>
    <w:p w14:paraId="10A0550F" w14:textId="7B90C82F" w:rsidR="00C94594" w:rsidRPr="00D22A1D" w:rsidRDefault="009861FF" w:rsidP="00C94594">
      <w:pPr>
        <w:tabs>
          <w:tab w:val="left" w:pos="2511"/>
        </w:tabs>
        <w:rPr>
          <w:sz w:val="22"/>
          <w:lang w:val="nl-NL"/>
        </w:rPr>
      </w:pPr>
      <w:r>
        <w:rPr>
          <w:sz w:val="22"/>
          <w:lang w:val="nl-NL"/>
        </w:rPr>
        <w:t xml:space="preserve">Ik denk wel meer privé, voor een borrel of etentje. Ik zal zelf niet zo snel vanuit mijn bedrijf wat organiseren van een vergadering. Wel een borrel met het bedrijf. </w:t>
      </w:r>
    </w:p>
    <w:p w14:paraId="71EBEB00" w14:textId="77777777" w:rsidR="00C94594" w:rsidRPr="00D22A1D" w:rsidRDefault="00C94594" w:rsidP="00C94594">
      <w:pPr>
        <w:tabs>
          <w:tab w:val="left" w:pos="2511"/>
        </w:tabs>
        <w:rPr>
          <w:sz w:val="22"/>
          <w:lang w:val="nl-NL"/>
        </w:rPr>
      </w:pPr>
    </w:p>
    <w:p w14:paraId="02A354F1" w14:textId="77777777" w:rsidR="00C94594" w:rsidRPr="00D22A1D" w:rsidRDefault="00C94594" w:rsidP="00C94594">
      <w:pPr>
        <w:pStyle w:val="Quote"/>
        <w:rPr>
          <w:sz w:val="22"/>
          <w:lang w:val="nl-NL"/>
        </w:rPr>
      </w:pPr>
      <w:r w:rsidRPr="00D22A1D">
        <w:rPr>
          <w:sz w:val="22"/>
          <w:lang w:val="nl-NL"/>
        </w:rPr>
        <w:t xml:space="preserve">Welke activiteiten zou u privé organiseren? </w:t>
      </w:r>
    </w:p>
    <w:p w14:paraId="4EFE516E" w14:textId="5C57E6A9" w:rsidR="00C94594" w:rsidRPr="00D22A1D" w:rsidRDefault="009861FF" w:rsidP="00C94594">
      <w:pPr>
        <w:tabs>
          <w:tab w:val="left" w:pos="2511"/>
        </w:tabs>
        <w:rPr>
          <w:sz w:val="22"/>
          <w:lang w:val="nl-NL"/>
        </w:rPr>
      </w:pPr>
      <w:r>
        <w:rPr>
          <w:sz w:val="22"/>
          <w:lang w:val="nl-NL"/>
        </w:rPr>
        <w:t xml:space="preserve">Ja, een borrel of een etentje. Misschien een feest ter gelegenheid van iets bijzonders, maar dat zit er op het moment nog niet aan te komen. </w:t>
      </w:r>
    </w:p>
    <w:p w14:paraId="0650B6A0" w14:textId="77777777" w:rsidR="00C94594" w:rsidRPr="00D22A1D" w:rsidRDefault="00C94594" w:rsidP="00C94594">
      <w:pPr>
        <w:tabs>
          <w:tab w:val="left" w:pos="2511"/>
        </w:tabs>
        <w:rPr>
          <w:sz w:val="22"/>
          <w:lang w:val="nl-NL"/>
        </w:rPr>
      </w:pPr>
    </w:p>
    <w:p w14:paraId="617ACB4D" w14:textId="77777777" w:rsidR="00C94594" w:rsidRPr="00D22A1D" w:rsidRDefault="00C94594" w:rsidP="00C94594">
      <w:pPr>
        <w:pStyle w:val="Quote"/>
        <w:rPr>
          <w:sz w:val="22"/>
          <w:lang w:val="nl-NL"/>
        </w:rPr>
      </w:pPr>
      <w:r w:rsidRPr="00D22A1D">
        <w:rPr>
          <w:sz w:val="22"/>
          <w:lang w:val="nl-NL"/>
        </w:rPr>
        <w:t xml:space="preserve">Welke activiteiten zou u willen organiseren vanuit uw bedrijf? </w:t>
      </w:r>
    </w:p>
    <w:p w14:paraId="3ED62523" w14:textId="3338DA54" w:rsidR="00C94594" w:rsidRPr="00D22A1D" w:rsidRDefault="009861FF" w:rsidP="00C94594">
      <w:pPr>
        <w:tabs>
          <w:tab w:val="left" w:pos="2511"/>
        </w:tabs>
        <w:rPr>
          <w:sz w:val="22"/>
          <w:lang w:val="nl-NL"/>
        </w:rPr>
      </w:pPr>
      <w:r>
        <w:rPr>
          <w:sz w:val="22"/>
          <w:lang w:val="nl-NL"/>
        </w:rPr>
        <w:t xml:space="preserve">Zoals ik zei, misschien een borrel vanuit het bedrijf. </w:t>
      </w:r>
    </w:p>
    <w:p w14:paraId="276044CC" w14:textId="77777777" w:rsidR="00C94594" w:rsidRPr="00D22A1D" w:rsidRDefault="00C94594" w:rsidP="00C94594">
      <w:pPr>
        <w:tabs>
          <w:tab w:val="left" w:pos="2511"/>
        </w:tabs>
        <w:rPr>
          <w:sz w:val="22"/>
          <w:lang w:val="nl-NL"/>
        </w:rPr>
      </w:pPr>
    </w:p>
    <w:p w14:paraId="333C1FF3" w14:textId="77777777" w:rsidR="00C94594" w:rsidRPr="00D22A1D" w:rsidRDefault="00C94594" w:rsidP="00C94594">
      <w:pPr>
        <w:pStyle w:val="Quote"/>
        <w:rPr>
          <w:sz w:val="22"/>
          <w:lang w:val="nl-NL"/>
        </w:rPr>
      </w:pPr>
      <w:r w:rsidRPr="00D22A1D">
        <w:rPr>
          <w:sz w:val="22"/>
          <w:lang w:val="nl-NL"/>
        </w:rPr>
        <w:t xml:space="preserve">Hoe vond u de communicatie lopen tussen u en het bedrijf? </w:t>
      </w:r>
    </w:p>
    <w:p w14:paraId="24A27EF4" w14:textId="271CA8CD" w:rsidR="00C94594" w:rsidRPr="00D22A1D" w:rsidRDefault="009861FF" w:rsidP="00C94594">
      <w:pPr>
        <w:tabs>
          <w:tab w:val="left" w:pos="2511"/>
        </w:tabs>
        <w:rPr>
          <w:sz w:val="22"/>
          <w:lang w:val="nl-NL"/>
        </w:rPr>
      </w:pPr>
      <w:r>
        <w:rPr>
          <w:sz w:val="22"/>
          <w:lang w:val="nl-NL"/>
        </w:rPr>
        <w:t xml:space="preserve">Het evenement was niet geregeld door mij, dus ik weet niet hoe de communicatie is verlopen tijdens dit evenement. </w:t>
      </w:r>
    </w:p>
    <w:p w14:paraId="08ED09AC" w14:textId="77777777" w:rsidR="00C94594" w:rsidRPr="00D22A1D" w:rsidRDefault="00C94594" w:rsidP="00C94594">
      <w:pPr>
        <w:tabs>
          <w:tab w:val="left" w:pos="2511"/>
        </w:tabs>
        <w:rPr>
          <w:sz w:val="22"/>
          <w:lang w:val="nl-NL"/>
        </w:rPr>
      </w:pPr>
    </w:p>
    <w:p w14:paraId="65252915" w14:textId="77777777" w:rsidR="00C94594" w:rsidRPr="00D22A1D" w:rsidRDefault="00C94594" w:rsidP="00C94594">
      <w:pPr>
        <w:tabs>
          <w:tab w:val="left" w:pos="2511"/>
        </w:tabs>
        <w:rPr>
          <w:sz w:val="22"/>
          <w:lang w:val="nl-NL"/>
        </w:rPr>
      </w:pPr>
    </w:p>
    <w:p w14:paraId="5DA5FCF8" w14:textId="77777777" w:rsidR="00C94594" w:rsidRPr="00D22A1D" w:rsidRDefault="00C94594" w:rsidP="00C94594">
      <w:pPr>
        <w:rPr>
          <w:sz w:val="22"/>
          <w:lang w:val="nl-NL"/>
        </w:rPr>
      </w:pPr>
    </w:p>
    <w:p w14:paraId="43E696FA" w14:textId="77777777" w:rsidR="00C94594" w:rsidRPr="00D22A1D" w:rsidRDefault="00C94594" w:rsidP="00C94594">
      <w:pPr>
        <w:rPr>
          <w:sz w:val="22"/>
          <w:lang w:val="nl-NL"/>
        </w:rPr>
      </w:pPr>
    </w:p>
    <w:p w14:paraId="003AC958" w14:textId="77777777" w:rsidR="00C94594" w:rsidRPr="00D22A1D" w:rsidRDefault="00C94594" w:rsidP="00C94594">
      <w:pPr>
        <w:rPr>
          <w:sz w:val="22"/>
          <w:lang w:val="nl-NL"/>
        </w:rPr>
      </w:pPr>
    </w:p>
    <w:p w14:paraId="6A4AE43F" w14:textId="77777777" w:rsidR="00C94594" w:rsidRPr="00D22A1D" w:rsidRDefault="00C94594" w:rsidP="00C94594">
      <w:pPr>
        <w:rPr>
          <w:sz w:val="22"/>
          <w:lang w:val="nl-NL"/>
        </w:rPr>
      </w:pPr>
    </w:p>
    <w:p w14:paraId="56233654" w14:textId="23B9C7EC" w:rsidR="00C94594" w:rsidRDefault="00C94594" w:rsidP="00C94594">
      <w:pPr>
        <w:pStyle w:val="Quote"/>
        <w:rPr>
          <w:sz w:val="22"/>
          <w:lang w:val="nl-NL"/>
        </w:rPr>
      </w:pPr>
      <w:r w:rsidRPr="00D22A1D">
        <w:rPr>
          <w:sz w:val="22"/>
          <w:lang w:val="nl-NL"/>
        </w:rPr>
        <w:t xml:space="preserve">Wat vind u belangrijk tijdens </w:t>
      </w:r>
      <w:r w:rsidR="009861FF">
        <w:rPr>
          <w:sz w:val="22"/>
          <w:lang w:val="nl-NL"/>
        </w:rPr>
        <w:t>een</w:t>
      </w:r>
      <w:r w:rsidRPr="00D22A1D">
        <w:rPr>
          <w:sz w:val="22"/>
          <w:lang w:val="nl-NL"/>
        </w:rPr>
        <w:t xml:space="preserve"> evenement? </w:t>
      </w:r>
    </w:p>
    <w:p w14:paraId="26A931A5" w14:textId="55E1DA6B" w:rsidR="00C94594" w:rsidRPr="00D22A1D" w:rsidRDefault="009861FF" w:rsidP="00C94594">
      <w:pPr>
        <w:rPr>
          <w:sz w:val="22"/>
          <w:lang w:val="nl-NL"/>
        </w:rPr>
      </w:pPr>
      <w:r w:rsidRPr="009861FF">
        <w:rPr>
          <w:sz w:val="22"/>
          <w:lang w:val="nl-NL"/>
        </w:rPr>
        <w:t>Een leuk aanbod</w:t>
      </w:r>
      <w:r>
        <w:rPr>
          <w:sz w:val="22"/>
          <w:lang w:val="nl-NL"/>
        </w:rPr>
        <w:t xml:space="preserve"> met lekker eten en een goede prijs</w:t>
      </w:r>
      <w:r w:rsidRPr="009861FF">
        <w:rPr>
          <w:sz w:val="22"/>
          <w:lang w:val="nl-NL"/>
        </w:rPr>
        <w:t>, vrien</w:t>
      </w:r>
      <w:r>
        <w:rPr>
          <w:sz w:val="22"/>
          <w:lang w:val="nl-NL"/>
        </w:rPr>
        <w:t xml:space="preserve">delijke bediening en goede service. De locatie ook wel, dat het goed te bereiken is voor iedereen en dat het centraal ligt. </w:t>
      </w:r>
    </w:p>
    <w:p w14:paraId="43E2401D" w14:textId="77777777" w:rsidR="00C94594" w:rsidRPr="00D22A1D" w:rsidRDefault="00C94594" w:rsidP="00C94594">
      <w:pPr>
        <w:rPr>
          <w:sz w:val="22"/>
          <w:lang w:val="nl-NL"/>
        </w:rPr>
      </w:pPr>
    </w:p>
    <w:p w14:paraId="59C262B7" w14:textId="77777777" w:rsidR="00C94594" w:rsidRPr="00D22A1D" w:rsidRDefault="00C94594" w:rsidP="00C94594">
      <w:pPr>
        <w:pStyle w:val="Quote"/>
        <w:rPr>
          <w:sz w:val="22"/>
          <w:lang w:val="nl-NL"/>
        </w:rPr>
      </w:pPr>
      <w:r w:rsidRPr="00D22A1D">
        <w:rPr>
          <w:sz w:val="22"/>
          <w:lang w:val="nl-NL"/>
        </w:rPr>
        <w:t xml:space="preserve">Zijn er dingen die voor u extra waarde zouden kunnen bieden tijdens dit evenement? </w:t>
      </w:r>
    </w:p>
    <w:p w14:paraId="0C14C71B" w14:textId="1052FD79" w:rsidR="00C94594" w:rsidRPr="00D22A1D" w:rsidRDefault="009861FF" w:rsidP="00C94594">
      <w:pPr>
        <w:rPr>
          <w:sz w:val="22"/>
          <w:lang w:val="nl-NL"/>
        </w:rPr>
      </w:pPr>
      <w:r>
        <w:rPr>
          <w:sz w:val="22"/>
          <w:lang w:val="nl-NL"/>
        </w:rPr>
        <w:t xml:space="preserve">Ik zit dan te denken aan vervoer of iets wat je mee kunt nemen achteraf als herinnering. </w:t>
      </w:r>
    </w:p>
    <w:p w14:paraId="1426FD1A" w14:textId="77777777" w:rsidR="00C94594" w:rsidRPr="00D22A1D" w:rsidRDefault="00C94594" w:rsidP="00C94594">
      <w:pPr>
        <w:rPr>
          <w:sz w:val="22"/>
          <w:lang w:val="nl-NL"/>
        </w:rPr>
      </w:pPr>
    </w:p>
    <w:p w14:paraId="36C87AF4" w14:textId="77777777" w:rsidR="00C94594" w:rsidRPr="00D22A1D" w:rsidRDefault="00C94594" w:rsidP="00C94594">
      <w:pPr>
        <w:pStyle w:val="Quote"/>
        <w:rPr>
          <w:sz w:val="22"/>
          <w:lang w:val="nl-NL"/>
        </w:rPr>
      </w:pPr>
      <w:r w:rsidRPr="00D22A1D">
        <w:rPr>
          <w:sz w:val="22"/>
          <w:lang w:val="nl-NL"/>
        </w:rPr>
        <w:t xml:space="preserve">Zou u anderen aanraden om gebruik te maken van het Boothuis? Waarom wel of waarom niet? </w:t>
      </w:r>
    </w:p>
    <w:p w14:paraId="4421B86F" w14:textId="5AD2CD31" w:rsidR="00C94594" w:rsidRPr="00D22A1D" w:rsidRDefault="009861FF" w:rsidP="00C94594">
      <w:pPr>
        <w:rPr>
          <w:sz w:val="22"/>
          <w:lang w:val="nl-NL"/>
        </w:rPr>
      </w:pPr>
      <w:r>
        <w:rPr>
          <w:sz w:val="22"/>
          <w:lang w:val="nl-NL"/>
        </w:rPr>
        <w:t xml:space="preserve">Ja, dat zou ik zeker doen. Dat doe ik eigenlijk al! Ik vind het een super locatie met goede bediening lekker eten voor een goede prijs. Ik raad het zeker iedereen aan om gebruik te maken van het boothuis. </w:t>
      </w:r>
    </w:p>
    <w:p w14:paraId="5CAD5356" w14:textId="77777777" w:rsidR="00C94594" w:rsidRPr="00D22A1D" w:rsidRDefault="00C94594" w:rsidP="00C94594">
      <w:pPr>
        <w:rPr>
          <w:sz w:val="22"/>
          <w:lang w:val="nl-NL"/>
        </w:rPr>
      </w:pPr>
    </w:p>
    <w:p w14:paraId="0063025B" w14:textId="77777777" w:rsidR="00C94594" w:rsidRPr="00D22A1D" w:rsidRDefault="00C94594" w:rsidP="00C94594">
      <w:pPr>
        <w:pStyle w:val="Quote"/>
        <w:rPr>
          <w:sz w:val="22"/>
          <w:lang w:val="nl-NL"/>
        </w:rPr>
      </w:pPr>
      <w:r w:rsidRPr="00D22A1D">
        <w:rPr>
          <w:sz w:val="22"/>
          <w:lang w:val="nl-NL"/>
        </w:rPr>
        <w:t xml:space="preserve">Was u tevreden over de prijsopgave van het evenement in het Boothuis? </w:t>
      </w:r>
    </w:p>
    <w:p w14:paraId="715E170D" w14:textId="744863B6" w:rsidR="00C94594" w:rsidRPr="00D22A1D" w:rsidRDefault="009861FF" w:rsidP="00C94594">
      <w:pPr>
        <w:rPr>
          <w:sz w:val="22"/>
          <w:lang w:val="nl-NL"/>
        </w:rPr>
      </w:pPr>
      <w:r>
        <w:rPr>
          <w:sz w:val="22"/>
          <w:lang w:val="nl-NL"/>
        </w:rPr>
        <w:t xml:space="preserve">Het was een goede prijs van het eten en drinken te samen en ik heb me niet moeten inhouden met iets. Het was in een goede verhouding. </w:t>
      </w:r>
    </w:p>
    <w:p w14:paraId="41A73E31" w14:textId="77777777" w:rsidR="00C94594" w:rsidRPr="00D22A1D" w:rsidRDefault="00C94594" w:rsidP="00C94594">
      <w:pPr>
        <w:rPr>
          <w:sz w:val="22"/>
          <w:lang w:val="nl-NL"/>
        </w:rPr>
      </w:pPr>
    </w:p>
    <w:p w14:paraId="4809B864" w14:textId="77777777" w:rsidR="00C94594" w:rsidRPr="00D22A1D" w:rsidRDefault="00C94594" w:rsidP="00C94594">
      <w:pPr>
        <w:pStyle w:val="Quote"/>
        <w:rPr>
          <w:sz w:val="22"/>
          <w:lang w:val="nl-NL"/>
        </w:rPr>
      </w:pPr>
      <w:r w:rsidRPr="00D22A1D">
        <w:rPr>
          <w:sz w:val="22"/>
          <w:lang w:val="nl-NL"/>
        </w:rPr>
        <w:t xml:space="preserve">Zou u bereid zijn om een aparte huurprijs te betalen voor de besloten ruimte? </w:t>
      </w:r>
    </w:p>
    <w:p w14:paraId="1825F38D" w14:textId="79409287" w:rsidR="00C94594" w:rsidRPr="00D22A1D" w:rsidRDefault="009861FF" w:rsidP="00C94594">
      <w:pPr>
        <w:rPr>
          <w:sz w:val="22"/>
          <w:lang w:val="nl-NL"/>
        </w:rPr>
      </w:pPr>
      <w:r>
        <w:rPr>
          <w:sz w:val="22"/>
          <w:lang w:val="nl-NL"/>
        </w:rPr>
        <w:t>Dat hangt er vanaf. Soms zit dit al bij de arrangementen inbegrepen en als deze al een redelijke prijs hebben, zou ik daar niet graag nog huur bij betalen. Maar als het enkel huur is van de ruimte voor een feest zou ik daar misschien €100</w:t>
      </w:r>
      <w:r>
        <w:rPr>
          <w:sz w:val="22"/>
          <w:vertAlign w:val="superscript"/>
          <w:lang w:val="nl-NL"/>
        </w:rPr>
        <w:t xml:space="preserve"> </w:t>
      </w:r>
      <w:r>
        <w:rPr>
          <w:sz w:val="22"/>
          <w:lang w:val="nl-NL"/>
        </w:rPr>
        <w:t xml:space="preserve">voor een hele dag willen betalen. </w:t>
      </w:r>
    </w:p>
    <w:p w14:paraId="02FD13D6" w14:textId="77777777" w:rsidR="00C94594" w:rsidRPr="00D22A1D" w:rsidRDefault="00C94594" w:rsidP="00C94594">
      <w:pPr>
        <w:rPr>
          <w:sz w:val="22"/>
          <w:lang w:val="nl-NL"/>
        </w:rPr>
      </w:pPr>
    </w:p>
    <w:p w14:paraId="41EEA147" w14:textId="77777777" w:rsidR="00C94594" w:rsidRPr="00D22A1D" w:rsidRDefault="00C94594" w:rsidP="00C94594">
      <w:pPr>
        <w:pStyle w:val="Quote"/>
        <w:rPr>
          <w:sz w:val="22"/>
          <w:lang w:val="nl-NL"/>
        </w:rPr>
      </w:pPr>
      <w:r w:rsidRPr="00D22A1D">
        <w:rPr>
          <w:sz w:val="22"/>
          <w:lang w:val="nl-NL"/>
        </w:rPr>
        <w:t xml:space="preserve">Heeft u liever een aanbod van arrangementen om uit te kiezen of de mogelijkheid om het compleet zelf in te vullen en daar een factuur voor aan te vragen? </w:t>
      </w:r>
    </w:p>
    <w:p w14:paraId="7AAE04E5" w14:textId="3D424193" w:rsidR="00C94594" w:rsidRPr="00D22A1D" w:rsidRDefault="009861FF" w:rsidP="00C94594">
      <w:pPr>
        <w:rPr>
          <w:sz w:val="22"/>
          <w:lang w:val="nl-NL"/>
        </w:rPr>
      </w:pPr>
      <w:r>
        <w:rPr>
          <w:sz w:val="22"/>
          <w:lang w:val="nl-NL"/>
        </w:rPr>
        <w:t xml:space="preserve">Ik denk liever arrangementen, dan weet je gelijk wat het aanbod is en de prijs. Als het dan interessant is kan je verder kijken, maar nu is het met een aanvraag. Ik vind dan de drempel wel wat hoog liggen. Het is omdat ik de locatie ken, dat ik dat geen probleem vind. Maar ik kan snappen dat mensen die de site bezoeken om te kijken voor wat informatie, toch sneller kiezen voor een duidelijk arrangement bij een ander paviljoen dan eerst overal een aanvraag te doen. </w:t>
      </w:r>
    </w:p>
    <w:p w14:paraId="00FECFD0" w14:textId="77777777" w:rsidR="00C94594" w:rsidRPr="00D22A1D" w:rsidRDefault="00C94594" w:rsidP="00C94594">
      <w:pPr>
        <w:rPr>
          <w:sz w:val="22"/>
          <w:lang w:val="nl-NL"/>
        </w:rPr>
      </w:pPr>
    </w:p>
    <w:p w14:paraId="4A771389" w14:textId="77777777" w:rsidR="00C94594" w:rsidRPr="00D22A1D" w:rsidRDefault="00C94594" w:rsidP="00C94594">
      <w:pPr>
        <w:pStyle w:val="Quote"/>
        <w:rPr>
          <w:sz w:val="22"/>
          <w:lang w:val="nl-NL"/>
        </w:rPr>
      </w:pPr>
      <w:r w:rsidRPr="00D22A1D">
        <w:rPr>
          <w:sz w:val="22"/>
          <w:lang w:val="nl-NL"/>
        </w:rPr>
        <w:t xml:space="preserve">Bedankt voor het interview, dit biedt een goede toevoeging aan het kwantitatieve onderzoek voor het Boothuis. </w:t>
      </w:r>
    </w:p>
    <w:p w14:paraId="403BBA79" w14:textId="77777777" w:rsidR="00C94594" w:rsidRPr="00D22A1D" w:rsidRDefault="00C94594" w:rsidP="00C94594">
      <w:pPr>
        <w:rPr>
          <w:lang w:val="nl-NL"/>
        </w:rPr>
      </w:pPr>
    </w:p>
    <w:p w14:paraId="7D01F450" w14:textId="0BB682F6" w:rsidR="0026328D" w:rsidRPr="00D22A1D" w:rsidRDefault="002322A6" w:rsidP="002322A6">
      <w:pPr>
        <w:pStyle w:val="Heading3"/>
        <w:numPr>
          <w:ilvl w:val="0"/>
          <w:numId w:val="24"/>
        </w:numPr>
        <w:rPr>
          <w:lang w:val="nl-NL"/>
        </w:rPr>
      </w:pPr>
      <w:r w:rsidRPr="00D22A1D">
        <w:rPr>
          <w:lang w:val="nl-NL"/>
        </w:rPr>
        <w:br w:type="column"/>
        <w:t xml:space="preserve"> </w:t>
      </w:r>
      <w:bookmarkStart w:id="49" w:name="_Toc358487854"/>
      <w:r w:rsidRPr="00D22A1D">
        <w:rPr>
          <w:lang w:val="nl-NL"/>
        </w:rPr>
        <w:t>Interview 3</w:t>
      </w:r>
      <w:bookmarkEnd w:id="49"/>
      <w:r w:rsidRPr="00D22A1D">
        <w:rPr>
          <w:lang w:val="nl-NL"/>
        </w:rPr>
        <w:t xml:space="preserve"> </w:t>
      </w:r>
    </w:p>
    <w:p w14:paraId="302302CB" w14:textId="77777777" w:rsidR="00D02734" w:rsidRPr="00D22A1D" w:rsidRDefault="00D02734" w:rsidP="00D02734">
      <w:pPr>
        <w:rPr>
          <w:lang w:val="nl-NL"/>
        </w:rPr>
      </w:pPr>
    </w:p>
    <w:p w14:paraId="4A2EE450" w14:textId="77777777" w:rsidR="00D02734" w:rsidRPr="00D22A1D" w:rsidRDefault="00D02734" w:rsidP="00C94594">
      <w:pPr>
        <w:pStyle w:val="Quote"/>
        <w:rPr>
          <w:i w:val="0"/>
          <w:sz w:val="22"/>
          <w:lang w:val="nl-NL"/>
        </w:rPr>
      </w:pPr>
      <w:r w:rsidRPr="00D22A1D">
        <w:rPr>
          <w:i w:val="0"/>
          <w:sz w:val="22"/>
          <w:lang w:val="nl-NL"/>
        </w:rPr>
        <w:t xml:space="preserve">Dit interview is afgenomen met een man van 28 die een eigen bedrijf heeft in Zeeuws-Vlaanderen. </w:t>
      </w:r>
    </w:p>
    <w:p w14:paraId="1A386773" w14:textId="77777777" w:rsidR="00D02734" w:rsidRPr="00D22A1D" w:rsidRDefault="00D02734" w:rsidP="00C94594">
      <w:pPr>
        <w:pStyle w:val="Quote"/>
        <w:rPr>
          <w:i w:val="0"/>
          <w:sz w:val="22"/>
          <w:lang w:val="nl-NL"/>
        </w:rPr>
      </w:pPr>
    </w:p>
    <w:p w14:paraId="37C5F13C" w14:textId="03F99E3E" w:rsidR="00C94594" w:rsidRPr="00D22A1D" w:rsidRDefault="00C94594" w:rsidP="00C94594">
      <w:pPr>
        <w:pStyle w:val="Quote"/>
        <w:rPr>
          <w:sz w:val="22"/>
          <w:lang w:val="nl-NL"/>
        </w:rPr>
      </w:pPr>
      <w:r w:rsidRPr="00D22A1D">
        <w:rPr>
          <w:sz w:val="22"/>
          <w:lang w:val="nl-NL"/>
        </w:rPr>
        <w:t xml:space="preserve">Bent u bekend met het boothuis? </w:t>
      </w:r>
    </w:p>
    <w:p w14:paraId="3FC45CD8" w14:textId="16E9E7DA" w:rsidR="00C94594" w:rsidRPr="00D22A1D" w:rsidRDefault="00D02734" w:rsidP="00C94594">
      <w:pPr>
        <w:rPr>
          <w:sz w:val="22"/>
          <w:lang w:val="nl-NL"/>
        </w:rPr>
      </w:pPr>
      <w:r w:rsidRPr="00D22A1D">
        <w:rPr>
          <w:sz w:val="22"/>
          <w:lang w:val="nl-NL"/>
        </w:rPr>
        <w:t xml:space="preserve">Ja, </w:t>
      </w:r>
      <w:r w:rsidR="009E0115" w:rsidRPr="00D22A1D">
        <w:rPr>
          <w:sz w:val="22"/>
          <w:lang w:val="nl-NL"/>
        </w:rPr>
        <w:t xml:space="preserve">ik ben bekend met het boothuis van Loods Tien. Ik ben vaker bij Loods Tien geweest en vind het een leuk strandpaviljoen. Ik heb bij het boothuis een feestje gehad, waar ik het ook erg naar mijn zin heb gehad. Dus ik heb er een goede herinnering aan over gehouden. </w:t>
      </w:r>
    </w:p>
    <w:p w14:paraId="6B2AA056" w14:textId="77777777" w:rsidR="00C94594" w:rsidRPr="00D22A1D" w:rsidRDefault="00C94594" w:rsidP="00C94594">
      <w:pPr>
        <w:pStyle w:val="Quote"/>
        <w:rPr>
          <w:sz w:val="22"/>
          <w:lang w:val="nl-NL"/>
        </w:rPr>
      </w:pPr>
    </w:p>
    <w:p w14:paraId="5D55E339" w14:textId="77777777" w:rsidR="00C94594" w:rsidRPr="00D22A1D" w:rsidRDefault="00C94594" w:rsidP="00C94594">
      <w:pPr>
        <w:pStyle w:val="Quote"/>
        <w:rPr>
          <w:sz w:val="22"/>
          <w:lang w:val="nl-NL"/>
        </w:rPr>
      </w:pPr>
      <w:r w:rsidRPr="00D22A1D">
        <w:rPr>
          <w:sz w:val="22"/>
          <w:lang w:val="nl-NL"/>
        </w:rPr>
        <w:t xml:space="preserve">Heeft u al eens een evenement ervaren in het Boothuis? Zo ja, hoe was deze ervaring? </w:t>
      </w:r>
    </w:p>
    <w:p w14:paraId="7A9617D7" w14:textId="5FFABC4F" w:rsidR="00D02734" w:rsidRPr="00D22A1D" w:rsidRDefault="00D02734" w:rsidP="00D02734">
      <w:pPr>
        <w:rPr>
          <w:lang w:val="nl-NL"/>
        </w:rPr>
      </w:pPr>
      <w:r w:rsidRPr="00D22A1D">
        <w:rPr>
          <w:lang w:val="nl-NL"/>
        </w:rPr>
        <w:t>Ja, vorige zomer</w:t>
      </w:r>
      <w:r w:rsidR="009E0115" w:rsidRPr="00D22A1D">
        <w:rPr>
          <w:lang w:val="nl-NL"/>
        </w:rPr>
        <w:t xml:space="preserve"> heb ik dan dat feest gehad</w:t>
      </w:r>
      <w:r w:rsidRPr="00D22A1D">
        <w:rPr>
          <w:lang w:val="nl-NL"/>
        </w:rPr>
        <w:t xml:space="preserve">. Deze ervaring was </w:t>
      </w:r>
      <w:r w:rsidR="009E0115" w:rsidRPr="00D22A1D">
        <w:rPr>
          <w:lang w:val="nl-NL"/>
        </w:rPr>
        <w:t xml:space="preserve">echt </w:t>
      </w:r>
      <w:r w:rsidRPr="00D22A1D">
        <w:rPr>
          <w:lang w:val="nl-NL"/>
        </w:rPr>
        <w:t xml:space="preserve">uitstekend. Het </w:t>
      </w:r>
      <w:r w:rsidR="009E0115" w:rsidRPr="00D22A1D">
        <w:rPr>
          <w:lang w:val="nl-NL"/>
        </w:rPr>
        <w:t xml:space="preserve">was een hele erg mooie locatie aan het strand. Er hing ook echt een gezellige sfeer en het was ook fijn dat het feest </w:t>
      </w:r>
      <w:r w:rsidRPr="00D22A1D">
        <w:rPr>
          <w:lang w:val="nl-NL"/>
        </w:rPr>
        <w:t>afgezonderd</w:t>
      </w:r>
      <w:r w:rsidR="009E0115" w:rsidRPr="00D22A1D">
        <w:rPr>
          <w:lang w:val="nl-NL"/>
        </w:rPr>
        <w:t xml:space="preserve"> was</w:t>
      </w:r>
      <w:r w:rsidRPr="00D22A1D">
        <w:rPr>
          <w:lang w:val="nl-NL"/>
        </w:rPr>
        <w:t xml:space="preserve"> van </w:t>
      </w:r>
      <w:r w:rsidR="009E0115" w:rsidRPr="00D22A1D">
        <w:rPr>
          <w:lang w:val="nl-NL"/>
        </w:rPr>
        <w:t xml:space="preserve">de </w:t>
      </w:r>
      <w:r w:rsidRPr="00D22A1D">
        <w:rPr>
          <w:lang w:val="nl-NL"/>
        </w:rPr>
        <w:t xml:space="preserve">andere gasten. </w:t>
      </w:r>
      <w:r w:rsidR="009E0115" w:rsidRPr="00D22A1D">
        <w:rPr>
          <w:lang w:val="nl-NL"/>
        </w:rPr>
        <w:t xml:space="preserve">Dat maakt het toch intiemer en privé. Dus de ervaring was zeker goed. </w:t>
      </w:r>
    </w:p>
    <w:p w14:paraId="42FAF5C5" w14:textId="77777777" w:rsidR="00C94594" w:rsidRPr="00D22A1D" w:rsidRDefault="00C94594" w:rsidP="00C94594">
      <w:pPr>
        <w:rPr>
          <w:sz w:val="22"/>
          <w:lang w:val="nl-NL"/>
        </w:rPr>
      </w:pPr>
    </w:p>
    <w:p w14:paraId="30B36E45" w14:textId="77777777" w:rsidR="00C94594" w:rsidRPr="00D22A1D" w:rsidRDefault="00C94594" w:rsidP="00C94594">
      <w:pPr>
        <w:pStyle w:val="Quote"/>
        <w:rPr>
          <w:sz w:val="22"/>
          <w:lang w:val="nl-NL"/>
        </w:rPr>
      </w:pPr>
      <w:r w:rsidRPr="00D22A1D">
        <w:rPr>
          <w:sz w:val="22"/>
          <w:lang w:val="nl-NL"/>
        </w:rPr>
        <w:t xml:space="preserve">Wat vind u nog sterke punten van het Boothuis? </w:t>
      </w:r>
    </w:p>
    <w:p w14:paraId="4E6C1CFC" w14:textId="4550F330" w:rsidR="00D02734" w:rsidRPr="00D22A1D" w:rsidRDefault="00D02734" w:rsidP="00D02734">
      <w:pPr>
        <w:rPr>
          <w:lang w:val="nl-NL"/>
        </w:rPr>
      </w:pPr>
      <w:r w:rsidRPr="00D22A1D">
        <w:rPr>
          <w:lang w:val="nl-NL"/>
        </w:rPr>
        <w:t xml:space="preserve">Ik vind het sterk </w:t>
      </w:r>
      <w:r w:rsidR="009E0115" w:rsidRPr="00D22A1D">
        <w:rPr>
          <w:lang w:val="nl-NL"/>
        </w:rPr>
        <w:t xml:space="preserve">van het Boothuis </w:t>
      </w:r>
      <w:r w:rsidRPr="00D22A1D">
        <w:rPr>
          <w:lang w:val="nl-NL"/>
        </w:rPr>
        <w:t xml:space="preserve">dat het rust geeft </w:t>
      </w:r>
      <w:r w:rsidR="009E0115" w:rsidRPr="00D22A1D">
        <w:rPr>
          <w:lang w:val="nl-NL"/>
        </w:rPr>
        <w:t>maar toch ook e</w:t>
      </w:r>
      <w:r w:rsidRPr="00D22A1D">
        <w:rPr>
          <w:lang w:val="nl-NL"/>
        </w:rPr>
        <w:t>en modern</w:t>
      </w:r>
      <w:r w:rsidR="009E0115" w:rsidRPr="00D22A1D">
        <w:rPr>
          <w:lang w:val="nl-NL"/>
        </w:rPr>
        <w:t>e</w:t>
      </w:r>
      <w:r w:rsidRPr="00D22A1D">
        <w:rPr>
          <w:lang w:val="nl-NL"/>
        </w:rPr>
        <w:t xml:space="preserve"> uitstraling</w:t>
      </w:r>
      <w:r w:rsidR="009E0115" w:rsidRPr="00D22A1D">
        <w:rPr>
          <w:lang w:val="nl-NL"/>
        </w:rPr>
        <w:t xml:space="preserve"> heeft. Het is </w:t>
      </w:r>
      <w:r w:rsidR="00A233FB" w:rsidRPr="00D22A1D">
        <w:rPr>
          <w:lang w:val="nl-NL"/>
        </w:rPr>
        <w:t xml:space="preserve">een intieme ruimte. Het is een prachtige omgeving in de natuur en in de duinen met een uitzicht op de zee. Het boothuis is ook een prima </w:t>
      </w:r>
      <w:r w:rsidR="006F64BC" w:rsidRPr="00D22A1D">
        <w:rPr>
          <w:lang w:val="nl-NL"/>
        </w:rPr>
        <w:t xml:space="preserve">grootte en geschikt voor verschillende groepen. Het is niet te groot of te klein en wel mooi afgescheiden van het restaurant. </w:t>
      </w:r>
    </w:p>
    <w:p w14:paraId="6E9A0F86" w14:textId="77777777" w:rsidR="00C94594" w:rsidRPr="00D22A1D" w:rsidRDefault="00C94594" w:rsidP="00C94594">
      <w:pPr>
        <w:rPr>
          <w:sz w:val="22"/>
          <w:lang w:val="nl-NL"/>
        </w:rPr>
      </w:pPr>
    </w:p>
    <w:p w14:paraId="27528C4E" w14:textId="77777777" w:rsidR="00C94594" w:rsidRPr="00D22A1D" w:rsidRDefault="00C94594" w:rsidP="00C94594">
      <w:pPr>
        <w:pStyle w:val="Quote"/>
        <w:rPr>
          <w:sz w:val="22"/>
          <w:lang w:val="nl-NL"/>
        </w:rPr>
      </w:pPr>
      <w:r w:rsidRPr="00D22A1D">
        <w:rPr>
          <w:sz w:val="22"/>
          <w:lang w:val="nl-NL"/>
        </w:rPr>
        <w:t xml:space="preserve">Heeft u ervaring met andere locaties in horecagelegenheden? </w:t>
      </w:r>
    </w:p>
    <w:p w14:paraId="24DD534C" w14:textId="31B7DF10" w:rsidR="00C94594" w:rsidRPr="00D22A1D" w:rsidRDefault="00D02734" w:rsidP="00C94594">
      <w:pPr>
        <w:rPr>
          <w:sz w:val="22"/>
          <w:lang w:val="nl-NL"/>
        </w:rPr>
      </w:pPr>
      <w:r w:rsidRPr="00D22A1D">
        <w:rPr>
          <w:sz w:val="22"/>
          <w:lang w:val="nl-NL"/>
        </w:rPr>
        <w:t>Ja,</w:t>
      </w:r>
      <w:r w:rsidR="00A3797B" w:rsidRPr="00D22A1D">
        <w:rPr>
          <w:sz w:val="22"/>
          <w:lang w:val="nl-NL"/>
        </w:rPr>
        <w:t xml:space="preserve"> ik ben eerder geweest bij het M</w:t>
      </w:r>
      <w:r w:rsidR="006F64BC" w:rsidRPr="00D22A1D">
        <w:rPr>
          <w:sz w:val="22"/>
          <w:lang w:val="nl-NL"/>
        </w:rPr>
        <w:t>a</w:t>
      </w:r>
      <w:r w:rsidR="00A3797B" w:rsidRPr="00D22A1D">
        <w:rPr>
          <w:sz w:val="22"/>
          <w:lang w:val="nl-NL"/>
        </w:rPr>
        <w:t xml:space="preserve">uritshof in </w:t>
      </w:r>
      <w:proofErr w:type="spellStart"/>
      <w:r w:rsidR="00A3797B" w:rsidRPr="00D22A1D">
        <w:rPr>
          <w:sz w:val="22"/>
          <w:lang w:val="nl-NL"/>
        </w:rPr>
        <w:t>Ijzendijke</w:t>
      </w:r>
      <w:proofErr w:type="spellEnd"/>
      <w:r w:rsidR="00A3797B" w:rsidRPr="00D22A1D">
        <w:rPr>
          <w:sz w:val="22"/>
          <w:lang w:val="nl-NL"/>
        </w:rPr>
        <w:t xml:space="preserve"> en bij </w:t>
      </w:r>
      <w:proofErr w:type="spellStart"/>
      <w:r w:rsidR="00A3797B" w:rsidRPr="00D22A1D">
        <w:rPr>
          <w:sz w:val="22"/>
          <w:lang w:val="nl-NL"/>
        </w:rPr>
        <w:t>B</w:t>
      </w:r>
      <w:r w:rsidR="006F64BC" w:rsidRPr="00D22A1D">
        <w:rPr>
          <w:sz w:val="22"/>
          <w:lang w:val="nl-NL"/>
        </w:rPr>
        <w:t>eachhouse</w:t>
      </w:r>
      <w:proofErr w:type="spellEnd"/>
      <w:r w:rsidR="006F64BC" w:rsidRPr="00D22A1D">
        <w:rPr>
          <w:sz w:val="22"/>
          <w:lang w:val="nl-NL"/>
        </w:rPr>
        <w:t xml:space="preserve"> in </w:t>
      </w:r>
      <w:proofErr w:type="spellStart"/>
      <w:r w:rsidR="006F64BC" w:rsidRPr="00D22A1D">
        <w:rPr>
          <w:sz w:val="22"/>
          <w:lang w:val="nl-NL"/>
        </w:rPr>
        <w:t>Groede</w:t>
      </w:r>
      <w:proofErr w:type="spellEnd"/>
      <w:r w:rsidR="006F64BC" w:rsidRPr="00D22A1D">
        <w:rPr>
          <w:sz w:val="22"/>
          <w:lang w:val="nl-NL"/>
        </w:rPr>
        <w:t xml:space="preserve">. </w:t>
      </w:r>
    </w:p>
    <w:p w14:paraId="59D13E9C" w14:textId="77777777" w:rsidR="00C94594" w:rsidRPr="00D22A1D" w:rsidRDefault="00C94594" w:rsidP="00C94594">
      <w:pPr>
        <w:tabs>
          <w:tab w:val="left" w:pos="2511"/>
        </w:tabs>
        <w:rPr>
          <w:sz w:val="22"/>
          <w:lang w:val="nl-NL"/>
        </w:rPr>
      </w:pPr>
      <w:r w:rsidRPr="00D22A1D">
        <w:rPr>
          <w:sz w:val="22"/>
          <w:lang w:val="nl-NL"/>
        </w:rPr>
        <w:tab/>
      </w:r>
    </w:p>
    <w:p w14:paraId="4B5BC2C2" w14:textId="77777777" w:rsidR="00C94594" w:rsidRPr="00D22A1D" w:rsidRDefault="00C94594" w:rsidP="00C94594">
      <w:pPr>
        <w:pStyle w:val="Quote"/>
        <w:rPr>
          <w:sz w:val="22"/>
          <w:lang w:val="nl-NL"/>
        </w:rPr>
      </w:pPr>
      <w:r w:rsidRPr="00D22A1D">
        <w:rPr>
          <w:sz w:val="22"/>
          <w:lang w:val="nl-NL"/>
        </w:rPr>
        <w:t xml:space="preserve">Hoe was deze ervaring? </w:t>
      </w:r>
    </w:p>
    <w:p w14:paraId="1A4B6F62" w14:textId="0F07C0A0" w:rsidR="00C94594" w:rsidRPr="00D22A1D" w:rsidRDefault="006F64BC" w:rsidP="00C94594">
      <w:pPr>
        <w:tabs>
          <w:tab w:val="left" w:pos="2511"/>
        </w:tabs>
        <w:rPr>
          <w:sz w:val="22"/>
          <w:lang w:val="nl-NL"/>
        </w:rPr>
      </w:pPr>
      <w:r w:rsidRPr="00D22A1D">
        <w:rPr>
          <w:sz w:val="22"/>
          <w:lang w:val="nl-NL"/>
        </w:rPr>
        <w:t xml:space="preserve">Ik ben bij beide locaties meerdere keren geweest. </w:t>
      </w:r>
      <w:r w:rsidR="00D02734" w:rsidRPr="00D22A1D">
        <w:rPr>
          <w:sz w:val="22"/>
          <w:lang w:val="nl-NL"/>
        </w:rPr>
        <w:t xml:space="preserve">Bij </w:t>
      </w:r>
      <w:r w:rsidRPr="00D22A1D">
        <w:rPr>
          <w:sz w:val="22"/>
          <w:lang w:val="nl-NL"/>
        </w:rPr>
        <w:t xml:space="preserve">het </w:t>
      </w:r>
      <w:r w:rsidR="00A3797B" w:rsidRPr="00D22A1D">
        <w:rPr>
          <w:sz w:val="22"/>
          <w:lang w:val="nl-NL"/>
        </w:rPr>
        <w:t>M</w:t>
      </w:r>
      <w:r w:rsidR="00D02734" w:rsidRPr="00D22A1D">
        <w:rPr>
          <w:sz w:val="22"/>
          <w:lang w:val="nl-NL"/>
        </w:rPr>
        <w:t xml:space="preserve">auritshof was het </w:t>
      </w:r>
      <w:r w:rsidRPr="00D22A1D">
        <w:rPr>
          <w:sz w:val="22"/>
          <w:lang w:val="nl-NL"/>
        </w:rPr>
        <w:t xml:space="preserve">de laatste keer veel te druk. De sfeer is er ook wat klassieker of gedateerd. Het is een minder persoonlijke benadering, omdat we de ruimte deelden met andere mensen die wij niet kenden, wat toch zorgt voor een andere sfeer. </w:t>
      </w:r>
      <w:r w:rsidR="00A3797B" w:rsidRPr="00D22A1D">
        <w:rPr>
          <w:sz w:val="22"/>
          <w:lang w:val="nl-NL"/>
        </w:rPr>
        <w:t xml:space="preserve">Het eten is er wel altijd goed en de service ook dus daar valt niks over te zeggen. </w:t>
      </w:r>
    </w:p>
    <w:p w14:paraId="740B1318" w14:textId="5C73A8F2" w:rsidR="00D02734" w:rsidRPr="00D22A1D" w:rsidRDefault="00D02734" w:rsidP="00C94594">
      <w:pPr>
        <w:tabs>
          <w:tab w:val="left" w:pos="2511"/>
        </w:tabs>
        <w:rPr>
          <w:sz w:val="22"/>
          <w:lang w:val="nl-NL"/>
        </w:rPr>
      </w:pPr>
      <w:proofErr w:type="spellStart"/>
      <w:r w:rsidRPr="00D22A1D">
        <w:rPr>
          <w:sz w:val="22"/>
          <w:lang w:val="nl-NL"/>
        </w:rPr>
        <w:t>Beachhouse</w:t>
      </w:r>
      <w:proofErr w:type="spellEnd"/>
      <w:r w:rsidRPr="00D22A1D">
        <w:rPr>
          <w:sz w:val="22"/>
          <w:lang w:val="nl-NL"/>
        </w:rPr>
        <w:t xml:space="preserve"> was </w:t>
      </w:r>
      <w:r w:rsidR="00A3797B" w:rsidRPr="00D22A1D">
        <w:rPr>
          <w:sz w:val="22"/>
          <w:lang w:val="nl-NL"/>
        </w:rPr>
        <w:t xml:space="preserve">natuurlijk ook een </w:t>
      </w:r>
      <w:r w:rsidRPr="00D22A1D">
        <w:rPr>
          <w:sz w:val="22"/>
          <w:lang w:val="nl-NL"/>
        </w:rPr>
        <w:t>mooie locatie,</w:t>
      </w:r>
      <w:r w:rsidR="00A3797B" w:rsidRPr="00D22A1D">
        <w:rPr>
          <w:sz w:val="22"/>
          <w:lang w:val="nl-NL"/>
        </w:rPr>
        <w:t xml:space="preserve"> want dat ligt net als Loods Tien aan het strand. Ik vind het er wel vaak erg druk en het is </w:t>
      </w:r>
      <w:r w:rsidRPr="00D22A1D">
        <w:rPr>
          <w:sz w:val="22"/>
          <w:lang w:val="nl-NL"/>
        </w:rPr>
        <w:t>niet z</w:t>
      </w:r>
      <w:r w:rsidR="00A3797B" w:rsidRPr="00D22A1D">
        <w:rPr>
          <w:sz w:val="22"/>
          <w:lang w:val="nl-NL"/>
        </w:rPr>
        <w:t xml:space="preserve">o goed afgezonderd van de rest van het paviljoen. </w:t>
      </w:r>
    </w:p>
    <w:p w14:paraId="5C77DE61" w14:textId="77FEFA05" w:rsidR="00D02734" w:rsidRPr="00D22A1D" w:rsidRDefault="00D02734" w:rsidP="00C94594">
      <w:pPr>
        <w:tabs>
          <w:tab w:val="left" w:pos="2511"/>
        </w:tabs>
        <w:rPr>
          <w:sz w:val="22"/>
          <w:lang w:val="nl-NL"/>
        </w:rPr>
      </w:pPr>
      <w:proofErr w:type="spellStart"/>
      <w:r w:rsidRPr="00D22A1D">
        <w:rPr>
          <w:sz w:val="22"/>
          <w:lang w:val="nl-NL"/>
        </w:rPr>
        <w:t>Beachhouse</w:t>
      </w:r>
      <w:proofErr w:type="spellEnd"/>
      <w:r w:rsidRPr="00D22A1D">
        <w:rPr>
          <w:sz w:val="22"/>
          <w:lang w:val="nl-NL"/>
        </w:rPr>
        <w:t xml:space="preserve"> ten opzichte van boothuis is minder intiem en minder persoonlijk</w:t>
      </w:r>
      <w:r w:rsidR="00A3797B" w:rsidRPr="00D22A1D">
        <w:rPr>
          <w:sz w:val="22"/>
          <w:lang w:val="nl-NL"/>
        </w:rPr>
        <w:t xml:space="preserve">. Maar ik vind het ook zeker een unieke locatie. </w:t>
      </w:r>
      <w:r w:rsidRPr="00D22A1D">
        <w:rPr>
          <w:sz w:val="22"/>
          <w:lang w:val="nl-NL"/>
        </w:rPr>
        <w:t xml:space="preserve"> </w:t>
      </w:r>
    </w:p>
    <w:p w14:paraId="5AFCD373" w14:textId="77777777" w:rsidR="00C94594" w:rsidRPr="00D22A1D" w:rsidRDefault="00C94594" w:rsidP="00C94594">
      <w:pPr>
        <w:tabs>
          <w:tab w:val="left" w:pos="2511"/>
        </w:tabs>
        <w:rPr>
          <w:sz w:val="22"/>
          <w:lang w:val="nl-NL"/>
        </w:rPr>
      </w:pPr>
    </w:p>
    <w:p w14:paraId="3048BC3E" w14:textId="77777777" w:rsidR="00C94594" w:rsidRPr="00D22A1D" w:rsidRDefault="00C94594" w:rsidP="00C94594">
      <w:pPr>
        <w:pStyle w:val="Quote"/>
        <w:rPr>
          <w:sz w:val="22"/>
          <w:lang w:val="nl-NL"/>
        </w:rPr>
      </w:pPr>
      <w:r w:rsidRPr="00D22A1D">
        <w:rPr>
          <w:sz w:val="22"/>
          <w:lang w:val="nl-NL"/>
        </w:rPr>
        <w:t xml:space="preserve">Wat waren sterke punten van deze locatie ten opzichte van het Boothuis? </w:t>
      </w:r>
    </w:p>
    <w:p w14:paraId="2DD75E56" w14:textId="0FC4E6DB" w:rsidR="00D02734" w:rsidRPr="00D22A1D" w:rsidRDefault="00A3797B" w:rsidP="00D02734">
      <w:pPr>
        <w:rPr>
          <w:lang w:val="nl-NL"/>
        </w:rPr>
      </w:pPr>
      <w:r w:rsidRPr="00D22A1D">
        <w:rPr>
          <w:lang w:val="nl-NL"/>
        </w:rPr>
        <w:t>De capaciteit bij het M</w:t>
      </w:r>
      <w:r w:rsidR="00D02734" w:rsidRPr="00D22A1D">
        <w:rPr>
          <w:lang w:val="nl-NL"/>
        </w:rPr>
        <w:t>auritshof</w:t>
      </w:r>
      <w:r w:rsidRPr="00D22A1D">
        <w:rPr>
          <w:lang w:val="nl-NL"/>
        </w:rPr>
        <w:t xml:space="preserve"> is wel een sterk punt</w:t>
      </w:r>
      <w:r w:rsidR="00D02734" w:rsidRPr="00D22A1D">
        <w:rPr>
          <w:lang w:val="nl-NL"/>
        </w:rPr>
        <w:t xml:space="preserve">, maar dan moet je echt </w:t>
      </w:r>
      <w:r w:rsidRPr="00D22A1D">
        <w:rPr>
          <w:lang w:val="nl-NL"/>
        </w:rPr>
        <w:t>met</w:t>
      </w:r>
      <w:r w:rsidR="00D02734" w:rsidRPr="00D22A1D">
        <w:rPr>
          <w:lang w:val="nl-NL"/>
        </w:rPr>
        <w:t xml:space="preserve"> een groep zijn die groter is dan 100 </w:t>
      </w:r>
      <w:r w:rsidRPr="00D22A1D">
        <w:rPr>
          <w:lang w:val="nl-NL"/>
        </w:rPr>
        <w:t>personen</w:t>
      </w:r>
      <w:r w:rsidR="00D02734" w:rsidRPr="00D22A1D">
        <w:rPr>
          <w:lang w:val="nl-NL"/>
        </w:rPr>
        <w:t xml:space="preserve">. </w:t>
      </w:r>
      <w:r w:rsidRPr="00D22A1D">
        <w:rPr>
          <w:lang w:val="nl-NL"/>
        </w:rPr>
        <w:t xml:space="preserve">Dat gebeurt nou ook niet heel snel, wel vind ik de parking ook prettiger bij het Mauritshof. Er is daar altijd plek en het is ook direct aan de deur. Bij de strandpaviljoens is het vaak druk en moet je best ver lopen als je eenmaal een parkeerplek hebt gevonden met de auto. </w:t>
      </w:r>
      <w:r w:rsidR="00D02734" w:rsidRPr="00D22A1D">
        <w:rPr>
          <w:lang w:val="nl-NL"/>
        </w:rPr>
        <w:t xml:space="preserve">Verder zou ik het echt niet weten. </w:t>
      </w:r>
    </w:p>
    <w:p w14:paraId="716A6BB7" w14:textId="77777777" w:rsidR="00C94594" w:rsidRPr="00D22A1D" w:rsidRDefault="00C94594" w:rsidP="00C94594">
      <w:pPr>
        <w:tabs>
          <w:tab w:val="left" w:pos="2511"/>
        </w:tabs>
        <w:rPr>
          <w:sz w:val="22"/>
          <w:lang w:val="nl-NL"/>
        </w:rPr>
      </w:pPr>
    </w:p>
    <w:p w14:paraId="1AB3397A" w14:textId="77777777" w:rsidR="00C94594" w:rsidRPr="00D22A1D" w:rsidRDefault="00C94594" w:rsidP="00C94594">
      <w:pPr>
        <w:tabs>
          <w:tab w:val="left" w:pos="2511"/>
        </w:tabs>
        <w:rPr>
          <w:sz w:val="22"/>
          <w:lang w:val="nl-NL"/>
        </w:rPr>
      </w:pPr>
    </w:p>
    <w:p w14:paraId="68B0C9AC" w14:textId="77777777" w:rsidR="00C94594" w:rsidRPr="00D22A1D" w:rsidRDefault="00C94594" w:rsidP="00C94594">
      <w:pPr>
        <w:pStyle w:val="Quote"/>
        <w:rPr>
          <w:sz w:val="22"/>
          <w:lang w:val="nl-NL"/>
        </w:rPr>
      </w:pPr>
      <w:r w:rsidRPr="00D22A1D">
        <w:rPr>
          <w:sz w:val="22"/>
          <w:lang w:val="nl-NL"/>
        </w:rPr>
        <w:t xml:space="preserve">Hoe zou het Boothuis hier op in kunnen spelen? </w:t>
      </w:r>
    </w:p>
    <w:p w14:paraId="6135A8D8" w14:textId="15173E23" w:rsidR="00C94594" w:rsidRPr="00D22A1D" w:rsidRDefault="00A3797B" w:rsidP="00C94594">
      <w:pPr>
        <w:tabs>
          <w:tab w:val="left" w:pos="2511"/>
        </w:tabs>
        <w:rPr>
          <w:sz w:val="22"/>
          <w:lang w:val="nl-NL"/>
        </w:rPr>
      </w:pPr>
      <w:r w:rsidRPr="00D22A1D">
        <w:rPr>
          <w:sz w:val="22"/>
          <w:lang w:val="nl-NL"/>
        </w:rPr>
        <w:t>Het boothuis zou hier op in kunnen spelen als het u</w:t>
      </w:r>
      <w:r w:rsidR="00D02734" w:rsidRPr="00D22A1D">
        <w:rPr>
          <w:sz w:val="22"/>
          <w:lang w:val="nl-NL"/>
        </w:rPr>
        <w:t xml:space="preserve">itbreidingsmogelijkheden </w:t>
      </w:r>
      <w:r w:rsidRPr="00D22A1D">
        <w:rPr>
          <w:sz w:val="22"/>
          <w:lang w:val="nl-NL"/>
        </w:rPr>
        <w:t xml:space="preserve"> zou </w:t>
      </w:r>
      <w:r w:rsidR="00D02734" w:rsidRPr="00D22A1D">
        <w:rPr>
          <w:sz w:val="22"/>
          <w:lang w:val="nl-NL"/>
        </w:rPr>
        <w:t xml:space="preserve">hebben, </w:t>
      </w:r>
      <w:r w:rsidRPr="00D22A1D">
        <w:rPr>
          <w:sz w:val="22"/>
          <w:lang w:val="nl-NL"/>
        </w:rPr>
        <w:t xml:space="preserve">bijvoorbeeld </w:t>
      </w:r>
      <w:r w:rsidR="00D02734" w:rsidRPr="00D22A1D">
        <w:rPr>
          <w:sz w:val="22"/>
          <w:lang w:val="nl-NL"/>
        </w:rPr>
        <w:t xml:space="preserve">dat ze het strand er </w:t>
      </w:r>
      <w:r w:rsidRPr="00D22A1D">
        <w:rPr>
          <w:sz w:val="22"/>
          <w:lang w:val="nl-NL"/>
        </w:rPr>
        <w:t>meer bij betrekken. Op die manier</w:t>
      </w:r>
      <w:r w:rsidR="00D02734" w:rsidRPr="00D22A1D">
        <w:rPr>
          <w:sz w:val="22"/>
          <w:lang w:val="nl-NL"/>
        </w:rPr>
        <w:t xml:space="preserve"> </w:t>
      </w:r>
      <w:r w:rsidRPr="00D22A1D">
        <w:rPr>
          <w:sz w:val="22"/>
          <w:lang w:val="nl-NL"/>
        </w:rPr>
        <w:t>blijft het privé</w:t>
      </w:r>
      <w:r w:rsidR="00D02734" w:rsidRPr="00D22A1D">
        <w:rPr>
          <w:sz w:val="22"/>
          <w:lang w:val="nl-NL"/>
        </w:rPr>
        <w:t xml:space="preserve">, maar is het voor grotere groepen mogelijk en </w:t>
      </w:r>
      <w:r w:rsidRPr="00D22A1D">
        <w:rPr>
          <w:sz w:val="22"/>
          <w:lang w:val="nl-NL"/>
        </w:rPr>
        <w:t xml:space="preserve">het is </w:t>
      </w:r>
      <w:r w:rsidR="00D02734" w:rsidRPr="00D22A1D">
        <w:rPr>
          <w:sz w:val="22"/>
          <w:lang w:val="nl-NL"/>
        </w:rPr>
        <w:t xml:space="preserve">ook leuk om het op het strand te </w:t>
      </w:r>
      <w:r w:rsidRPr="00D22A1D">
        <w:rPr>
          <w:sz w:val="22"/>
          <w:lang w:val="nl-NL"/>
        </w:rPr>
        <w:t xml:space="preserve">kunnen </w:t>
      </w:r>
      <w:r w:rsidR="00D02734" w:rsidRPr="00D22A1D">
        <w:rPr>
          <w:sz w:val="22"/>
          <w:lang w:val="nl-NL"/>
        </w:rPr>
        <w:t>vieren. Ik denk niet dat ze veel aan de parking kunnen doen</w:t>
      </w:r>
      <w:r w:rsidRPr="00D22A1D">
        <w:rPr>
          <w:sz w:val="22"/>
          <w:lang w:val="nl-NL"/>
        </w:rPr>
        <w:t>,</w:t>
      </w:r>
      <w:r w:rsidR="00D02734" w:rsidRPr="00D22A1D">
        <w:rPr>
          <w:sz w:val="22"/>
          <w:lang w:val="nl-NL"/>
        </w:rPr>
        <w:t xml:space="preserve"> dus daar kunnen ze niet echt op inspelen. </w:t>
      </w:r>
    </w:p>
    <w:p w14:paraId="629B4CBE" w14:textId="77777777" w:rsidR="00C94594" w:rsidRPr="00D22A1D" w:rsidRDefault="00C94594" w:rsidP="00C94594">
      <w:pPr>
        <w:tabs>
          <w:tab w:val="left" w:pos="2511"/>
        </w:tabs>
        <w:rPr>
          <w:sz w:val="22"/>
          <w:lang w:val="nl-NL"/>
        </w:rPr>
      </w:pPr>
    </w:p>
    <w:p w14:paraId="7ADC12E6" w14:textId="77777777" w:rsidR="00C94594" w:rsidRPr="00D22A1D" w:rsidRDefault="00C94594" w:rsidP="00C94594">
      <w:pPr>
        <w:pStyle w:val="Quote"/>
        <w:rPr>
          <w:sz w:val="22"/>
          <w:lang w:val="nl-NL"/>
        </w:rPr>
      </w:pPr>
      <w:r w:rsidRPr="00D22A1D">
        <w:rPr>
          <w:sz w:val="22"/>
          <w:lang w:val="nl-NL"/>
        </w:rPr>
        <w:t xml:space="preserve">Ter gelegenheid van wat heeft u eerder locaties bezocht in horecagelegenheden? </w:t>
      </w:r>
    </w:p>
    <w:p w14:paraId="660C36E0" w14:textId="6CDFFB2E" w:rsidR="00C94594" w:rsidRPr="00D22A1D" w:rsidRDefault="00A3797B" w:rsidP="00A3797B">
      <w:pPr>
        <w:rPr>
          <w:sz w:val="22"/>
          <w:lang w:val="nl-NL"/>
        </w:rPr>
      </w:pPr>
      <w:r w:rsidRPr="00D22A1D">
        <w:rPr>
          <w:sz w:val="22"/>
          <w:lang w:val="nl-NL"/>
        </w:rPr>
        <w:t>Feesten die ik meemaak zijn meestal f</w:t>
      </w:r>
      <w:r w:rsidR="00D02734" w:rsidRPr="00D22A1D">
        <w:rPr>
          <w:sz w:val="22"/>
          <w:lang w:val="nl-NL"/>
        </w:rPr>
        <w:t>amiliebijeenkomsten, verj</w:t>
      </w:r>
      <w:r w:rsidRPr="00D22A1D">
        <w:rPr>
          <w:sz w:val="22"/>
          <w:lang w:val="nl-NL"/>
        </w:rPr>
        <w:t xml:space="preserve">aardagen, openbare evenementen en heel soms </w:t>
      </w:r>
      <w:r w:rsidR="00D02734" w:rsidRPr="00D22A1D">
        <w:rPr>
          <w:sz w:val="22"/>
          <w:lang w:val="nl-NL"/>
        </w:rPr>
        <w:t>lunchafspraken</w:t>
      </w:r>
      <w:r w:rsidRPr="00D22A1D">
        <w:rPr>
          <w:sz w:val="22"/>
          <w:lang w:val="nl-NL"/>
        </w:rPr>
        <w:t>.</w:t>
      </w:r>
    </w:p>
    <w:p w14:paraId="7DA21F50" w14:textId="77777777" w:rsidR="00C94594" w:rsidRPr="00D22A1D" w:rsidRDefault="00C94594" w:rsidP="00C94594">
      <w:pPr>
        <w:tabs>
          <w:tab w:val="left" w:pos="2511"/>
        </w:tabs>
        <w:rPr>
          <w:sz w:val="22"/>
          <w:lang w:val="nl-NL"/>
        </w:rPr>
      </w:pPr>
    </w:p>
    <w:p w14:paraId="4F984E80" w14:textId="77777777" w:rsidR="00C94594" w:rsidRPr="00D22A1D" w:rsidRDefault="00C94594" w:rsidP="00C94594">
      <w:pPr>
        <w:pStyle w:val="Quote"/>
        <w:rPr>
          <w:sz w:val="22"/>
          <w:lang w:val="nl-NL"/>
        </w:rPr>
      </w:pPr>
      <w:r w:rsidRPr="00D22A1D">
        <w:rPr>
          <w:sz w:val="22"/>
          <w:lang w:val="nl-NL"/>
        </w:rPr>
        <w:t xml:space="preserve">Kunt u voorbeelden noemen van concepten die werden aangeboden vanuit dat bedrijf? </w:t>
      </w:r>
    </w:p>
    <w:p w14:paraId="5AD2AD5C" w14:textId="6AFB67A0" w:rsidR="00C94594" w:rsidRPr="00D22A1D" w:rsidRDefault="00A3797B" w:rsidP="00D02734">
      <w:pPr>
        <w:rPr>
          <w:lang w:val="nl-NL"/>
        </w:rPr>
      </w:pPr>
      <w:r w:rsidRPr="00D22A1D">
        <w:rPr>
          <w:lang w:val="nl-NL"/>
        </w:rPr>
        <w:t>Ja, bij het M</w:t>
      </w:r>
      <w:r w:rsidR="00D02734" w:rsidRPr="00D22A1D">
        <w:rPr>
          <w:lang w:val="nl-NL"/>
        </w:rPr>
        <w:t xml:space="preserve">auritshof heb je de brunch </w:t>
      </w:r>
      <w:r w:rsidRPr="00D22A1D">
        <w:rPr>
          <w:lang w:val="nl-NL"/>
        </w:rPr>
        <w:t xml:space="preserve">die zij aanbieden </w:t>
      </w:r>
      <w:r w:rsidR="00D02734" w:rsidRPr="00D22A1D">
        <w:rPr>
          <w:lang w:val="nl-NL"/>
        </w:rPr>
        <w:t>en een business</w:t>
      </w:r>
      <w:r w:rsidRPr="00D22A1D">
        <w:rPr>
          <w:lang w:val="nl-NL"/>
        </w:rPr>
        <w:t>-</w:t>
      </w:r>
      <w:proofErr w:type="spellStart"/>
      <w:r w:rsidR="00D02734" w:rsidRPr="00D22A1D">
        <w:rPr>
          <w:lang w:val="nl-NL"/>
        </w:rPr>
        <w:t>breakfast</w:t>
      </w:r>
      <w:proofErr w:type="spellEnd"/>
      <w:r w:rsidR="00D02734" w:rsidRPr="00D22A1D">
        <w:rPr>
          <w:lang w:val="nl-NL"/>
        </w:rPr>
        <w:t xml:space="preserve"> om te netwerken met ontbijt.</w:t>
      </w:r>
      <w:r w:rsidRPr="00D22A1D">
        <w:rPr>
          <w:lang w:val="nl-NL"/>
        </w:rPr>
        <w:t xml:space="preserve"> En bij </w:t>
      </w:r>
      <w:proofErr w:type="spellStart"/>
      <w:r w:rsidRPr="00D22A1D">
        <w:rPr>
          <w:lang w:val="nl-NL"/>
        </w:rPr>
        <w:t>Beachhouse</w:t>
      </w:r>
      <w:proofErr w:type="spellEnd"/>
      <w:r w:rsidRPr="00D22A1D">
        <w:rPr>
          <w:lang w:val="nl-NL"/>
        </w:rPr>
        <w:t xml:space="preserve"> zijn er vaak</w:t>
      </w:r>
      <w:r w:rsidR="00D02734" w:rsidRPr="00D22A1D">
        <w:rPr>
          <w:lang w:val="nl-NL"/>
        </w:rPr>
        <w:t xml:space="preserve"> openbare feesten, da</w:t>
      </w:r>
      <w:r w:rsidRPr="00D22A1D">
        <w:rPr>
          <w:lang w:val="nl-NL"/>
        </w:rPr>
        <w:t>n is</w:t>
      </w:r>
      <w:r w:rsidR="00D02734" w:rsidRPr="00D22A1D">
        <w:rPr>
          <w:lang w:val="nl-NL"/>
        </w:rPr>
        <w:t xml:space="preserve"> het</w:t>
      </w:r>
      <w:r w:rsidRPr="00D22A1D">
        <w:rPr>
          <w:lang w:val="nl-NL"/>
        </w:rPr>
        <w:t xml:space="preserve"> voor iedereen toegankelijk is. Op deze manier krijgen ook weer meer mensen kennis van de locatie en dat kan tegelijk als reclame werken als deze nog eens terugkomen. </w:t>
      </w:r>
    </w:p>
    <w:p w14:paraId="5F518D58" w14:textId="77777777" w:rsidR="00C94594" w:rsidRPr="00D22A1D" w:rsidRDefault="00C94594" w:rsidP="00C94594">
      <w:pPr>
        <w:tabs>
          <w:tab w:val="left" w:pos="2511"/>
        </w:tabs>
        <w:rPr>
          <w:sz w:val="22"/>
          <w:lang w:val="nl-NL"/>
        </w:rPr>
      </w:pPr>
    </w:p>
    <w:p w14:paraId="56A84A86" w14:textId="77777777" w:rsidR="00C94594" w:rsidRPr="00D22A1D" w:rsidRDefault="00C94594" w:rsidP="00C94594">
      <w:pPr>
        <w:pStyle w:val="Quote"/>
        <w:rPr>
          <w:sz w:val="22"/>
          <w:lang w:val="nl-NL"/>
        </w:rPr>
      </w:pPr>
      <w:r w:rsidRPr="00D22A1D">
        <w:rPr>
          <w:sz w:val="22"/>
          <w:lang w:val="nl-NL"/>
        </w:rPr>
        <w:t xml:space="preserve">Heeft u behoefte aan een aanbod dat nog niet wordt aangeboden in Zeeuws-Vlaanderen? </w:t>
      </w:r>
    </w:p>
    <w:p w14:paraId="113FE38E" w14:textId="0A8E8608" w:rsidR="00C94594" w:rsidRPr="00D22A1D" w:rsidRDefault="00D02734" w:rsidP="00C94594">
      <w:pPr>
        <w:tabs>
          <w:tab w:val="left" w:pos="2511"/>
        </w:tabs>
        <w:rPr>
          <w:sz w:val="22"/>
          <w:lang w:val="nl-NL"/>
        </w:rPr>
      </w:pPr>
      <w:r w:rsidRPr="00D22A1D">
        <w:rPr>
          <w:sz w:val="22"/>
          <w:lang w:val="nl-NL"/>
        </w:rPr>
        <w:t xml:space="preserve">Ja, mij lijkt het wel interessant als het een flexwerkplek zou zijn. Of dat je zakelijk kan afspreken voor een zakenlunch. </w:t>
      </w:r>
    </w:p>
    <w:p w14:paraId="5B096F23" w14:textId="77777777" w:rsidR="00C94594" w:rsidRPr="00D22A1D" w:rsidRDefault="00C94594" w:rsidP="00C94594">
      <w:pPr>
        <w:tabs>
          <w:tab w:val="left" w:pos="2511"/>
        </w:tabs>
        <w:rPr>
          <w:sz w:val="22"/>
          <w:lang w:val="nl-NL"/>
        </w:rPr>
      </w:pPr>
    </w:p>
    <w:p w14:paraId="13F98688" w14:textId="77777777" w:rsidR="00C94594" w:rsidRPr="00D22A1D" w:rsidRDefault="00C94594" w:rsidP="00C94594">
      <w:pPr>
        <w:pStyle w:val="Quote"/>
        <w:rPr>
          <w:sz w:val="22"/>
          <w:lang w:val="nl-NL"/>
        </w:rPr>
      </w:pPr>
      <w:r w:rsidRPr="00D22A1D">
        <w:rPr>
          <w:sz w:val="22"/>
          <w:lang w:val="nl-NL"/>
        </w:rPr>
        <w:t xml:space="preserve">Wanneer zou u hier gebruik van maken? </w:t>
      </w:r>
    </w:p>
    <w:p w14:paraId="66AAC9B3" w14:textId="18B89CA0" w:rsidR="00C94594" w:rsidRPr="00D22A1D" w:rsidRDefault="00D02734" w:rsidP="00C94594">
      <w:pPr>
        <w:tabs>
          <w:tab w:val="left" w:pos="2511"/>
        </w:tabs>
        <w:rPr>
          <w:sz w:val="22"/>
          <w:lang w:val="nl-NL"/>
        </w:rPr>
      </w:pPr>
      <w:r w:rsidRPr="00D22A1D">
        <w:rPr>
          <w:sz w:val="22"/>
          <w:lang w:val="nl-NL"/>
        </w:rPr>
        <w:t xml:space="preserve">Door de weeks, op werkdagen voor mijn werk. </w:t>
      </w:r>
    </w:p>
    <w:p w14:paraId="4108BE01" w14:textId="77777777" w:rsidR="00C94594" w:rsidRPr="00D22A1D" w:rsidRDefault="00C94594" w:rsidP="00C94594">
      <w:pPr>
        <w:tabs>
          <w:tab w:val="left" w:pos="2511"/>
        </w:tabs>
        <w:rPr>
          <w:sz w:val="22"/>
          <w:lang w:val="nl-NL"/>
        </w:rPr>
      </w:pPr>
    </w:p>
    <w:p w14:paraId="7D5D770B" w14:textId="77777777" w:rsidR="00D02734" w:rsidRPr="00D22A1D" w:rsidRDefault="00C94594" w:rsidP="00C94594">
      <w:pPr>
        <w:pStyle w:val="Quote"/>
        <w:rPr>
          <w:sz w:val="22"/>
          <w:lang w:val="nl-NL"/>
        </w:rPr>
      </w:pPr>
      <w:r w:rsidRPr="00D22A1D">
        <w:rPr>
          <w:sz w:val="22"/>
          <w:lang w:val="nl-NL"/>
        </w:rPr>
        <w:t>Hoe zou u dit zelf organiseren?</w:t>
      </w:r>
    </w:p>
    <w:p w14:paraId="242A1C78" w14:textId="5BA3FAE6" w:rsidR="00C94594" w:rsidRPr="00D22A1D" w:rsidRDefault="00D02734" w:rsidP="00A3797B">
      <w:pPr>
        <w:pStyle w:val="Quote"/>
        <w:rPr>
          <w:sz w:val="22"/>
          <w:lang w:val="nl-NL"/>
        </w:rPr>
      </w:pPr>
      <w:r w:rsidRPr="00D22A1D">
        <w:rPr>
          <w:i w:val="0"/>
          <w:sz w:val="22"/>
          <w:lang w:val="nl-NL"/>
        </w:rPr>
        <w:t xml:space="preserve">Ik zou het zelf niet organiseren, </w:t>
      </w:r>
      <w:r w:rsidR="00C8115F" w:rsidRPr="00D22A1D">
        <w:rPr>
          <w:i w:val="0"/>
          <w:sz w:val="22"/>
          <w:lang w:val="nl-NL"/>
        </w:rPr>
        <w:t>omdat ik daar gewoon niet echt van hou. M</w:t>
      </w:r>
      <w:r w:rsidRPr="00D22A1D">
        <w:rPr>
          <w:i w:val="0"/>
          <w:sz w:val="22"/>
          <w:lang w:val="nl-NL"/>
        </w:rPr>
        <w:t xml:space="preserve">aar als het georganiseerd zou </w:t>
      </w:r>
      <w:r w:rsidR="00C8115F" w:rsidRPr="00D22A1D">
        <w:rPr>
          <w:i w:val="0"/>
          <w:sz w:val="22"/>
          <w:lang w:val="nl-NL"/>
        </w:rPr>
        <w:t>worden</w:t>
      </w:r>
      <w:r w:rsidRPr="00D22A1D">
        <w:rPr>
          <w:i w:val="0"/>
          <w:sz w:val="22"/>
          <w:lang w:val="nl-NL"/>
        </w:rPr>
        <w:t xml:space="preserve">, zou ik hier best naar toe willen. </w:t>
      </w:r>
    </w:p>
    <w:p w14:paraId="7E92E5C8" w14:textId="77777777" w:rsidR="00C94594" w:rsidRPr="00D22A1D" w:rsidRDefault="00C94594" w:rsidP="00C94594">
      <w:pPr>
        <w:tabs>
          <w:tab w:val="left" w:pos="2511"/>
        </w:tabs>
        <w:rPr>
          <w:sz w:val="22"/>
          <w:lang w:val="nl-NL"/>
        </w:rPr>
      </w:pPr>
    </w:p>
    <w:p w14:paraId="648620B7" w14:textId="77777777" w:rsidR="00C94594" w:rsidRPr="00D22A1D" w:rsidRDefault="00C94594" w:rsidP="00C94594">
      <w:pPr>
        <w:pStyle w:val="Quote"/>
        <w:rPr>
          <w:sz w:val="22"/>
          <w:lang w:val="nl-NL"/>
        </w:rPr>
      </w:pPr>
      <w:r w:rsidRPr="00D22A1D">
        <w:rPr>
          <w:sz w:val="22"/>
          <w:lang w:val="nl-NL"/>
        </w:rPr>
        <w:t xml:space="preserve">Bent u meer geïnteresseerd in het Boothuis voor uw privé gelegenheden of voor uw bedrijf? </w:t>
      </w:r>
    </w:p>
    <w:p w14:paraId="49AB3FD1" w14:textId="14C74EB1" w:rsidR="00C94594" w:rsidRPr="00D22A1D" w:rsidRDefault="00D02734" w:rsidP="00C94594">
      <w:pPr>
        <w:tabs>
          <w:tab w:val="left" w:pos="2511"/>
        </w:tabs>
        <w:rPr>
          <w:sz w:val="22"/>
          <w:lang w:val="nl-NL"/>
        </w:rPr>
      </w:pPr>
      <w:r w:rsidRPr="00D22A1D">
        <w:rPr>
          <w:sz w:val="22"/>
          <w:lang w:val="nl-NL"/>
        </w:rPr>
        <w:t xml:space="preserve">Ik ben meer geïnteresseerd om een activiteit te plannen voor mijn bedrijf. </w:t>
      </w:r>
      <w:r w:rsidR="00C8115F" w:rsidRPr="00D22A1D">
        <w:rPr>
          <w:sz w:val="22"/>
          <w:lang w:val="nl-NL"/>
        </w:rPr>
        <w:t xml:space="preserve">Zelf zou ik privé niet snel iets organiseren, dat doe ik liever thuis. </w:t>
      </w:r>
    </w:p>
    <w:p w14:paraId="49BC1E0D" w14:textId="77777777" w:rsidR="00C94594" w:rsidRPr="00D22A1D" w:rsidRDefault="00C94594" w:rsidP="00C94594">
      <w:pPr>
        <w:tabs>
          <w:tab w:val="left" w:pos="2511"/>
        </w:tabs>
        <w:rPr>
          <w:sz w:val="22"/>
          <w:lang w:val="nl-NL"/>
        </w:rPr>
      </w:pPr>
    </w:p>
    <w:p w14:paraId="50D9AC7E" w14:textId="77777777" w:rsidR="00C94594" w:rsidRPr="00D22A1D" w:rsidRDefault="00C94594" w:rsidP="00C94594">
      <w:pPr>
        <w:pStyle w:val="Quote"/>
        <w:rPr>
          <w:sz w:val="22"/>
          <w:lang w:val="nl-NL"/>
        </w:rPr>
      </w:pPr>
      <w:r w:rsidRPr="00D22A1D">
        <w:rPr>
          <w:sz w:val="22"/>
          <w:lang w:val="nl-NL"/>
        </w:rPr>
        <w:t xml:space="preserve">Welke activiteiten zou u privé organiseren? </w:t>
      </w:r>
    </w:p>
    <w:p w14:paraId="0569ABCD" w14:textId="0248CE20" w:rsidR="00C94594" w:rsidRPr="00D22A1D" w:rsidRDefault="00C8115F" w:rsidP="00C94594">
      <w:pPr>
        <w:tabs>
          <w:tab w:val="left" w:pos="2511"/>
        </w:tabs>
        <w:rPr>
          <w:sz w:val="22"/>
          <w:lang w:val="nl-NL"/>
        </w:rPr>
      </w:pPr>
      <w:r w:rsidRPr="00D22A1D">
        <w:rPr>
          <w:sz w:val="22"/>
          <w:lang w:val="nl-NL"/>
        </w:rPr>
        <w:t>I</w:t>
      </w:r>
      <w:r w:rsidR="00D02734" w:rsidRPr="00D22A1D">
        <w:rPr>
          <w:sz w:val="22"/>
          <w:lang w:val="nl-NL"/>
        </w:rPr>
        <w:t xml:space="preserve">k zou er privé niks organiseren, maar als iemand anders het organiseert zou ik het wel leuk vinden om daar naar toe te </w:t>
      </w:r>
      <w:r w:rsidRPr="00D22A1D">
        <w:rPr>
          <w:sz w:val="22"/>
          <w:lang w:val="nl-NL"/>
        </w:rPr>
        <w:t>gaan</w:t>
      </w:r>
      <w:r w:rsidR="00D02734" w:rsidRPr="00D22A1D">
        <w:rPr>
          <w:sz w:val="22"/>
          <w:lang w:val="nl-NL"/>
        </w:rPr>
        <w:t xml:space="preserve">. </w:t>
      </w:r>
    </w:p>
    <w:p w14:paraId="41F08C72" w14:textId="77777777" w:rsidR="00C94594" w:rsidRPr="00D22A1D" w:rsidRDefault="00C94594" w:rsidP="00C94594">
      <w:pPr>
        <w:tabs>
          <w:tab w:val="left" w:pos="2511"/>
        </w:tabs>
        <w:rPr>
          <w:sz w:val="22"/>
          <w:lang w:val="nl-NL"/>
        </w:rPr>
      </w:pPr>
    </w:p>
    <w:p w14:paraId="7F140D10" w14:textId="3C934986" w:rsidR="00C94594" w:rsidRPr="00D22A1D" w:rsidRDefault="00C94594" w:rsidP="009E0115">
      <w:pPr>
        <w:pStyle w:val="Quote"/>
        <w:rPr>
          <w:sz w:val="22"/>
          <w:lang w:val="nl-NL"/>
        </w:rPr>
      </w:pPr>
      <w:r w:rsidRPr="00D22A1D">
        <w:rPr>
          <w:sz w:val="22"/>
          <w:lang w:val="nl-NL"/>
        </w:rPr>
        <w:t xml:space="preserve">Hoe vond u de communicatie lopen tussen u en het bedrijf? </w:t>
      </w:r>
    </w:p>
    <w:p w14:paraId="7E4C2334" w14:textId="1D7EBB10" w:rsidR="00C94594" w:rsidRPr="00D22A1D" w:rsidRDefault="009E0115" w:rsidP="00C94594">
      <w:pPr>
        <w:rPr>
          <w:sz w:val="22"/>
          <w:lang w:val="nl-NL"/>
        </w:rPr>
      </w:pPr>
      <w:r w:rsidRPr="00D22A1D">
        <w:rPr>
          <w:sz w:val="22"/>
          <w:lang w:val="nl-NL"/>
        </w:rPr>
        <w:t xml:space="preserve">Bij het feest dat ik heb meegemaakt werd ik uitgenodigd door andere personen en niet vanuit Loods Tien zelf, dus ik heb niet echt iets dat ik kan zeggen over hoe de communicatie verloopt binnen het bedrijf. </w:t>
      </w:r>
    </w:p>
    <w:p w14:paraId="49EF6ED6" w14:textId="77777777" w:rsidR="00C94594" w:rsidRPr="00D22A1D" w:rsidRDefault="00C94594" w:rsidP="00C94594">
      <w:pPr>
        <w:rPr>
          <w:sz w:val="22"/>
          <w:lang w:val="nl-NL"/>
        </w:rPr>
      </w:pPr>
    </w:p>
    <w:p w14:paraId="017BE5C8" w14:textId="6C2181CF" w:rsidR="00C94594" w:rsidRPr="00D22A1D" w:rsidRDefault="00C94594" w:rsidP="00C94594">
      <w:pPr>
        <w:pStyle w:val="Quote"/>
        <w:rPr>
          <w:sz w:val="22"/>
          <w:lang w:val="nl-NL"/>
        </w:rPr>
      </w:pPr>
      <w:r w:rsidRPr="00D22A1D">
        <w:rPr>
          <w:sz w:val="22"/>
          <w:lang w:val="nl-NL"/>
        </w:rPr>
        <w:t xml:space="preserve">Wat vind u belangrijk tijdens </w:t>
      </w:r>
      <w:r w:rsidR="009E0115" w:rsidRPr="00D22A1D">
        <w:rPr>
          <w:sz w:val="22"/>
          <w:lang w:val="nl-NL"/>
        </w:rPr>
        <w:t>een</w:t>
      </w:r>
      <w:r w:rsidRPr="00D22A1D">
        <w:rPr>
          <w:sz w:val="22"/>
          <w:lang w:val="nl-NL"/>
        </w:rPr>
        <w:t xml:space="preserve"> evenement? </w:t>
      </w:r>
    </w:p>
    <w:p w14:paraId="092ADB90" w14:textId="43A89919" w:rsidR="00C94594" w:rsidRPr="00D22A1D" w:rsidRDefault="009E0115" w:rsidP="00C94594">
      <w:pPr>
        <w:rPr>
          <w:sz w:val="22"/>
          <w:lang w:val="nl-NL"/>
        </w:rPr>
      </w:pPr>
      <w:r w:rsidRPr="00D22A1D">
        <w:rPr>
          <w:lang w:val="nl-NL"/>
        </w:rPr>
        <w:t>Ik vind het belangrijk dat het allemaal klopt en goed verzorgd is. Goede service vind ik gewoon het belangrijkst. S</w:t>
      </w:r>
      <w:r w:rsidR="00C8115F" w:rsidRPr="00D22A1D">
        <w:rPr>
          <w:lang w:val="nl-NL"/>
        </w:rPr>
        <w:t>amen met vriendelijke bediening</w:t>
      </w:r>
      <w:r w:rsidRPr="00D22A1D">
        <w:rPr>
          <w:lang w:val="nl-NL"/>
        </w:rPr>
        <w:t xml:space="preserve"> natuurlijk. En daar gaat ook lekker eten mee gepaard. </w:t>
      </w:r>
    </w:p>
    <w:p w14:paraId="4855A25E" w14:textId="77777777" w:rsidR="00C94594" w:rsidRPr="00D22A1D" w:rsidRDefault="00C94594" w:rsidP="00C94594">
      <w:pPr>
        <w:rPr>
          <w:sz w:val="22"/>
          <w:lang w:val="nl-NL"/>
        </w:rPr>
      </w:pPr>
    </w:p>
    <w:p w14:paraId="1842C51F" w14:textId="2B1569F4" w:rsidR="00C94594" w:rsidRPr="00D22A1D" w:rsidRDefault="00C94594" w:rsidP="00C94594">
      <w:pPr>
        <w:pStyle w:val="Quote"/>
        <w:rPr>
          <w:sz w:val="22"/>
          <w:lang w:val="nl-NL"/>
        </w:rPr>
      </w:pPr>
      <w:r w:rsidRPr="00D22A1D">
        <w:rPr>
          <w:sz w:val="22"/>
          <w:lang w:val="nl-NL"/>
        </w:rPr>
        <w:t xml:space="preserve">Zijn er dingen die voor u extra waarde zouden kunnen bieden tijdens </w:t>
      </w:r>
      <w:r w:rsidR="009E0115" w:rsidRPr="00D22A1D">
        <w:rPr>
          <w:sz w:val="22"/>
          <w:lang w:val="nl-NL"/>
        </w:rPr>
        <w:t>een</w:t>
      </w:r>
      <w:r w:rsidRPr="00D22A1D">
        <w:rPr>
          <w:sz w:val="22"/>
          <w:lang w:val="nl-NL"/>
        </w:rPr>
        <w:t xml:space="preserve"> evenement? </w:t>
      </w:r>
    </w:p>
    <w:p w14:paraId="56470AA0" w14:textId="25FFC9B4" w:rsidR="00C94594" w:rsidRPr="00D22A1D" w:rsidRDefault="009E0115" w:rsidP="00C94594">
      <w:pPr>
        <w:rPr>
          <w:sz w:val="22"/>
          <w:lang w:val="nl-NL"/>
        </w:rPr>
      </w:pPr>
      <w:r w:rsidRPr="00D22A1D">
        <w:rPr>
          <w:sz w:val="22"/>
          <w:lang w:val="nl-NL"/>
        </w:rPr>
        <w:t xml:space="preserve">Ja, als er bijvoorbeeld extra hapjes worden geserveerd of een drankje van het huis. Gewoon iets kleins vanuit de </w:t>
      </w:r>
      <w:r w:rsidR="00C8115F" w:rsidRPr="00D22A1D">
        <w:rPr>
          <w:sz w:val="22"/>
          <w:lang w:val="nl-NL"/>
        </w:rPr>
        <w:t>service</w:t>
      </w:r>
      <w:r w:rsidRPr="00D22A1D">
        <w:rPr>
          <w:sz w:val="22"/>
          <w:lang w:val="nl-NL"/>
        </w:rPr>
        <w:t xml:space="preserve"> zou voor mij veel kunnen betekenen. </w:t>
      </w:r>
    </w:p>
    <w:p w14:paraId="7E6F785C" w14:textId="77777777" w:rsidR="00C94594" w:rsidRPr="00D22A1D" w:rsidRDefault="00C94594" w:rsidP="00C94594">
      <w:pPr>
        <w:rPr>
          <w:sz w:val="22"/>
          <w:lang w:val="nl-NL"/>
        </w:rPr>
      </w:pPr>
    </w:p>
    <w:p w14:paraId="15695244" w14:textId="77777777" w:rsidR="00C94594" w:rsidRPr="00D22A1D" w:rsidRDefault="00C94594" w:rsidP="00C94594">
      <w:pPr>
        <w:pStyle w:val="Quote"/>
        <w:rPr>
          <w:sz w:val="22"/>
          <w:lang w:val="nl-NL"/>
        </w:rPr>
      </w:pPr>
      <w:r w:rsidRPr="00D22A1D">
        <w:rPr>
          <w:sz w:val="22"/>
          <w:lang w:val="nl-NL"/>
        </w:rPr>
        <w:t xml:space="preserve">Zou u anderen aanraden om gebruik te maken van het Boothuis? Waarom wel of waarom niet? </w:t>
      </w:r>
    </w:p>
    <w:p w14:paraId="3D708C16" w14:textId="1489CE37" w:rsidR="00C94594" w:rsidRPr="00D22A1D" w:rsidRDefault="009E0115" w:rsidP="00C94594">
      <w:pPr>
        <w:rPr>
          <w:sz w:val="22"/>
          <w:lang w:val="nl-NL"/>
        </w:rPr>
      </w:pPr>
      <w:r w:rsidRPr="00D22A1D">
        <w:rPr>
          <w:sz w:val="22"/>
          <w:lang w:val="nl-NL"/>
        </w:rPr>
        <w:t xml:space="preserve">Ja, zeker weten. Het is een unieke locatie en er hangt gewoon een fijne sfeer. Er is een goede service dat wordt verleend door een goed </w:t>
      </w:r>
      <w:r w:rsidR="00C8115F" w:rsidRPr="00D22A1D">
        <w:rPr>
          <w:sz w:val="22"/>
          <w:lang w:val="nl-NL"/>
        </w:rPr>
        <w:t>en leuk team</w:t>
      </w:r>
      <w:r w:rsidRPr="00D22A1D">
        <w:rPr>
          <w:sz w:val="22"/>
          <w:lang w:val="nl-NL"/>
        </w:rPr>
        <w:t xml:space="preserve">. </w:t>
      </w:r>
    </w:p>
    <w:p w14:paraId="21BAF10D" w14:textId="77777777" w:rsidR="00C94594" w:rsidRPr="00D22A1D" w:rsidRDefault="00C94594" w:rsidP="00C94594">
      <w:pPr>
        <w:rPr>
          <w:sz w:val="22"/>
          <w:lang w:val="nl-NL"/>
        </w:rPr>
      </w:pPr>
    </w:p>
    <w:p w14:paraId="1BBE3706" w14:textId="77777777" w:rsidR="00C94594" w:rsidRPr="00D22A1D" w:rsidRDefault="00C94594" w:rsidP="00C94594">
      <w:pPr>
        <w:pStyle w:val="Quote"/>
        <w:rPr>
          <w:sz w:val="22"/>
          <w:lang w:val="nl-NL"/>
        </w:rPr>
      </w:pPr>
      <w:r w:rsidRPr="00D22A1D">
        <w:rPr>
          <w:sz w:val="22"/>
          <w:lang w:val="nl-NL"/>
        </w:rPr>
        <w:t xml:space="preserve">Zou u bereid zijn om een aparte huurprijs te betalen voor de besloten ruimte? </w:t>
      </w:r>
    </w:p>
    <w:p w14:paraId="340B7F57" w14:textId="05B8D0C0" w:rsidR="00C94594" w:rsidRPr="00D22A1D" w:rsidRDefault="009E0115" w:rsidP="00C94594">
      <w:pPr>
        <w:rPr>
          <w:sz w:val="22"/>
          <w:lang w:val="nl-NL"/>
        </w:rPr>
      </w:pPr>
      <w:r w:rsidRPr="00D22A1D">
        <w:rPr>
          <w:sz w:val="22"/>
          <w:lang w:val="nl-NL"/>
        </w:rPr>
        <w:t xml:space="preserve">Ja, maar maximaal voor 200 euro per dagdeel zou ik hiervoor willen betalen. </w:t>
      </w:r>
    </w:p>
    <w:p w14:paraId="38210DF0" w14:textId="77777777" w:rsidR="00C94594" w:rsidRPr="00D22A1D" w:rsidRDefault="00C94594" w:rsidP="00C94594">
      <w:pPr>
        <w:rPr>
          <w:sz w:val="22"/>
          <w:lang w:val="nl-NL"/>
        </w:rPr>
      </w:pPr>
    </w:p>
    <w:p w14:paraId="67208827" w14:textId="77777777" w:rsidR="00C94594" w:rsidRPr="00D22A1D" w:rsidRDefault="00C94594" w:rsidP="00C94594">
      <w:pPr>
        <w:pStyle w:val="Quote"/>
        <w:rPr>
          <w:sz w:val="22"/>
          <w:lang w:val="nl-NL"/>
        </w:rPr>
      </w:pPr>
      <w:r w:rsidRPr="00D22A1D">
        <w:rPr>
          <w:sz w:val="22"/>
          <w:lang w:val="nl-NL"/>
        </w:rPr>
        <w:t xml:space="preserve">Heeft u liever een aanbod van arrangementen om uit te kiezen of de mogelijkheid om het compleet zelf in te vullen en daar een factuur voor aan te vragen? </w:t>
      </w:r>
    </w:p>
    <w:p w14:paraId="68AB0AFA" w14:textId="1E2D1524" w:rsidR="009E0115" w:rsidRPr="00D22A1D" w:rsidRDefault="009E0115" w:rsidP="00C94594">
      <w:pPr>
        <w:rPr>
          <w:lang w:val="nl-NL"/>
        </w:rPr>
      </w:pPr>
      <w:r w:rsidRPr="00D22A1D">
        <w:rPr>
          <w:lang w:val="nl-NL"/>
        </w:rPr>
        <w:t xml:space="preserve">Ik zou liever het aanbod van arrangementen zien met verschillende opties, zodat je deze kan personaliseren naar je eigen smaak. Dan is het gewoon duidelijk wat je krijgt en dan is het voor iedereen duidelijk wat er verwacht wordt. </w:t>
      </w:r>
    </w:p>
    <w:p w14:paraId="2DA0C01B" w14:textId="77777777" w:rsidR="00C94594" w:rsidRPr="00D22A1D" w:rsidRDefault="00C94594" w:rsidP="00C94594">
      <w:pPr>
        <w:rPr>
          <w:sz w:val="22"/>
          <w:lang w:val="nl-NL"/>
        </w:rPr>
      </w:pPr>
    </w:p>
    <w:p w14:paraId="0AF690AC" w14:textId="77777777" w:rsidR="00C94594" w:rsidRPr="00D22A1D" w:rsidRDefault="00C94594" w:rsidP="00C94594">
      <w:pPr>
        <w:pStyle w:val="Quote"/>
        <w:rPr>
          <w:sz w:val="22"/>
          <w:lang w:val="nl-NL"/>
        </w:rPr>
      </w:pPr>
      <w:r w:rsidRPr="00D22A1D">
        <w:rPr>
          <w:sz w:val="22"/>
          <w:lang w:val="nl-NL"/>
        </w:rPr>
        <w:t xml:space="preserve">Bedankt voor het interview, dit biedt een goede toevoeging aan het kwantitatieve onderzoek voor het Boothuis. </w:t>
      </w:r>
    </w:p>
    <w:p w14:paraId="3018C730" w14:textId="77777777" w:rsidR="00C94594" w:rsidRPr="00D22A1D" w:rsidRDefault="00C94594" w:rsidP="00C94594">
      <w:pPr>
        <w:rPr>
          <w:lang w:val="nl-NL"/>
        </w:rPr>
      </w:pPr>
    </w:p>
    <w:p w14:paraId="08FD9A7F" w14:textId="7D53FAA1" w:rsidR="002322A6" w:rsidRDefault="00C94594" w:rsidP="00C94594">
      <w:pPr>
        <w:pStyle w:val="Heading3"/>
        <w:numPr>
          <w:ilvl w:val="0"/>
          <w:numId w:val="24"/>
        </w:numPr>
        <w:rPr>
          <w:lang w:val="nl-NL"/>
        </w:rPr>
      </w:pPr>
      <w:bookmarkStart w:id="50" w:name="_Toc358487855"/>
      <w:r w:rsidRPr="00D22A1D">
        <w:rPr>
          <w:lang w:val="nl-NL"/>
        </w:rPr>
        <w:t>Interview 4</w:t>
      </w:r>
      <w:bookmarkEnd w:id="50"/>
      <w:r w:rsidRPr="00D22A1D">
        <w:rPr>
          <w:lang w:val="nl-NL"/>
        </w:rPr>
        <w:t xml:space="preserve"> </w:t>
      </w:r>
    </w:p>
    <w:p w14:paraId="466C2873" w14:textId="09A4ACE5" w:rsidR="00D22A1D" w:rsidRDefault="00D22A1D" w:rsidP="00D22A1D">
      <w:pPr>
        <w:rPr>
          <w:lang w:val="nl-NL"/>
        </w:rPr>
      </w:pPr>
      <w:r>
        <w:rPr>
          <w:lang w:val="nl-NL"/>
        </w:rPr>
        <w:t xml:space="preserve">Dit interview is afgenomen met een vrouw van 54 die werkend is in de overheidssector van west Zeeuws-Vlaanderen. </w:t>
      </w:r>
    </w:p>
    <w:p w14:paraId="6B35CA74" w14:textId="77777777" w:rsidR="00D22A1D" w:rsidRPr="00D22A1D" w:rsidRDefault="00D22A1D" w:rsidP="00D22A1D">
      <w:pPr>
        <w:rPr>
          <w:lang w:val="nl-NL"/>
        </w:rPr>
      </w:pPr>
    </w:p>
    <w:p w14:paraId="09E5D989" w14:textId="77777777" w:rsidR="00C94594" w:rsidRPr="00D22A1D" w:rsidRDefault="00C94594" w:rsidP="00C94594">
      <w:pPr>
        <w:pStyle w:val="Quote"/>
        <w:rPr>
          <w:sz w:val="22"/>
          <w:lang w:val="nl-NL"/>
        </w:rPr>
      </w:pPr>
      <w:r w:rsidRPr="00D22A1D">
        <w:rPr>
          <w:sz w:val="22"/>
          <w:lang w:val="nl-NL"/>
        </w:rPr>
        <w:t xml:space="preserve">Bent u bekend met het boothuis? </w:t>
      </w:r>
    </w:p>
    <w:p w14:paraId="51D7162A" w14:textId="0D897E46" w:rsidR="00C94594" w:rsidRPr="00D22A1D" w:rsidRDefault="00D22A1D" w:rsidP="00C94594">
      <w:pPr>
        <w:rPr>
          <w:sz w:val="22"/>
          <w:lang w:val="nl-NL"/>
        </w:rPr>
      </w:pPr>
      <w:r>
        <w:rPr>
          <w:sz w:val="22"/>
          <w:lang w:val="nl-NL"/>
        </w:rPr>
        <w:t xml:space="preserve">Ja, ik ben bekend met het boothuis. </w:t>
      </w:r>
    </w:p>
    <w:p w14:paraId="437A2858" w14:textId="77777777" w:rsidR="00C94594" w:rsidRPr="00D22A1D" w:rsidRDefault="00C94594" w:rsidP="00C94594">
      <w:pPr>
        <w:pStyle w:val="Quote"/>
        <w:rPr>
          <w:sz w:val="22"/>
          <w:lang w:val="nl-NL"/>
        </w:rPr>
      </w:pPr>
    </w:p>
    <w:p w14:paraId="406A7EB4" w14:textId="77777777" w:rsidR="00C94594" w:rsidRDefault="00C94594" w:rsidP="00C94594">
      <w:pPr>
        <w:pStyle w:val="Quote"/>
        <w:rPr>
          <w:sz w:val="22"/>
          <w:lang w:val="nl-NL"/>
        </w:rPr>
      </w:pPr>
      <w:r w:rsidRPr="00D22A1D">
        <w:rPr>
          <w:sz w:val="22"/>
          <w:lang w:val="nl-NL"/>
        </w:rPr>
        <w:t xml:space="preserve">Heeft u al eens een evenement ervaren in het Boothuis? Zo ja, hoe was deze ervaring? </w:t>
      </w:r>
    </w:p>
    <w:p w14:paraId="6EBDF5EE" w14:textId="08DEC0FD" w:rsidR="00D22A1D" w:rsidRPr="00D22A1D" w:rsidRDefault="00D22A1D" w:rsidP="00D22A1D">
      <w:pPr>
        <w:rPr>
          <w:lang w:val="nl-NL"/>
        </w:rPr>
      </w:pPr>
      <w:r>
        <w:rPr>
          <w:lang w:val="nl-NL"/>
        </w:rPr>
        <w:t xml:space="preserve">Ik heb inderdaad ook al een evenement gehad in het boothuis. Dit was een hele leuke ervaring. Het is een hele mooie locatie en het was goed georganiseerd. Ik vond het personeel heel erg vriendelijk, ze deden erg hun best om te zorgen dat we alles hadden wat we wilden. </w:t>
      </w:r>
      <w:r w:rsidR="00DD7455">
        <w:rPr>
          <w:lang w:val="nl-NL"/>
        </w:rPr>
        <w:t xml:space="preserve">Het ging allemaal vlot en snel. Er hing een hele goede sfeer. </w:t>
      </w:r>
    </w:p>
    <w:p w14:paraId="508B84D9" w14:textId="77777777" w:rsidR="00C94594" w:rsidRPr="00D22A1D" w:rsidRDefault="00C94594" w:rsidP="00C94594">
      <w:pPr>
        <w:rPr>
          <w:sz w:val="22"/>
          <w:lang w:val="nl-NL"/>
        </w:rPr>
      </w:pPr>
    </w:p>
    <w:p w14:paraId="13746149" w14:textId="77777777" w:rsidR="00C94594" w:rsidRPr="00DD7455" w:rsidRDefault="00C94594" w:rsidP="00C94594">
      <w:pPr>
        <w:pStyle w:val="Quote"/>
        <w:rPr>
          <w:sz w:val="22"/>
          <w:lang w:val="nl-NL"/>
        </w:rPr>
      </w:pPr>
      <w:r w:rsidRPr="00D22A1D">
        <w:rPr>
          <w:sz w:val="22"/>
          <w:lang w:val="nl-NL"/>
        </w:rPr>
        <w:t xml:space="preserve">Wat vind u nog </w:t>
      </w:r>
      <w:r w:rsidRPr="00DD7455">
        <w:rPr>
          <w:sz w:val="22"/>
          <w:lang w:val="nl-NL"/>
        </w:rPr>
        <w:t xml:space="preserve">sterke punten van het Boothuis? </w:t>
      </w:r>
    </w:p>
    <w:p w14:paraId="649E5897" w14:textId="3C124EDC" w:rsidR="00DD7455" w:rsidRPr="00DD7455" w:rsidRDefault="00DD7455" w:rsidP="00DD7455">
      <w:pPr>
        <w:rPr>
          <w:lang w:val="nl-NL"/>
        </w:rPr>
      </w:pPr>
      <w:r w:rsidRPr="00DD7455">
        <w:rPr>
          <w:lang w:val="nl-NL"/>
        </w:rPr>
        <w:t xml:space="preserve">Ik vind sterk dat </w:t>
      </w:r>
      <w:r>
        <w:rPr>
          <w:lang w:val="nl-NL"/>
        </w:rPr>
        <w:t xml:space="preserve">het afgezonderd is van de rest en de inrichting vind ik heel mooi. Ook kun je de inrichting uitkiezen voor een evenement en daardoor is het ook voor verschillende doeleinden geschikt. Ik vind het ook sterk dat je niks van het restaurant verder hoort en er hoeven ook geen vreemde mensen binnen te komen, dus je hebt van niemand last. De locatie is natuurlijk ook echt een heel erg sterk punt met uitzicht op zee, dat straalt rust uit. </w:t>
      </w:r>
    </w:p>
    <w:p w14:paraId="72C4E8EF" w14:textId="77777777" w:rsidR="00C94594" w:rsidRPr="00D22A1D" w:rsidRDefault="00C94594" w:rsidP="00C94594">
      <w:pPr>
        <w:rPr>
          <w:sz w:val="22"/>
          <w:lang w:val="nl-NL"/>
        </w:rPr>
      </w:pPr>
    </w:p>
    <w:p w14:paraId="07291A9B" w14:textId="77777777" w:rsidR="00C94594" w:rsidRPr="00D22A1D" w:rsidRDefault="00C94594" w:rsidP="00C94594">
      <w:pPr>
        <w:pStyle w:val="Quote"/>
        <w:rPr>
          <w:sz w:val="22"/>
          <w:lang w:val="nl-NL"/>
        </w:rPr>
      </w:pPr>
      <w:r w:rsidRPr="00D22A1D">
        <w:rPr>
          <w:sz w:val="22"/>
          <w:lang w:val="nl-NL"/>
        </w:rPr>
        <w:t xml:space="preserve">Heeft u ervaring met andere locaties in horecagelegenheden? </w:t>
      </w:r>
    </w:p>
    <w:p w14:paraId="4EEE5080" w14:textId="584B1B62" w:rsidR="00C94594" w:rsidRPr="00D22A1D" w:rsidRDefault="00DD7455" w:rsidP="00C94594">
      <w:pPr>
        <w:rPr>
          <w:sz w:val="22"/>
          <w:lang w:val="nl-NL"/>
        </w:rPr>
      </w:pPr>
      <w:r>
        <w:rPr>
          <w:sz w:val="22"/>
          <w:lang w:val="nl-NL"/>
        </w:rPr>
        <w:t xml:space="preserve">Ja, ik ben wel eens bij eigenwijs in Oostburg geweest. Dat was dan voor mijn werk, dan hadden we een zaaltje afgehuurd voor een bespreking. Ook ben ik heel vaak bij het Mauritshof geweest in </w:t>
      </w:r>
      <w:proofErr w:type="spellStart"/>
      <w:r>
        <w:rPr>
          <w:sz w:val="22"/>
          <w:lang w:val="nl-NL"/>
        </w:rPr>
        <w:t>Ijzendijke</w:t>
      </w:r>
      <w:proofErr w:type="spellEnd"/>
      <w:r>
        <w:rPr>
          <w:sz w:val="22"/>
          <w:lang w:val="nl-NL"/>
        </w:rPr>
        <w:t xml:space="preserve">, dat is vaak ook wel goed. Dan heb ik nog wel feesten gehad bij het Godshuis, Breskens aan Zee en het halve </w:t>
      </w:r>
      <w:proofErr w:type="spellStart"/>
      <w:r>
        <w:rPr>
          <w:sz w:val="22"/>
          <w:lang w:val="nl-NL"/>
        </w:rPr>
        <w:t>maentje</w:t>
      </w:r>
      <w:proofErr w:type="spellEnd"/>
      <w:r>
        <w:rPr>
          <w:sz w:val="22"/>
          <w:lang w:val="nl-NL"/>
        </w:rPr>
        <w:t xml:space="preserve">. </w:t>
      </w:r>
    </w:p>
    <w:p w14:paraId="27930E13" w14:textId="77777777" w:rsidR="00C94594" w:rsidRPr="00D22A1D" w:rsidRDefault="00C94594" w:rsidP="00C94594">
      <w:pPr>
        <w:tabs>
          <w:tab w:val="left" w:pos="2511"/>
        </w:tabs>
        <w:rPr>
          <w:sz w:val="22"/>
          <w:lang w:val="nl-NL"/>
        </w:rPr>
      </w:pPr>
      <w:r w:rsidRPr="00D22A1D">
        <w:rPr>
          <w:sz w:val="22"/>
          <w:lang w:val="nl-NL"/>
        </w:rPr>
        <w:tab/>
      </w:r>
    </w:p>
    <w:p w14:paraId="4F8FC4FF" w14:textId="77777777" w:rsidR="00C94594" w:rsidRPr="00D22A1D" w:rsidRDefault="00C94594" w:rsidP="00C94594">
      <w:pPr>
        <w:pStyle w:val="Quote"/>
        <w:rPr>
          <w:sz w:val="22"/>
          <w:lang w:val="nl-NL"/>
        </w:rPr>
      </w:pPr>
      <w:r w:rsidRPr="00D22A1D">
        <w:rPr>
          <w:sz w:val="22"/>
          <w:lang w:val="nl-NL"/>
        </w:rPr>
        <w:t xml:space="preserve">Hoe was deze ervaring? </w:t>
      </w:r>
    </w:p>
    <w:p w14:paraId="59853929" w14:textId="6D2BA41F" w:rsidR="00C94594" w:rsidRPr="00D22A1D" w:rsidRDefault="00DD7455" w:rsidP="00C94594">
      <w:pPr>
        <w:tabs>
          <w:tab w:val="left" w:pos="2511"/>
        </w:tabs>
        <w:rPr>
          <w:sz w:val="22"/>
          <w:lang w:val="nl-NL"/>
        </w:rPr>
      </w:pPr>
      <w:r>
        <w:rPr>
          <w:sz w:val="22"/>
          <w:lang w:val="nl-NL"/>
        </w:rPr>
        <w:t xml:space="preserve">Het is altijd wel redelijk goed geweest. Ik heb geen specifieke klachten van vorige evenementen. Het was altijd wel goed geregeld en op een mooie of handige locatie. Het personeel is op alle plekken vriendelijk geweest en het eten is goed en de ruimtes zijn goed verzorgd en dat vind ik allemaal wel het belangrijkst. </w:t>
      </w:r>
    </w:p>
    <w:p w14:paraId="66EEC185" w14:textId="77777777" w:rsidR="00C94594" w:rsidRPr="00D22A1D" w:rsidRDefault="00C94594" w:rsidP="00C94594">
      <w:pPr>
        <w:tabs>
          <w:tab w:val="left" w:pos="2511"/>
        </w:tabs>
        <w:rPr>
          <w:sz w:val="22"/>
          <w:lang w:val="nl-NL"/>
        </w:rPr>
      </w:pPr>
    </w:p>
    <w:p w14:paraId="7082ED2C" w14:textId="77777777" w:rsidR="00C94594" w:rsidRPr="00D22A1D" w:rsidRDefault="00C94594" w:rsidP="00C94594">
      <w:pPr>
        <w:pStyle w:val="Quote"/>
        <w:rPr>
          <w:sz w:val="22"/>
          <w:lang w:val="nl-NL"/>
        </w:rPr>
      </w:pPr>
      <w:r w:rsidRPr="00D22A1D">
        <w:rPr>
          <w:sz w:val="22"/>
          <w:lang w:val="nl-NL"/>
        </w:rPr>
        <w:t xml:space="preserve">Wat waren sterke punten van deze locatie ten opzichte van het Boothuis? </w:t>
      </w:r>
    </w:p>
    <w:p w14:paraId="69D1935D" w14:textId="6612D1FF" w:rsidR="00C94594" w:rsidRPr="00D22A1D" w:rsidRDefault="00DD7455" w:rsidP="00C94594">
      <w:pPr>
        <w:tabs>
          <w:tab w:val="left" w:pos="2511"/>
        </w:tabs>
        <w:rPr>
          <w:sz w:val="22"/>
          <w:lang w:val="nl-NL"/>
        </w:rPr>
      </w:pPr>
      <w:r>
        <w:rPr>
          <w:sz w:val="22"/>
          <w:lang w:val="nl-NL"/>
        </w:rPr>
        <w:t xml:space="preserve">Eigenwijs is erg praktisch, omdat het in Oostburg is en dat is vlakbij mijn werk. Dit maakt het makkelijker om hier eens een vergadering of een lunch te organiseren. Het Mauritshof biedt ook altijd goede evenementen aan, het is ook familie van mij dus dat zorgt ook wel dat ik daar vaak voor heb gekozen. </w:t>
      </w:r>
      <w:r w:rsidR="004B217D">
        <w:rPr>
          <w:sz w:val="22"/>
          <w:lang w:val="nl-NL"/>
        </w:rPr>
        <w:t xml:space="preserve">Breskens aan Zee is goed te bereiken voor mensen die wat slechter te been zijn. </w:t>
      </w:r>
    </w:p>
    <w:p w14:paraId="280F43A8" w14:textId="77777777" w:rsidR="00C94594" w:rsidRPr="00D22A1D" w:rsidRDefault="00C94594" w:rsidP="00C94594">
      <w:pPr>
        <w:tabs>
          <w:tab w:val="left" w:pos="2511"/>
        </w:tabs>
        <w:rPr>
          <w:sz w:val="22"/>
          <w:lang w:val="nl-NL"/>
        </w:rPr>
      </w:pPr>
    </w:p>
    <w:p w14:paraId="6CA35AF2" w14:textId="77777777" w:rsidR="00C94594" w:rsidRPr="00D22A1D" w:rsidRDefault="00C94594" w:rsidP="00C94594">
      <w:pPr>
        <w:pStyle w:val="Quote"/>
        <w:rPr>
          <w:sz w:val="22"/>
          <w:lang w:val="nl-NL"/>
        </w:rPr>
      </w:pPr>
      <w:r w:rsidRPr="00D22A1D">
        <w:rPr>
          <w:sz w:val="22"/>
          <w:lang w:val="nl-NL"/>
        </w:rPr>
        <w:t xml:space="preserve">Hoe zou het Boothuis hier op in kunnen spelen? </w:t>
      </w:r>
    </w:p>
    <w:p w14:paraId="51E4EABA" w14:textId="7B0F0E2E" w:rsidR="00C94594" w:rsidRPr="00D22A1D" w:rsidRDefault="004B217D" w:rsidP="00C94594">
      <w:pPr>
        <w:tabs>
          <w:tab w:val="left" w:pos="2511"/>
        </w:tabs>
        <w:rPr>
          <w:sz w:val="22"/>
          <w:lang w:val="nl-NL"/>
        </w:rPr>
      </w:pPr>
      <w:r>
        <w:rPr>
          <w:sz w:val="22"/>
          <w:lang w:val="nl-NL"/>
        </w:rPr>
        <w:t xml:space="preserve">Het zijn meer persoonlijke aspecten die belangrijk zijn voor mij en wat sterke punten zijn voor mij persoonlijk. Ik vind het boothuis ook heel leuk, dus dat kan er niet meer op inspelen voor mij denk ik. </w:t>
      </w:r>
    </w:p>
    <w:p w14:paraId="560DC24D" w14:textId="77777777" w:rsidR="00C94594" w:rsidRPr="00D22A1D" w:rsidRDefault="00C94594" w:rsidP="00C94594">
      <w:pPr>
        <w:tabs>
          <w:tab w:val="left" w:pos="2511"/>
        </w:tabs>
        <w:rPr>
          <w:sz w:val="22"/>
          <w:lang w:val="nl-NL"/>
        </w:rPr>
      </w:pPr>
    </w:p>
    <w:p w14:paraId="68E3F0EB" w14:textId="77777777" w:rsidR="00C94594" w:rsidRPr="00D22A1D" w:rsidRDefault="00C94594" w:rsidP="00C94594">
      <w:pPr>
        <w:pStyle w:val="Quote"/>
        <w:rPr>
          <w:sz w:val="22"/>
          <w:lang w:val="nl-NL"/>
        </w:rPr>
      </w:pPr>
      <w:r w:rsidRPr="00D22A1D">
        <w:rPr>
          <w:sz w:val="22"/>
          <w:lang w:val="nl-NL"/>
        </w:rPr>
        <w:t xml:space="preserve">Ter gelegenheid van wat heeft u eerder locaties bezocht in horecagelegenheden? </w:t>
      </w:r>
    </w:p>
    <w:p w14:paraId="51D3BF4E" w14:textId="302F5A7A" w:rsidR="00C94594" w:rsidRPr="00D22A1D" w:rsidRDefault="004B217D" w:rsidP="00C94594">
      <w:pPr>
        <w:tabs>
          <w:tab w:val="left" w:pos="2511"/>
        </w:tabs>
        <w:rPr>
          <w:sz w:val="22"/>
          <w:lang w:val="nl-NL"/>
        </w:rPr>
      </w:pPr>
      <w:r>
        <w:rPr>
          <w:sz w:val="22"/>
          <w:lang w:val="nl-NL"/>
        </w:rPr>
        <w:t xml:space="preserve">Al meer verschillende redenen eigenlijk. Vaak familiebijeenkomsten, verjaardagen, cursussen, begrafenissen, trouwrecepties, een borrel vanuit het werk of een vergadering vanuit mijn werk. </w:t>
      </w:r>
    </w:p>
    <w:p w14:paraId="435EF45E" w14:textId="77777777" w:rsidR="00C94594" w:rsidRPr="00D22A1D" w:rsidRDefault="00C94594" w:rsidP="00C94594">
      <w:pPr>
        <w:tabs>
          <w:tab w:val="left" w:pos="2511"/>
        </w:tabs>
        <w:rPr>
          <w:sz w:val="22"/>
          <w:lang w:val="nl-NL"/>
        </w:rPr>
      </w:pPr>
    </w:p>
    <w:p w14:paraId="2CD19C9B" w14:textId="77777777" w:rsidR="00C94594" w:rsidRPr="00D22A1D" w:rsidRDefault="00C94594" w:rsidP="00C94594">
      <w:pPr>
        <w:pStyle w:val="Quote"/>
        <w:rPr>
          <w:sz w:val="22"/>
          <w:lang w:val="nl-NL"/>
        </w:rPr>
      </w:pPr>
      <w:r w:rsidRPr="00D22A1D">
        <w:rPr>
          <w:sz w:val="22"/>
          <w:lang w:val="nl-NL"/>
        </w:rPr>
        <w:t xml:space="preserve">Kunt u voorbeelden noemen van concepten die werden aangeboden vanuit dat bedrijf? </w:t>
      </w:r>
    </w:p>
    <w:p w14:paraId="0071B3B7" w14:textId="150E5B6D" w:rsidR="00C94594" w:rsidRPr="00D22A1D" w:rsidRDefault="004B217D" w:rsidP="00C94594">
      <w:pPr>
        <w:tabs>
          <w:tab w:val="left" w:pos="2511"/>
        </w:tabs>
        <w:rPr>
          <w:sz w:val="22"/>
          <w:lang w:val="nl-NL"/>
        </w:rPr>
      </w:pPr>
      <w:r>
        <w:rPr>
          <w:sz w:val="22"/>
          <w:lang w:val="nl-NL"/>
        </w:rPr>
        <w:t>Bij het Mauritshof i</w:t>
      </w:r>
      <w:r w:rsidR="00AE0455">
        <w:rPr>
          <w:sz w:val="22"/>
          <w:lang w:val="nl-NL"/>
        </w:rPr>
        <w:t xml:space="preserve">s dat vaak een brunch of diner. Bij Breskens aan Zee was het ook een brunch en bij Eigenwijs was het de huur van het zaaltje met onbeperkt koffie, thee en water. </w:t>
      </w:r>
    </w:p>
    <w:p w14:paraId="250818F2" w14:textId="77777777" w:rsidR="00C94594" w:rsidRPr="00D22A1D" w:rsidRDefault="00C94594" w:rsidP="00C94594">
      <w:pPr>
        <w:tabs>
          <w:tab w:val="left" w:pos="2511"/>
        </w:tabs>
        <w:rPr>
          <w:sz w:val="22"/>
          <w:lang w:val="nl-NL"/>
        </w:rPr>
      </w:pPr>
    </w:p>
    <w:p w14:paraId="42B1CEDC" w14:textId="77777777" w:rsidR="00C94594" w:rsidRPr="00D22A1D" w:rsidRDefault="00C94594" w:rsidP="00C94594">
      <w:pPr>
        <w:tabs>
          <w:tab w:val="left" w:pos="2511"/>
        </w:tabs>
        <w:rPr>
          <w:sz w:val="22"/>
          <w:lang w:val="nl-NL"/>
        </w:rPr>
      </w:pPr>
    </w:p>
    <w:p w14:paraId="3A59B62F" w14:textId="77777777" w:rsidR="00C94594" w:rsidRPr="00D22A1D" w:rsidRDefault="00C94594" w:rsidP="00C94594">
      <w:pPr>
        <w:pStyle w:val="Quote"/>
        <w:rPr>
          <w:sz w:val="22"/>
          <w:lang w:val="nl-NL"/>
        </w:rPr>
      </w:pPr>
      <w:r w:rsidRPr="00D22A1D">
        <w:rPr>
          <w:sz w:val="22"/>
          <w:lang w:val="nl-NL"/>
        </w:rPr>
        <w:t xml:space="preserve">Heeft u behoefte aan een aanbod dat nog niet wordt aangeboden in Zeeuws-Vlaanderen? </w:t>
      </w:r>
    </w:p>
    <w:p w14:paraId="1EAF0C95" w14:textId="62D62B8E" w:rsidR="00C94594" w:rsidRPr="00D22A1D" w:rsidRDefault="00AE0455" w:rsidP="00C94594">
      <w:pPr>
        <w:tabs>
          <w:tab w:val="left" w:pos="2511"/>
        </w:tabs>
        <w:rPr>
          <w:sz w:val="22"/>
          <w:lang w:val="nl-NL"/>
        </w:rPr>
      </w:pPr>
      <w:r>
        <w:rPr>
          <w:sz w:val="22"/>
          <w:lang w:val="nl-NL"/>
        </w:rPr>
        <w:t xml:space="preserve">Ja, ik moet vaak voor mijn werk een locatie regelen voor besprekingen of vergaderingen en dat zou leuk zijn als er aanbod was voor dat samen met een lunch aan het strand. Ik denk dat het boothuis de perfecte plek is hiervoor. </w:t>
      </w:r>
    </w:p>
    <w:p w14:paraId="3C826BFF" w14:textId="77777777" w:rsidR="00C94594" w:rsidRPr="00D22A1D" w:rsidRDefault="00C94594" w:rsidP="00C94594">
      <w:pPr>
        <w:tabs>
          <w:tab w:val="left" w:pos="2511"/>
        </w:tabs>
        <w:rPr>
          <w:sz w:val="22"/>
          <w:lang w:val="nl-NL"/>
        </w:rPr>
      </w:pPr>
    </w:p>
    <w:p w14:paraId="7275F47E" w14:textId="77777777" w:rsidR="00C94594" w:rsidRDefault="00C94594" w:rsidP="00C94594">
      <w:pPr>
        <w:pStyle w:val="Quote"/>
        <w:rPr>
          <w:sz w:val="22"/>
          <w:lang w:val="nl-NL"/>
        </w:rPr>
      </w:pPr>
      <w:r w:rsidRPr="00D22A1D">
        <w:rPr>
          <w:sz w:val="22"/>
          <w:lang w:val="nl-NL"/>
        </w:rPr>
        <w:t xml:space="preserve">Wanneer zou u hier gebruik van maken? </w:t>
      </w:r>
    </w:p>
    <w:p w14:paraId="32318454" w14:textId="1C5500B1" w:rsidR="00C94594" w:rsidRPr="00D22A1D" w:rsidRDefault="00AE0455" w:rsidP="00AE0455">
      <w:pPr>
        <w:rPr>
          <w:sz w:val="22"/>
          <w:lang w:val="nl-NL"/>
        </w:rPr>
      </w:pPr>
      <w:r w:rsidRPr="00AE0455">
        <w:rPr>
          <w:sz w:val="22"/>
          <w:lang w:val="nl-NL"/>
        </w:rPr>
        <w:t xml:space="preserve">Bij het regelen van afspraken voor mijn werk. </w:t>
      </w:r>
    </w:p>
    <w:p w14:paraId="30AE5C6A" w14:textId="77777777" w:rsidR="00C94594" w:rsidRPr="00D22A1D" w:rsidRDefault="00C94594" w:rsidP="00C94594">
      <w:pPr>
        <w:tabs>
          <w:tab w:val="left" w:pos="2511"/>
        </w:tabs>
        <w:rPr>
          <w:sz w:val="22"/>
          <w:lang w:val="nl-NL"/>
        </w:rPr>
      </w:pPr>
    </w:p>
    <w:p w14:paraId="2C1C1671" w14:textId="77777777" w:rsidR="00C94594" w:rsidRPr="00D22A1D" w:rsidRDefault="00C94594" w:rsidP="00C94594">
      <w:pPr>
        <w:pStyle w:val="Quote"/>
        <w:rPr>
          <w:sz w:val="22"/>
          <w:lang w:val="nl-NL"/>
        </w:rPr>
      </w:pPr>
      <w:r w:rsidRPr="00D22A1D">
        <w:rPr>
          <w:sz w:val="22"/>
          <w:lang w:val="nl-NL"/>
        </w:rPr>
        <w:t xml:space="preserve">Hoe zou u dit zelf organiseren? </w:t>
      </w:r>
    </w:p>
    <w:p w14:paraId="4C95AEEA" w14:textId="4F042645" w:rsidR="00C94594" w:rsidRPr="00D22A1D" w:rsidRDefault="00AE0455" w:rsidP="00C94594">
      <w:pPr>
        <w:tabs>
          <w:tab w:val="left" w:pos="2511"/>
        </w:tabs>
        <w:rPr>
          <w:sz w:val="22"/>
          <w:lang w:val="nl-NL"/>
        </w:rPr>
      </w:pPr>
      <w:r>
        <w:rPr>
          <w:sz w:val="22"/>
          <w:lang w:val="nl-NL"/>
        </w:rPr>
        <w:t xml:space="preserve">Ik zou contact opnemen met het bedrijf en doorgeven hoeveel personen er zijn, welke lunch mogelijkheden, de drank en de inrichting van de locatie door geven. Maar hier wil ik dan zelf niet verder meer aan te pas komen. </w:t>
      </w:r>
    </w:p>
    <w:p w14:paraId="256413E3" w14:textId="77777777" w:rsidR="00C94594" w:rsidRPr="00D22A1D" w:rsidRDefault="00C94594" w:rsidP="00C94594">
      <w:pPr>
        <w:tabs>
          <w:tab w:val="left" w:pos="2511"/>
        </w:tabs>
        <w:rPr>
          <w:sz w:val="22"/>
          <w:lang w:val="nl-NL"/>
        </w:rPr>
      </w:pPr>
    </w:p>
    <w:p w14:paraId="0B5BACE1" w14:textId="77777777" w:rsidR="00C94594" w:rsidRPr="00D22A1D" w:rsidRDefault="00C94594" w:rsidP="00C94594">
      <w:pPr>
        <w:pStyle w:val="Quote"/>
        <w:rPr>
          <w:sz w:val="22"/>
          <w:lang w:val="nl-NL"/>
        </w:rPr>
      </w:pPr>
      <w:r w:rsidRPr="00D22A1D">
        <w:rPr>
          <w:sz w:val="22"/>
          <w:lang w:val="nl-NL"/>
        </w:rPr>
        <w:t xml:space="preserve">Bent u meer geïnteresseerd in het Boothuis voor uw privé gelegenheden of voor uw bedrijf? </w:t>
      </w:r>
    </w:p>
    <w:p w14:paraId="5703FD2B" w14:textId="6AF21D96" w:rsidR="00C94594" w:rsidRPr="00D22A1D" w:rsidRDefault="00AE0455" w:rsidP="00C94594">
      <w:pPr>
        <w:tabs>
          <w:tab w:val="left" w:pos="2511"/>
        </w:tabs>
        <w:rPr>
          <w:sz w:val="22"/>
          <w:lang w:val="nl-NL"/>
        </w:rPr>
      </w:pPr>
      <w:r>
        <w:rPr>
          <w:sz w:val="22"/>
          <w:lang w:val="nl-NL"/>
        </w:rPr>
        <w:t xml:space="preserve">Voornamelijk vanuit het bedrijf waarvoor ik werk en toch ook wel privé. Ik zou graag daar een feest geven, maar daar moet dan wel een gelegenheid voor zijn. </w:t>
      </w:r>
    </w:p>
    <w:p w14:paraId="5538E405" w14:textId="77777777" w:rsidR="00C94594" w:rsidRPr="00D22A1D" w:rsidRDefault="00C94594" w:rsidP="00C94594">
      <w:pPr>
        <w:tabs>
          <w:tab w:val="left" w:pos="2511"/>
        </w:tabs>
        <w:rPr>
          <w:sz w:val="22"/>
          <w:lang w:val="nl-NL"/>
        </w:rPr>
      </w:pPr>
    </w:p>
    <w:p w14:paraId="02908317" w14:textId="77777777" w:rsidR="00C94594" w:rsidRPr="00D22A1D" w:rsidRDefault="00C94594" w:rsidP="00C94594">
      <w:pPr>
        <w:pStyle w:val="Quote"/>
        <w:rPr>
          <w:sz w:val="22"/>
          <w:lang w:val="nl-NL"/>
        </w:rPr>
      </w:pPr>
      <w:r w:rsidRPr="00D22A1D">
        <w:rPr>
          <w:sz w:val="22"/>
          <w:lang w:val="nl-NL"/>
        </w:rPr>
        <w:t xml:space="preserve">Welke activiteiten zou u privé organiseren? </w:t>
      </w:r>
    </w:p>
    <w:p w14:paraId="7D01B2B6" w14:textId="6565E353" w:rsidR="00C94594" w:rsidRPr="00D22A1D" w:rsidRDefault="00AE0455" w:rsidP="00C94594">
      <w:pPr>
        <w:tabs>
          <w:tab w:val="left" w:pos="2511"/>
        </w:tabs>
        <w:rPr>
          <w:sz w:val="22"/>
          <w:lang w:val="nl-NL"/>
        </w:rPr>
      </w:pPr>
      <w:r>
        <w:rPr>
          <w:sz w:val="22"/>
          <w:lang w:val="nl-NL"/>
        </w:rPr>
        <w:t xml:space="preserve">Ik denk dan meer aan een verjaardag of een feest met mijn vriendinnen. </w:t>
      </w:r>
    </w:p>
    <w:p w14:paraId="4531FA83" w14:textId="77777777" w:rsidR="00C94594" w:rsidRPr="00D22A1D" w:rsidRDefault="00C94594" w:rsidP="00C94594">
      <w:pPr>
        <w:tabs>
          <w:tab w:val="left" w:pos="2511"/>
        </w:tabs>
        <w:rPr>
          <w:sz w:val="22"/>
          <w:lang w:val="nl-NL"/>
        </w:rPr>
      </w:pPr>
    </w:p>
    <w:p w14:paraId="296450E1" w14:textId="77777777" w:rsidR="00C94594" w:rsidRPr="00D22A1D" w:rsidRDefault="00C94594" w:rsidP="00C94594">
      <w:pPr>
        <w:tabs>
          <w:tab w:val="left" w:pos="2511"/>
        </w:tabs>
        <w:rPr>
          <w:sz w:val="22"/>
          <w:lang w:val="nl-NL"/>
        </w:rPr>
      </w:pPr>
    </w:p>
    <w:p w14:paraId="087F80B0" w14:textId="77777777" w:rsidR="00C94594" w:rsidRPr="00D22A1D" w:rsidRDefault="00C94594" w:rsidP="00C94594">
      <w:pPr>
        <w:pStyle w:val="Quote"/>
        <w:rPr>
          <w:sz w:val="22"/>
          <w:lang w:val="nl-NL"/>
        </w:rPr>
      </w:pPr>
      <w:r w:rsidRPr="00D22A1D">
        <w:rPr>
          <w:sz w:val="22"/>
          <w:lang w:val="nl-NL"/>
        </w:rPr>
        <w:t xml:space="preserve">Welke activiteiten zou u willen organiseren vanuit uw bedrijf? </w:t>
      </w:r>
    </w:p>
    <w:p w14:paraId="49C5B776" w14:textId="68A60CBC" w:rsidR="00C94594" w:rsidRPr="00D22A1D" w:rsidRDefault="00AE0455" w:rsidP="00AE0455">
      <w:pPr>
        <w:tabs>
          <w:tab w:val="left" w:pos="2511"/>
        </w:tabs>
        <w:rPr>
          <w:sz w:val="22"/>
          <w:lang w:val="nl-NL"/>
        </w:rPr>
      </w:pPr>
      <w:r>
        <w:rPr>
          <w:sz w:val="22"/>
          <w:lang w:val="nl-NL"/>
        </w:rPr>
        <w:t xml:space="preserve">Dan zou het gaan om een business lunch. </w:t>
      </w:r>
    </w:p>
    <w:p w14:paraId="411BFF4A" w14:textId="77777777" w:rsidR="00C94594" w:rsidRPr="00D22A1D" w:rsidRDefault="00C94594" w:rsidP="00C94594">
      <w:pPr>
        <w:rPr>
          <w:sz w:val="22"/>
          <w:lang w:val="nl-NL"/>
        </w:rPr>
      </w:pPr>
    </w:p>
    <w:p w14:paraId="6A1D870F" w14:textId="473AD1D1" w:rsidR="00C94594" w:rsidRPr="00D22A1D" w:rsidRDefault="00C94594" w:rsidP="00C94594">
      <w:pPr>
        <w:pStyle w:val="Quote"/>
        <w:rPr>
          <w:sz w:val="22"/>
          <w:lang w:val="nl-NL"/>
        </w:rPr>
      </w:pPr>
      <w:r w:rsidRPr="00D22A1D">
        <w:rPr>
          <w:sz w:val="22"/>
          <w:lang w:val="nl-NL"/>
        </w:rPr>
        <w:t xml:space="preserve">Wat vind u belangrijk tijdens </w:t>
      </w:r>
      <w:r w:rsidR="00AE0455">
        <w:rPr>
          <w:sz w:val="22"/>
          <w:lang w:val="nl-NL"/>
        </w:rPr>
        <w:t>een</w:t>
      </w:r>
      <w:r w:rsidRPr="00D22A1D">
        <w:rPr>
          <w:sz w:val="22"/>
          <w:lang w:val="nl-NL"/>
        </w:rPr>
        <w:t xml:space="preserve"> evenement? </w:t>
      </w:r>
    </w:p>
    <w:p w14:paraId="09D327BD" w14:textId="35E25EAB" w:rsidR="00C94594" w:rsidRPr="00D22A1D" w:rsidRDefault="00AE0455" w:rsidP="00C94594">
      <w:pPr>
        <w:rPr>
          <w:sz w:val="22"/>
          <w:lang w:val="nl-NL"/>
        </w:rPr>
      </w:pPr>
      <w:r>
        <w:rPr>
          <w:sz w:val="22"/>
          <w:lang w:val="nl-NL"/>
        </w:rPr>
        <w:t xml:space="preserve">Ik vind de bediening erg belangrijk, ik wil graag dat zij vriendelijk zijn en je een goed gevoel geven. Daarna vind ik de kwaliteit van het eten ook belangrijk. En de prijs/kwaliteitsverhouding. De communicatie voor het evenement vind ik ook wel belangrijk, aangezien dat eigenlijk de eerste indruk is. </w:t>
      </w:r>
    </w:p>
    <w:p w14:paraId="4443B3F2" w14:textId="77777777" w:rsidR="00C94594" w:rsidRPr="00D22A1D" w:rsidRDefault="00C94594" w:rsidP="00C94594">
      <w:pPr>
        <w:rPr>
          <w:sz w:val="22"/>
          <w:lang w:val="nl-NL"/>
        </w:rPr>
      </w:pPr>
    </w:p>
    <w:p w14:paraId="745B2A5F" w14:textId="77777777" w:rsidR="00C94594" w:rsidRPr="00D22A1D" w:rsidRDefault="00C94594" w:rsidP="00C94594">
      <w:pPr>
        <w:pStyle w:val="Quote"/>
        <w:rPr>
          <w:sz w:val="22"/>
          <w:lang w:val="nl-NL"/>
        </w:rPr>
      </w:pPr>
      <w:r w:rsidRPr="00D22A1D">
        <w:rPr>
          <w:sz w:val="22"/>
          <w:lang w:val="nl-NL"/>
        </w:rPr>
        <w:t xml:space="preserve">Zijn er dingen die voor u extra waarde zouden kunnen bieden tijdens dit evenement? </w:t>
      </w:r>
    </w:p>
    <w:p w14:paraId="153FAC61" w14:textId="672645B0" w:rsidR="00C94594" w:rsidRPr="00D22A1D" w:rsidRDefault="00AE0455" w:rsidP="00AE0455">
      <w:pPr>
        <w:rPr>
          <w:sz w:val="22"/>
          <w:lang w:val="nl-NL"/>
        </w:rPr>
      </w:pPr>
      <w:r>
        <w:rPr>
          <w:sz w:val="22"/>
          <w:lang w:val="nl-NL"/>
        </w:rPr>
        <w:t xml:space="preserve">Vriendelijke bediening, een leuke aanbieding en een goed verloop. </w:t>
      </w:r>
    </w:p>
    <w:p w14:paraId="46C4CCCB" w14:textId="77777777" w:rsidR="00C94594" w:rsidRPr="00D22A1D" w:rsidRDefault="00C94594" w:rsidP="00C94594">
      <w:pPr>
        <w:rPr>
          <w:sz w:val="22"/>
          <w:lang w:val="nl-NL"/>
        </w:rPr>
      </w:pPr>
    </w:p>
    <w:p w14:paraId="06F1737F" w14:textId="77777777" w:rsidR="00C94594" w:rsidRPr="00D22A1D" w:rsidRDefault="00C94594" w:rsidP="00C94594">
      <w:pPr>
        <w:rPr>
          <w:sz w:val="22"/>
          <w:lang w:val="nl-NL"/>
        </w:rPr>
      </w:pPr>
    </w:p>
    <w:p w14:paraId="77E88A41" w14:textId="77777777" w:rsidR="00C94594" w:rsidRPr="00D22A1D" w:rsidRDefault="00C94594" w:rsidP="00C94594">
      <w:pPr>
        <w:pStyle w:val="Quote"/>
        <w:rPr>
          <w:sz w:val="22"/>
          <w:lang w:val="nl-NL"/>
        </w:rPr>
      </w:pPr>
      <w:r w:rsidRPr="00D22A1D">
        <w:rPr>
          <w:sz w:val="22"/>
          <w:lang w:val="nl-NL"/>
        </w:rPr>
        <w:t xml:space="preserve">Zou u bereid zijn om een aparte huurprijs te betalen voor de besloten ruimte? </w:t>
      </w:r>
    </w:p>
    <w:p w14:paraId="2F0CC584" w14:textId="7FC3EF5D" w:rsidR="00C94594" w:rsidRPr="00D22A1D" w:rsidRDefault="00AE0455" w:rsidP="00C94594">
      <w:pPr>
        <w:rPr>
          <w:sz w:val="22"/>
          <w:lang w:val="nl-NL"/>
        </w:rPr>
      </w:pPr>
      <w:r>
        <w:rPr>
          <w:sz w:val="22"/>
          <w:lang w:val="nl-NL"/>
        </w:rPr>
        <w:t xml:space="preserve">Ja, zeker. Ik denk aan maximaal zo’n €100,- per dagdeel. </w:t>
      </w:r>
    </w:p>
    <w:p w14:paraId="2791655A" w14:textId="77777777" w:rsidR="00C94594" w:rsidRPr="00D22A1D" w:rsidRDefault="00C94594" w:rsidP="00C94594">
      <w:pPr>
        <w:rPr>
          <w:sz w:val="22"/>
          <w:lang w:val="nl-NL"/>
        </w:rPr>
      </w:pPr>
    </w:p>
    <w:p w14:paraId="0FE9EB84" w14:textId="77777777" w:rsidR="00C94594" w:rsidRDefault="00C94594" w:rsidP="00C94594">
      <w:pPr>
        <w:pStyle w:val="Quote"/>
        <w:rPr>
          <w:sz w:val="22"/>
          <w:lang w:val="nl-NL"/>
        </w:rPr>
      </w:pPr>
      <w:r w:rsidRPr="00D22A1D">
        <w:rPr>
          <w:sz w:val="22"/>
          <w:lang w:val="nl-NL"/>
        </w:rPr>
        <w:t xml:space="preserve">Heeft u liever een aanbod van arrangementen om uit te kiezen of de mogelijkheid om het compleet zelf in te vullen en daar een factuur voor aan te vragen? </w:t>
      </w:r>
    </w:p>
    <w:p w14:paraId="1AC2BD98" w14:textId="310756C3" w:rsidR="00AE0455" w:rsidRPr="00AE0455" w:rsidRDefault="00AE0455" w:rsidP="00AE0455">
      <w:pPr>
        <w:rPr>
          <w:sz w:val="22"/>
          <w:lang w:val="nl-NL"/>
        </w:rPr>
      </w:pPr>
      <w:r w:rsidRPr="00AE0455">
        <w:rPr>
          <w:sz w:val="22"/>
          <w:lang w:val="nl-NL"/>
        </w:rPr>
        <w:t xml:space="preserve">Ik vind beide zelf wel prettig, maar als </w:t>
      </w:r>
      <w:r>
        <w:rPr>
          <w:sz w:val="22"/>
          <w:lang w:val="nl-NL"/>
        </w:rPr>
        <w:t>er e</w:t>
      </w:r>
      <w:r w:rsidRPr="00AE0455">
        <w:rPr>
          <w:sz w:val="22"/>
          <w:lang w:val="nl-NL"/>
        </w:rPr>
        <w:t xml:space="preserve">en </w:t>
      </w:r>
      <w:r>
        <w:rPr>
          <w:sz w:val="22"/>
          <w:lang w:val="nl-NL"/>
        </w:rPr>
        <w:t xml:space="preserve">goed arrangement is wat aansluit bij </w:t>
      </w:r>
      <w:r w:rsidR="0027743D">
        <w:rPr>
          <w:sz w:val="22"/>
          <w:lang w:val="nl-NL"/>
        </w:rPr>
        <w:t xml:space="preserve">de wensen en behoeften van mijn baas en dat is voor een goede prijs vind ik dat zeker interessant. Ik vind het wel fijn dat je de inrichting van de ruimte zelf kan kiezen en het eten. </w:t>
      </w:r>
    </w:p>
    <w:p w14:paraId="1BFCD4D0" w14:textId="77777777" w:rsidR="00C94594" w:rsidRPr="00D22A1D" w:rsidRDefault="00C94594" w:rsidP="00C94594">
      <w:pPr>
        <w:rPr>
          <w:sz w:val="22"/>
          <w:lang w:val="nl-NL"/>
        </w:rPr>
      </w:pPr>
    </w:p>
    <w:p w14:paraId="4C103D71" w14:textId="77777777" w:rsidR="00C94594" w:rsidRPr="00D22A1D" w:rsidRDefault="00C94594" w:rsidP="00C94594">
      <w:pPr>
        <w:pStyle w:val="Quote"/>
        <w:rPr>
          <w:sz w:val="22"/>
          <w:lang w:val="nl-NL"/>
        </w:rPr>
      </w:pPr>
      <w:r w:rsidRPr="00D22A1D">
        <w:rPr>
          <w:sz w:val="22"/>
          <w:lang w:val="nl-NL"/>
        </w:rPr>
        <w:t xml:space="preserve">Bedankt voor het interview, dit biedt een goede toevoeging aan het kwantitatieve onderzoek voor het Boothuis. </w:t>
      </w:r>
    </w:p>
    <w:p w14:paraId="4B3ED346" w14:textId="77777777" w:rsidR="00C94594" w:rsidRPr="00D22A1D" w:rsidRDefault="00C94594" w:rsidP="00C94594">
      <w:pPr>
        <w:rPr>
          <w:lang w:val="nl-NL"/>
        </w:rPr>
      </w:pPr>
    </w:p>
    <w:p w14:paraId="443C00F7" w14:textId="4F99623F" w:rsidR="00C94594" w:rsidRDefault="00C94594" w:rsidP="00C94594">
      <w:pPr>
        <w:pStyle w:val="Heading3"/>
        <w:numPr>
          <w:ilvl w:val="0"/>
          <w:numId w:val="24"/>
        </w:numPr>
        <w:rPr>
          <w:lang w:val="nl-NL"/>
        </w:rPr>
      </w:pPr>
      <w:bookmarkStart w:id="51" w:name="_Toc358487856"/>
      <w:r w:rsidRPr="00D22A1D">
        <w:rPr>
          <w:lang w:val="nl-NL"/>
        </w:rPr>
        <w:t>Interview 5</w:t>
      </w:r>
      <w:bookmarkEnd w:id="51"/>
      <w:r w:rsidRPr="00D22A1D">
        <w:rPr>
          <w:lang w:val="nl-NL"/>
        </w:rPr>
        <w:t xml:space="preserve"> </w:t>
      </w:r>
    </w:p>
    <w:p w14:paraId="2267B3A7" w14:textId="12CD8998" w:rsidR="00112F1D" w:rsidRPr="00E534A5" w:rsidRDefault="00112F1D" w:rsidP="00112F1D">
      <w:pPr>
        <w:rPr>
          <w:lang w:val="nl-NL"/>
        </w:rPr>
      </w:pPr>
      <w:r w:rsidRPr="00E534A5">
        <w:rPr>
          <w:lang w:val="nl-NL"/>
        </w:rPr>
        <w:t xml:space="preserve">Dit interview is afgenomen met een vrouw van 45 jaar uit west Zeeuws-Vlaanderen. Zij heeft zelf een bedrijf in de horeca in Sluis. </w:t>
      </w:r>
    </w:p>
    <w:p w14:paraId="4CFDEA15" w14:textId="77777777" w:rsidR="00C94594" w:rsidRPr="00D22A1D" w:rsidRDefault="00C94594" w:rsidP="00C94594">
      <w:pPr>
        <w:rPr>
          <w:lang w:val="nl-NL"/>
        </w:rPr>
      </w:pPr>
    </w:p>
    <w:p w14:paraId="1945CBD5" w14:textId="77777777" w:rsidR="00C94594" w:rsidRPr="00D22A1D" w:rsidRDefault="00C94594" w:rsidP="00C94594">
      <w:pPr>
        <w:pStyle w:val="Quote"/>
        <w:rPr>
          <w:sz w:val="22"/>
          <w:lang w:val="nl-NL"/>
        </w:rPr>
      </w:pPr>
      <w:r w:rsidRPr="00D22A1D">
        <w:rPr>
          <w:sz w:val="22"/>
          <w:lang w:val="nl-NL"/>
        </w:rPr>
        <w:t xml:space="preserve">Bent u bekend met het boothuis? </w:t>
      </w:r>
    </w:p>
    <w:p w14:paraId="25A95ADC" w14:textId="72245964" w:rsidR="00C94594" w:rsidRPr="00D22A1D" w:rsidRDefault="00112F1D" w:rsidP="00C94594">
      <w:pPr>
        <w:rPr>
          <w:sz w:val="22"/>
          <w:lang w:val="nl-NL"/>
        </w:rPr>
      </w:pPr>
      <w:r>
        <w:rPr>
          <w:sz w:val="22"/>
          <w:lang w:val="nl-NL"/>
        </w:rPr>
        <w:t xml:space="preserve">Ik heb er wel van gehoord en ik ben wel eens bij Loods Tien geweest, maar toen is het boothuis mij niet heel erg opgevallen. </w:t>
      </w:r>
    </w:p>
    <w:p w14:paraId="203AA263" w14:textId="77777777" w:rsidR="00C94594" w:rsidRPr="00D22A1D" w:rsidRDefault="00C94594" w:rsidP="00C94594">
      <w:pPr>
        <w:rPr>
          <w:sz w:val="22"/>
          <w:lang w:val="nl-NL"/>
        </w:rPr>
      </w:pPr>
    </w:p>
    <w:p w14:paraId="04746CA9" w14:textId="77777777" w:rsidR="00C94594" w:rsidRPr="00D22A1D" w:rsidRDefault="00C94594" w:rsidP="00C94594">
      <w:pPr>
        <w:pStyle w:val="Quote"/>
        <w:rPr>
          <w:sz w:val="22"/>
          <w:lang w:val="nl-NL"/>
        </w:rPr>
      </w:pPr>
      <w:r w:rsidRPr="00D22A1D">
        <w:rPr>
          <w:sz w:val="22"/>
          <w:lang w:val="nl-NL"/>
        </w:rPr>
        <w:t xml:space="preserve">Heeft u ervaring met andere locaties in horecagelegenheden? </w:t>
      </w:r>
    </w:p>
    <w:p w14:paraId="017947D2" w14:textId="7EC2B1BB" w:rsidR="00C94594" w:rsidRPr="00D22A1D" w:rsidRDefault="009D3496" w:rsidP="00C94594">
      <w:pPr>
        <w:rPr>
          <w:sz w:val="22"/>
          <w:lang w:val="nl-NL"/>
        </w:rPr>
      </w:pPr>
      <w:r>
        <w:rPr>
          <w:sz w:val="22"/>
          <w:lang w:val="nl-NL"/>
        </w:rPr>
        <w:t xml:space="preserve">Ja, ik heb wel eens feestjes gehad in mijn eigen zaak, bij strandpaviljoens zoals Puur en </w:t>
      </w:r>
      <w:proofErr w:type="spellStart"/>
      <w:r>
        <w:rPr>
          <w:sz w:val="22"/>
          <w:lang w:val="nl-NL"/>
        </w:rPr>
        <w:t>Moio</w:t>
      </w:r>
      <w:proofErr w:type="spellEnd"/>
      <w:r>
        <w:rPr>
          <w:sz w:val="22"/>
          <w:lang w:val="nl-NL"/>
        </w:rPr>
        <w:t xml:space="preserve">. En in Sluis bij Passie. </w:t>
      </w:r>
    </w:p>
    <w:p w14:paraId="24C4EE26" w14:textId="77777777" w:rsidR="00C94594" w:rsidRPr="00D22A1D" w:rsidRDefault="00C94594" w:rsidP="00C94594">
      <w:pPr>
        <w:tabs>
          <w:tab w:val="left" w:pos="2511"/>
        </w:tabs>
        <w:rPr>
          <w:sz w:val="22"/>
          <w:lang w:val="nl-NL"/>
        </w:rPr>
      </w:pPr>
      <w:r w:rsidRPr="00D22A1D">
        <w:rPr>
          <w:sz w:val="22"/>
          <w:lang w:val="nl-NL"/>
        </w:rPr>
        <w:tab/>
      </w:r>
    </w:p>
    <w:p w14:paraId="31F0FDC0" w14:textId="77777777" w:rsidR="00C94594" w:rsidRPr="00D22A1D" w:rsidRDefault="00C94594" w:rsidP="00C94594">
      <w:pPr>
        <w:pStyle w:val="Quote"/>
        <w:rPr>
          <w:sz w:val="22"/>
          <w:lang w:val="nl-NL"/>
        </w:rPr>
      </w:pPr>
      <w:r w:rsidRPr="00D22A1D">
        <w:rPr>
          <w:sz w:val="22"/>
          <w:lang w:val="nl-NL"/>
        </w:rPr>
        <w:t xml:space="preserve">Hoe was deze ervaring? </w:t>
      </w:r>
    </w:p>
    <w:p w14:paraId="05437AD8" w14:textId="5AB70909" w:rsidR="00C94594" w:rsidRPr="00D22A1D" w:rsidRDefault="009D3496" w:rsidP="00C94594">
      <w:pPr>
        <w:tabs>
          <w:tab w:val="left" w:pos="2511"/>
        </w:tabs>
        <w:rPr>
          <w:sz w:val="22"/>
          <w:lang w:val="nl-NL"/>
        </w:rPr>
      </w:pPr>
      <w:r>
        <w:rPr>
          <w:sz w:val="22"/>
          <w:lang w:val="nl-NL"/>
        </w:rPr>
        <w:t xml:space="preserve">Deze ervaringen waren allemaal prima. Drie weken geleden wilde een koppel een jubileum vieren bij ons in de zaak, daar ben ik mee akkoord gegaan. Wij doen normaal geen evenementen, maar hun kende ik persoonlijk dus we hadden het toch afgesproken. Het was leuk, maar dit was de eerste en laatste keer dat ik zoiets organiseer op eigen locatie. Ik heb een klein zaakje voor maximaal 50 man en er waren uiteindelijk 67 mensen gekomen. Het was veel te druk, we konden met de hapjes nauwelijks door de groep en met de drank ging al helemaal niet. Dus dan konden ze dat komen halen bij de bar. Ik weet wat het is om een feestje te organiseren in mijn zaak en zou het zelf nooit meer doen. Bij Passie heb ik ook een etentje gehad met vrienden, dit was heel erg goed verzorgd. Ik ben sowieso fan van Passie, omdat het eten heel erg goed is. Daarnaast vond ik het feest bij Puur ook goed, met een prima service en lekker eten. Bij </w:t>
      </w:r>
      <w:proofErr w:type="spellStart"/>
      <w:r>
        <w:rPr>
          <w:sz w:val="22"/>
          <w:lang w:val="nl-NL"/>
        </w:rPr>
        <w:t>Moio</w:t>
      </w:r>
      <w:proofErr w:type="spellEnd"/>
      <w:r>
        <w:rPr>
          <w:sz w:val="22"/>
          <w:lang w:val="nl-NL"/>
        </w:rPr>
        <w:t xml:space="preserve"> was het ook redelijk goed georganiseerd, maar de kwaliteit van het eten kon net iets beter die dag.  </w:t>
      </w:r>
    </w:p>
    <w:p w14:paraId="08CC6243" w14:textId="77777777" w:rsidR="00C94594" w:rsidRPr="00D22A1D" w:rsidRDefault="00C94594" w:rsidP="00C94594">
      <w:pPr>
        <w:tabs>
          <w:tab w:val="left" w:pos="2511"/>
        </w:tabs>
        <w:rPr>
          <w:sz w:val="22"/>
          <w:lang w:val="nl-NL"/>
        </w:rPr>
      </w:pPr>
    </w:p>
    <w:p w14:paraId="23E25F7F" w14:textId="77777777" w:rsidR="00C94594" w:rsidRDefault="00C94594" w:rsidP="00C94594">
      <w:pPr>
        <w:pStyle w:val="Quote"/>
        <w:rPr>
          <w:sz w:val="22"/>
          <w:lang w:val="nl-NL"/>
        </w:rPr>
      </w:pPr>
      <w:r w:rsidRPr="00D22A1D">
        <w:rPr>
          <w:sz w:val="22"/>
          <w:lang w:val="nl-NL"/>
        </w:rPr>
        <w:t xml:space="preserve">Wat waren sterke punten van deze locatie ten opzichte van het Boothuis? </w:t>
      </w:r>
    </w:p>
    <w:p w14:paraId="3E766158" w14:textId="5B2D6DE2" w:rsidR="00C94594" w:rsidRPr="00D22A1D" w:rsidRDefault="009D3496" w:rsidP="001B7AB1">
      <w:pPr>
        <w:rPr>
          <w:sz w:val="22"/>
          <w:lang w:val="nl-NL"/>
        </w:rPr>
      </w:pPr>
      <w:r w:rsidRPr="009D3496">
        <w:rPr>
          <w:sz w:val="22"/>
          <w:lang w:val="nl-NL"/>
        </w:rPr>
        <w:t xml:space="preserve">Ik ken het boothuis </w:t>
      </w:r>
      <w:r>
        <w:rPr>
          <w:sz w:val="22"/>
          <w:lang w:val="nl-NL"/>
        </w:rPr>
        <w:t xml:space="preserve">niet goed, maar Loods Tien dan wel. Dus ik denk dat sterke punten zijn van passie dat zij gespecialiseerd zijn in goed vlees tijdens diner. Ook de locatie net buiten Sluis is praktisch voor Zeeuwen en Belgen. Ook is achter Passie erg veel parkeerruimte en bij Loods Tien staan alle auto’s langs de weg geparkeerd of op de parking. Maar over de duinen is dat nog best een eind lopen. Dan is dit bij Puur en </w:t>
      </w:r>
      <w:proofErr w:type="spellStart"/>
      <w:r>
        <w:rPr>
          <w:sz w:val="22"/>
          <w:lang w:val="nl-NL"/>
        </w:rPr>
        <w:t>Moio</w:t>
      </w:r>
      <w:proofErr w:type="spellEnd"/>
      <w:r>
        <w:rPr>
          <w:sz w:val="22"/>
          <w:lang w:val="nl-NL"/>
        </w:rPr>
        <w:t xml:space="preserve"> wel hetzelfde. Het uitzicht is ook prachtig. Ik vind zelf Loods Tien dan wel praktischer liggen vanuit Breskens. Het is ook bereikbaar voor mensen van de overkant uit Vlissingen en Middelburg. </w:t>
      </w:r>
      <w:r w:rsidR="001B7AB1">
        <w:rPr>
          <w:sz w:val="22"/>
          <w:lang w:val="nl-NL"/>
        </w:rPr>
        <w:t xml:space="preserve">Bij Passie ligt de prijs ook wat hoger, maar de kwaliteit van het eten is ook wel weer beter, dus dat moet je er voor over hebben als gast. Ik vind het bij </w:t>
      </w:r>
      <w:proofErr w:type="spellStart"/>
      <w:r w:rsidR="001B7AB1">
        <w:rPr>
          <w:sz w:val="22"/>
          <w:lang w:val="nl-NL"/>
        </w:rPr>
        <w:t>Moio</w:t>
      </w:r>
      <w:proofErr w:type="spellEnd"/>
      <w:r w:rsidR="001B7AB1">
        <w:rPr>
          <w:sz w:val="22"/>
          <w:lang w:val="nl-NL"/>
        </w:rPr>
        <w:t xml:space="preserve"> heel leuk dat er daarbij veel sportactiviteiten worden georganiseerd. Dit is leuk om naar te kijken tijdens feesten overdag. </w:t>
      </w:r>
    </w:p>
    <w:p w14:paraId="5E8132C3" w14:textId="77777777" w:rsidR="00C94594" w:rsidRPr="00D22A1D" w:rsidRDefault="00C94594" w:rsidP="00C94594">
      <w:pPr>
        <w:tabs>
          <w:tab w:val="left" w:pos="2511"/>
        </w:tabs>
        <w:rPr>
          <w:sz w:val="22"/>
          <w:lang w:val="nl-NL"/>
        </w:rPr>
      </w:pPr>
    </w:p>
    <w:p w14:paraId="1D85576E" w14:textId="77777777" w:rsidR="00C94594" w:rsidRDefault="00C94594" w:rsidP="00C94594">
      <w:pPr>
        <w:pStyle w:val="Quote"/>
        <w:rPr>
          <w:sz w:val="22"/>
          <w:lang w:val="nl-NL"/>
        </w:rPr>
      </w:pPr>
      <w:r w:rsidRPr="00D22A1D">
        <w:rPr>
          <w:sz w:val="22"/>
          <w:lang w:val="nl-NL"/>
        </w:rPr>
        <w:t xml:space="preserve">Hoe zou het Boothuis hier op in kunnen spelen? </w:t>
      </w:r>
    </w:p>
    <w:p w14:paraId="78DD5AC1" w14:textId="273236DA" w:rsidR="001B7AB1" w:rsidRPr="001B7AB1" w:rsidRDefault="001B7AB1" w:rsidP="001B7AB1">
      <w:pPr>
        <w:rPr>
          <w:sz w:val="22"/>
          <w:lang w:val="nl-NL"/>
        </w:rPr>
      </w:pPr>
      <w:r w:rsidRPr="001B7AB1">
        <w:rPr>
          <w:sz w:val="22"/>
          <w:lang w:val="nl-NL"/>
        </w:rPr>
        <w:t xml:space="preserve">Loods Tien zou ook het strand er bij kunnen trekken als er iets wordt georganiseerd. Of </w:t>
      </w:r>
      <w:r>
        <w:rPr>
          <w:sz w:val="22"/>
          <w:lang w:val="nl-NL"/>
        </w:rPr>
        <w:t xml:space="preserve">in ieder geval de mogelijkheid bieden hiervoor. Ook zou het fijn zijn als er bij het paviljoen geparkeerd mag worden bij een evenement voor mensen die niet goed te been zijn. </w:t>
      </w:r>
    </w:p>
    <w:p w14:paraId="55415275" w14:textId="77777777" w:rsidR="00C94594" w:rsidRPr="00D22A1D" w:rsidRDefault="00C94594" w:rsidP="00C94594">
      <w:pPr>
        <w:tabs>
          <w:tab w:val="left" w:pos="2511"/>
        </w:tabs>
        <w:rPr>
          <w:sz w:val="22"/>
          <w:lang w:val="nl-NL"/>
        </w:rPr>
      </w:pPr>
    </w:p>
    <w:p w14:paraId="46053363" w14:textId="77777777" w:rsidR="00C94594" w:rsidRPr="00D22A1D" w:rsidRDefault="00C94594" w:rsidP="00C94594">
      <w:pPr>
        <w:pStyle w:val="Quote"/>
        <w:rPr>
          <w:sz w:val="22"/>
          <w:lang w:val="nl-NL"/>
        </w:rPr>
      </w:pPr>
      <w:r w:rsidRPr="00D22A1D">
        <w:rPr>
          <w:sz w:val="22"/>
          <w:lang w:val="nl-NL"/>
        </w:rPr>
        <w:t xml:space="preserve">Ter gelegenheid van wat heeft u eerder locaties bezocht in horecagelegenheden? </w:t>
      </w:r>
    </w:p>
    <w:p w14:paraId="6D2437B0" w14:textId="0E1F6D11" w:rsidR="00C94594" w:rsidRPr="00D22A1D" w:rsidRDefault="001B7AB1" w:rsidP="00C94594">
      <w:pPr>
        <w:tabs>
          <w:tab w:val="left" w:pos="2511"/>
        </w:tabs>
        <w:rPr>
          <w:sz w:val="22"/>
          <w:lang w:val="nl-NL"/>
        </w:rPr>
      </w:pPr>
      <w:r>
        <w:rPr>
          <w:sz w:val="22"/>
          <w:lang w:val="nl-NL"/>
        </w:rPr>
        <w:t xml:space="preserve">Vaak was dit een jubileum of een speciaal moment voor iemand. Een combinatie van zoveel aantal jaar getrouwd en geslaagde zoon en afgestudeerde dochter. Ook een trouwerij heb ik bezocht aan het strand. </w:t>
      </w:r>
    </w:p>
    <w:p w14:paraId="21794C62" w14:textId="77777777" w:rsidR="00C94594" w:rsidRPr="00D22A1D" w:rsidRDefault="00C94594" w:rsidP="00C94594">
      <w:pPr>
        <w:tabs>
          <w:tab w:val="left" w:pos="2511"/>
        </w:tabs>
        <w:rPr>
          <w:sz w:val="22"/>
          <w:lang w:val="nl-NL"/>
        </w:rPr>
      </w:pPr>
    </w:p>
    <w:p w14:paraId="4573FF61" w14:textId="77777777" w:rsidR="00C94594" w:rsidRPr="00D22A1D" w:rsidRDefault="00C94594" w:rsidP="00C94594">
      <w:pPr>
        <w:pStyle w:val="Quote"/>
        <w:rPr>
          <w:sz w:val="22"/>
          <w:lang w:val="nl-NL"/>
        </w:rPr>
      </w:pPr>
      <w:r w:rsidRPr="00D22A1D">
        <w:rPr>
          <w:sz w:val="22"/>
          <w:lang w:val="nl-NL"/>
        </w:rPr>
        <w:t xml:space="preserve">Kunt u voorbeelden noemen van concepten die werden aangeboden vanuit dat bedrijf? </w:t>
      </w:r>
    </w:p>
    <w:p w14:paraId="6E3F3F23" w14:textId="00F9B271" w:rsidR="00C94594" w:rsidRPr="00D22A1D" w:rsidRDefault="001B7AB1" w:rsidP="00C94594">
      <w:pPr>
        <w:tabs>
          <w:tab w:val="left" w:pos="2511"/>
        </w:tabs>
        <w:rPr>
          <w:sz w:val="22"/>
          <w:lang w:val="nl-NL"/>
        </w:rPr>
      </w:pPr>
      <w:r>
        <w:rPr>
          <w:sz w:val="22"/>
          <w:lang w:val="nl-NL"/>
        </w:rPr>
        <w:t xml:space="preserve">Bij passie werd er toen een drie-gangen-diner aangeboden inclusief wat drankjes. Dan was een complete prijs vastgesteld en dat ging ook niet veel langer door na het eten. De andere weet ik dan niet, daar was ik gewoon te gast en heb ik daar niet over nagedacht toentertijd. </w:t>
      </w:r>
    </w:p>
    <w:p w14:paraId="0B6617CE" w14:textId="77777777" w:rsidR="00C94594" w:rsidRPr="00D22A1D" w:rsidRDefault="00C94594" w:rsidP="00C94594">
      <w:pPr>
        <w:tabs>
          <w:tab w:val="left" w:pos="2511"/>
        </w:tabs>
        <w:rPr>
          <w:sz w:val="22"/>
          <w:lang w:val="nl-NL"/>
        </w:rPr>
      </w:pPr>
    </w:p>
    <w:p w14:paraId="66ABF780" w14:textId="77777777" w:rsidR="00C94594" w:rsidRPr="00D22A1D" w:rsidRDefault="00C94594" w:rsidP="00C94594">
      <w:pPr>
        <w:pStyle w:val="Quote"/>
        <w:rPr>
          <w:sz w:val="22"/>
          <w:lang w:val="nl-NL"/>
        </w:rPr>
      </w:pPr>
      <w:r w:rsidRPr="00D22A1D">
        <w:rPr>
          <w:sz w:val="22"/>
          <w:lang w:val="nl-NL"/>
        </w:rPr>
        <w:t xml:space="preserve">Heeft u behoefte aan een aanbod dat nog niet wordt aangeboden in Zeeuws-Vlaanderen? </w:t>
      </w:r>
    </w:p>
    <w:p w14:paraId="6E42D625" w14:textId="660F7811" w:rsidR="00C94594" w:rsidRPr="00D22A1D" w:rsidRDefault="001B7AB1" w:rsidP="00C94594">
      <w:pPr>
        <w:tabs>
          <w:tab w:val="left" w:pos="2511"/>
        </w:tabs>
        <w:rPr>
          <w:sz w:val="22"/>
          <w:lang w:val="nl-NL"/>
        </w:rPr>
      </w:pPr>
      <w:r>
        <w:rPr>
          <w:sz w:val="22"/>
          <w:lang w:val="nl-NL"/>
        </w:rPr>
        <w:t xml:space="preserve">Het lijkt mij wel leuk als er eens iets unieks wordt aangeboden op het strand. Misschien met een soort thema, dat je een Spaanse avond hebt met Spaanse wijnen en tapas. Dat lijkt me heel leuk! En zo leer je weer andere producten kennen. Ook om te gebruiken in je eigen bedrijf. Ik denk dat zoiets voor horeca ondernemers erg leuk kan zijn. </w:t>
      </w:r>
    </w:p>
    <w:p w14:paraId="151E31D2" w14:textId="77777777" w:rsidR="00C94594" w:rsidRPr="00D22A1D" w:rsidRDefault="00C94594" w:rsidP="00C94594">
      <w:pPr>
        <w:tabs>
          <w:tab w:val="left" w:pos="2511"/>
        </w:tabs>
        <w:rPr>
          <w:sz w:val="22"/>
          <w:lang w:val="nl-NL"/>
        </w:rPr>
      </w:pPr>
    </w:p>
    <w:p w14:paraId="7A7E23C7" w14:textId="542F6FF2" w:rsidR="001B7AB1" w:rsidRPr="001B7AB1" w:rsidRDefault="00C94594" w:rsidP="001B7AB1">
      <w:pPr>
        <w:pStyle w:val="Quote"/>
        <w:rPr>
          <w:sz w:val="22"/>
          <w:lang w:val="nl-NL"/>
        </w:rPr>
      </w:pPr>
      <w:r w:rsidRPr="00D22A1D">
        <w:rPr>
          <w:sz w:val="22"/>
          <w:lang w:val="nl-NL"/>
        </w:rPr>
        <w:t xml:space="preserve">Wanneer zou u hier gebruik van maken? </w:t>
      </w:r>
    </w:p>
    <w:p w14:paraId="76A18710" w14:textId="4C7BA615" w:rsidR="00C94594" w:rsidRPr="00D22A1D" w:rsidRDefault="0018052F" w:rsidP="00C94594">
      <w:pPr>
        <w:tabs>
          <w:tab w:val="left" w:pos="2511"/>
        </w:tabs>
        <w:rPr>
          <w:sz w:val="22"/>
          <w:lang w:val="nl-NL"/>
        </w:rPr>
      </w:pPr>
      <w:r>
        <w:rPr>
          <w:sz w:val="22"/>
          <w:lang w:val="nl-NL"/>
        </w:rPr>
        <w:t xml:space="preserve">Ik zou er gebruik van maken als de activiteit mij aanspreekt en als het iets toevoegt voor mij. </w:t>
      </w:r>
    </w:p>
    <w:p w14:paraId="2DC75D3C" w14:textId="77777777" w:rsidR="00C94594" w:rsidRPr="00D22A1D" w:rsidRDefault="00C94594" w:rsidP="00C94594">
      <w:pPr>
        <w:tabs>
          <w:tab w:val="left" w:pos="2511"/>
        </w:tabs>
        <w:rPr>
          <w:sz w:val="22"/>
          <w:lang w:val="nl-NL"/>
        </w:rPr>
      </w:pPr>
    </w:p>
    <w:p w14:paraId="54509A57" w14:textId="77777777" w:rsidR="00C94594" w:rsidRDefault="00C94594" w:rsidP="00C94594">
      <w:pPr>
        <w:pStyle w:val="Quote"/>
        <w:rPr>
          <w:sz w:val="22"/>
          <w:lang w:val="nl-NL"/>
        </w:rPr>
      </w:pPr>
      <w:r w:rsidRPr="00D22A1D">
        <w:rPr>
          <w:sz w:val="22"/>
          <w:lang w:val="nl-NL"/>
        </w:rPr>
        <w:t xml:space="preserve">Hoe zou u dit zelf organiseren? </w:t>
      </w:r>
    </w:p>
    <w:p w14:paraId="333DE9C0" w14:textId="7AE68589" w:rsidR="00C94594" w:rsidRPr="00D22A1D" w:rsidRDefault="0018052F" w:rsidP="0018052F">
      <w:pPr>
        <w:rPr>
          <w:sz w:val="22"/>
          <w:lang w:val="nl-NL"/>
        </w:rPr>
      </w:pPr>
      <w:r w:rsidRPr="0018052F">
        <w:rPr>
          <w:sz w:val="22"/>
          <w:lang w:val="nl-NL"/>
        </w:rPr>
        <w:t xml:space="preserve">Ik zou </w:t>
      </w:r>
      <w:r>
        <w:rPr>
          <w:sz w:val="22"/>
          <w:lang w:val="nl-NL"/>
        </w:rPr>
        <w:t>dit z</w:t>
      </w:r>
      <w:r w:rsidRPr="0018052F">
        <w:rPr>
          <w:sz w:val="22"/>
          <w:lang w:val="nl-NL"/>
        </w:rPr>
        <w:t xml:space="preserve">elf niet </w:t>
      </w:r>
      <w:r>
        <w:rPr>
          <w:sz w:val="22"/>
          <w:lang w:val="nl-NL"/>
        </w:rPr>
        <w:t xml:space="preserve">organiseren denk ik. Misschien als ik het met een paar vrienden samen zou doen. Dan zou ik de ruimte willen kunnen huren en doen wat </w:t>
      </w:r>
      <w:r w:rsidR="006203B2">
        <w:rPr>
          <w:sz w:val="22"/>
          <w:lang w:val="nl-NL"/>
        </w:rPr>
        <w:t xml:space="preserve">ik denk dat voor iedereen leuk is. </w:t>
      </w:r>
    </w:p>
    <w:p w14:paraId="693D4509" w14:textId="77777777" w:rsidR="00C94594" w:rsidRPr="00D22A1D" w:rsidRDefault="00C94594" w:rsidP="00C94594">
      <w:pPr>
        <w:tabs>
          <w:tab w:val="left" w:pos="2511"/>
        </w:tabs>
        <w:rPr>
          <w:sz w:val="22"/>
          <w:lang w:val="nl-NL"/>
        </w:rPr>
      </w:pPr>
    </w:p>
    <w:p w14:paraId="6E8E65C0" w14:textId="77777777" w:rsidR="00C94594" w:rsidRPr="00D22A1D" w:rsidRDefault="00C94594" w:rsidP="00C94594">
      <w:pPr>
        <w:pStyle w:val="Quote"/>
        <w:rPr>
          <w:sz w:val="22"/>
          <w:lang w:val="nl-NL"/>
        </w:rPr>
      </w:pPr>
      <w:r w:rsidRPr="00D22A1D">
        <w:rPr>
          <w:sz w:val="22"/>
          <w:lang w:val="nl-NL"/>
        </w:rPr>
        <w:t xml:space="preserve">Bent u meer geïnteresseerd in het Boothuis voor uw privé gelegenheden of voor uw bedrijf? </w:t>
      </w:r>
    </w:p>
    <w:p w14:paraId="67E25DC6" w14:textId="08EA7C67" w:rsidR="00C94594" w:rsidRPr="00D22A1D" w:rsidRDefault="006203B2" w:rsidP="00C94594">
      <w:pPr>
        <w:tabs>
          <w:tab w:val="left" w:pos="2511"/>
        </w:tabs>
        <w:rPr>
          <w:sz w:val="22"/>
          <w:lang w:val="nl-NL"/>
        </w:rPr>
      </w:pPr>
      <w:r>
        <w:rPr>
          <w:sz w:val="22"/>
          <w:lang w:val="nl-NL"/>
        </w:rPr>
        <w:t xml:space="preserve">Eerder privé dan vanuit het bedrijf, omdat het toch een andere sfeer geeft. Ik heb ook niet echt veel personeel en dan kies ik sneller voor een kleinere locatie of om iets te gaan doen met elkaar dan een grote ruimte te huren. </w:t>
      </w:r>
    </w:p>
    <w:p w14:paraId="6019FB0F" w14:textId="77777777" w:rsidR="00C94594" w:rsidRPr="00D22A1D" w:rsidRDefault="00C94594" w:rsidP="00C94594">
      <w:pPr>
        <w:tabs>
          <w:tab w:val="left" w:pos="2511"/>
        </w:tabs>
        <w:rPr>
          <w:sz w:val="22"/>
          <w:lang w:val="nl-NL"/>
        </w:rPr>
      </w:pPr>
    </w:p>
    <w:p w14:paraId="5FC15446" w14:textId="77777777" w:rsidR="00C94594" w:rsidRPr="00D22A1D" w:rsidRDefault="00C94594" w:rsidP="00C94594">
      <w:pPr>
        <w:pStyle w:val="Quote"/>
        <w:rPr>
          <w:sz w:val="22"/>
          <w:lang w:val="nl-NL"/>
        </w:rPr>
      </w:pPr>
      <w:r w:rsidRPr="00D22A1D">
        <w:rPr>
          <w:sz w:val="22"/>
          <w:lang w:val="nl-NL"/>
        </w:rPr>
        <w:t xml:space="preserve">Welke activiteiten zou u privé organiseren? </w:t>
      </w:r>
    </w:p>
    <w:p w14:paraId="042D1F7C" w14:textId="1E11C2DA" w:rsidR="00C94594" w:rsidRPr="00D22A1D" w:rsidRDefault="006203B2" w:rsidP="00C94594">
      <w:pPr>
        <w:tabs>
          <w:tab w:val="left" w:pos="2511"/>
        </w:tabs>
        <w:rPr>
          <w:sz w:val="22"/>
          <w:lang w:val="nl-NL"/>
        </w:rPr>
      </w:pPr>
      <w:r>
        <w:rPr>
          <w:sz w:val="22"/>
          <w:lang w:val="nl-NL"/>
        </w:rPr>
        <w:t xml:space="preserve">Als ik 25 jaar ben getrouwd lijkt het mij wel leuk om een feest te organiseren overdag. Dan met lekkere hapjes en drankjes voor vrienden en familie, dat lijkt mij wel heel gezellig! </w:t>
      </w:r>
    </w:p>
    <w:p w14:paraId="521D957D" w14:textId="77777777" w:rsidR="00C94594" w:rsidRPr="00D22A1D" w:rsidRDefault="00C94594" w:rsidP="00C94594">
      <w:pPr>
        <w:tabs>
          <w:tab w:val="left" w:pos="2511"/>
        </w:tabs>
        <w:rPr>
          <w:sz w:val="22"/>
          <w:lang w:val="nl-NL"/>
        </w:rPr>
      </w:pPr>
    </w:p>
    <w:p w14:paraId="53FCB426" w14:textId="77777777" w:rsidR="00C94594" w:rsidRPr="00D22A1D" w:rsidRDefault="00C94594" w:rsidP="00C94594">
      <w:pPr>
        <w:pStyle w:val="Quote"/>
        <w:rPr>
          <w:sz w:val="22"/>
          <w:lang w:val="nl-NL"/>
        </w:rPr>
      </w:pPr>
      <w:r w:rsidRPr="00D22A1D">
        <w:rPr>
          <w:sz w:val="22"/>
          <w:lang w:val="nl-NL"/>
        </w:rPr>
        <w:t xml:space="preserve">Welke activiteiten zou u willen organiseren vanuit uw bedrijf? </w:t>
      </w:r>
    </w:p>
    <w:p w14:paraId="20980A8C" w14:textId="2A6CF61F" w:rsidR="00C94594" w:rsidRPr="00D22A1D" w:rsidRDefault="006203B2" w:rsidP="00C94594">
      <w:pPr>
        <w:tabs>
          <w:tab w:val="left" w:pos="2511"/>
        </w:tabs>
        <w:rPr>
          <w:sz w:val="22"/>
          <w:lang w:val="nl-NL"/>
        </w:rPr>
      </w:pPr>
      <w:r>
        <w:rPr>
          <w:sz w:val="22"/>
          <w:lang w:val="nl-NL"/>
        </w:rPr>
        <w:t xml:space="preserve">Vanuit het bedrijf misschien een borrel met andere horecaondernemers uit Sluis om eens op een andere manier in contact te komen. Maar ik zou dit niet zelf organiseren. </w:t>
      </w:r>
    </w:p>
    <w:p w14:paraId="733D01E0" w14:textId="77777777" w:rsidR="00C94594" w:rsidRPr="00D22A1D" w:rsidRDefault="00C94594" w:rsidP="00C94594">
      <w:pPr>
        <w:rPr>
          <w:sz w:val="22"/>
          <w:lang w:val="nl-NL"/>
        </w:rPr>
      </w:pPr>
    </w:p>
    <w:p w14:paraId="067DEF8E" w14:textId="4FAE36F3" w:rsidR="00C94594" w:rsidRPr="00D22A1D" w:rsidRDefault="00C94594" w:rsidP="00C94594">
      <w:pPr>
        <w:pStyle w:val="Quote"/>
        <w:rPr>
          <w:sz w:val="22"/>
          <w:lang w:val="nl-NL"/>
        </w:rPr>
      </w:pPr>
      <w:r w:rsidRPr="00D22A1D">
        <w:rPr>
          <w:sz w:val="22"/>
          <w:lang w:val="nl-NL"/>
        </w:rPr>
        <w:t xml:space="preserve">Wat vind u belangrijk tijdens </w:t>
      </w:r>
      <w:r w:rsidR="006203B2">
        <w:rPr>
          <w:sz w:val="22"/>
          <w:lang w:val="nl-NL"/>
        </w:rPr>
        <w:t>een</w:t>
      </w:r>
      <w:r w:rsidRPr="00D22A1D">
        <w:rPr>
          <w:sz w:val="22"/>
          <w:lang w:val="nl-NL"/>
        </w:rPr>
        <w:t xml:space="preserve"> evenement? </w:t>
      </w:r>
    </w:p>
    <w:p w14:paraId="65D783A7" w14:textId="2EBB277F" w:rsidR="00C94594" w:rsidRPr="00D22A1D" w:rsidRDefault="006203B2" w:rsidP="00C94594">
      <w:pPr>
        <w:rPr>
          <w:sz w:val="22"/>
          <w:lang w:val="nl-NL"/>
        </w:rPr>
      </w:pPr>
      <w:r>
        <w:rPr>
          <w:sz w:val="22"/>
          <w:lang w:val="nl-NL"/>
        </w:rPr>
        <w:t xml:space="preserve">Ik vind sfeer heel belangrijk, dat het intiem is en dat </w:t>
      </w:r>
      <w:r w:rsidR="00C82923">
        <w:rPr>
          <w:sz w:val="22"/>
          <w:lang w:val="nl-NL"/>
        </w:rPr>
        <w:t xml:space="preserve">het personeel vriendelijk is. Dit vind ik wel heel erg belangrijk. Daarna ook de kwaliteit en de service en dan ook dat de prijs goed afgestemd is op de rest. </w:t>
      </w:r>
    </w:p>
    <w:p w14:paraId="17E29721" w14:textId="77777777" w:rsidR="00C94594" w:rsidRPr="00D22A1D" w:rsidRDefault="00C94594" w:rsidP="00C94594">
      <w:pPr>
        <w:rPr>
          <w:sz w:val="22"/>
          <w:lang w:val="nl-NL"/>
        </w:rPr>
      </w:pPr>
    </w:p>
    <w:p w14:paraId="6ACC9152" w14:textId="77777777" w:rsidR="00C94594" w:rsidRPr="00D22A1D" w:rsidRDefault="00C94594" w:rsidP="00C94594">
      <w:pPr>
        <w:pStyle w:val="Quote"/>
        <w:rPr>
          <w:sz w:val="22"/>
          <w:lang w:val="nl-NL"/>
        </w:rPr>
      </w:pPr>
      <w:r w:rsidRPr="00D22A1D">
        <w:rPr>
          <w:sz w:val="22"/>
          <w:lang w:val="nl-NL"/>
        </w:rPr>
        <w:t xml:space="preserve">Zijn er dingen die voor u extra waarde zouden kunnen bieden tijdens dit evenement? </w:t>
      </w:r>
    </w:p>
    <w:p w14:paraId="6CDB1AAB" w14:textId="78D154EF" w:rsidR="00C94594" w:rsidRDefault="00C82923" w:rsidP="00C94594">
      <w:pPr>
        <w:rPr>
          <w:sz w:val="22"/>
          <w:lang w:val="nl-NL"/>
        </w:rPr>
      </w:pPr>
      <w:r>
        <w:rPr>
          <w:sz w:val="22"/>
          <w:lang w:val="nl-NL"/>
        </w:rPr>
        <w:t xml:space="preserve">Alle punten die ik net heb genoemd. Ik vind het leuk als je ook eens wat extra krijgt, dit geeft altijd een extra toevoeging. Je moet jezelf altijd een beetje speciaal kunnen voelen en als een bedrijf dat kan, dan ben ik heel erg tevreden. </w:t>
      </w:r>
    </w:p>
    <w:p w14:paraId="11B4424C" w14:textId="77777777" w:rsidR="00C82923" w:rsidRPr="00D22A1D" w:rsidRDefault="00C82923" w:rsidP="00C94594">
      <w:pPr>
        <w:rPr>
          <w:sz w:val="22"/>
          <w:lang w:val="nl-NL"/>
        </w:rPr>
      </w:pPr>
    </w:p>
    <w:p w14:paraId="2C9B10D4" w14:textId="492DB04D" w:rsidR="00C94594" w:rsidRPr="00D22A1D" w:rsidRDefault="00C94594" w:rsidP="00C94594">
      <w:pPr>
        <w:pStyle w:val="Quote"/>
        <w:rPr>
          <w:sz w:val="22"/>
          <w:lang w:val="nl-NL"/>
        </w:rPr>
      </w:pPr>
      <w:r w:rsidRPr="00D22A1D">
        <w:rPr>
          <w:sz w:val="22"/>
          <w:lang w:val="nl-NL"/>
        </w:rPr>
        <w:t>Zo</w:t>
      </w:r>
      <w:r w:rsidR="00C82923">
        <w:rPr>
          <w:sz w:val="22"/>
          <w:lang w:val="nl-NL"/>
        </w:rPr>
        <w:t>u u bereid zijn om een aparte hu</w:t>
      </w:r>
      <w:r w:rsidRPr="00D22A1D">
        <w:rPr>
          <w:sz w:val="22"/>
          <w:lang w:val="nl-NL"/>
        </w:rPr>
        <w:t xml:space="preserve">urprijs te betalen voor de besloten ruimte? </w:t>
      </w:r>
    </w:p>
    <w:p w14:paraId="058CD11A" w14:textId="2FA573F0" w:rsidR="00C94594" w:rsidRPr="00D22A1D" w:rsidRDefault="00C82923" w:rsidP="00C94594">
      <w:pPr>
        <w:rPr>
          <w:sz w:val="22"/>
          <w:lang w:val="nl-NL"/>
        </w:rPr>
      </w:pPr>
      <w:r>
        <w:rPr>
          <w:sz w:val="22"/>
          <w:lang w:val="nl-NL"/>
        </w:rPr>
        <w:t xml:space="preserve">Ja, het hangt een beetje van het feest af, maar ik denk rond de €150 per dag of €50 per dagdeel. Maar het hangt ook heel erg af wat de kosten verder zijn natuurlijk. Dit vind ik moeilijk om zo te zeggen. </w:t>
      </w:r>
    </w:p>
    <w:p w14:paraId="063E950F" w14:textId="77777777" w:rsidR="00C94594" w:rsidRPr="00D22A1D" w:rsidRDefault="00C94594" w:rsidP="00C94594">
      <w:pPr>
        <w:rPr>
          <w:sz w:val="22"/>
          <w:lang w:val="nl-NL"/>
        </w:rPr>
      </w:pPr>
    </w:p>
    <w:p w14:paraId="29E92649" w14:textId="77777777" w:rsidR="00C94594" w:rsidRPr="00D22A1D" w:rsidRDefault="00C94594" w:rsidP="00C94594">
      <w:pPr>
        <w:pStyle w:val="Quote"/>
        <w:rPr>
          <w:sz w:val="22"/>
          <w:lang w:val="nl-NL"/>
        </w:rPr>
      </w:pPr>
      <w:r w:rsidRPr="00D22A1D">
        <w:rPr>
          <w:sz w:val="22"/>
          <w:lang w:val="nl-NL"/>
        </w:rPr>
        <w:t xml:space="preserve">Heeft u liever een aanbod van arrangementen om uit te kiezen of de mogelijkheid om het compleet zelf in te vullen en daar een factuur voor aan te vragen? </w:t>
      </w:r>
    </w:p>
    <w:p w14:paraId="706E7D15" w14:textId="4441113B" w:rsidR="00C94594" w:rsidRPr="00D22A1D" w:rsidRDefault="00C82923" w:rsidP="00C94594">
      <w:pPr>
        <w:rPr>
          <w:sz w:val="22"/>
          <w:lang w:val="nl-NL"/>
        </w:rPr>
      </w:pPr>
      <w:r>
        <w:rPr>
          <w:sz w:val="22"/>
          <w:lang w:val="nl-NL"/>
        </w:rPr>
        <w:t xml:space="preserve">Ik vind arrangementen altijd wel heel fijn, maar het is ook leuk dat je je eigen ingeving hebt en compleet zelf kan zeggen wat je wilt. Maar ik denk dat in de huidige samenleving mensen het te druk hebben hiervoor en liever kiezen uit een arrangement. Dit maakt de keuze ook wel wat makkelijker en aangezien alles heel snel moet gaan en </w:t>
      </w:r>
      <w:r w:rsidR="0045424A">
        <w:rPr>
          <w:sz w:val="22"/>
          <w:lang w:val="nl-NL"/>
        </w:rPr>
        <w:t xml:space="preserve">toch uniek moet zijn denk ik dat er veel kansen zijn voor het boothuis. </w:t>
      </w:r>
    </w:p>
    <w:p w14:paraId="59C1822B" w14:textId="77777777" w:rsidR="00C94594" w:rsidRPr="00D22A1D" w:rsidRDefault="00C94594" w:rsidP="00C94594">
      <w:pPr>
        <w:rPr>
          <w:sz w:val="22"/>
          <w:lang w:val="nl-NL"/>
        </w:rPr>
      </w:pPr>
    </w:p>
    <w:p w14:paraId="6FAB890E" w14:textId="77777777" w:rsidR="00C94594" w:rsidRPr="00D22A1D" w:rsidRDefault="00C94594" w:rsidP="00C94594">
      <w:pPr>
        <w:pStyle w:val="Quote"/>
        <w:rPr>
          <w:sz w:val="22"/>
          <w:lang w:val="nl-NL"/>
        </w:rPr>
      </w:pPr>
      <w:r w:rsidRPr="00D22A1D">
        <w:rPr>
          <w:sz w:val="22"/>
          <w:lang w:val="nl-NL"/>
        </w:rPr>
        <w:t xml:space="preserve">Bedankt voor het interview, dit biedt een goede toevoeging aan het kwantitatieve onderzoek voor het Boothuis. </w:t>
      </w:r>
    </w:p>
    <w:p w14:paraId="66076D88" w14:textId="77777777" w:rsidR="00C94594" w:rsidRPr="00D22A1D" w:rsidRDefault="00C94594" w:rsidP="00C94594">
      <w:pPr>
        <w:rPr>
          <w:lang w:val="nl-NL"/>
        </w:rPr>
      </w:pPr>
    </w:p>
    <w:p w14:paraId="4601F4EA" w14:textId="23ED313D" w:rsidR="00C94594" w:rsidRPr="005E3C24" w:rsidRDefault="00C94594" w:rsidP="00C94594">
      <w:pPr>
        <w:pStyle w:val="Heading3"/>
        <w:numPr>
          <w:ilvl w:val="0"/>
          <w:numId w:val="24"/>
        </w:numPr>
        <w:rPr>
          <w:lang w:val="nl-NL"/>
        </w:rPr>
      </w:pPr>
      <w:bookmarkStart w:id="52" w:name="_Toc358487857"/>
      <w:r w:rsidRPr="005E3C24">
        <w:rPr>
          <w:lang w:val="nl-NL"/>
        </w:rPr>
        <w:t>Interview 6</w:t>
      </w:r>
      <w:bookmarkEnd w:id="52"/>
    </w:p>
    <w:p w14:paraId="541D8E2C" w14:textId="03270748" w:rsidR="00C94594" w:rsidRPr="0045424A" w:rsidRDefault="0045424A" w:rsidP="00C94594">
      <w:pPr>
        <w:rPr>
          <w:sz w:val="22"/>
          <w:lang w:val="nl-NL"/>
        </w:rPr>
      </w:pPr>
      <w:r w:rsidRPr="0045424A">
        <w:rPr>
          <w:sz w:val="22"/>
          <w:lang w:val="nl-NL"/>
        </w:rPr>
        <w:t xml:space="preserve">Dit interview is afgenomen met </w:t>
      </w:r>
      <w:r>
        <w:rPr>
          <w:sz w:val="22"/>
          <w:lang w:val="nl-NL"/>
        </w:rPr>
        <w:t xml:space="preserve">een 25 jarige werkneemster uit west Zeeuws-Vlaanderen. </w:t>
      </w:r>
    </w:p>
    <w:p w14:paraId="1382E47B" w14:textId="77777777" w:rsidR="00C94594" w:rsidRPr="005E3C24" w:rsidRDefault="00C94594" w:rsidP="00C94594">
      <w:pPr>
        <w:rPr>
          <w:lang w:val="nl-NL"/>
        </w:rPr>
      </w:pPr>
    </w:p>
    <w:p w14:paraId="33464F6D" w14:textId="77777777" w:rsidR="00C94594" w:rsidRPr="005E3C24" w:rsidRDefault="00C94594" w:rsidP="00C94594">
      <w:pPr>
        <w:pStyle w:val="Quote"/>
        <w:rPr>
          <w:sz w:val="22"/>
          <w:lang w:val="nl-NL"/>
        </w:rPr>
      </w:pPr>
      <w:r w:rsidRPr="005E3C24">
        <w:rPr>
          <w:sz w:val="22"/>
          <w:lang w:val="nl-NL"/>
        </w:rPr>
        <w:t xml:space="preserve">Bent u bekend met het boothuis? </w:t>
      </w:r>
    </w:p>
    <w:p w14:paraId="2B61D061" w14:textId="5B3AD66C" w:rsidR="00C94594" w:rsidRPr="005E3C24" w:rsidRDefault="0045424A" w:rsidP="00C94594">
      <w:pPr>
        <w:rPr>
          <w:sz w:val="22"/>
          <w:lang w:val="nl-NL"/>
        </w:rPr>
      </w:pPr>
      <w:r>
        <w:rPr>
          <w:sz w:val="22"/>
          <w:lang w:val="nl-NL"/>
        </w:rPr>
        <w:t xml:space="preserve">Ja. </w:t>
      </w:r>
    </w:p>
    <w:p w14:paraId="6283F386" w14:textId="77777777" w:rsidR="00C94594" w:rsidRPr="005E3C24" w:rsidRDefault="00C94594" w:rsidP="00C94594">
      <w:pPr>
        <w:pStyle w:val="Quote"/>
        <w:rPr>
          <w:sz w:val="22"/>
          <w:lang w:val="nl-NL"/>
        </w:rPr>
      </w:pPr>
    </w:p>
    <w:p w14:paraId="7B225729" w14:textId="77777777" w:rsidR="00C94594" w:rsidRPr="005E3C24" w:rsidRDefault="00C94594" w:rsidP="00C94594">
      <w:pPr>
        <w:pStyle w:val="Quote"/>
        <w:rPr>
          <w:sz w:val="22"/>
          <w:lang w:val="nl-NL"/>
        </w:rPr>
      </w:pPr>
      <w:r w:rsidRPr="005E3C24">
        <w:rPr>
          <w:sz w:val="22"/>
          <w:lang w:val="nl-NL"/>
        </w:rPr>
        <w:t xml:space="preserve">Heeft u al eens een evenement ervaren in het Boothuis? Zo ja, hoe was deze ervaring? </w:t>
      </w:r>
    </w:p>
    <w:p w14:paraId="6F76A6EB" w14:textId="0B4EF6A7" w:rsidR="00C94594" w:rsidRDefault="0045424A" w:rsidP="00C94594">
      <w:pPr>
        <w:rPr>
          <w:sz w:val="22"/>
          <w:lang w:val="nl-NL"/>
        </w:rPr>
      </w:pPr>
      <w:r>
        <w:rPr>
          <w:sz w:val="22"/>
          <w:lang w:val="nl-NL"/>
        </w:rPr>
        <w:t xml:space="preserve">Ja, mijn vader is hertrouwd op het strand bij Loods Tien en de receptie was in het boothuis. Dit was een super mooie dag. Het was heel goed geregeld en we kijken er heel erg positief op terug. </w:t>
      </w:r>
    </w:p>
    <w:p w14:paraId="7B40E1E5" w14:textId="77777777" w:rsidR="0045424A" w:rsidRPr="005E3C24" w:rsidRDefault="0045424A" w:rsidP="00C94594">
      <w:pPr>
        <w:rPr>
          <w:sz w:val="22"/>
          <w:lang w:val="nl-NL"/>
        </w:rPr>
      </w:pPr>
    </w:p>
    <w:p w14:paraId="35EE7C49" w14:textId="77777777" w:rsidR="00C94594" w:rsidRDefault="00C94594" w:rsidP="00C94594">
      <w:pPr>
        <w:pStyle w:val="Quote"/>
        <w:rPr>
          <w:sz w:val="22"/>
          <w:lang w:val="nl-NL"/>
        </w:rPr>
      </w:pPr>
      <w:r w:rsidRPr="005E3C24">
        <w:rPr>
          <w:sz w:val="22"/>
          <w:lang w:val="nl-NL"/>
        </w:rPr>
        <w:t xml:space="preserve">Wat vind u nog sterke punten van het Boothuis? </w:t>
      </w:r>
    </w:p>
    <w:p w14:paraId="6F591F90" w14:textId="4E0D9E13" w:rsidR="0045424A" w:rsidRPr="0045424A" w:rsidRDefault="0045424A" w:rsidP="0045424A">
      <w:pPr>
        <w:rPr>
          <w:sz w:val="22"/>
          <w:lang w:val="nl-NL"/>
        </w:rPr>
      </w:pPr>
      <w:r w:rsidRPr="0045424A">
        <w:rPr>
          <w:sz w:val="22"/>
          <w:lang w:val="nl-NL"/>
        </w:rPr>
        <w:t xml:space="preserve">Ik vind </w:t>
      </w:r>
      <w:r>
        <w:rPr>
          <w:sz w:val="22"/>
          <w:lang w:val="nl-NL"/>
        </w:rPr>
        <w:t>het leuk dat het strand direct toegankelijk is v</w:t>
      </w:r>
      <w:r w:rsidR="00765767">
        <w:rPr>
          <w:sz w:val="22"/>
          <w:lang w:val="nl-NL"/>
        </w:rPr>
        <w:t xml:space="preserve">anuit het boothuis. Ook was Loods Tien gewoon open voor bezoekers, maar daar hebben wij helemaal niks van gemerkt, het was dus heel erg goed gescheiden. Ik vind het uiterlijk ook heel mooi, het is allemaal wit met veel ramen en een prachtig uitzicht op het strand. De grootte is ook een sterk punt, het is geschikt voor kleinere en grotere groepen. We hebben de trouwreceptie gehad op het terrasje bij het boothuis, dat is ook heel fijn dat je gewoon naar buiten kan. </w:t>
      </w:r>
    </w:p>
    <w:p w14:paraId="1922BA30" w14:textId="77777777" w:rsidR="00C94594" w:rsidRPr="005E3C24" w:rsidRDefault="00C94594" w:rsidP="00C94594">
      <w:pPr>
        <w:rPr>
          <w:sz w:val="22"/>
          <w:lang w:val="nl-NL"/>
        </w:rPr>
      </w:pPr>
    </w:p>
    <w:p w14:paraId="644D89B8" w14:textId="77777777" w:rsidR="00C94594" w:rsidRPr="005E3C24" w:rsidRDefault="00C94594" w:rsidP="00C94594">
      <w:pPr>
        <w:pStyle w:val="Quote"/>
        <w:rPr>
          <w:sz w:val="22"/>
          <w:lang w:val="nl-NL"/>
        </w:rPr>
      </w:pPr>
      <w:r w:rsidRPr="005E3C24">
        <w:rPr>
          <w:sz w:val="22"/>
          <w:lang w:val="nl-NL"/>
        </w:rPr>
        <w:t xml:space="preserve">Heeft u ervaring met andere locaties in horecagelegenheden? </w:t>
      </w:r>
    </w:p>
    <w:p w14:paraId="0DA94039" w14:textId="7B761118" w:rsidR="00C94594" w:rsidRPr="005E3C24" w:rsidRDefault="00765767" w:rsidP="00C94594">
      <w:pPr>
        <w:rPr>
          <w:sz w:val="22"/>
          <w:lang w:val="nl-NL"/>
        </w:rPr>
      </w:pPr>
      <w:r>
        <w:rPr>
          <w:sz w:val="22"/>
          <w:lang w:val="nl-NL"/>
        </w:rPr>
        <w:t xml:space="preserve">Ja, ik heb wel al feestjes gehad bij andere horecagelegenheden. </w:t>
      </w:r>
    </w:p>
    <w:p w14:paraId="31117F28" w14:textId="77777777" w:rsidR="00C94594" w:rsidRPr="005E3C24" w:rsidRDefault="00C94594" w:rsidP="00C94594">
      <w:pPr>
        <w:tabs>
          <w:tab w:val="left" w:pos="2511"/>
        </w:tabs>
        <w:rPr>
          <w:sz w:val="22"/>
          <w:lang w:val="nl-NL"/>
        </w:rPr>
      </w:pPr>
      <w:r w:rsidRPr="005E3C24">
        <w:rPr>
          <w:sz w:val="22"/>
          <w:lang w:val="nl-NL"/>
        </w:rPr>
        <w:tab/>
      </w:r>
    </w:p>
    <w:p w14:paraId="07480112" w14:textId="77777777" w:rsidR="00C94594" w:rsidRPr="005E3C24" w:rsidRDefault="00C94594" w:rsidP="00C94594">
      <w:pPr>
        <w:pStyle w:val="Quote"/>
        <w:rPr>
          <w:sz w:val="22"/>
          <w:lang w:val="nl-NL"/>
        </w:rPr>
      </w:pPr>
      <w:r w:rsidRPr="005E3C24">
        <w:rPr>
          <w:sz w:val="22"/>
          <w:lang w:val="nl-NL"/>
        </w:rPr>
        <w:t xml:space="preserve">Hoe was deze ervaring? </w:t>
      </w:r>
    </w:p>
    <w:p w14:paraId="705DB35A" w14:textId="7B7ACFE2" w:rsidR="00C94594" w:rsidRPr="005E3C24" w:rsidRDefault="00765767" w:rsidP="00C94594">
      <w:pPr>
        <w:tabs>
          <w:tab w:val="left" w:pos="2511"/>
        </w:tabs>
        <w:rPr>
          <w:sz w:val="22"/>
          <w:lang w:val="nl-NL"/>
        </w:rPr>
      </w:pPr>
      <w:r>
        <w:rPr>
          <w:sz w:val="22"/>
          <w:lang w:val="nl-NL"/>
        </w:rPr>
        <w:t xml:space="preserve">Altijd wel redelijk goed. </w:t>
      </w:r>
    </w:p>
    <w:p w14:paraId="55B67D27" w14:textId="77777777" w:rsidR="00C94594" w:rsidRPr="005E3C24" w:rsidRDefault="00C94594" w:rsidP="00C94594">
      <w:pPr>
        <w:tabs>
          <w:tab w:val="left" w:pos="2511"/>
        </w:tabs>
        <w:rPr>
          <w:sz w:val="22"/>
          <w:lang w:val="nl-NL"/>
        </w:rPr>
      </w:pPr>
    </w:p>
    <w:p w14:paraId="54EC2BF1" w14:textId="77777777" w:rsidR="00C94594" w:rsidRPr="005E3C24" w:rsidRDefault="00C94594" w:rsidP="00C94594">
      <w:pPr>
        <w:pStyle w:val="Quote"/>
        <w:rPr>
          <w:sz w:val="22"/>
          <w:lang w:val="nl-NL"/>
        </w:rPr>
      </w:pPr>
      <w:r w:rsidRPr="005E3C24">
        <w:rPr>
          <w:sz w:val="22"/>
          <w:lang w:val="nl-NL"/>
        </w:rPr>
        <w:t xml:space="preserve">Wat waren sterke punten van deze locatie ten opzichte van het Boothuis? </w:t>
      </w:r>
    </w:p>
    <w:p w14:paraId="035E902D" w14:textId="7F0232B3" w:rsidR="00C94594" w:rsidRPr="005E3C24" w:rsidRDefault="00765767" w:rsidP="00C94594">
      <w:pPr>
        <w:tabs>
          <w:tab w:val="left" w:pos="2511"/>
        </w:tabs>
        <w:rPr>
          <w:sz w:val="22"/>
          <w:lang w:val="nl-NL"/>
        </w:rPr>
      </w:pPr>
      <w:r>
        <w:rPr>
          <w:sz w:val="22"/>
          <w:lang w:val="nl-NL"/>
        </w:rPr>
        <w:t xml:space="preserve">Het waren hele andere feestjes, dus ik kan het niet heel erg vergelijken. Alle locaties hebben zo hun sterke punten. Soms is dat de locatie net als het boothuis en andere keer is het eten weer super goed, maar de locatie weer iets minder. Ik vind het boothuis echt wel heel erg goed en heb er niks over op te merken. </w:t>
      </w:r>
    </w:p>
    <w:p w14:paraId="5DCDB6BC" w14:textId="77777777" w:rsidR="00C94594" w:rsidRPr="005E3C24" w:rsidRDefault="00C94594" w:rsidP="00C94594">
      <w:pPr>
        <w:tabs>
          <w:tab w:val="left" w:pos="2511"/>
        </w:tabs>
        <w:rPr>
          <w:sz w:val="22"/>
          <w:lang w:val="nl-NL"/>
        </w:rPr>
      </w:pPr>
    </w:p>
    <w:p w14:paraId="37E82077" w14:textId="77777777" w:rsidR="00C94594" w:rsidRDefault="00C94594" w:rsidP="00C94594">
      <w:pPr>
        <w:pStyle w:val="Quote"/>
        <w:rPr>
          <w:sz w:val="22"/>
          <w:lang w:val="nl-NL"/>
        </w:rPr>
      </w:pPr>
      <w:r w:rsidRPr="005E3C24">
        <w:rPr>
          <w:sz w:val="22"/>
          <w:lang w:val="nl-NL"/>
        </w:rPr>
        <w:t xml:space="preserve">Hoe zou het Boothuis hier op in kunnen spelen? </w:t>
      </w:r>
    </w:p>
    <w:p w14:paraId="5F324AB9" w14:textId="6A8452D5" w:rsidR="00C94594" w:rsidRPr="005E3C24" w:rsidRDefault="00765767" w:rsidP="00765767">
      <w:pPr>
        <w:rPr>
          <w:sz w:val="22"/>
          <w:lang w:val="nl-NL"/>
        </w:rPr>
      </w:pPr>
      <w:r>
        <w:rPr>
          <w:sz w:val="22"/>
          <w:lang w:val="nl-NL"/>
        </w:rPr>
        <w:t>Het boothuis zou wel wat meer reclame kunnen maken, want ik denk dat niet veel mensen weten dat je evenementen kan organiseren op locatie. I</w:t>
      </w:r>
      <w:r w:rsidR="00E655F0">
        <w:rPr>
          <w:sz w:val="22"/>
          <w:lang w:val="nl-NL"/>
        </w:rPr>
        <w:t>k denk ook dat ze wat meer op Fa</w:t>
      </w:r>
      <w:r>
        <w:rPr>
          <w:sz w:val="22"/>
          <w:lang w:val="nl-NL"/>
        </w:rPr>
        <w:t xml:space="preserve">cebook kunnen zetten, want het was allemaal super mooi tijdens de receptie van mijn vader. Als andere mensen dat zien, willen zij dat ook voor hun trouwerij! </w:t>
      </w:r>
    </w:p>
    <w:p w14:paraId="27697EB7" w14:textId="77777777" w:rsidR="00C94594" w:rsidRPr="005E3C24" w:rsidRDefault="00C94594" w:rsidP="00C94594">
      <w:pPr>
        <w:tabs>
          <w:tab w:val="left" w:pos="2511"/>
        </w:tabs>
        <w:rPr>
          <w:sz w:val="22"/>
          <w:lang w:val="nl-NL"/>
        </w:rPr>
      </w:pPr>
    </w:p>
    <w:p w14:paraId="152EEE5A" w14:textId="77777777" w:rsidR="00C94594" w:rsidRPr="005E3C24" w:rsidRDefault="00C94594" w:rsidP="00C94594">
      <w:pPr>
        <w:pStyle w:val="Quote"/>
        <w:rPr>
          <w:sz w:val="22"/>
          <w:lang w:val="nl-NL"/>
        </w:rPr>
      </w:pPr>
      <w:r w:rsidRPr="005E3C24">
        <w:rPr>
          <w:sz w:val="22"/>
          <w:lang w:val="nl-NL"/>
        </w:rPr>
        <w:t xml:space="preserve">Ter gelegenheid van wat heeft u eerder locaties bezocht in horecagelegenheden? </w:t>
      </w:r>
    </w:p>
    <w:p w14:paraId="31064EFE" w14:textId="3D827280" w:rsidR="00C94594" w:rsidRPr="005E3C24" w:rsidRDefault="00765767" w:rsidP="00C94594">
      <w:pPr>
        <w:tabs>
          <w:tab w:val="left" w:pos="2511"/>
        </w:tabs>
        <w:rPr>
          <w:sz w:val="22"/>
          <w:lang w:val="nl-NL"/>
        </w:rPr>
      </w:pPr>
      <w:r>
        <w:rPr>
          <w:sz w:val="22"/>
          <w:lang w:val="nl-NL"/>
        </w:rPr>
        <w:t>Het zijn vaak gewoon feestjes wa</w:t>
      </w:r>
      <w:r w:rsidR="00E655F0">
        <w:rPr>
          <w:sz w:val="22"/>
          <w:lang w:val="nl-NL"/>
        </w:rPr>
        <w:t xml:space="preserve">ar iedereen naar toe gaat. Bij </w:t>
      </w:r>
      <w:proofErr w:type="spellStart"/>
      <w:r w:rsidR="00E655F0">
        <w:rPr>
          <w:sz w:val="22"/>
          <w:lang w:val="nl-NL"/>
        </w:rPr>
        <w:t>B</w:t>
      </w:r>
      <w:r>
        <w:rPr>
          <w:sz w:val="22"/>
          <w:lang w:val="nl-NL"/>
        </w:rPr>
        <w:t>eachhouse</w:t>
      </w:r>
      <w:proofErr w:type="spellEnd"/>
      <w:r>
        <w:rPr>
          <w:sz w:val="22"/>
          <w:lang w:val="nl-NL"/>
        </w:rPr>
        <w:t xml:space="preserve"> heb je </w:t>
      </w:r>
      <w:r w:rsidR="00E655F0">
        <w:rPr>
          <w:sz w:val="22"/>
          <w:lang w:val="nl-NL"/>
        </w:rPr>
        <w:t xml:space="preserve">‘vinyl at the </w:t>
      </w:r>
      <w:proofErr w:type="spellStart"/>
      <w:r w:rsidR="00E655F0">
        <w:rPr>
          <w:sz w:val="22"/>
          <w:lang w:val="nl-NL"/>
        </w:rPr>
        <w:t>beach</w:t>
      </w:r>
      <w:proofErr w:type="spellEnd"/>
      <w:r w:rsidR="00E655F0">
        <w:rPr>
          <w:sz w:val="22"/>
          <w:lang w:val="nl-NL"/>
        </w:rPr>
        <w:t xml:space="preserve">’ en dat is een groot evenement waar veel mensen uit de buurt naar toe komen. En ik ga ook heel vaak naar feesten in de randstad, dan is het wel met een heel ander publiek. </w:t>
      </w:r>
      <w:r w:rsidR="00711379">
        <w:rPr>
          <w:sz w:val="22"/>
          <w:lang w:val="nl-NL"/>
        </w:rPr>
        <w:t xml:space="preserve">Het zijn vaak techno feestjes. </w:t>
      </w:r>
      <w:r w:rsidR="00E655F0">
        <w:rPr>
          <w:sz w:val="22"/>
          <w:lang w:val="nl-NL"/>
        </w:rPr>
        <w:t>Maar ik zou het leuk vinden als er hi</w:t>
      </w:r>
      <w:r w:rsidR="00711379">
        <w:rPr>
          <w:sz w:val="22"/>
          <w:lang w:val="nl-NL"/>
        </w:rPr>
        <w:t xml:space="preserve">er ook zulke feestjes zijn. Als die georganiseerd zouden worden bij Loods Tien zou ik daar ook zeker naar toe gaan. </w:t>
      </w:r>
    </w:p>
    <w:p w14:paraId="5A113818" w14:textId="77777777" w:rsidR="00C94594" w:rsidRPr="005E3C24" w:rsidRDefault="00C94594" w:rsidP="00C94594">
      <w:pPr>
        <w:tabs>
          <w:tab w:val="left" w:pos="2511"/>
        </w:tabs>
        <w:rPr>
          <w:sz w:val="22"/>
          <w:lang w:val="nl-NL"/>
        </w:rPr>
      </w:pPr>
    </w:p>
    <w:p w14:paraId="61A1D80B" w14:textId="77777777" w:rsidR="00C94594" w:rsidRPr="005E3C24" w:rsidRDefault="00C94594" w:rsidP="00C94594">
      <w:pPr>
        <w:pStyle w:val="Quote"/>
        <w:rPr>
          <w:sz w:val="22"/>
          <w:lang w:val="nl-NL"/>
        </w:rPr>
      </w:pPr>
      <w:r w:rsidRPr="005E3C24">
        <w:rPr>
          <w:sz w:val="22"/>
          <w:lang w:val="nl-NL"/>
        </w:rPr>
        <w:t xml:space="preserve">Kunt u voorbeelden noemen van concepten die werden aangeboden vanuit dat bedrijf? </w:t>
      </w:r>
    </w:p>
    <w:p w14:paraId="659B9E78" w14:textId="17115AF1" w:rsidR="00C94594" w:rsidRPr="005E3C24" w:rsidRDefault="00711379" w:rsidP="00C94594">
      <w:pPr>
        <w:tabs>
          <w:tab w:val="left" w:pos="2511"/>
        </w:tabs>
        <w:rPr>
          <w:sz w:val="22"/>
          <w:lang w:val="nl-NL"/>
        </w:rPr>
      </w:pPr>
      <w:r>
        <w:rPr>
          <w:sz w:val="22"/>
          <w:lang w:val="nl-NL"/>
        </w:rPr>
        <w:t xml:space="preserve">Bij zulke feesten worden niet echt concepten aangeboden. </w:t>
      </w:r>
    </w:p>
    <w:p w14:paraId="1E1B4CE5" w14:textId="77777777" w:rsidR="00C94594" w:rsidRPr="005E3C24" w:rsidRDefault="00C94594" w:rsidP="00C94594">
      <w:pPr>
        <w:tabs>
          <w:tab w:val="left" w:pos="2511"/>
        </w:tabs>
        <w:rPr>
          <w:sz w:val="22"/>
          <w:lang w:val="nl-NL"/>
        </w:rPr>
      </w:pPr>
    </w:p>
    <w:p w14:paraId="1861A4DE" w14:textId="77777777" w:rsidR="00C94594" w:rsidRPr="005E3C24" w:rsidRDefault="00C94594" w:rsidP="00C94594">
      <w:pPr>
        <w:pStyle w:val="Quote"/>
        <w:rPr>
          <w:sz w:val="22"/>
          <w:lang w:val="nl-NL"/>
        </w:rPr>
      </w:pPr>
      <w:r w:rsidRPr="005E3C24">
        <w:rPr>
          <w:sz w:val="22"/>
          <w:lang w:val="nl-NL"/>
        </w:rPr>
        <w:t xml:space="preserve">Heeft u behoefte aan een aanbod dat nog niet wordt aangeboden in Zeeuws-Vlaanderen? </w:t>
      </w:r>
    </w:p>
    <w:p w14:paraId="74FE8A8C" w14:textId="2BD6F69A" w:rsidR="00C94594" w:rsidRPr="005E3C24" w:rsidRDefault="00711379" w:rsidP="00C94594">
      <w:pPr>
        <w:tabs>
          <w:tab w:val="left" w:pos="2511"/>
        </w:tabs>
        <w:rPr>
          <w:sz w:val="22"/>
          <w:lang w:val="nl-NL"/>
        </w:rPr>
      </w:pPr>
      <w:r>
        <w:rPr>
          <w:sz w:val="22"/>
          <w:lang w:val="nl-NL"/>
        </w:rPr>
        <w:t>Ja, meer mogelijkheden om ‘s</w:t>
      </w:r>
      <w:r w:rsidR="00A415B7">
        <w:rPr>
          <w:sz w:val="22"/>
          <w:lang w:val="nl-NL"/>
        </w:rPr>
        <w:t xml:space="preserve"> </w:t>
      </w:r>
      <w:r>
        <w:rPr>
          <w:sz w:val="22"/>
          <w:lang w:val="nl-NL"/>
        </w:rPr>
        <w:t xml:space="preserve">avonds wat te drinken of nog terecht te kunnen. Alles gaat in de buurt super vroeg dicht en daardoor kun je nooit meer ergens </w:t>
      </w:r>
      <w:r w:rsidR="00A415B7">
        <w:rPr>
          <w:sz w:val="22"/>
          <w:lang w:val="nl-NL"/>
        </w:rPr>
        <w:t xml:space="preserve">terecht. Dat is jammer aan deze regio. </w:t>
      </w:r>
    </w:p>
    <w:p w14:paraId="64161C03" w14:textId="77777777" w:rsidR="00C94594" w:rsidRPr="005E3C24" w:rsidRDefault="00C94594" w:rsidP="00C94594">
      <w:pPr>
        <w:tabs>
          <w:tab w:val="left" w:pos="2511"/>
        </w:tabs>
        <w:rPr>
          <w:sz w:val="22"/>
          <w:lang w:val="nl-NL"/>
        </w:rPr>
      </w:pPr>
    </w:p>
    <w:p w14:paraId="3F3D825F" w14:textId="77777777" w:rsidR="00C94594" w:rsidRPr="005E3C24" w:rsidRDefault="00C94594" w:rsidP="00C94594">
      <w:pPr>
        <w:pStyle w:val="Quote"/>
        <w:rPr>
          <w:sz w:val="22"/>
          <w:lang w:val="nl-NL"/>
        </w:rPr>
      </w:pPr>
      <w:r w:rsidRPr="005E3C24">
        <w:rPr>
          <w:sz w:val="22"/>
          <w:lang w:val="nl-NL"/>
        </w:rPr>
        <w:t xml:space="preserve">Wanneer zou u hier gebruik van maken? </w:t>
      </w:r>
    </w:p>
    <w:p w14:paraId="35BF43D7" w14:textId="02D3A0E4" w:rsidR="00C94594" w:rsidRPr="005E3C24" w:rsidRDefault="00A415B7" w:rsidP="00C94594">
      <w:pPr>
        <w:tabs>
          <w:tab w:val="left" w:pos="2511"/>
        </w:tabs>
        <w:rPr>
          <w:sz w:val="22"/>
          <w:lang w:val="nl-NL"/>
        </w:rPr>
      </w:pPr>
      <w:r>
        <w:rPr>
          <w:sz w:val="22"/>
          <w:lang w:val="nl-NL"/>
        </w:rPr>
        <w:t xml:space="preserve">Ik zou hier zeker gebruik van maken, omdat er gewoon verder niks is in de buurt wat deze mogelijkheid biedt. </w:t>
      </w:r>
    </w:p>
    <w:p w14:paraId="059A53F8" w14:textId="77777777" w:rsidR="00C94594" w:rsidRPr="005E3C24" w:rsidRDefault="00C94594" w:rsidP="00C94594">
      <w:pPr>
        <w:tabs>
          <w:tab w:val="left" w:pos="2511"/>
        </w:tabs>
        <w:rPr>
          <w:sz w:val="22"/>
          <w:lang w:val="nl-NL"/>
        </w:rPr>
      </w:pPr>
    </w:p>
    <w:p w14:paraId="0C9401CD" w14:textId="77777777" w:rsidR="00C94594" w:rsidRPr="005E3C24" w:rsidRDefault="00C94594" w:rsidP="00C94594">
      <w:pPr>
        <w:pStyle w:val="Quote"/>
        <w:rPr>
          <w:sz w:val="22"/>
          <w:lang w:val="nl-NL"/>
        </w:rPr>
      </w:pPr>
      <w:r w:rsidRPr="005E3C24">
        <w:rPr>
          <w:sz w:val="22"/>
          <w:lang w:val="nl-NL"/>
        </w:rPr>
        <w:t xml:space="preserve">Hoe zou u dit zelf organiseren? </w:t>
      </w:r>
    </w:p>
    <w:p w14:paraId="2515CB7F" w14:textId="0BCFF8D6" w:rsidR="00C94594" w:rsidRPr="005E3C24" w:rsidRDefault="00A415B7" w:rsidP="00C94594">
      <w:pPr>
        <w:tabs>
          <w:tab w:val="left" w:pos="2511"/>
        </w:tabs>
        <w:rPr>
          <w:sz w:val="22"/>
          <w:lang w:val="nl-NL"/>
        </w:rPr>
      </w:pPr>
      <w:r>
        <w:rPr>
          <w:sz w:val="22"/>
          <w:lang w:val="nl-NL"/>
        </w:rPr>
        <w:t xml:space="preserve">Ik zou dit niet zelf organiseren, omdat het te veel werk is. </w:t>
      </w:r>
    </w:p>
    <w:p w14:paraId="502C9F8D" w14:textId="77777777" w:rsidR="00C94594" w:rsidRPr="005E3C24" w:rsidRDefault="00C94594" w:rsidP="00C94594">
      <w:pPr>
        <w:tabs>
          <w:tab w:val="left" w:pos="2511"/>
        </w:tabs>
        <w:rPr>
          <w:sz w:val="22"/>
          <w:lang w:val="nl-NL"/>
        </w:rPr>
      </w:pPr>
    </w:p>
    <w:p w14:paraId="5AF1CAF3" w14:textId="77777777" w:rsidR="00C94594" w:rsidRPr="005E3C24" w:rsidRDefault="00C94594" w:rsidP="00C94594">
      <w:pPr>
        <w:pStyle w:val="Quote"/>
        <w:rPr>
          <w:sz w:val="22"/>
          <w:lang w:val="nl-NL"/>
        </w:rPr>
      </w:pPr>
      <w:r w:rsidRPr="005E3C24">
        <w:rPr>
          <w:sz w:val="22"/>
          <w:lang w:val="nl-NL"/>
        </w:rPr>
        <w:t xml:space="preserve">Bent u meer geïnteresseerd in het Boothuis voor uw privé gelegenheden of voor uw bedrijf? </w:t>
      </w:r>
    </w:p>
    <w:p w14:paraId="6C33BCA1" w14:textId="01FDFFD7" w:rsidR="00C94594" w:rsidRPr="005E3C24" w:rsidRDefault="00A415B7" w:rsidP="00C94594">
      <w:pPr>
        <w:tabs>
          <w:tab w:val="left" w:pos="2511"/>
        </w:tabs>
        <w:rPr>
          <w:sz w:val="22"/>
          <w:lang w:val="nl-NL"/>
        </w:rPr>
      </w:pPr>
      <w:r>
        <w:rPr>
          <w:sz w:val="22"/>
          <w:lang w:val="nl-NL"/>
        </w:rPr>
        <w:t xml:space="preserve">Enkel voor privé gelegenheden, want vanuit mijn werk is het niet echt van toepassing om gebruik te maken van het boothuis. </w:t>
      </w:r>
    </w:p>
    <w:p w14:paraId="17D854CB" w14:textId="77777777" w:rsidR="00C94594" w:rsidRPr="005E3C24" w:rsidRDefault="00C94594" w:rsidP="00C94594">
      <w:pPr>
        <w:tabs>
          <w:tab w:val="left" w:pos="2511"/>
        </w:tabs>
        <w:rPr>
          <w:sz w:val="22"/>
          <w:lang w:val="nl-NL"/>
        </w:rPr>
      </w:pPr>
    </w:p>
    <w:p w14:paraId="61399D3A" w14:textId="77777777" w:rsidR="00C94594" w:rsidRPr="005E3C24" w:rsidRDefault="00C94594" w:rsidP="00C94594">
      <w:pPr>
        <w:pStyle w:val="Quote"/>
        <w:rPr>
          <w:sz w:val="22"/>
          <w:lang w:val="nl-NL"/>
        </w:rPr>
      </w:pPr>
      <w:r w:rsidRPr="005E3C24">
        <w:rPr>
          <w:sz w:val="22"/>
          <w:lang w:val="nl-NL"/>
        </w:rPr>
        <w:t xml:space="preserve">Welke activiteiten zou u privé organiseren? </w:t>
      </w:r>
    </w:p>
    <w:p w14:paraId="447F8CBC" w14:textId="231945A6" w:rsidR="00C94594" w:rsidRPr="005E3C24" w:rsidRDefault="00A415B7" w:rsidP="00C94594">
      <w:pPr>
        <w:tabs>
          <w:tab w:val="left" w:pos="2511"/>
        </w:tabs>
        <w:rPr>
          <w:sz w:val="22"/>
          <w:lang w:val="nl-NL"/>
        </w:rPr>
      </w:pPr>
      <w:r>
        <w:rPr>
          <w:sz w:val="22"/>
          <w:lang w:val="nl-NL"/>
        </w:rPr>
        <w:t xml:space="preserve">Het lijkt mij wel heel leuk om mijn verjaardag te vieren in het boothuis, als ik genoeg mensen heb om uit te nodigen. </w:t>
      </w:r>
    </w:p>
    <w:p w14:paraId="6C46D58C" w14:textId="77777777" w:rsidR="00C94594" w:rsidRPr="005E3C24" w:rsidRDefault="00C94594" w:rsidP="00C94594">
      <w:pPr>
        <w:tabs>
          <w:tab w:val="left" w:pos="2511"/>
        </w:tabs>
        <w:rPr>
          <w:sz w:val="22"/>
          <w:lang w:val="nl-NL"/>
        </w:rPr>
      </w:pPr>
    </w:p>
    <w:p w14:paraId="747B401C" w14:textId="77777777" w:rsidR="00C94594" w:rsidRPr="005E3C24" w:rsidRDefault="00C94594" w:rsidP="00C94594">
      <w:pPr>
        <w:pStyle w:val="Quote"/>
        <w:rPr>
          <w:sz w:val="22"/>
          <w:lang w:val="nl-NL"/>
        </w:rPr>
      </w:pPr>
      <w:r w:rsidRPr="005E3C24">
        <w:rPr>
          <w:sz w:val="22"/>
          <w:lang w:val="nl-NL"/>
        </w:rPr>
        <w:t xml:space="preserve">Hoe vond u de communicatie lopen tussen u en het bedrijf? </w:t>
      </w:r>
    </w:p>
    <w:p w14:paraId="7230799D" w14:textId="32FECCD6" w:rsidR="00C94594" w:rsidRPr="005E3C24" w:rsidRDefault="00A415B7" w:rsidP="00A415B7">
      <w:pPr>
        <w:tabs>
          <w:tab w:val="left" w:pos="2511"/>
        </w:tabs>
        <w:rPr>
          <w:sz w:val="22"/>
          <w:lang w:val="nl-NL"/>
        </w:rPr>
      </w:pPr>
      <w:r>
        <w:rPr>
          <w:sz w:val="22"/>
          <w:lang w:val="nl-NL"/>
        </w:rPr>
        <w:t xml:space="preserve">Bij het feest van mijn vader moest ik wel wat dingen vooraf regelen met Jos en Marien. Dit ging wel heel goed, ze wilden mee helpen met denken aan voorbereidingen en gaven tips voor verbeteringen. Ik was ook voor het evenement al vroeg aanwezig en toen wilden ze ook heel graag helpen met het feest en het personeel hielp ook vriendelijk mee. </w:t>
      </w:r>
    </w:p>
    <w:p w14:paraId="48B67D66" w14:textId="77777777" w:rsidR="00C94594" w:rsidRPr="005E3C24" w:rsidRDefault="00C94594" w:rsidP="00C94594">
      <w:pPr>
        <w:rPr>
          <w:sz w:val="22"/>
          <w:lang w:val="nl-NL"/>
        </w:rPr>
      </w:pPr>
    </w:p>
    <w:p w14:paraId="1BF58FF1" w14:textId="77777777" w:rsidR="00C94594" w:rsidRPr="005E3C24" w:rsidRDefault="00C94594" w:rsidP="00C94594">
      <w:pPr>
        <w:pStyle w:val="Quote"/>
        <w:rPr>
          <w:sz w:val="22"/>
          <w:lang w:val="nl-NL"/>
        </w:rPr>
      </w:pPr>
      <w:r w:rsidRPr="005E3C24">
        <w:rPr>
          <w:sz w:val="22"/>
          <w:lang w:val="nl-NL"/>
        </w:rPr>
        <w:t xml:space="preserve">Wat vind u belangrijk tijdens dit evenement? </w:t>
      </w:r>
    </w:p>
    <w:p w14:paraId="2D9CCAC6" w14:textId="7BCDA12A" w:rsidR="00C94594" w:rsidRPr="005E3C24" w:rsidRDefault="00A415B7" w:rsidP="00C94594">
      <w:pPr>
        <w:rPr>
          <w:sz w:val="22"/>
          <w:lang w:val="nl-NL"/>
        </w:rPr>
      </w:pPr>
      <w:r>
        <w:rPr>
          <w:sz w:val="22"/>
          <w:lang w:val="nl-NL"/>
        </w:rPr>
        <w:t xml:space="preserve">De bediening vind ik het belangrijkst en dat alles er goed verzorgd uit ziet. </w:t>
      </w:r>
    </w:p>
    <w:p w14:paraId="731BCA05" w14:textId="77777777" w:rsidR="00C94594" w:rsidRPr="005E3C24" w:rsidRDefault="00C94594" w:rsidP="00C94594">
      <w:pPr>
        <w:rPr>
          <w:sz w:val="22"/>
          <w:lang w:val="nl-NL"/>
        </w:rPr>
      </w:pPr>
    </w:p>
    <w:p w14:paraId="0C221596" w14:textId="64A4AE35" w:rsidR="00C94594" w:rsidRPr="005E3C24" w:rsidRDefault="00C94594" w:rsidP="00C94594">
      <w:pPr>
        <w:pStyle w:val="Quote"/>
        <w:rPr>
          <w:sz w:val="22"/>
          <w:lang w:val="nl-NL"/>
        </w:rPr>
      </w:pPr>
      <w:r w:rsidRPr="005E3C24">
        <w:rPr>
          <w:sz w:val="22"/>
          <w:lang w:val="nl-NL"/>
        </w:rPr>
        <w:t>Zijn er dingen die vo</w:t>
      </w:r>
      <w:r w:rsidR="00A415B7">
        <w:rPr>
          <w:sz w:val="22"/>
          <w:lang w:val="nl-NL"/>
        </w:rPr>
        <w:t xml:space="preserve">or u extra waarde gaven </w:t>
      </w:r>
      <w:r w:rsidRPr="005E3C24">
        <w:rPr>
          <w:sz w:val="22"/>
          <w:lang w:val="nl-NL"/>
        </w:rPr>
        <w:t xml:space="preserve">tijdens dit evenement? </w:t>
      </w:r>
    </w:p>
    <w:p w14:paraId="08D429D3" w14:textId="75E42BF8" w:rsidR="00C94594" w:rsidRPr="005E3C24" w:rsidRDefault="00A415B7" w:rsidP="00C94594">
      <w:pPr>
        <w:rPr>
          <w:sz w:val="22"/>
          <w:lang w:val="nl-NL"/>
        </w:rPr>
      </w:pPr>
      <w:r>
        <w:rPr>
          <w:sz w:val="22"/>
          <w:lang w:val="nl-NL"/>
        </w:rPr>
        <w:t xml:space="preserve">De hulp van het personeel en de complimenten van de gasten. Ook was mijn vader heel erg tevreden over het feest en de organisatie er van. </w:t>
      </w:r>
    </w:p>
    <w:p w14:paraId="4E5535EE" w14:textId="77777777" w:rsidR="00C94594" w:rsidRPr="005E3C24" w:rsidRDefault="00C94594" w:rsidP="00C94594">
      <w:pPr>
        <w:rPr>
          <w:sz w:val="22"/>
          <w:lang w:val="nl-NL"/>
        </w:rPr>
      </w:pPr>
    </w:p>
    <w:p w14:paraId="3602C0BB" w14:textId="77777777" w:rsidR="00C94594" w:rsidRPr="005E3C24" w:rsidRDefault="00C94594" w:rsidP="00C94594">
      <w:pPr>
        <w:pStyle w:val="Quote"/>
        <w:rPr>
          <w:sz w:val="22"/>
          <w:lang w:val="nl-NL"/>
        </w:rPr>
      </w:pPr>
      <w:r w:rsidRPr="005E3C24">
        <w:rPr>
          <w:sz w:val="22"/>
          <w:lang w:val="nl-NL"/>
        </w:rPr>
        <w:t xml:space="preserve">Zou u anderen aanraden om gebruik te maken van het Boothuis? Waarom wel of waarom niet? </w:t>
      </w:r>
    </w:p>
    <w:p w14:paraId="09191E70" w14:textId="39B33256" w:rsidR="00C94594" w:rsidRPr="005E3C24" w:rsidRDefault="00A415B7" w:rsidP="00C94594">
      <w:pPr>
        <w:rPr>
          <w:sz w:val="22"/>
          <w:lang w:val="nl-NL"/>
        </w:rPr>
      </w:pPr>
      <w:r>
        <w:rPr>
          <w:sz w:val="22"/>
          <w:lang w:val="nl-NL"/>
        </w:rPr>
        <w:t xml:space="preserve">Ja ik zou het heel erg aanraden. Het was een super mooi feest en super goed georganiseerd. Jos en Marien zijn fijne personen om contact mee te hebben, waardoor de communicatie voor het evenement ook al fijn verloopt en toch een beetje de stress wegneemt. </w:t>
      </w:r>
      <w:bookmarkStart w:id="53" w:name="_GoBack"/>
      <w:bookmarkEnd w:id="53"/>
    </w:p>
    <w:p w14:paraId="23B1713A" w14:textId="77777777" w:rsidR="00C94594" w:rsidRPr="005E3C24" w:rsidRDefault="00C94594" w:rsidP="00C94594">
      <w:pPr>
        <w:rPr>
          <w:sz w:val="22"/>
          <w:lang w:val="nl-NL"/>
        </w:rPr>
      </w:pPr>
    </w:p>
    <w:p w14:paraId="69517CEF" w14:textId="77777777" w:rsidR="00C94594" w:rsidRPr="005E3C24" w:rsidRDefault="00C94594" w:rsidP="00C94594">
      <w:pPr>
        <w:pStyle w:val="Quote"/>
        <w:rPr>
          <w:sz w:val="22"/>
          <w:lang w:val="nl-NL"/>
        </w:rPr>
      </w:pPr>
      <w:r w:rsidRPr="005E3C24">
        <w:rPr>
          <w:sz w:val="22"/>
          <w:lang w:val="nl-NL"/>
        </w:rPr>
        <w:t xml:space="preserve">Bedankt voor het interview, dit biedt een goede toevoeging aan het kwantitatieve onderzoek voor het Boothuis. </w:t>
      </w:r>
    </w:p>
    <w:p w14:paraId="7632C5DF" w14:textId="77777777" w:rsidR="00C94594" w:rsidRPr="005E3C24" w:rsidRDefault="00C94594" w:rsidP="00C94594">
      <w:pPr>
        <w:rPr>
          <w:lang w:val="nl-NL"/>
        </w:rPr>
      </w:pPr>
    </w:p>
    <w:p w14:paraId="0A69B911" w14:textId="77777777" w:rsidR="002322A6" w:rsidRPr="005E3C24" w:rsidRDefault="002322A6" w:rsidP="002322A6">
      <w:pPr>
        <w:rPr>
          <w:lang w:val="nl-NL"/>
        </w:rPr>
      </w:pPr>
    </w:p>
    <w:p w14:paraId="18B78850" w14:textId="77777777" w:rsidR="00F872B3" w:rsidRPr="005E3C24" w:rsidRDefault="00F872B3" w:rsidP="00F872B3">
      <w:pPr>
        <w:rPr>
          <w:lang w:val="nl-NL"/>
        </w:rPr>
      </w:pPr>
    </w:p>
    <w:p w14:paraId="53F51311" w14:textId="77777777" w:rsidR="00F872B3" w:rsidRPr="0087426B" w:rsidRDefault="00F872B3" w:rsidP="00F872B3">
      <w:pPr>
        <w:rPr>
          <w:lang w:val="nl-NL"/>
        </w:rPr>
      </w:pPr>
    </w:p>
    <w:p w14:paraId="43448135" w14:textId="77777777" w:rsidR="00F872B3" w:rsidRPr="0087426B" w:rsidRDefault="00F872B3" w:rsidP="00F872B3">
      <w:pPr>
        <w:rPr>
          <w:lang w:val="nl-NL"/>
        </w:rPr>
      </w:pPr>
    </w:p>
    <w:p w14:paraId="0218C4BF" w14:textId="77777777" w:rsidR="00F872B3" w:rsidRPr="0087426B" w:rsidRDefault="00F872B3" w:rsidP="00F872B3">
      <w:pPr>
        <w:rPr>
          <w:lang w:val="nl-NL"/>
        </w:rPr>
      </w:pPr>
    </w:p>
    <w:sectPr w:rsidR="00F872B3" w:rsidRPr="0087426B" w:rsidSect="00831B47">
      <w:headerReference w:type="default" r:id="rId114"/>
      <w:footerReference w:type="default" r:id="rId115"/>
      <w:pgSz w:w="12240" w:h="15840"/>
      <w:pgMar w:top="1080" w:right="1080" w:bottom="1080" w:left="1080" w:header="34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8EF5DE" w14:textId="77777777" w:rsidR="00A415B7" w:rsidRDefault="00A415B7">
      <w:pPr>
        <w:spacing w:line="240" w:lineRule="auto"/>
      </w:pPr>
      <w:r>
        <w:separator/>
      </w:r>
    </w:p>
  </w:endnote>
  <w:endnote w:type="continuationSeparator" w:id="0">
    <w:p w14:paraId="1D64EE47" w14:textId="77777777" w:rsidR="00A415B7" w:rsidRDefault="00A415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entury Schoolbook">
    <w:panose1 w:val="0204060405050502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0F9DA" w14:textId="6C8AB9FA" w:rsidR="00A415B7" w:rsidRDefault="00A415B7" w:rsidP="007977E8">
    <w:pPr>
      <w:pStyle w:val="Footer"/>
      <w:ind w:right="360"/>
    </w:pPr>
    <w:r>
      <w:t xml:space="preserve">Onderzoeksrapport | Jolien Buijsse | Loods </w:t>
    </w:r>
    <w:proofErr w:type="spellStart"/>
    <w:r>
      <w:t>Tien</w:t>
    </w:r>
    <w:proofErr w:type="spellEnd"/>
    <w:r>
      <w:t xml:space="preserve"> | HZ University Of Applied Sciences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3AE4B2" w14:textId="77777777" w:rsidR="00A415B7" w:rsidRDefault="00A415B7">
      <w:pPr>
        <w:spacing w:line="240" w:lineRule="auto"/>
      </w:pPr>
      <w:r>
        <w:separator/>
      </w:r>
    </w:p>
  </w:footnote>
  <w:footnote w:type="continuationSeparator" w:id="0">
    <w:p w14:paraId="11DB35A7" w14:textId="77777777" w:rsidR="00A415B7" w:rsidRDefault="00A415B7">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9288"/>
      <w:gridCol w:w="1008"/>
    </w:tblGrid>
    <w:tr w:rsidR="00A415B7" w14:paraId="4D0388C9" w14:textId="77777777">
      <w:sdt>
        <w:sdtPr>
          <w:id w:val="6002733"/>
          <w:showingPlcHdr/>
        </w:sdtPr>
        <w:sdtContent>
          <w:tc>
            <w:tcPr>
              <w:tcW w:w="9288" w:type="dxa"/>
            </w:tcPr>
            <w:p w14:paraId="1398DFEE" w14:textId="2BD87694" w:rsidR="00A415B7" w:rsidRDefault="00A415B7" w:rsidP="007977E8">
              <w:pPr>
                <w:pStyle w:val="Header"/>
              </w:pPr>
              <w:r>
                <w:t xml:space="preserve">     </w:t>
              </w:r>
            </w:p>
          </w:tc>
        </w:sdtContent>
      </w:sdt>
      <w:tc>
        <w:tcPr>
          <w:tcW w:w="1008" w:type="dxa"/>
        </w:tcPr>
        <w:p w14:paraId="6AD37384" w14:textId="77777777" w:rsidR="00A415B7" w:rsidRDefault="00A415B7">
          <w:pPr>
            <w:pStyle w:val="Header"/>
          </w:pPr>
          <w:r>
            <w:fldChar w:fldCharType="begin"/>
          </w:r>
          <w:r>
            <w:instrText xml:space="preserve"> page </w:instrText>
          </w:r>
          <w:r>
            <w:fldChar w:fldCharType="separate"/>
          </w:r>
          <w:r w:rsidR="009E2D33">
            <w:rPr>
              <w:noProof/>
            </w:rPr>
            <w:t>2</w:t>
          </w:r>
          <w:r>
            <w:rPr>
              <w:noProof/>
            </w:rPr>
            <w:fldChar w:fldCharType="end"/>
          </w:r>
        </w:p>
      </w:tc>
    </w:tr>
  </w:tbl>
  <w:p w14:paraId="1BA36E59" w14:textId="77777777" w:rsidR="00A415B7" w:rsidRDefault="00A415B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CDC6B2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7B4F7D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DDA302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5D43172"/>
    <w:lvl w:ilvl="0">
      <w:start w:val="1"/>
      <w:numFmt w:val="decimal"/>
      <w:pStyle w:val="ListNumber2"/>
      <w:lvlText w:val="%1."/>
      <w:lvlJc w:val="left"/>
      <w:pPr>
        <w:tabs>
          <w:tab w:val="num" w:pos="720"/>
        </w:tabs>
        <w:ind w:left="720" w:hanging="360"/>
      </w:pPr>
    </w:lvl>
  </w:abstractNum>
  <w:abstractNum w:abstractNumId="4">
    <w:nsid w:val="FFFFFF80"/>
    <w:multiLevelType w:val="singleLevel"/>
    <w:tmpl w:val="19D8BBE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082639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0DA775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546EA7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F501A32"/>
    <w:lvl w:ilvl="0">
      <w:start w:val="1"/>
      <w:numFmt w:val="decimal"/>
      <w:pStyle w:val="ListNumber"/>
      <w:lvlText w:val="%1."/>
      <w:lvlJc w:val="left"/>
      <w:pPr>
        <w:tabs>
          <w:tab w:val="num" w:pos="360"/>
        </w:tabs>
        <w:ind w:left="360" w:hanging="360"/>
      </w:pPr>
    </w:lvl>
  </w:abstractNum>
  <w:abstractNum w:abstractNumId="9">
    <w:nsid w:val="FFFFFF89"/>
    <w:multiLevelType w:val="singleLevel"/>
    <w:tmpl w:val="CD34F9F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B342AB"/>
    <w:multiLevelType w:val="hybridMultilevel"/>
    <w:tmpl w:val="E9782EF8"/>
    <w:lvl w:ilvl="0" w:tplc="A61649FE">
      <w:start w:val="5"/>
      <w:numFmt w:val="bullet"/>
      <w:lvlText w:val="-"/>
      <w:lvlJc w:val="left"/>
      <w:pPr>
        <w:ind w:left="720" w:hanging="360"/>
      </w:pPr>
      <w:rPr>
        <w:rFonts w:ascii="Century Schoolbook" w:eastAsiaTheme="minorEastAsia" w:hAnsi="Century Schoolbook"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4163DF"/>
    <w:multiLevelType w:val="hybridMultilevel"/>
    <w:tmpl w:val="4AFC102C"/>
    <w:lvl w:ilvl="0" w:tplc="DAB02798">
      <w:start w:val="2"/>
      <w:numFmt w:val="bullet"/>
      <w:lvlText w:val="-"/>
      <w:lvlJc w:val="left"/>
      <w:pPr>
        <w:ind w:left="720" w:hanging="360"/>
      </w:pPr>
      <w:rPr>
        <w:rFonts w:ascii="Century Schoolbook" w:eastAsiaTheme="minorEastAsia" w:hAnsi="Century Schoolbook"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0D77A3"/>
    <w:multiLevelType w:val="multilevel"/>
    <w:tmpl w:val="3EA6F60C"/>
    <w:lvl w:ilvl="0">
      <w:start w:val="1"/>
      <w:numFmt w:val="decimal"/>
      <w:lvlText w:val="%1."/>
      <w:lvlJc w:val="left"/>
      <w:pPr>
        <w:ind w:left="500" w:hanging="400"/>
      </w:pPr>
      <w:rPr>
        <w:rFonts w:hint="default"/>
      </w:rPr>
    </w:lvl>
    <w:lvl w:ilvl="1">
      <w:start w:val="1"/>
      <w:numFmt w:val="decimal"/>
      <w:isLgl/>
      <w:lvlText w:val="%1.%2"/>
      <w:lvlJc w:val="left"/>
      <w:pPr>
        <w:ind w:left="520" w:hanging="420"/>
      </w:pPr>
      <w:rPr>
        <w:rFonts w:hint="default"/>
      </w:rPr>
    </w:lvl>
    <w:lvl w:ilvl="2">
      <w:start w:val="1"/>
      <w:numFmt w:val="decimal"/>
      <w:isLgl/>
      <w:lvlText w:val="%1.%2.%3"/>
      <w:lvlJc w:val="left"/>
      <w:pPr>
        <w:ind w:left="820" w:hanging="720"/>
      </w:pPr>
      <w:rPr>
        <w:rFonts w:hint="default"/>
      </w:rPr>
    </w:lvl>
    <w:lvl w:ilvl="3">
      <w:start w:val="1"/>
      <w:numFmt w:val="decimal"/>
      <w:isLgl/>
      <w:lvlText w:val="%1.%2.%3.%4"/>
      <w:lvlJc w:val="left"/>
      <w:pPr>
        <w:ind w:left="820" w:hanging="720"/>
      </w:pPr>
      <w:rPr>
        <w:rFonts w:hint="default"/>
      </w:rPr>
    </w:lvl>
    <w:lvl w:ilvl="4">
      <w:start w:val="1"/>
      <w:numFmt w:val="decimal"/>
      <w:isLgl/>
      <w:lvlText w:val="%1.%2.%3.%4.%5"/>
      <w:lvlJc w:val="left"/>
      <w:pPr>
        <w:ind w:left="1180" w:hanging="1080"/>
      </w:pPr>
      <w:rPr>
        <w:rFonts w:hint="default"/>
      </w:rPr>
    </w:lvl>
    <w:lvl w:ilvl="5">
      <w:start w:val="1"/>
      <w:numFmt w:val="decimal"/>
      <w:isLgl/>
      <w:lvlText w:val="%1.%2.%3.%4.%5.%6"/>
      <w:lvlJc w:val="left"/>
      <w:pPr>
        <w:ind w:left="118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40" w:hanging="1440"/>
      </w:pPr>
      <w:rPr>
        <w:rFonts w:hint="default"/>
      </w:rPr>
    </w:lvl>
    <w:lvl w:ilvl="8">
      <w:start w:val="1"/>
      <w:numFmt w:val="decimal"/>
      <w:isLgl/>
      <w:lvlText w:val="%1.%2.%3.%4.%5.%6.%7.%8.%9"/>
      <w:lvlJc w:val="left"/>
      <w:pPr>
        <w:ind w:left="1900" w:hanging="1800"/>
      </w:pPr>
      <w:rPr>
        <w:rFonts w:hint="default"/>
      </w:rPr>
    </w:lvl>
  </w:abstractNum>
  <w:abstractNum w:abstractNumId="13">
    <w:nsid w:val="17D45883"/>
    <w:multiLevelType w:val="multilevel"/>
    <w:tmpl w:val="3EA6F60C"/>
    <w:lvl w:ilvl="0">
      <w:start w:val="1"/>
      <w:numFmt w:val="decimal"/>
      <w:lvlText w:val="%1."/>
      <w:lvlJc w:val="left"/>
      <w:pPr>
        <w:ind w:left="500" w:hanging="400"/>
      </w:pPr>
      <w:rPr>
        <w:rFonts w:hint="default"/>
      </w:rPr>
    </w:lvl>
    <w:lvl w:ilvl="1">
      <w:start w:val="1"/>
      <w:numFmt w:val="decimal"/>
      <w:isLgl/>
      <w:lvlText w:val="%1.%2"/>
      <w:lvlJc w:val="left"/>
      <w:pPr>
        <w:ind w:left="520" w:hanging="420"/>
      </w:pPr>
      <w:rPr>
        <w:rFonts w:hint="default"/>
      </w:rPr>
    </w:lvl>
    <w:lvl w:ilvl="2">
      <w:start w:val="1"/>
      <w:numFmt w:val="decimal"/>
      <w:isLgl/>
      <w:lvlText w:val="%1.%2.%3"/>
      <w:lvlJc w:val="left"/>
      <w:pPr>
        <w:ind w:left="820" w:hanging="720"/>
      </w:pPr>
      <w:rPr>
        <w:rFonts w:hint="default"/>
      </w:rPr>
    </w:lvl>
    <w:lvl w:ilvl="3">
      <w:start w:val="1"/>
      <w:numFmt w:val="decimal"/>
      <w:isLgl/>
      <w:lvlText w:val="%1.%2.%3.%4"/>
      <w:lvlJc w:val="left"/>
      <w:pPr>
        <w:ind w:left="820" w:hanging="720"/>
      </w:pPr>
      <w:rPr>
        <w:rFonts w:hint="default"/>
      </w:rPr>
    </w:lvl>
    <w:lvl w:ilvl="4">
      <w:start w:val="1"/>
      <w:numFmt w:val="decimal"/>
      <w:isLgl/>
      <w:lvlText w:val="%1.%2.%3.%4.%5"/>
      <w:lvlJc w:val="left"/>
      <w:pPr>
        <w:ind w:left="1180" w:hanging="1080"/>
      </w:pPr>
      <w:rPr>
        <w:rFonts w:hint="default"/>
      </w:rPr>
    </w:lvl>
    <w:lvl w:ilvl="5">
      <w:start w:val="1"/>
      <w:numFmt w:val="decimal"/>
      <w:isLgl/>
      <w:lvlText w:val="%1.%2.%3.%4.%5.%6"/>
      <w:lvlJc w:val="left"/>
      <w:pPr>
        <w:ind w:left="118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40" w:hanging="1440"/>
      </w:pPr>
      <w:rPr>
        <w:rFonts w:hint="default"/>
      </w:rPr>
    </w:lvl>
    <w:lvl w:ilvl="8">
      <w:start w:val="1"/>
      <w:numFmt w:val="decimal"/>
      <w:isLgl/>
      <w:lvlText w:val="%1.%2.%3.%4.%5.%6.%7.%8.%9"/>
      <w:lvlJc w:val="left"/>
      <w:pPr>
        <w:ind w:left="1900" w:hanging="1800"/>
      </w:pPr>
      <w:rPr>
        <w:rFonts w:hint="default"/>
      </w:rPr>
    </w:lvl>
  </w:abstractNum>
  <w:abstractNum w:abstractNumId="14">
    <w:nsid w:val="181C2CEC"/>
    <w:multiLevelType w:val="hybridMultilevel"/>
    <w:tmpl w:val="0ECCFA58"/>
    <w:lvl w:ilvl="0" w:tplc="A7F8692A">
      <w:start w:val="27"/>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D73C8D"/>
    <w:multiLevelType w:val="hybridMultilevel"/>
    <w:tmpl w:val="35AEA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EC226C"/>
    <w:multiLevelType w:val="multilevel"/>
    <w:tmpl w:val="3EA6F60C"/>
    <w:lvl w:ilvl="0">
      <w:start w:val="1"/>
      <w:numFmt w:val="decimal"/>
      <w:lvlText w:val="%1."/>
      <w:lvlJc w:val="left"/>
      <w:pPr>
        <w:ind w:left="500" w:hanging="400"/>
      </w:pPr>
      <w:rPr>
        <w:rFonts w:hint="default"/>
      </w:rPr>
    </w:lvl>
    <w:lvl w:ilvl="1">
      <w:start w:val="1"/>
      <w:numFmt w:val="decimal"/>
      <w:isLgl/>
      <w:lvlText w:val="%1.%2"/>
      <w:lvlJc w:val="left"/>
      <w:pPr>
        <w:ind w:left="520" w:hanging="420"/>
      </w:pPr>
      <w:rPr>
        <w:rFonts w:hint="default"/>
      </w:rPr>
    </w:lvl>
    <w:lvl w:ilvl="2">
      <w:start w:val="1"/>
      <w:numFmt w:val="decimal"/>
      <w:isLgl/>
      <w:lvlText w:val="%1.%2.%3"/>
      <w:lvlJc w:val="left"/>
      <w:pPr>
        <w:ind w:left="820" w:hanging="720"/>
      </w:pPr>
      <w:rPr>
        <w:rFonts w:hint="default"/>
      </w:rPr>
    </w:lvl>
    <w:lvl w:ilvl="3">
      <w:start w:val="1"/>
      <w:numFmt w:val="decimal"/>
      <w:isLgl/>
      <w:lvlText w:val="%1.%2.%3.%4"/>
      <w:lvlJc w:val="left"/>
      <w:pPr>
        <w:ind w:left="820" w:hanging="720"/>
      </w:pPr>
      <w:rPr>
        <w:rFonts w:hint="default"/>
      </w:rPr>
    </w:lvl>
    <w:lvl w:ilvl="4">
      <w:start w:val="1"/>
      <w:numFmt w:val="decimal"/>
      <w:isLgl/>
      <w:lvlText w:val="%1.%2.%3.%4.%5"/>
      <w:lvlJc w:val="left"/>
      <w:pPr>
        <w:ind w:left="1180" w:hanging="1080"/>
      </w:pPr>
      <w:rPr>
        <w:rFonts w:hint="default"/>
      </w:rPr>
    </w:lvl>
    <w:lvl w:ilvl="5">
      <w:start w:val="1"/>
      <w:numFmt w:val="decimal"/>
      <w:isLgl/>
      <w:lvlText w:val="%1.%2.%3.%4.%5.%6"/>
      <w:lvlJc w:val="left"/>
      <w:pPr>
        <w:ind w:left="118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40" w:hanging="1440"/>
      </w:pPr>
      <w:rPr>
        <w:rFonts w:hint="default"/>
      </w:rPr>
    </w:lvl>
    <w:lvl w:ilvl="8">
      <w:start w:val="1"/>
      <w:numFmt w:val="decimal"/>
      <w:isLgl/>
      <w:lvlText w:val="%1.%2.%3.%4.%5.%6.%7.%8.%9"/>
      <w:lvlJc w:val="left"/>
      <w:pPr>
        <w:ind w:left="1900" w:hanging="1800"/>
      </w:pPr>
      <w:rPr>
        <w:rFonts w:hint="default"/>
      </w:rPr>
    </w:lvl>
  </w:abstractNum>
  <w:abstractNum w:abstractNumId="17">
    <w:nsid w:val="30044425"/>
    <w:multiLevelType w:val="multilevel"/>
    <w:tmpl w:val="3EA6F60C"/>
    <w:lvl w:ilvl="0">
      <w:start w:val="1"/>
      <w:numFmt w:val="decimal"/>
      <w:lvlText w:val="%1."/>
      <w:lvlJc w:val="left"/>
      <w:pPr>
        <w:ind w:left="500" w:hanging="400"/>
      </w:pPr>
      <w:rPr>
        <w:rFonts w:hint="default"/>
      </w:rPr>
    </w:lvl>
    <w:lvl w:ilvl="1">
      <w:start w:val="1"/>
      <w:numFmt w:val="decimal"/>
      <w:isLgl/>
      <w:lvlText w:val="%1.%2"/>
      <w:lvlJc w:val="left"/>
      <w:pPr>
        <w:ind w:left="520" w:hanging="420"/>
      </w:pPr>
      <w:rPr>
        <w:rFonts w:hint="default"/>
      </w:rPr>
    </w:lvl>
    <w:lvl w:ilvl="2">
      <w:start w:val="1"/>
      <w:numFmt w:val="decimal"/>
      <w:isLgl/>
      <w:lvlText w:val="%1.%2.%3"/>
      <w:lvlJc w:val="left"/>
      <w:pPr>
        <w:ind w:left="820" w:hanging="720"/>
      </w:pPr>
      <w:rPr>
        <w:rFonts w:hint="default"/>
      </w:rPr>
    </w:lvl>
    <w:lvl w:ilvl="3">
      <w:start w:val="1"/>
      <w:numFmt w:val="decimal"/>
      <w:isLgl/>
      <w:lvlText w:val="%1.%2.%3.%4"/>
      <w:lvlJc w:val="left"/>
      <w:pPr>
        <w:ind w:left="820" w:hanging="720"/>
      </w:pPr>
      <w:rPr>
        <w:rFonts w:hint="default"/>
      </w:rPr>
    </w:lvl>
    <w:lvl w:ilvl="4">
      <w:start w:val="1"/>
      <w:numFmt w:val="decimal"/>
      <w:isLgl/>
      <w:lvlText w:val="%1.%2.%3.%4.%5"/>
      <w:lvlJc w:val="left"/>
      <w:pPr>
        <w:ind w:left="1180" w:hanging="1080"/>
      </w:pPr>
      <w:rPr>
        <w:rFonts w:hint="default"/>
      </w:rPr>
    </w:lvl>
    <w:lvl w:ilvl="5">
      <w:start w:val="1"/>
      <w:numFmt w:val="decimal"/>
      <w:isLgl/>
      <w:lvlText w:val="%1.%2.%3.%4.%5.%6"/>
      <w:lvlJc w:val="left"/>
      <w:pPr>
        <w:ind w:left="118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40" w:hanging="1440"/>
      </w:pPr>
      <w:rPr>
        <w:rFonts w:hint="default"/>
      </w:rPr>
    </w:lvl>
    <w:lvl w:ilvl="8">
      <w:start w:val="1"/>
      <w:numFmt w:val="decimal"/>
      <w:isLgl/>
      <w:lvlText w:val="%1.%2.%3.%4.%5.%6.%7.%8.%9"/>
      <w:lvlJc w:val="left"/>
      <w:pPr>
        <w:ind w:left="1900" w:hanging="1800"/>
      </w:pPr>
      <w:rPr>
        <w:rFonts w:hint="default"/>
      </w:rPr>
    </w:lvl>
  </w:abstractNum>
  <w:abstractNum w:abstractNumId="18">
    <w:nsid w:val="31B94052"/>
    <w:multiLevelType w:val="multilevel"/>
    <w:tmpl w:val="3EA6F60C"/>
    <w:lvl w:ilvl="0">
      <w:start w:val="1"/>
      <w:numFmt w:val="decimal"/>
      <w:lvlText w:val="%1."/>
      <w:lvlJc w:val="left"/>
      <w:pPr>
        <w:ind w:left="500" w:hanging="400"/>
      </w:pPr>
      <w:rPr>
        <w:rFonts w:hint="default"/>
      </w:rPr>
    </w:lvl>
    <w:lvl w:ilvl="1">
      <w:start w:val="1"/>
      <w:numFmt w:val="decimal"/>
      <w:isLgl/>
      <w:lvlText w:val="%1.%2"/>
      <w:lvlJc w:val="left"/>
      <w:pPr>
        <w:ind w:left="520" w:hanging="420"/>
      </w:pPr>
      <w:rPr>
        <w:rFonts w:hint="default"/>
      </w:rPr>
    </w:lvl>
    <w:lvl w:ilvl="2">
      <w:start w:val="1"/>
      <w:numFmt w:val="decimal"/>
      <w:isLgl/>
      <w:lvlText w:val="%1.%2.%3"/>
      <w:lvlJc w:val="left"/>
      <w:pPr>
        <w:ind w:left="820" w:hanging="720"/>
      </w:pPr>
      <w:rPr>
        <w:rFonts w:hint="default"/>
      </w:rPr>
    </w:lvl>
    <w:lvl w:ilvl="3">
      <w:start w:val="1"/>
      <w:numFmt w:val="decimal"/>
      <w:isLgl/>
      <w:lvlText w:val="%1.%2.%3.%4"/>
      <w:lvlJc w:val="left"/>
      <w:pPr>
        <w:ind w:left="820" w:hanging="720"/>
      </w:pPr>
      <w:rPr>
        <w:rFonts w:hint="default"/>
      </w:rPr>
    </w:lvl>
    <w:lvl w:ilvl="4">
      <w:start w:val="1"/>
      <w:numFmt w:val="decimal"/>
      <w:isLgl/>
      <w:lvlText w:val="%1.%2.%3.%4.%5"/>
      <w:lvlJc w:val="left"/>
      <w:pPr>
        <w:ind w:left="1180" w:hanging="1080"/>
      </w:pPr>
      <w:rPr>
        <w:rFonts w:hint="default"/>
      </w:rPr>
    </w:lvl>
    <w:lvl w:ilvl="5">
      <w:start w:val="1"/>
      <w:numFmt w:val="decimal"/>
      <w:isLgl/>
      <w:lvlText w:val="%1.%2.%3.%4.%5.%6"/>
      <w:lvlJc w:val="left"/>
      <w:pPr>
        <w:ind w:left="118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40" w:hanging="1440"/>
      </w:pPr>
      <w:rPr>
        <w:rFonts w:hint="default"/>
      </w:rPr>
    </w:lvl>
    <w:lvl w:ilvl="8">
      <w:start w:val="1"/>
      <w:numFmt w:val="decimal"/>
      <w:isLgl/>
      <w:lvlText w:val="%1.%2.%3.%4.%5.%6.%7.%8.%9"/>
      <w:lvlJc w:val="left"/>
      <w:pPr>
        <w:ind w:left="1900" w:hanging="1800"/>
      </w:pPr>
      <w:rPr>
        <w:rFonts w:hint="default"/>
      </w:rPr>
    </w:lvl>
  </w:abstractNum>
  <w:abstractNum w:abstractNumId="19">
    <w:nsid w:val="3C195243"/>
    <w:multiLevelType w:val="multilevel"/>
    <w:tmpl w:val="3EA6F60C"/>
    <w:lvl w:ilvl="0">
      <w:start w:val="1"/>
      <w:numFmt w:val="decimal"/>
      <w:lvlText w:val="%1."/>
      <w:lvlJc w:val="left"/>
      <w:pPr>
        <w:ind w:left="500" w:hanging="400"/>
      </w:pPr>
      <w:rPr>
        <w:rFonts w:hint="default"/>
      </w:rPr>
    </w:lvl>
    <w:lvl w:ilvl="1">
      <w:start w:val="1"/>
      <w:numFmt w:val="decimal"/>
      <w:isLgl/>
      <w:lvlText w:val="%1.%2"/>
      <w:lvlJc w:val="left"/>
      <w:pPr>
        <w:ind w:left="520" w:hanging="420"/>
      </w:pPr>
      <w:rPr>
        <w:rFonts w:hint="default"/>
      </w:rPr>
    </w:lvl>
    <w:lvl w:ilvl="2">
      <w:start w:val="1"/>
      <w:numFmt w:val="decimal"/>
      <w:isLgl/>
      <w:lvlText w:val="%1.%2.%3"/>
      <w:lvlJc w:val="left"/>
      <w:pPr>
        <w:ind w:left="820" w:hanging="720"/>
      </w:pPr>
      <w:rPr>
        <w:rFonts w:hint="default"/>
      </w:rPr>
    </w:lvl>
    <w:lvl w:ilvl="3">
      <w:start w:val="1"/>
      <w:numFmt w:val="decimal"/>
      <w:isLgl/>
      <w:lvlText w:val="%1.%2.%3.%4"/>
      <w:lvlJc w:val="left"/>
      <w:pPr>
        <w:ind w:left="820" w:hanging="720"/>
      </w:pPr>
      <w:rPr>
        <w:rFonts w:hint="default"/>
      </w:rPr>
    </w:lvl>
    <w:lvl w:ilvl="4">
      <w:start w:val="1"/>
      <w:numFmt w:val="decimal"/>
      <w:isLgl/>
      <w:lvlText w:val="%1.%2.%3.%4.%5"/>
      <w:lvlJc w:val="left"/>
      <w:pPr>
        <w:ind w:left="1180" w:hanging="1080"/>
      </w:pPr>
      <w:rPr>
        <w:rFonts w:hint="default"/>
      </w:rPr>
    </w:lvl>
    <w:lvl w:ilvl="5">
      <w:start w:val="1"/>
      <w:numFmt w:val="decimal"/>
      <w:isLgl/>
      <w:lvlText w:val="%1.%2.%3.%4.%5.%6"/>
      <w:lvlJc w:val="left"/>
      <w:pPr>
        <w:ind w:left="118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40" w:hanging="1440"/>
      </w:pPr>
      <w:rPr>
        <w:rFonts w:hint="default"/>
      </w:rPr>
    </w:lvl>
    <w:lvl w:ilvl="8">
      <w:start w:val="1"/>
      <w:numFmt w:val="decimal"/>
      <w:isLgl/>
      <w:lvlText w:val="%1.%2.%3.%4.%5.%6.%7.%8.%9"/>
      <w:lvlJc w:val="left"/>
      <w:pPr>
        <w:ind w:left="1900" w:hanging="1800"/>
      </w:pPr>
      <w:rPr>
        <w:rFonts w:hint="default"/>
      </w:rPr>
    </w:lvl>
  </w:abstractNum>
  <w:abstractNum w:abstractNumId="20">
    <w:nsid w:val="3EE76F1B"/>
    <w:multiLevelType w:val="multilevel"/>
    <w:tmpl w:val="3EA6F60C"/>
    <w:lvl w:ilvl="0">
      <w:start w:val="1"/>
      <w:numFmt w:val="decimal"/>
      <w:lvlText w:val="%1."/>
      <w:lvlJc w:val="left"/>
      <w:pPr>
        <w:ind w:left="500" w:hanging="400"/>
      </w:pPr>
      <w:rPr>
        <w:rFonts w:hint="default"/>
      </w:rPr>
    </w:lvl>
    <w:lvl w:ilvl="1">
      <w:start w:val="1"/>
      <w:numFmt w:val="decimal"/>
      <w:isLgl/>
      <w:lvlText w:val="%1.%2"/>
      <w:lvlJc w:val="left"/>
      <w:pPr>
        <w:ind w:left="520" w:hanging="420"/>
      </w:pPr>
      <w:rPr>
        <w:rFonts w:hint="default"/>
      </w:rPr>
    </w:lvl>
    <w:lvl w:ilvl="2">
      <w:start w:val="1"/>
      <w:numFmt w:val="decimal"/>
      <w:isLgl/>
      <w:lvlText w:val="%1.%2.%3"/>
      <w:lvlJc w:val="left"/>
      <w:pPr>
        <w:ind w:left="820" w:hanging="720"/>
      </w:pPr>
      <w:rPr>
        <w:rFonts w:hint="default"/>
      </w:rPr>
    </w:lvl>
    <w:lvl w:ilvl="3">
      <w:start w:val="1"/>
      <w:numFmt w:val="decimal"/>
      <w:isLgl/>
      <w:lvlText w:val="%1.%2.%3.%4"/>
      <w:lvlJc w:val="left"/>
      <w:pPr>
        <w:ind w:left="820" w:hanging="720"/>
      </w:pPr>
      <w:rPr>
        <w:rFonts w:hint="default"/>
      </w:rPr>
    </w:lvl>
    <w:lvl w:ilvl="4">
      <w:start w:val="1"/>
      <w:numFmt w:val="decimal"/>
      <w:isLgl/>
      <w:lvlText w:val="%1.%2.%3.%4.%5"/>
      <w:lvlJc w:val="left"/>
      <w:pPr>
        <w:ind w:left="1180" w:hanging="1080"/>
      </w:pPr>
      <w:rPr>
        <w:rFonts w:hint="default"/>
      </w:rPr>
    </w:lvl>
    <w:lvl w:ilvl="5">
      <w:start w:val="1"/>
      <w:numFmt w:val="decimal"/>
      <w:isLgl/>
      <w:lvlText w:val="%1.%2.%3.%4.%5.%6"/>
      <w:lvlJc w:val="left"/>
      <w:pPr>
        <w:ind w:left="118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40" w:hanging="1440"/>
      </w:pPr>
      <w:rPr>
        <w:rFonts w:hint="default"/>
      </w:rPr>
    </w:lvl>
    <w:lvl w:ilvl="8">
      <w:start w:val="1"/>
      <w:numFmt w:val="decimal"/>
      <w:isLgl/>
      <w:lvlText w:val="%1.%2.%3.%4.%5.%6.%7.%8.%9"/>
      <w:lvlJc w:val="left"/>
      <w:pPr>
        <w:ind w:left="1900" w:hanging="1800"/>
      </w:pPr>
      <w:rPr>
        <w:rFonts w:hint="default"/>
      </w:rPr>
    </w:lvl>
  </w:abstractNum>
  <w:abstractNum w:abstractNumId="21">
    <w:nsid w:val="48163F48"/>
    <w:multiLevelType w:val="multilevel"/>
    <w:tmpl w:val="3EA6F60C"/>
    <w:lvl w:ilvl="0">
      <w:start w:val="1"/>
      <w:numFmt w:val="decimal"/>
      <w:lvlText w:val="%1."/>
      <w:lvlJc w:val="left"/>
      <w:pPr>
        <w:ind w:left="500" w:hanging="400"/>
      </w:pPr>
      <w:rPr>
        <w:rFonts w:hint="default"/>
      </w:rPr>
    </w:lvl>
    <w:lvl w:ilvl="1">
      <w:start w:val="1"/>
      <w:numFmt w:val="decimal"/>
      <w:isLgl/>
      <w:lvlText w:val="%1.%2"/>
      <w:lvlJc w:val="left"/>
      <w:pPr>
        <w:ind w:left="520" w:hanging="420"/>
      </w:pPr>
      <w:rPr>
        <w:rFonts w:hint="default"/>
      </w:rPr>
    </w:lvl>
    <w:lvl w:ilvl="2">
      <w:start w:val="1"/>
      <w:numFmt w:val="decimal"/>
      <w:isLgl/>
      <w:lvlText w:val="%1.%2.%3"/>
      <w:lvlJc w:val="left"/>
      <w:pPr>
        <w:ind w:left="820" w:hanging="720"/>
      </w:pPr>
      <w:rPr>
        <w:rFonts w:hint="default"/>
      </w:rPr>
    </w:lvl>
    <w:lvl w:ilvl="3">
      <w:start w:val="1"/>
      <w:numFmt w:val="decimal"/>
      <w:isLgl/>
      <w:lvlText w:val="%1.%2.%3.%4"/>
      <w:lvlJc w:val="left"/>
      <w:pPr>
        <w:ind w:left="820" w:hanging="720"/>
      </w:pPr>
      <w:rPr>
        <w:rFonts w:hint="default"/>
      </w:rPr>
    </w:lvl>
    <w:lvl w:ilvl="4">
      <w:start w:val="1"/>
      <w:numFmt w:val="decimal"/>
      <w:isLgl/>
      <w:lvlText w:val="%1.%2.%3.%4.%5"/>
      <w:lvlJc w:val="left"/>
      <w:pPr>
        <w:ind w:left="1180" w:hanging="1080"/>
      </w:pPr>
      <w:rPr>
        <w:rFonts w:hint="default"/>
      </w:rPr>
    </w:lvl>
    <w:lvl w:ilvl="5">
      <w:start w:val="1"/>
      <w:numFmt w:val="decimal"/>
      <w:isLgl/>
      <w:lvlText w:val="%1.%2.%3.%4.%5.%6"/>
      <w:lvlJc w:val="left"/>
      <w:pPr>
        <w:ind w:left="118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40" w:hanging="1440"/>
      </w:pPr>
      <w:rPr>
        <w:rFonts w:hint="default"/>
      </w:rPr>
    </w:lvl>
    <w:lvl w:ilvl="8">
      <w:start w:val="1"/>
      <w:numFmt w:val="decimal"/>
      <w:isLgl/>
      <w:lvlText w:val="%1.%2.%3.%4.%5.%6.%7.%8.%9"/>
      <w:lvlJc w:val="left"/>
      <w:pPr>
        <w:ind w:left="1900" w:hanging="1800"/>
      </w:pPr>
      <w:rPr>
        <w:rFonts w:hint="default"/>
      </w:rPr>
    </w:lvl>
  </w:abstractNum>
  <w:abstractNum w:abstractNumId="22">
    <w:nsid w:val="6258060D"/>
    <w:multiLevelType w:val="multilevel"/>
    <w:tmpl w:val="3EA6F60C"/>
    <w:lvl w:ilvl="0">
      <w:start w:val="1"/>
      <w:numFmt w:val="decimal"/>
      <w:lvlText w:val="%1."/>
      <w:lvlJc w:val="left"/>
      <w:pPr>
        <w:ind w:left="500" w:hanging="400"/>
      </w:pPr>
      <w:rPr>
        <w:rFonts w:hint="default"/>
      </w:rPr>
    </w:lvl>
    <w:lvl w:ilvl="1">
      <w:start w:val="1"/>
      <w:numFmt w:val="decimal"/>
      <w:isLgl/>
      <w:lvlText w:val="%1.%2"/>
      <w:lvlJc w:val="left"/>
      <w:pPr>
        <w:ind w:left="520" w:hanging="420"/>
      </w:pPr>
      <w:rPr>
        <w:rFonts w:hint="default"/>
      </w:rPr>
    </w:lvl>
    <w:lvl w:ilvl="2">
      <w:start w:val="1"/>
      <w:numFmt w:val="decimal"/>
      <w:isLgl/>
      <w:lvlText w:val="%1.%2.%3"/>
      <w:lvlJc w:val="left"/>
      <w:pPr>
        <w:ind w:left="820" w:hanging="720"/>
      </w:pPr>
      <w:rPr>
        <w:rFonts w:hint="default"/>
      </w:rPr>
    </w:lvl>
    <w:lvl w:ilvl="3">
      <w:start w:val="1"/>
      <w:numFmt w:val="decimal"/>
      <w:isLgl/>
      <w:lvlText w:val="%1.%2.%3.%4"/>
      <w:lvlJc w:val="left"/>
      <w:pPr>
        <w:ind w:left="820" w:hanging="720"/>
      </w:pPr>
      <w:rPr>
        <w:rFonts w:hint="default"/>
      </w:rPr>
    </w:lvl>
    <w:lvl w:ilvl="4">
      <w:start w:val="1"/>
      <w:numFmt w:val="decimal"/>
      <w:isLgl/>
      <w:lvlText w:val="%1.%2.%3.%4.%5"/>
      <w:lvlJc w:val="left"/>
      <w:pPr>
        <w:ind w:left="1180" w:hanging="1080"/>
      </w:pPr>
      <w:rPr>
        <w:rFonts w:hint="default"/>
      </w:rPr>
    </w:lvl>
    <w:lvl w:ilvl="5">
      <w:start w:val="1"/>
      <w:numFmt w:val="decimal"/>
      <w:isLgl/>
      <w:lvlText w:val="%1.%2.%3.%4.%5.%6"/>
      <w:lvlJc w:val="left"/>
      <w:pPr>
        <w:ind w:left="118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40" w:hanging="1440"/>
      </w:pPr>
      <w:rPr>
        <w:rFonts w:hint="default"/>
      </w:rPr>
    </w:lvl>
    <w:lvl w:ilvl="8">
      <w:start w:val="1"/>
      <w:numFmt w:val="decimal"/>
      <w:isLgl/>
      <w:lvlText w:val="%1.%2.%3.%4.%5.%6.%7.%8.%9"/>
      <w:lvlJc w:val="left"/>
      <w:pPr>
        <w:ind w:left="1900" w:hanging="1800"/>
      </w:pPr>
      <w:rPr>
        <w:rFonts w:hint="default"/>
      </w:rPr>
    </w:lvl>
  </w:abstractNum>
  <w:abstractNum w:abstractNumId="23">
    <w:nsid w:val="6D5B0785"/>
    <w:multiLevelType w:val="multilevel"/>
    <w:tmpl w:val="3EA6F60C"/>
    <w:lvl w:ilvl="0">
      <w:start w:val="1"/>
      <w:numFmt w:val="decimal"/>
      <w:lvlText w:val="%1."/>
      <w:lvlJc w:val="left"/>
      <w:pPr>
        <w:ind w:left="500" w:hanging="400"/>
      </w:pPr>
      <w:rPr>
        <w:rFonts w:hint="default"/>
      </w:rPr>
    </w:lvl>
    <w:lvl w:ilvl="1">
      <w:start w:val="1"/>
      <w:numFmt w:val="decimal"/>
      <w:isLgl/>
      <w:lvlText w:val="%1.%2"/>
      <w:lvlJc w:val="left"/>
      <w:pPr>
        <w:ind w:left="520" w:hanging="420"/>
      </w:pPr>
      <w:rPr>
        <w:rFonts w:hint="default"/>
      </w:rPr>
    </w:lvl>
    <w:lvl w:ilvl="2">
      <w:start w:val="1"/>
      <w:numFmt w:val="decimal"/>
      <w:isLgl/>
      <w:lvlText w:val="%1.%2.%3"/>
      <w:lvlJc w:val="left"/>
      <w:pPr>
        <w:ind w:left="820" w:hanging="720"/>
      </w:pPr>
      <w:rPr>
        <w:rFonts w:hint="default"/>
      </w:rPr>
    </w:lvl>
    <w:lvl w:ilvl="3">
      <w:start w:val="1"/>
      <w:numFmt w:val="decimal"/>
      <w:isLgl/>
      <w:lvlText w:val="%1.%2.%3.%4"/>
      <w:lvlJc w:val="left"/>
      <w:pPr>
        <w:ind w:left="820" w:hanging="720"/>
      </w:pPr>
      <w:rPr>
        <w:rFonts w:hint="default"/>
      </w:rPr>
    </w:lvl>
    <w:lvl w:ilvl="4">
      <w:start w:val="1"/>
      <w:numFmt w:val="decimal"/>
      <w:isLgl/>
      <w:lvlText w:val="%1.%2.%3.%4.%5"/>
      <w:lvlJc w:val="left"/>
      <w:pPr>
        <w:ind w:left="1180" w:hanging="1080"/>
      </w:pPr>
      <w:rPr>
        <w:rFonts w:hint="default"/>
      </w:rPr>
    </w:lvl>
    <w:lvl w:ilvl="5">
      <w:start w:val="1"/>
      <w:numFmt w:val="decimal"/>
      <w:isLgl/>
      <w:lvlText w:val="%1.%2.%3.%4.%5.%6"/>
      <w:lvlJc w:val="left"/>
      <w:pPr>
        <w:ind w:left="118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40" w:hanging="1440"/>
      </w:pPr>
      <w:rPr>
        <w:rFonts w:hint="default"/>
      </w:rPr>
    </w:lvl>
    <w:lvl w:ilvl="8">
      <w:start w:val="1"/>
      <w:numFmt w:val="decimal"/>
      <w:isLgl/>
      <w:lvlText w:val="%1.%2.%3.%4.%5.%6.%7.%8.%9"/>
      <w:lvlJc w:val="left"/>
      <w:pPr>
        <w:ind w:left="1900" w:hanging="1800"/>
      </w:pPr>
      <w:rPr>
        <w:rFonts w:hint="default"/>
      </w:rPr>
    </w:lvl>
  </w:abstractNum>
  <w:abstractNum w:abstractNumId="24">
    <w:nsid w:val="717271BC"/>
    <w:multiLevelType w:val="hybridMultilevel"/>
    <w:tmpl w:val="BA665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495A44"/>
    <w:multiLevelType w:val="multilevel"/>
    <w:tmpl w:val="3EA6F60C"/>
    <w:lvl w:ilvl="0">
      <w:start w:val="1"/>
      <w:numFmt w:val="decimal"/>
      <w:lvlText w:val="%1."/>
      <w:lvlJc w:val="left"/>
      <w:pPr>
        <w:ind w:left="500" w:hanging="400"/>
      </w:pPr>
      <w:rPr>
        <w:rFonts w:hint="default"/>
      </w:rPr>
    </w:lvl>
    <w:lvl w:ilvl="1">
      <w:start w:val="1"/>
      <w:numFmt w:val="decimal"/>
      <w:isLgl/>
      <w:lvlText w:val="%1.%2"/>
      <w:lvlJc w:val="left"/>
      <w:pPr>
        <w:ind w:left="520" w:hanging="420"/>
      </w:pPr>
      <w:rPr>
        <w:rFonts w:hint="default"/>
      </w:rPr>
    </w:lvl>
    <w:lvl w:ilvl="2">
      <w:start w:val="1"/>
      <w:numFmt w:val="decimal"/>
      <w:isLgl/>
      <w:lvlText w:val="%1.%2.%3"/>
      <w:lvlJc w:val="left"/>
      <w:pPr>
        <w:ind w:left="820" w:hanging="720"/>
      </w:pPr>
      <w:rPr>
        <w:rFonts w:hint="default"/>
      </w:rPr>
    </w:lvl>
    <w:lvl w:ilvl="3">
      <w:start w:val="1"/>
      <w:numFmt w:val="decimal"/>
      <w:isLgl/>
      <w:lvlText w:val="%1.%2.%3.%4"/>
      <w:lvlJc w:val="left"/>
      <w:pPr>
        <w:ind w:left="820" w:hanging="720"/>
      </w:pPr>
      <w:rPr>
        <w:rFonts w:hint="default"/>
      </w:rPr>
    </w:lvl>
    <w:lvl w:ilvl="4">
      <w:start w:val="1"/>
      <w:numFmt w:val="decimal"/>
      <w:isLgl/>
      <w:lvlText w:val="%1.%2.%3.%4.%5"/>
      <w:lvlJc w:val="left"/>
      <w:pPr>
        <w:ind w:left="1180" w:hanging="1080"/>
      </w:pPr>
      <w:rPr>
        <w:rFonts w:hint="default"/>
      </w:rPr>
    </w:lvl>
    <w:lvl w:ilvl="5">
      <w:start w:val="1"/>
      <w:numFmt w:val="decimal"/>
      <w:isLgl/>
      <w:lvlText w:val="%1.%2.%3.%4.%5.%6"/>
      <w:lvlJc w:val="left"/>
      <w:pPr>
        <w:ind w:left="118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40" w:hanging="1440"/>
      </w:pPr>
      <w:rPr>
        <w:rFonts w:hint="default"/>
      </w:rPr>
    </w:lvl>
    <w:lvl w:ilvl="8">
      <w:start w:val="1"/>
      <w:numFmt w:val="decimal"/>
      <w:isLgl/>
      <w:lvlText w:val="%1.%2.%3.%4.%5.%6.%7.%8.%9"/>
      <w:lvlJc w:val="left"/>
      <w:pPr>
        <w:ind w:left="1900" w:hanging="1800"/>
      </w:pPr>
      <w:rPr>
        <w:rFonts w:hint="default"/>
      </w:rPr>
    </w:lvl>
  </w:abstractNum>
  <w:abstractNum w:abstractNumId="26">
    <w:nsid w:val="7E305726"/>
    <w:multiLevelType w:val="multilevel"/>
    <w:tmpl w:val="3EA6F60C"/>
    <w:lvl w:ilvl="0">
      <w:start w:val="1"/>
      <w:numFmt w:val="decimal"/>
      <w:lvlText w:val="%1."/>
      <w:lvlJc w:val="left"/>
      <w:pPr>
        <w:ind w:left="500" w:hanging="400"/>
      </w:pPr>
      <w:rPr>
        <w:rFonts w:hint="default"/>
      </w:rPr>
    </w:lvl>
    <w:lvl w:ilvl="1">
      <w:start w:val="1"/>
      <w:numFmt w:val="decimal"/>
      <w:isLgl/>
      <w:lvlText w:val="%1.%2"/>
      <w:lvlJc w:val="left"/>
      <w:pPr>
        <w:ind w:left="520" w:hanging="420"/>
      </w:pPr>
      <w:rPr>
        <w:rFonts w:hint="default"/>
      </w:rPr>
    </w:lvl>
    <w:lvl w:ilvl="2">
      <w:start w:val="1"/>
      <w:numFmt w:val="decimal"/>
      <w:isLgl/>
      <w:lvlText w:val="%1.%2.%3"/>
      <w:lvlJc w:val="left"/>
      <w:pPr>
        <w:ind w:left="820" w:hanging="720"/>
      </w:pPr>
      <w:rPr>
        <w:rFonts w:hint="default"/>
      </w:rPr>
    </w:lvl>
    <w:lvl w:ilvl="3">
      <w:start w:val="1"/>
      <w:numFmt w:val="decimal"/>
      <w:isLgl/>
      <w:lvlText w:val="%1.%2.%3.%4"/>
      <w:lvlJc w:val="left"/>
      <w:pPr>
        <w:ind w:left="820" w:hanging="720"/>
      </w:pPr>
      <w:rPr>
        <w:rFonts w:hint="default"/>
      </w:rPr>
    </w:lvl>
    <w:lvl w:ilvl="4">
      <w:start w:val="1"/>
      <w:numFmt w:val="decimal"/>
      <w:isLgl/>
      <w:lvlText w:val="%1.%2.%3.%4.%5"/>
      <w:lvlJc w:val="left"/>
      <w:pPr>
        <w:ind w:left="1180" w:hanging="1080"/>
      </w:pPr>
      <w:rPr>
        <w:rFonts w:hint="default"/>
      </w:rPr>
    </w:lvl>
    <w:lvl w:ilvl="5">
      <w:start w:val="1"/>
      <w:numFmt w:val="decimal"/>
      <w:isLgl/>
      <w:lvlText w:val="%1.%2.%3.%4.%5.%6"/>
      <w:lvlJc w:val="left"/>
      <w:pPr>
        <w:ind w:left="118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40" w:hanging="1440"/>
      </w:pPr>
      <w:rPr>
        <w:rFonts w:hint="default"/>
      </w:rPr>
    </w:lvl>
    <w:lvl w:ilvl="8">
      <w:start w:val="1"/>
      <w:numFmt w:val="decimal"/>
      <w:isLgl/>
      <w:lvlText w:val="%1.%2.%3.%4.%5.%6.%7.%8.%9"/>
      <w:lvlJc w:val="left"/>
      <w:pPr>
        <w:ind w:left="1900" w:hanging="1800"/>
      </w:pPr>
      <w:rPr>
        <w:rFonts w:hint="default"/>
      </w:rPr>
    </w:lvl>
  </w:abstractNum>
  <w:abstractNum w:abstractNumId="27">
    <w:nsid w:val="7F3E4A28"/>
    <w:multiLevelType w:val="hybridMultilevel"/>
    <w:tmpl w:val="BA665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7"/>
  </w:num>
  <w:num w:numId="13">
    <w:abstractNumId w:val="22"/>
  </w:num>
  <w:num w:numId="14">
    <w:abstractNumId w:val="18"/>
  </w:num>
  <w:num w:numId="15">
    <w:abstractNumId w:val="20"/>
  </w:num>
  <w:num w:numId="16">
    <w:abstractNumId w:val="12"/>
  </w:num>
  <w:num w:numId="17">
    <w:abstractNumId w:val="25"/>
  </w:num>
  <w:num w:numId="18">
    <w:abstractNumId w:val="23"/>
  </w:num>
  <w:num w:numId="19">
    <w:abstractNumId w:val="21"/>
  </w:num>
  <w:num w:numId="20">
    <w:abstractNumId w:val="14"/>
  </w:num>
  <w:num w:numId="21">
    <w:abstractNumId w:val="27"/>
  </w:num>
  <w:num w:numId="22">
    <w:abstractNumId w:val="24"/>
  </w:num>
  <w:num w:numId="23">
    <w:abstractNumId w:val="10"/>
  </w:num>
  <w:num w:numId="24">
    <w:abstractNumId w:val="15"/>
  </w:num>
  <w:num w:numId="25">
    <w:abstractNumId w:val="13"/>
  </w:num>
  <w:num w:numId="26">
    <w:abstractNumId w:val="11"/>
  </w:num>
  <w:num w:numId="27">
    <w:abstractNumId w:val="19"/>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D25C07"/>
    <w:rsid w:val="00005746"/>
    <w:rsid w:val="00030DAB"/>
    <w:rsid w:val="00031F43"/>
    <w:rsid w:val="0006187E"/>
    <w:rsid w:val="00066877"/>
    <w:rsid w:val="00072EA9"/>
    <w:rsid w:val="00074533"/>
    <w:rsid w:val="000766B6"/>
    <w:rsid w:val="000A58C4"/>
    <w:rsid w:val="000E0B66"/>
    <w:rsid w:val="00103963"/>
    <w:rsid w:val="00104B5C"/>
    <w:rsid w:val="00112F1D"/>
    <w:rsid w:val="0011366C"/>
    <w:rsid w:val="00114F80"/>
    <w:rsid w:val="00117D71"/>
    <w:rsid w:val="001205BC"/>
    <w:rsid w:val="00125B8F"/>
    <w:rsid w:val="00132D39"/>
    <w:rsid w:val="0018052F"/>
    <w:rsid w:val="00186356"/>
    <w:rsid w:val="001907E9"/>
    <w:rsid w:val="00196E15"/>
    <w:rsid w:val="001B29E0"/>
    <w:rsid w:val="001B7AB1"/>
    <w:rsid w:val="001C0546"/>
    <w:rsid w:val="001D71C2"/>
    <w:rsid w:val="001F1E22"/>
    <w:rsid w:val="002069E6"/>
    <w:rsid w:val="002177F5"/>
    <w:rsid w:val="00217E65"/>
    <w:rsid w:val="00231598"/>
    <w:rsid w:val="002322A6"/>
    <w:rsid w:val="00234BB0"/>
    <w:rsid w:val="0023719B"/>
    <w:rsid w:val="0024026D"/>
    <w:rsid w:val="00253848"/>
    <w:rsid w:val="0026328D"/>
    <w:rsid w:val="00270EA5"/>
    <w:rsid w:val="0027743D"/>
    <w:rsid w:val="002C06D5"/>
    <w:rsid w:val="002C0F17"/>
    <w:rsid w:val="002C4DE0"/>
    <w:rsid w:val="002E1D3E"/>
    <w:rsid w:val="002E4992"/>
    <w:rsid w:val="00306107"/>
    <w:rsid w:val="003242BB"/>
    <w:rsid w:val="00324BAD"/>
    <w:rsid w:val="00336622"/>
    <w:rsid w:val="0035274F"/>
    <w:rsid w:val="00361B50"/>
    <w:rsid w:val="003700C2"/>
    <w:rsid w:val="00391605"/>
    <w:rsid w:val="003B3FD8"/>
    <w:rsid w:val="003B5CA1"/>
    <w:rsid w:val="003C31BE"/>
    <w:rsid w:val="004009E6"/>
    <w:rsid w:val="0040158A"/>
    <w:rsid w:val="004143DF"/>
    <w:rsid w:val="00423165"/>
    <w:rsid w:val="004242BE"/>
    <w:rsid w:val="00432807"/>
    <w:rsid w:val="004410E0"/>
    <w:rsid w:val="004434DE"/>
    <w:rsid w:val="00445060"/>
    <w:rsid w:val="0045424A"/>
    <w:rsid w:val="004743F5"/>
    <w:rsid w:val="004946DB"/>
    <w:rsid w:val="004974EE"/>
    <w:rsid w:val="004B217D"/>
    <w:rsid w:val="004B3430"/>
    <w:rsid w:val="004B57EB"/>
    <w:rsid w:val="004D6CE8"/>
    <w:rsid w:val="004E14EE"/>
    <w:rsid w:val="004E5803"/>
    <w:rsid w:val="004E762D"/>
    <w:rsid w:val="004F08D2"/>
    <w:rsid w:val="004F4C85"/>
    <w:rsid w:val="0050242E"/>
    <w:rsid w:val="00512AA7"/>
    <w:rsid w:val="00513BE9"/>
    <w:rsid w:val="005217BB"/>
    <w:rsid w:val="00522F33"/>
    <w:rsid w:val="00523A56"/>
    <w:rsid w:val="00526489"/>
    <w:rsid w:val="00547426"/>
    <w:rsid w:val="00567B95"/>
    <w:rsid w:val="00585A5D"/>
    <w:rsid w:val="005E0FCC"/>
    <w:rsid w:val="005E3C24"/>
    <w:rsid w:val="006203B2"/>
    <w:rsid w:val="00630885"/>
    <w:rsid w:val="00642274"/>
    <w:rsid w:val="0065507C"/>
    <w:rsid w:val="0067303A"/>
    <w:rsid w:val="00694C79"/>
    <w:rsid w:val="006B31D2"/>
    <w:rsid w:val="006C1718"/>
    <w:rsid w:val="006E4AAC"/>
    <w:rsid w:val="006F2FCB"/>
    <w:rsid w:val="006F64BC"/>
    <w:rsid w:val="006F6CCF"/>
    <w:rsid w:val="00701B40"/>
    <w:rsid w:val="00711379"/>
    <w:rsid w:val="00721CD5"/>
    <w:rsid w:val="007400A9"/>
    <w:rsid w:val="00765767"/>
    <w:rsid w:val="00774EF8"/>
    <w:rsid w:val="00776BD4"/>
    <w:rsid w:val="007977E8"/>
    <w:rsid w:val="007A23FA"/>
    <w:rsid w:val="007B0731"/>
    <w:rsid w:val="007F5424"/>
    <w:rsid w:val="008054E5"/>
    <w:rsid w:val="00817899"/>
    <w:rsid w:val="00826C0F"/>
    <w:rsid w:val="00831B47"/>
    <w:rsid w:val="00837D7F"/>
    <w:rsid w:val="008450E3"/>
    <w:rsid w:val="008523C7"/>
    <w:rsid w:val="00853D75"/>
    <w:rsid w:val="0087426B"/>
    <w:rsid w:val="00885D1A"/>
    <w:rsid w:val="008B45F5"/>
    <w:rsid w:val="008C3BAF"/>
    <w:rsid w:val="008C77AA"/>
    <w:rsid w:val="008F0CD1"/>
    <w:rsid w:val="008F1DC8"/>
    <w:rsid w:val="008F5A02"/>
    <w:rsid w:val="009422D4"/>
    <w:rsid w:val="00957633"/>
    <w:rsid w:val="00960314"/>
    <w:rsid w:val="00985E41"/>
    <w:rsid w:val="009861FF"/>
    <w:rsid w:val="0099212A"/>
    <w:rsid w:val="009A3DC9"/>
    <w:rsid w:val="009A691C"/>
    <w:rsid w:val="009B1F7C"/>
    <w:rsid w:val="009C64B6"/>
    <w:rsid w:val="009D3496"/>
    <w:rsid w:val="009D47BC"/>
    <w:rsid w:val="009E0115"/>
    <w:rsid w:val="009E2D33"/>
    <w:rsid w:val="009F7288"/>
    <w:rsid w:val="00A1030D"/>
    <w:rsid w:val="00A11A64"/>
    <w:rsid w:val="00A16C78"/>
    <w:rsid w:val="00A233FB"/>
    <w:rsid w:val="00A34632"/>
    <w:rsid w:val="00A35190"/>
    <w:rsid w:val="00A35723"/>
    <w:rsid w:val="00A3797B"/>
    <w:rsid w:val="00A415B7"/>
    <w:rsid w:val="00A44AC7"/>
    <w:rsid w:val="00A479DC"/>
    <w:rsid w:val="00A55EA8"/>
    <w:rsid w:val="00A657F9"/>
    <w:rsid w:val="00A73859"/>
    <w:rsid w:val="00A90FB5"/>
    <w:rsid w:val="00A97C5E"/>
    <w:rsid w:val="00AA0893"/>
    <w:rsid w:val="00AA79A9"/>
    <w:rsid w:val="00AB1CE2"/>
    <w:rsid w:val="00AB5AA4"/>
    <w:rsid w:val="00AC516D"/>
    <w:rsid w:val="00AE0455"/>
    <w:rsid w:val="00AE18E9"/>
    <w:rsid w:val="00AE2331"/>
    <w:rsid w:val="00AE322D"/>
    <w:rsid w:val="00B25337"/>
    <w:rsid w:val="00B27DA4"/>
    <w:rsid w:val="00B45516"/>
    <w:rsid w:val="00B463C5"/>
    <w:rsid w:val="00B5447B"/>
    <w:rsid w:val="00B7576B"/>
    <w:rsid w:val="00B75A0A"/>
    <w:rsid w:val="00B818FF"/>
    <w:rsid w:val="00B8446C"/>
    <w:rsid w:val="00BB6624"/>
    <w:rsid w:val="00BC1ECE"/>
    <w:rsid w:val="00BD652B"/>
    <w:rsid w:val="00BD7A69"/>
    <w:rsid w:val="00BE07EA"/>
    <w:rsid w:val="00BF754B"/>
    <w:rsid w:val="00BF7AB8"/>
    <w:rsid w:val="00C12265"/>
    <w:rsid w:val="00C125E8"/>
    <w:rsid w:val="00C224E6"/>
    <w:rsid w:val="00C2333D"/>
    <w:rsid w:val="00C31823"/>
    <w:rsid w:val="00C345AC"/>
    <w:rsid w:val="00C46ABD"/>
    <w:rsid w:val="00C6331C"/>
    <w:rsid w:val="00C71333"/>
    <w:rsid w:val="00C74A69"/>
    <w:rsid w:val="00C8115F"/>
    <w:rsid w:val="00C82923"/>
    <w:rsid w:val="00C856A9"/>
    <w:rsid w:val="00C85C51"/>
    <w:rsid w:val="00C94594"/>
    <w:rsid w:val="00CA1433"/>
    <w:rsid w:val="00CF562B"/>
    <w:rsid w:val="00D02734"/>
    <w:rsid w:val="00D22A1D"/>
    <w:rsid w:val="00D25C07"/>
    <w:rsid w:val="00D34D5C"/>
    <w:rsid w:val="00D43C36"/>
    <w:rsid w:val="00D52EDE"/>
    <w:rsid w:val="00D747D0"/>
    <w:rsid w:val="00D77F78"/>
    <w:rsid w:val="00D802BA"/>
    <w:rsid w:val="00D8294E"/>
    <w:rsid w:val="00D920B8"/>
    <w:rsid w:val="00DC5864"/>
    <w:rsid w:val="00DC6028"/>
    <w:rsid w:val="00DD5774"/>
    <w:rsid w:val="00DD7455"/>
    <w:rsid w:val="00E16AAB"/>
    <w:rsid w:val="00E303D3"/>
    <w:rsid w:val="00E3556B"/>
    <w:rsid w:val="00E50643"/>
    <w:rsid w:val="00E52092"/>
    <w:rsid w:val="00E52239"/>
    <w:rsid w:val="00E534A5"/>
    <w:rsid w:val="00E5404B"/>
    <w:rsid w:val="00E559F7"/>
    <w:rsid w:val="00E63649"/>
    <w:rsid w:val="00E655F0"/>
    <w:rsid w:val="00E73280"/>
    <w:rsid w:val="00E84379"/>
    <w:rsid w:val="00E92EC6"/>
    <w:rsid w:val="00E93651"/>
    <w:rsid w:val="00E96BA3"/>
    <w:rsid w:val="00EA0013"/>
    <w:rsid w:val="00ED7B3F"/>
    <w:rsid w:val="00EE5B9D"/>
    <w:rsid w:val="00EF0FD8"/>
    <w:rsid w:val="00F15B89"/>
    <w:rsid w:val="00F369A8"/>
    <w:rsid w:val="00F50879"/>
    <w:rsid w:val="00F80CFE"/>
    <w:rsid w:val="00F82DF8"/>
    <w:rsid w:val="00F83B63"/>
    <w:rsid w:val="00F86DD1"/>
    <w:rsid w:val="00F872B3"/>
    <w:rsid w:val="00F9112A"/>
    <w:rsid w:val="00FA3F77"/>
    <w:rsid w:val="00FA57EA"/>
    <w:rsid w:val="00FB0429"/>
    <w:rsid w:val="00FF56ED"/>
    <w:rsid w:val="00FF7A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F465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B1F7C"/>
    <w:pPr>
      <w:spacing w:line="300" w:lineRule="auto"/>
    </w:pPr>
    <w:rPr>
      <w:color w:val="404040" w:themeColor="text1" w:themeTint="BF"/>
      <w:sz w:val="20"/>
    </w:rPr>
  </w:style>
  <w:style w:type="paragraph" w:styleId="Heading1">
    <w:name w:val="heading 1"/>
    <w:basedOn w:val="Normal"/>
    <w:next w:val="Normal"/>
    <w:link w:val="Heading1Char"/>
    <w:rsid w:val="009B1F7C"/>
    <w:pPr>
      <w:keepNext/>
      <w:keepLines/>
      <w:spacing w:before="960" w:after="240" w:line="240" w:lineRule="auto"/>
      <w:outlineLvl w:val="0"/>
    </w:pPr>
    <w:rPr>
      <w:rFonts w:asciiTheme="majorHAnsi" w:eastAsiaTheme="majorEastAsia" w:hAnsiTheme="majorHAnsi" w:cstheme="majorBidi"/>
      <w:bCs/>
      <w:color w:val="6464A5" w:themeColor="text2" w:themeTint="99"/>
      <w:sz w:val="36"/>
      <w:szCs w:val="36"/>
    </w:rPr>
  </w:style>
  <w:style w:type="paragraph" w:styleId="Heading2">
    <w:name w:val="heading 2"/>
    <w:basedOn w:val="Heading1"/>
    <w:next w:val="Normal"/>
    <w:link w:val="Heading2Char"/>
    <w:unhideWhenUsed/>
    <w:qFormat/>
    <w:rsid w:val="00B463C5"/>
    <w:pPr>
      <w:keepNext w:val="0"/>
      <w:keepLines w:val="0"/>
      <w:pageBreakBefore/>
      <w:outlineLvl w:val="1"/>
    </w:pPr>
    <w:rPr>
      <w:lang w:val="nl-NL"/>
    </w:rPr>
  </w:style>
  <w:style w:type="paragraph" w:styleId="Heading3">
    <w:name w:val="heading 3"/>
    <w:basedOn w:val="Normal"/>
    <w:next w:val="Normal"/>
    <w:link w:val="Heading3Char"/>
    <w:unhideWhenUsed/>
    <w:qFormat/>
    <w:rsid w:val="00F15B89"/>
    <w:pPr>
      <w:keepNext/>
      <w:keepLines/>
      <w:spacing w:before="200"/>
      <w:outlineLvl w:val="2"/>
    </w:pPr>
    <w:rPr>
      <w:rFonts w:asciiTheme="majorHAnsi" w:eastAsiaTheme="majorEastAsia" w:hAnsiTheme="majorHAnsi" w:cstheme="majorBidi"/>
      <w:b/>
      <w:bCs/>
      <w:color w:val="6464A5" w:themeColor="text2" w:themeTint="99"/>
      <w:sz w:val="24"/>
    </w:rPr>
  </w:style>
  <w:style w:type="paragraph" w:styleId="Heading4">
    <w:name w:val="heading 4"/>
    <w:basedOn w:val="Normal"/>
    <w:next w:val="Normal"/>
    <w:link w:val="Heading4Char"/>
    <w:unhideWhenUsed/>
    <w:qFormat/>
    <w:rsid w:val="004D6CE8"/>
    <w:pPr>
      <w:keepNext/>
      <w:keepLines/>
      <w:spacing w:before="200"/>
      <w:outlineLvl w:val="3"/>
    </w:pPr>
    <w:rPr>
      <w:rFonts w:asciiTheme="majorHAnsi" w:eastAsiaTheme="majorEastAsia" w:hAnsiTheme="majorHAnsi" w:cstheme="majorBidi"/>
      <w:b/>
      <w:bCs/>
      <w:i/>
      <w:iCs/>
      <w:color w:val="6464A5" w:themeColor="text2" w:themeTint="99"/>
    </w:rPr>
  </w:style>
  <w:style w:type="paragraph" w:styleId="Heading5">
    <w:name w:val="heading 5"/>
    <w:basedOn w:val="Normal"/>
    <w:next w:val="Normal"/>
    <w:link w:val="Heading5Char"/>
    <w:semiHidden/>
    <w:unhideWhenUsed/>
    <w:qFormat/>
    <w:rsid w:val="009B1F7C"/>
    <w:pPr>
      <w:keepNext/>
      <w:keepLines/>
      <w:spacing w:before="200"/>
      <w:outlineLvl w:val="4"/>
    </w:pPr>
    <w:rPr>
      <w:rFonts w:asciiTheme="majorHAnsi" w:eastAsiaTheme="majorEastAsia" w:hAnsiTheme="majorHAnsi" w:cstheme="majorBidi"/>
      <w:color w:val="395C64" w:themeColor="accent1" w:themeShade="7F"/>
    </w:rPr>
  </w:style>
  <w:style w:type="paragraph" w:styleId="Heading6">
    <w:name w:val="heading 6"/>
    <w:basedOn w:val="Normal"/>
    <w:next w:val="Normal"/>
    <w:link w:val="Heading6Char"/>
    <w:semiHidden/>
    <w:unhideWhenUsed/>
    <w:qFormat/>
    <w:rsid w:val="009B1F7C"/>
    <w:pPr>
      <w:keepNext/>
      <w:keepLines/>
      <w:spacing w:before="200"/>
      <w:outlineLvl w:val="5"/>
    </w:pPr>
    <w:rPr>
      <w:rFonts w:asciiTheme="majorHAnsi" w:eastAsiaTheme="majorEastAsia" w:hAnsiTheme="majorHAnsi" w:cstheme="majorBidi"/>
      <w:i/>
      <w:iCs/>
      <w:color w:val="395C64" w:themeColor="accent1" w:themeShade="7F"/>
    </w:rPr>
  </w:style>
  <w:style w:type="paragraph" w:styleId="Heading7">
    <w:name w:val="heading 7"/>
    <w:basedOn w:val="Normal"/>
    <w:next w:val="Normal"/>
    <w:link w:val="Heading7Char"/>
    <w:semiHidden/>
    <w:unhideWhenUsed/>
    <w:qFormat/>
    <w:rsid w:val="009B1F7C"/>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9B1F7C"/>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9B1F7C"/>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1F7C"/>
    <w:rPr>
      <w:rFonts w:asciiTheme="majorHAnsi" w:eastAsiaTheme="majorEastAsia" w:hAnsiTheme="majorHAnsi" w:cstheme="majorBidi"/>
      <w:bCs/>
      <w:color w:val="6464A5" w:themeColor="text2" w:themeTint="99"/>
      <w:sz w:val="36"/>
      <w:szCs w:val="36"/>
    </w:rPr>
  </w:style>
  <w:style w:type="paragraph" w:styleId="Subtitle">
    <w:name w:val="Subtitle"/>
    <w:basedOn w:val="Normal"/>
    <w:next w:val="Normal"/>
    <w:link w:val="SubtitleChar"/>
    <w:rsid w:val="009B1F7C"/>
    <w:pPr>
      <w:numPr>
        <w:ilvl w:val="1"/>
      </w:numPr>
      <w:spacing w:before="3200" w:line="240" w:lineRule="auto"/>
      <w:jc w:val="center"/>
    </w:pPr>
    <w:rPr>
      <w:rFonts w:asciiTheme="majorHAnsi" w:eastAsiaTheme="majorEastAsia" w:hAnsiTheme="majorHAnsi" w:cstheme="majorBidi"/>
      <w:iCs/>
      <w:color w:val="9898C3" w:themeColor="text2" w:themeTint="66"/>
      <w:spacing w:val="15"/>
      <w:sz w:val="36"/>
      <w:szCs w:val="36"/>
    </w:rPr>
  </w:style>
  <w:style w:type="character" w:customStyle="1" w:styleId="SubtitleChar">
    <w:name w:val="Subtitle Char"/>
    <w:basedOn w:val="DefaultParagraphFont"/>
    <w:link w:val="Subtitle"/>
    <w:rsid w:val="009B1F7C"/>
    <w:rPr>
      <w:rFonts w:asciiTheme="majorHAnsi" w:eastAsiaTheme="majorEastAsia" w:hAnsiTheme="majorHAnsi" w:cstheme="majorBidi"/>
      <w:iCs/>
      <w:color w:val="9898C3" w:themeColor="text2" w:themeTint="66"/>
      <w:spacing w:val="15"/>
      <w:sz w:val="36"/>
      <w:szCs w:val="36"/>
    </w:rPr>
  </w:style>
  <w:style w:type="paragraph" w:styleId="Header">
    <w:name w:val="header"/>
    <w:basedOn w:val="Normal"/>
    <w:link w:val="HeaderChar"/>
    <w:rsid w:val="009B1F7C"/>
    <w:pPr>
      <w:spacing w:after="240"/>
      <w:jc w:val="right"/>
    </w:pPr>
    <w:rPr>
      <w:color w:val="9898C3" w:themeColor="text2" w:themeTint="66"/>
    </w:rPr>
  </w:style>
  <w:style w:type="character" w:customStyle="1" w:styleId="HeaderChar">
    <w:name w:val="Header Char"/>
    <w:basedOn w:val="DefaultParagraphFont"/>
    <w:link w:val="Header"/>
    <w:rsid w:val="009B1F7C"/>
    <w:rPr>
      <w:color w:val="9898C3" w:themeColor="text2" w:themeTint="66"/>
      <w:sz w:val="20"/>
    </w:rPr>
  </w:style>
  <w:style w:type="paragraph" w:styleId="Title">
    <w:name w:val="Title"/>
    <w:basedOn w:val="Normal"/>
    <w:next w:val="Normal"/>
    <w:link w:val="TitleChar"/>
    <w:rsid w:val="009B1F7C"/>
    <w:pPr>
      <w:spacing w:before="240" w:line="240" w:lineRule="auto"/>
      <w:jc w:val="center"/>
    </w:pPr>
    <w:rPr>
      <w:rFonts w:asciiTheme="majorHAnsi" w:eastAsiaTheme="majorEastAsia" w:hAnsiTheme="majorHAnsi" w:cstheme="majorBidi"/>
      <w:color w:val="262641" w:themeColor="text2"/>
      <w:spacing w:val="5"/>
      <w:kern w:val="28"/>
      <w:sz w:val="100"/>
      <w:szCs w:val="100"/>
    </w:rPr>
  </w:style>
  <w:style w:type="character" w:customStyle="1" w:styleId="TitleChar">
    <w:name w:val="Title Char"/>
    <w:basedOn w:val="DefaultParagraphFont"/>
    <w:link w:val="Title"/>
    <w:rsid w:val="009B1F7C"/>
    <w:rPr>
      <w:rFonts w:asciiTheme="majorHAnsi" w:eastAsiaTheme="majorEastAsia" w:hAnsiTheme="majorHAnsi" w:cstheme="majorBidi"/>
      <w:color w:val="262641" w:themeColor="text2"/>
      <w:spacing w:val="5"/>
      <w:kern w:val="28"/>
      <w:sz w:val="100"/>
      <w:szCs w:val="100"/>
    </w:rPr>
  </w:style>
  <w:style w:type="paragraph" w:styleId="BodyText">
    <w:name w:val="Body Text"/>
    <w:basedOn w:val="Normal"/>
    <w:link w:val="BodyTextChar"/>
    <w:rsid w:val="009B1F7C"/>
    <w:pPr>
      <w:spacing w:after="200"/>
    </w:pPr>
  </w:style>
  <w:style w:type="table" w:customStyle="1" w:styleId="FinancialTable">
    <w:name w:val="Financial Table"/>
    <w:basedOn w:val="TableNormal"/>
    <w:rsid w:val="009B1F7C"/>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6464A5" w:themeFill="text2" w:themeFillTint="99"/>
      </w:tcPr>
    </w:tblStylePr>
    <w:tblStylePr w:type="lastRow">
      <w:rPr>
        <w:color w:val="FFFFFF" w:themeColor="background1"/>
      </w:rPr>
      <w:tblPr/>
      <w:tcPr>
        <w:shd w:val="clear" w:color="auto" w:fill="6464A5" w:themeFill="text2" w:themeFillTint="99"/>
      </w:tcPr>
    </w:tblStylePr>
    <w:tblStylePr w:type="band2Horz">
      <w:tblPr/>
      <w:tcPr>
        <w:shd w:val="clear" w:color="auto" w:fill="CBCBE1" w:themeFill="text2" w:themeFillTint="33"/>
      </w:tcPr>
    </w:tblStylePr>
  </w:style>
  <w:style w:type="paragraph" w:customStyle="1" w:styleId="TableText-Left">
    <w:name w:val="Table Text - Left"/>
    <w:basedOn w:val="Normal"/>
    <w:rsid w:val="009B1F7C"/>
    <w:pPr>
      <w:spacing w:before="40" w:after="40"/>
    </w:pPr>
    <w:rPr>
      <w:color w:val="6464A5" w:themeColor="text2" w:themeTint="99"/>
      <w:sz w:val="18"/>
      <w:szCs w:val="18"/>
    </w:rPr>
  </w:style>
  <w:style w:type="paragraph" w:customStyle="1" w:styleId="TableText-Decimal">
    <w:name w:val="Table Text - Decimal"/>
    <w:basedOn w:val="Normal"/>
    <w:rsid w:val="009B1F7C"/>
    <w:pPr>
      <w:tabs>
        <w:tab w:val="decimal" w:pos="977"/>
      </w:tabs>
      <w:spacing w:before="40" w:after="40"/>
    </w:pPr>
    <w:rPr>
      <w:color w:val="6464A5" w:themeColor="text2" w:themeTint="99"/>
      <w:sz w:val="18"/>
      <w:szCs w:val="18"/>
    </w:rPr>
  </w:style>
  <w:style w:type="paragraph" w:customStyle="1" w:styleId="TableText-Right">
    <w:name w:val="Table Text - Right"/>
    <w:basedOn w:val="Normal"/>
    <w:rsid w:val="009B1F7C"/>
    <w:pPr>
      <w:spacing w:before="40" w:after="40"/>
      <w:jc w:val="right"/>
    </w:pPr>
    <w:rPr>
      <w:color w:val="6464A5" w:themeColor="text2" w:themeTint="99"/>
      <w:sz w:val="18"/>
      <w:szCs w:val="18"/>
    </w:rPr>
  </w:style>
  <w:style w:type="paragraph" w:customStyle="1" w:styleId="TableHeading-Left">
    <w:name w:val="Table Heading - Left"/>
    <w:basedOn w:val="Normal"/>
    <w:rsid w:val="009B1F7C"/>
    <w:pPr>
      <w:spacing w:before="40" w:after="40"/>
    </w:pPr>
    <w:rPr>
      <w:color w:val="FFFFFF" w:themeColor="background1"/>
      <w:sz w:val="18"/>
      <w:szCs w:val="18"/>
    </w:rPr>
  </w:style>
  <w:style w:type="paragraph" w:customStyle="1" w:styleId="TableHeading-Center">
    <w:name w:val="Table Heading - Center"/>
    <w:basedOn w:val="Normal"/>
    <w:rsid w:val="009B1F7C"/>
    <w:pPr>
      <w:spacing w:before="40" w:after="40"/>
      <w:jc w:val="center"/>
    </w:pPr>
    <w:rPr>
      <w:color w:val="FFFFFF" w:themeColor="background1"/>
      <w:sz w:val="18"/>
      <w:szCs w:val="18"/>
    </w:rPr>
  </w:style>
  <w:style w:type="character" w:customStyle="1" w:styleId="BodyTextChar">
    <w:name w:val="Body Text Char"/>
    <w:basedOn w:val="DefaultParagraphFont"/>
    <w:link w:val="BodyText"/>
    <w:rsid w:val="009B1F7C"/>
    <w:rPr>
      <w:color w:val="404040" w:themeColor="text1" w:themeTint="BF"/>
      <w:sz w:val="20"/>
    </w:rPr>
  </w:style>
  <w:style w:type="paragraph" w:styleId="BalloonText">
    <w:name w:val="Balloon Text"/>
    <w:basedOn w:val="Normal"/>
    <w:link w:val="BalloonTextChar"/>
    <w:semiHidden/>
    <w:unhideWhenUsed/>
    <w:rsid w:val="009B1F7C"/>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B1F7C"/>
    <w:rPr>
      <w:rFonts w:ascii="Tahoma" w:hAnsi="Tahoma" w:cs="Tahoma"/>
      <w:color w:val="404040" w:themeColor="text1" w:themeTint="BF"/>
      <w:sz w:val="16"/>
      <w:szCs w:val="16"/>
    </w:rPr>
  </w:style>
  <w:style w:type="paragraph" w:styleId="Bibliography">
    <w:name w:val="Bibliography"/>
    <w:basedOn w:val="Normal"/>
    <w:next w:val="Normal"/>
    <w:unhideWhenUsed/>
    <w:rsid w:val="009B1F7C"/>
  </w:style>
  <w:style w:type="paragraph" w:styleId="BlockText">
    <w:name w:val="Block Text"/>
    <w:basedOn w:val="Normal"/>
    <w:semiHidden/>
    <w:unhideWhenUsed/>
    <w:rsid w:val="009B1F7C"/>
    <w:pPr>
      <w:pBdr>
        <w:top w:val="single" w:sz="2" w:space="10" w:color="84B0B9" w:themeColor="accent1" w:shadow="1"/>
        <w:left w:val="single" w:sz="2" w:space="10" w:color="84B0B9" w:themeColor="accent1" w:shadow="1"/>
        <w:bottom w:val="single" w:sz="2" w:space="10" w:color="84B0B9" w:themeColor="accent1" w:shadow="1"/>
        <w:right w:val="single" w:sz="2" w:space="10" w:color="84B0B9" w:themeColor="accent1" w:shadow="1"/>
      </w:pBdr>
      <w:ind w:left="1152" w:right="1152"/>
    </w:pPr>
    <w:rPr>
      <w:i/>
      <w:iCs/>
      <w:color w:val="84B0B9" w:themeColor="accent1"/>
    </w:rPr>
  </w:style>
  <w:style w:type="paragraph" w:styleId="BodyText2">
    <w:name w:val="Body Text 2"/>
    <w:basedOn w:val="Normal"/>
    <w:link w:val="BodyText2Char"/>
    <w:semiHidden/>
    <w:unhideWhenUsed/>
    <w:rsid w:val="009B1F7C"/>
    <w:pPr>
      <w:spacing w:after="120"/>
      <w:ind w:left="360"/>
    </w:pPr>
  </w:style>
  <w:style w:type="paragraph" w:styleId="BodyText3">
    <w:name w:val="Body Text 3"/>
    <w:basedOn w:val="Normal"/>
    <w:link w:val="BodyText3Char"/>
    <w:semiHidden/>
    <w:unhideWhenUsed/>
    <w:rsid w:val="009B1F7C"/>
    <w:pPr>
      <w:spacing w:after="120"/>
    </w:pPr>
    <w:rPr>
      <w:sz w:val="16"/>
      <w:szCs w:val="16"/>
    </w:rPr>
  </w:style>
  <w:style w:type="character" w:customStyle="1" w:styleId="BodyText3Char">
    <w:name w:val="Body Text 3 Char"/>
    <w:basedOn w:val="DefaultParagraphFont"/>
    <w:link w:val="BodyText3"/>
    <w:semiHidden/>
    <w:rsid w:val="009B1F7C"/>
    <w:rPr>
      <w:color w:val="404040" w:themeColor="text1" w:themeTint="BF"/>
      <w:sz w:val="16"/>
      <w:szCs w:val="16"/>
    </w:rPr>
  </w:style>
  <w:style w:type="paragraph" w:styleId="BodyTextFirstIndent">
    <w:name w:val="Body Text First Indent"/>
    <w:basedOn w:val="BodyText"/>
    <w:link w:val="BodyTextFirstIndentChar"/>
    <w:semiHidden/>
    <w:unhideWhenUsed/>
    <w:rsid w:val="009B1F7C"/>
    <w:pPr>
      <w:spacing w:after="0"/>
      <w:ind w:firstLine="360"/>
    </w:pPr>
  </w:style>
  <w:style w:type="character" w:customStyle="1" w:styleId="BodyTextFirstIndentChar">
    <w:name w:val="Body Text First Indent Char"/>
    <w:basedOn w:val="BodyTextChar"/>
    <w:link w:val="BodyTextFirstIndent"/>
    <w:semiHidden/>
    <w:rsid w:val="009B1F7C"/>
    <w:rPr>
      <w:color w:val="404040" w:themeColor="text1" w:themeTint="BF"/>
      <w:sz w:val="20"/>
    </w:rPr>
  </w:style>
  <w:style w:type="character" w:customStyle="1" w:styleId="BodyText2Char">
    <w:name w:val="Body Text 2 Char"/>
    <w:basedOn w:val="DefaultParagraphFont"/>
    <w:link w:val="BodyText2"/>
    <w:semiHidden/>
    <w:rsid w:val="009B1F7C"/>
    <w:rPr>
      <w:color w:val="404040" w:themeColor="text1" w:themeTint="BF"/>
      <w:sz w:val="20"/>
    </w:rPr>
  </w:style>
  <w:style w:type="paragraph" w:styleId="BodyTextFirstIndent2">
    <w:name w:val="Body Text First Indent 2"/>
    <w:basedOn w:val="BodyText2"/>
    <w:link w:val="BodyTextFirstIndent2Char"/>
    <w:semiHidden/>
    <w:unhideWhenUsed/>
    <w:rsid w:val="009B1F7C"/>
    <w:pPr>
      <w:spacing w:after="0"/>
      <w:ind w:firstLine="360"/>
    </w:pPr>
  </w:style>
  <w:style w:type="character" w:customStyle="1" w:styleId="BodyTextFirstIndent2Char">
    <w:name w:val="Body Text First Indent 2 Char"/>
    <w:basedOn w:val="BodyText2Char"/>
    <w:link w:val="BodyTextFirstIndent2"/>
    <w:semiHidden/>
    <w:rsid w:val="009B1F7C"/>
    <w:rPr>
      <w:color w:val="404040" w:themeColor="text1" w:themeTint="BF"/>
      <w:sz w:val="20"/>
    </w:rPr>
  </w:style>
  <w:style w:type="paragraph" w:styleId="BodyTextIndent2">
    <w:name w:val="Body Text Indent 2"/>
    <w:basedOn w:val="Normal"/>
    <w:link w:val="BodyTextIndent2Char"/>
    <w:semiHidden/>
    <w:unhideWhenUsed/>
    <w:rsid w:val="009B1F7C"/>
    <w:pPr>
      <w:spacing w:after="120" w:line="480" w:lineRule="auto"/>
      <w:ind w:left="360"/>
    </w:pPr>
  </w:style>
  <w:style w:type="character" w:customStyle="1" w:styleId="BodyTextIndent2Char">
    <w:name w:val="Body Text Indent 2 Char"/>
    <w:basedOn w:val="DefaultParagraphFont"/>
    <w:link w:val="BodyTextIndent2"/>
    <w:semiHidden/>
    <w:rsid w:val="009B1F7C"/>
    <w:rPr>
      <w:color w:val="404040" w:themeColor="text1" w:themeTint="BF"/>
      <w:sz w:val="20"/>
    </w:rPr>
  </w:style>
  <w:style w:type="paragraph" w:styleId="BodyTextIndent3">
    <w:name w:val="Body Text Indent 3"/>
    <w:basedOn w:val="Normal"/>
    <w:link w:val="BodyTextIndent3Char"/>
    <w:semiHidden/>
    <w:unhideWhenUsed/>
    <w:rsid w:val="009B1F7C"/>
    <w:pPr>
      <w:spacing w:after="120"/>
      <w:ind w:left="360"/>
    </w:pPr>
    <w:rPr>
      <w:sz w:val="16"/>
      <w:szCs w:val="16"/>
    </w:rPr>
  </w:style>
  <w:style w:type="character" w:customStyle="1" w:styleId="BodyTextIndent3Char">
    <w:name w:val="Body Text Indent 3 Char"/>
    <w:basedOn w:val="DefaultParagraphFont"/>
    <w:link w:val="BodyTextIndent3"/>
    <w:semiHidden/>
    <w:rsid w:val="009B1F7C"/>
    <w:rPr>
      <w:color w:val="404040" w:themeColor="text1" w:themeTint="BF"/>
      <w:sz w:val="16"/>
      <w:szCs w:val="16"/>
    </w:rPr>
  </w:style>
  <w:style w:type="paragraph" w:styleId="Caption">
    <w:name w:val="caption"/>
    <w:basedOn w:val="Normal"/>
    <w:next w:val="Normal"/>
    <w:semiHidden/>
    <w:unhideWhenUsed/>
    <w:qFormat/>
    <w:rsid w:val="009B1F7C"/>
    <w:pPr>
      <w:spacing w:after="200" w:line="240" w:lineRule="auto"/>
    </w:pPr>
    <w:rPr>
      <w:b/>
      <w:bCs/>
      <w:color w:val="84B0B9" w:themeColor="accent1"/>
      <w:sz w:val="18"/>
      <w:szCs w:val="18"/>
    </w:rPr>
  </w:style>
  <w:style w:type="paragraph" w:styleId="Closing">
    <w:name w:val="Closing"/>
    <w:basedOn w:val="Normal"/>
    <w:link w:val="ClosingChar"/>
    <w:semiHidden/>
    <w:unhideWhenUsed/>
    <w:rsid w:val="009B1F7C"/>
    <w:pPr>
      <w:spacing w:line="240" w:lineRule="auto"/>
      <w:ind w:left="4320"/>
    </w:pPr>
  </w:style>
  <w:style w:type="character" w:customStyle="1" w:styleId="ClosingChar">
    <w:name w:val="Closing Char"/>
    <w:basedOn w:val="DefaultParagraphFont"/>
    <w:link w:val="Closing"/>
    <w:semiHidden/>
    <w:rsid w:val="009B1F7C"/>
    <w:rPr>
      <w:color w:val="404040" w:themeColor="text1" w:themeTint="BF"/>
      <w:sz w:val="20"/>
    </w:rPr>
  </w:style>
  <w:style w:type="paragraph" w:styleId="CommentText">
    <w:name w:val="annotation text"/>
    <w:basedOn w:val="Normal"/>
    <w:link w:val="CommentTextChar"/>
    <w:semiHidden/>
    <w:unhideWhenUsed/>
    <w:rsid w:val="009B1F7C"/>
    <w:pPr>
      <w:spacing w:line="240" w:lineRule="auto"/>
    </w:pPr>
    <w:rPr>
      <w:szCs w:val="20"/>
    </w:rPr>
  </w:style>
  <w:style w:type="character" w:customStyle="1" w:styleId="CommentTextChar">
    <w:name w:val="Comment Text Char"/>
    <w:basedOn w:val="DefaultParagraphFont"/>
    <w:link w:val="CommentText"/>
    <w:semiHidden/>
    <w:rsid w:val="009B1F7C"/>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9B1F7C"/>
    <w:rPr>
      <w:b/>
      <w:bCs/>
    </w:rPr>
  </w:style>
  <w:style w:type="character" w:customStyle="1" w:styleId="CommentSubjectChar">
    <w:name w:val="Comment Subject Char"/>
    <w:basedOn w:val="CommentTextChar"/>
    <w:link w:val="CommentSubject"/>
    <w:semiHidden/>
    <w:rsid w:val="009B1F7C"/>
    <w:rPr>
      <w:b/>
      <w:bCs/>
      <w:color w:val="404040" w:themeColor="text1" w:themeTint="BF"/>
      <w:sz w:val="20"/>
      <w:szCs w:val="20"/>
    </w:rPr>
  </w:style>
  <w:style w:type="paragraph" w:styleId="Date">
    <w:name w:val="Date"/>
    <w:basedOn w:val="Normal"/>
    <w:next w:val="Normal"/>
    <w:link w:val="DateChar"/>
    <w:semiHidden/>
    <w:unhideWhenUsed/>
    <w:rsid w:val="009B1F7C"/>
  </w:style>
  <w:style w:type="character" w:customStyle="1" w:styleId="DateChar">
    <w:name w:val="Date Char"/>
    <w:basedOn w:val="DefaultParagraphFont"/>
    <w:link w:val="Date"/>
    <w:semiHidden/>
    <w:rsid w:val="009B1F7C"/>
    <w:rPr>
      <w:color w:val="404040" w:themeColor="text1" w:themeTint="BF"/>
      <w:sz w:val="20"/>
    </w:rPr>
  </w:style>
  <w:style w:type="paragraph" w:styleId="DocumentMap">
    <w:name w:val="Document Map"/>
    <w:basedOn w:val="Normal"/>
    <w:link w:val="DocumentMapChar"/>
    <w:semiHidden/>
    <w:unhideWhenUsed/>
    <w:rsid w:val="009B1F7C"/>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9B1F7C"/>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9B1F7C"/>
    <w:pPr>
      <w:spacing w:line="240" w:lineRule="auto"/>
    </w:pPr>
  </w:style>
  <w:style w:type="character" w:customStyle="1" w:styleId="E-mailSignatureChar">
    <w:name w:val="E-mail Signature Char"/>
    <w:basedOn w:val="DefaultParagraphFont"/>
    <w:link w:val="E-mailSignature"/>
    <w:semiHidden/>
    <w:rsid w:val="009B1F7C"/>
    <w:rPr>
      <w:color w:val="404040" w:themeColor="text1" w:themeTint="BF"/>
      <w:sz w:val="20"/>
    </w:rPr>
  </w:style>
  <w:style w:type="paragraph" w:styleId="EndnoteText">
    <w:name w:val="endnote text"/>
    <w:basedOn w:val="Normal"/>
    <w:link w:val="EndnoteTextChar"/>
    <w:semiHidden/>
    <w:unhideWhenUsed/>
    <w:rsid w:val="009B1F7C"/>
    <w:pPr>
      <w:spacing w:line="240" w:lineRule="auto"/>
    </w:pPr>
    <w:rPr>
      <w:szCs w:val="20"/>
    </w:rPr>
  </w:style>
  <w:style w:type="character" w:customStyle="1" w:styleId="EndnoteTextChar">
    <w:name w:val="Endnote Text Char"/>
    <w:basedOn w:val="DefaultParagraphFont"/>
    <w:link w:val="EndnoteText"/>
    <w:semiHidden/>
    <w:rsid w:val="009B1F7C"/>
    <w:rPr>
      <w:color w:val="404040" w:themeColor="text1" w:themeTint="BF"/>
      <w:sz w:val="20"/>
      <w:szCs w:val="20"/>
    </w:rPr>
  </w:style>
  <w:style w:type="paragraph" w:styleId="EnvelopeAddress">
    <w:name w:val="envelope address"/>
    <w:basedOn w:val="Normal"/>
    <w:semiHidden/>
    <w:unhideWhenUsed/>
    <w:rsid w:val="009B1F7C"/>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B1F7C"/>
    <w:pPr>
      <w:spacing w:line="240" w:lineRule="auto"/>
    </w:pPr>
    <w:rPr>
      <w:rFonts w:asciiTheme="majorHAnsi" w:eastAsiaTheme="majorEastAsia" w:hAnsiTheme="majorHAnsi" w:cstheme="majorBidi"/>
      <w:szCs w:val="20"/>
    </w:rPr>
  </w:style>
  <w:style w:type="paragraph" w:styleId="Footer">
    <w:name w:val="footer"/>
    <w:basedOn w:val="Normal"/>
    <w:link w:val="FooterChar"/>
    <w:unhideWhenUsed/>
    <w:rsid w:val="009B1F7C"/>
    <w:pPr>
      <w:tabs>
        <w:tab w:val="center" w:pos="4680"/>
        <w:tab w:val="right" w:pos="9360"/>
      </w:tabs>
      <w:spacing w:line="240" w:lineRule="auto"/>
    </w:pPr>
  </w:style>
  <w:style w:type="character" w:customStyle="1" w:styleId="FooterChar">
    <w:name w:val="Footer Char"/>
    <w:basedOn w:val="DefaultParagraphFont"/>
    <w:link w:val="Footer"/>
    <w:rsid w:val="009B1F7C"/>
    <w:rPr>
      <w:color w:val="404040" w:themeColor="text1" w:themeTint="BF"/>
      <w:sz w:val="20"/>
    </w:rPr>
  </w:style>
  <w:style w:type="paragraph" w:styleId="FootnoteText">
    <w:name w:val="footnote text"/>
    <w:basedOn w:val="Normal"/>
    <w:link w:val="FootnoteTextChar"/>
    <w:semiHidden/>
    <w:unhideWhenUsed/>
    <w:rsid w:val="009B1F7C"/>
    <w:pPr>
      <w:spacing w:line="240" w:lineRule="auto"/>
    </w:pPr>
    <w:rPr>
      <w:szCs w:val="20"/>
    </w:rPr>
  </w:style>
  <w:style w:type="character" w:customStyle="1" w:styleId="FootnoteTextChar">
    <w:name w:val="Footnote Text Char"/>
    <w:basedOn w:val="DefaultParagraphFont"/>
    <w:link w:val="FootnoteText"/>
    <w:semiHidden/>
    <w:rsid w:val="009B1F7C"/>
    <w:rPr>
      <w:color w:val="404040" w:themeColor="text1" w:themeTint="BF"/>
      <w:sz w:val="20"/>
      <w:szCs w:val="20"/>
    </w:rPr>
  </w:style>
  <w:style w:type="character" w:customStyle="1" w:styleId="Heading2Char">
    <w:name w:val="Heading 2 Char"/>
    <w:basedOn w:val="DefaultParagraphFont"/>
    <w:link w:val="Heading2"/>
    <w:rsid w:val="00B463C5"/>
    <w:rPr>
      <w:rFonts w:asciiTheme="majorHAnsi" w:eastAsiaTheme="majorEastAsia" w:hAnsiTheme="majorHAnsi" w:cstheme="majorBidi"/>
      <w:bCs/>
      <w:color w:val="6464A5" w:themeColor="text2" w:themeTint="99"/>
      <w:sz w:val="36"/>
      <w:szCs w:val="36"/>
      <w:lang w:val="nl-NL"/>
    </w:rPr>
  </w:style>
  <w:style w:type="character" w:customStyle="1" w:styleId="Heading3Char">
    <w:name w:val="Heading 3 Char"/>
    <w:basedOn w:val="DefaultParagraphFont"/>
    <w:link w:val="Heading3"/>
    <w:rsid w:val="00F15B89"/>
    <w:rPr>
      <w:rFonts w:asciiTheme="majorHAnsi" w:eastAsiaTheme="majorEastAsia" w:hAnsiTheme="majorHAnsi" w:cstheme="majorBidi"/>
      <w:b/>
      <w:bCs/>
      <w:color w:val="6464A5" w:themeColor="text2" w:themeTint="99"/>
      <w:sz w:val="24"/>
    </w:rPr>
  </w:style>
  <w:style w:type="character" w:customStyle="1" w:styleId="Heading4Char">
    <w:name w:val="Heading 4 Char"/>
    <w:basedOn w:val="DefaultParagraphFont"/>
    <w:link w:val="Heading4"/>
    <w:rsid w:val="004D6CE8"/>
    <w:rPr>
      <w:rFonts w:asciiTheme="majorHAnsi" w:eastAsiaTheme="majorEastAsia" w:hAnsiTheme="majorHAnsi" w:cstheme="majorBidi"/>
      <w:b/>
      <w:bCs/>
      <w:i/>
      <w:iCs/>
      <w:color w:val="6464A5" w:themeColor="text2" w:themeTint="99"/>
      <w:sz w:val="20"/>
    </w:rPr>
  </w:style>
  <w:style w:type="character" w:customStyle="1" w:styleId="Heading5Char">
    <w:name w:val="Heading 5 Char"/>
    <w:basedOn w:val="DefaultParagraphFont"/>
    <w:link w:val="Heading5"/>
    <w:semiHidden/>
    <w:rsid w:val="009B1F7C"/>
    <w:rPr>
      <w:rFonts w:asciiTheme="majorHAnsi" w:eastAsiaTheme="majorEastAsia" w:hAnsiTheme="majorHAnsi" w:cstheme="majorBidi"/>
      <w:color w:val="395C64" w:themeColor="accent1" w:themeShade="7F"/>
      <w:sz w:val="20"/>
    </w:rPr>
  </w:style>
  <w:style w:type="character" w:customStyle="1" w:styleId="Heading6Char">
    <w:name w:val="Heading 6 Char"/>
    <w:basedOn w:val="DefaultParagraphFont"/>
    <w:link w:val="Heading6"/>
    <w:semiHidden/>
    <w:rsid w:val="009B1F7C"/>
    <w:rPr>
      <w:rFonts w:asciiTheme="majorHAnsi" w:eastAsiaTheme="majorEastAsia" w:hAnsiTheme="majorHAnsi" w:cstheme="majorBidi"/>
      <w:i/>
      <w:iCs/>
      <w:color w:val="395C64" w:themeColor="accent1" w:themeShade="7F"/>
      <w:sz w:val="20"/>
    </w:rPr>
  </w:style>
  <w:style w:type="character" w:customStyle="1" w:styleId="Heading7Char">
    <w:name w:val="Heading 7 Char"/>
    <w:basedOn w:val="DefaultParagraphFont"/>
    <w:link w:val="Heading7"/>
    <w:semiHidden/>
    <w:rsid w:val="009B1F7C"/>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9B1F7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9B1F7C"/>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9B1F7C"/>
    <w:pPr>
      <w:spacing w:line="240" w:lineRule="auto"/>
    </w:pPr>
    <w:rPr>
      <w:i/>
      <w:iCs/>
    </w:rPr>
  </w:style>
  <w:style w:type="character" w:customStyle="1" w:styleId="HTMLAddressChar">
    <w:name w:val="HTML Address Char"/>
    <w:basedOn w:val="DefaultParagraphFont"/>
    <w:link w:val="HTMLAddress"/>
    <w:semiHidden/>
    <w:rsid w:val="009B1F7C"/>
    <w:rPr>
      <w:i/>
      <w:iCs/>
      <w:color w:val="404040" w:themeColor="text1" w:themeTint="BF"/>
      <w:sz w:val="20"/>
    </w:rPr>
  </w:style>
  <w:style w:type="paragraph" w:styleId="HTMLPreformatted">
    <w:name w:val="HTML Preformatted"/>
    <w:basedOn w:val="Normal"/>
    <w:link w:val="HTMLPreformattedChar"/>
    <w:semiHidden/>
    <w:unhideWhenUsed/>
    <w:rsid w:val="009B1F7C"/>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9B1F7C"/>
    <w:rPr>
      <w:rFonts w:ascii="Consolas" w:hAnsi="Consolas"/>
      <w:color w:val="404040" w:themeColor="text1" w:themeTint="BF"/>
      <w:sz w:val="20"/>
      <w:szCs w:val="20"/>
    </w:rPr>
  </w:style>
  <w:style w:type="paragraph" w:styleId="Index1">
    <w:name w:val="index 1"/>
    <w:basedOn w:val="Normal"/>
    <w:next w:val="Normal"/>
    <w:autoRedefine/>
    <w:semiHidden/>
    <w:unhideWhenUsed/>
    <w:rsid w:val="009B1F7C"/>
    <w:pPr>
      <w:spacing w:line="240" w:lineRule="auto"/>
      <w:ind w:left="200" w:hanging="200"/>
    </w:pPr>
  </w:style>
  <w:style w:type="paragraph" w:styleId="Index2">
    <w:name w:val="index 2"/>
    <w:basedOn w:val="Normal"/>
    <w:next w:val="Normal"/>
    <w:autoRedefine/>
    <w:semiHidden/>
    <w:unhideWhenUsed/>
    <w:rsid w:val="009B1F7C"/>
    <w:pPr>
      <w:spacing w:line="240" w:lineRule="auto"/>
      <w:ind w:left="400" w:hanging="200"/>
    </w:pPr>
  </w:style>
  <w:style w:type="paragraph" w:styleId="Index3">
    <w:name w:val="index 3"/>
    <w:basedOn w:val="Normal"/>
    <w:next w:val="Normal"/>
    <w:autoRedefine/>
    <w:semiHidden/>
    <w:unhideWhenUsed/>
    <w:rsid w:val="009B1F7C"/>
    <w:pPr>
      <w:spacing w:line="240" w:lineRule="auto"/>
      <w:ind w:left="600" w:hanging="200"/>
    </w:pPr>
  </w:style>
  <w:style w:type="paragraph" w:styleId="Index4">
    <w:name w:val="index 4"/>
    <w:basedOn w:val="Normal"/>
    <w:next w:val="Normal"/>
    <w:autoRedefine/>
    <w:semiHidden/>
    <w:unhideWhenUsed/>
    <w:rsid w:val="009B1F7C"/>
    <w:pPr>
      <w:spacing w:line="240" w:lineRule="auto"/>
      <w:ind w:left="800" w:hanging="200"/>
    </w:pPr>
  </w:style>
  <w:style w:type="paragraph" w:styleId="Index5">
    <w:name w:val="index 5"/>
    <w:basedOn w:val="Normal"/>
    <w:next w:val="Normal"/>
    <w:autoRedefine/>
    <w:semiHidden/>
    <w:unhideWhenUsed/>
    <w:rsid w:val="009B1F7C"/>
    <w:pPr>
      <w:spacing w:line="240" w:lineRule="auto"/>
      <w:ind w:left="1000" w:hanging="200"/>
    </w:pPr>
  </w:style>
  <w:style w:type="paragraph" w:styleId="Index6">
    <w:name w:val="index 6"/>
    <w:basedOn w:val="Normal"/>
    <w:next w:val="Normal"/>
    <w:autoRedefine/>
    <w:semiHidden/>
    <w:unhideWhenUsed/>
    <w:rsid w:val="009B1F7C"/>
    <w:pPr>
      <w:spacing w:line="240" w:lineRule="auto"/>
      <w:ind w:left="1200" w:hanging="200"/>
    </w:pPr>
  </w:style>
  <w:style w:type="paragraph" w:styleId="Index7">
    <w:name w:val="index 7"/>
    <w:basedOn w:val="Normal"/>
    <w:next w:val="Normal"/>
    <w:autoRedefine/>
    <w:semiHidden/>
    <w:unhideWhenUsed/>
    <w:rsid w:val="009B1F7C"/>
    <w:pPr>
      <w:spacing w:line="240" w:lineRule="auto"/>
      <w:ind w:left="1400" w:hanging="200"/>
    </w:pPr>
  </w:style>
  <w:style w:type="paragraph" w:styleId="Index8">
    <w:name w:val="index 8"/>
    <w:basedOn w:val="Normal"/>
    <w:next w:val="Normal"/>
    <w:autoRedefine/>
    <w:semiHidden/>
    <w:unhideWhenUsed/>
    <w:rsid w:val="009B1F7C"/>
    <w:pPr>
      <w:spacing w:line="240" w:lineRule="auto"/>
      <w:ind w:left="1600" w:hanging="200"/>
    </w:pPr>
  </w:style>
  <w:style w:type="paragraph" w:styleId="Index9">
    <w:name w:val="index 9"/>
    <w:basedOn w:val="Normal"/>
    <w:next w:val="Normal"/>
    <w:autoRedefine/>
    <w:semiHidden/>
    <w:unhideWhenUsed/>
    <w:rsid w:val="009B1F7C"/>
    <w:pPr>
      <w:spacing w:line="240" w:lineRule="auto"/>
      <w:ind w:left="1800" w:hanging="200"/>
    </w:pPr>
  </w:style>
  <w:style w:type="paragraph" w:styleId="IndexHeading">
    <w:name w:val="index heading"/>
    <w:basedOn w:val="Normal"/>
    <w:next w:val="Index1"/>
    <w:semiHidden/>
    <w:unhideWhenUsed/>
    <w:rsid w:val="009B1F7C"/>
    <w:rPr>
      <w:rFonts w:asciiTheme="majorHAnsi" w:eastAsiaTheme="majorEastAsia" w:hAnsiTheme="majorHAnsi" w:cstheme="majorBidi"/>
      <w:b/>
      <w:bCs/>
    </w:rPr>
  </w:style>
  <w:style w:type="paragraph" w:styleId="IntenseQuote">
    <w:name w:val="Intense Quote"/>
    <w:basedOn w:val="Normal"/>
    <w:next w:val="Normal"/>
    <w:link w:val="IntenseQuoteChar"/>
    <w:qFormat/>
    <w:rsid w:val="009B1F7C"/>
    <w:pPr>
      <w:pBdr>
        <w:bottom w:val="single" w:sz="4" w:space="4" w:color="84B0B9" w:themeColor="accent1"/>
      </w:pBdr>
      <w:spacing w:before="200" w:after="280"/>
      <w:ind w:left="936" w:right="936"/>
    </w:pPr>
    <w:rPr>
      <w:b/>
      <w:bCs/>
      <w:i/>
      <w:iCs/>
      <w:color w:val="84B0B9" w:themeColor="accent1"/>
    </w:rPr>
  </w:style>
  <w:style w:type="character" w:customStyle="1" w:styleId="IntenseQuoteChar">
    <w:name w:val="Intense Quote Char"/>
    <w:basedOn w:val="DefaultParagraphFont"/>
    <w:link w:val="IntenseQuote"/>
    <w:rsid w:val="009B1F7C"/>
    <w:rPr>
      <w:b/>
      <w:bCs/>
      <w:i/>
      <w:iCs/>
      <w:color w:val="84B0B9" w:themeColor="accent1"/>
      <w:sz w:val="20"/>
    </w:rPr>
  </w:style>
  <w:style w:type="paragraph" w:styleId="List">
    <w:name w:val="List"/>
    <w:basedOn w:val="Normal"/>
    <w:semiHidden/>
    <w:unhideWhenUsed/>
    <w:rsid w:val="009B1F7C"/>
    <w:pPr>
      <w:ind w:left="360" w:hanging="360"/>
      <w:contextualSpacing/>
    </w:pPr>
  </w:style>
  <w:style w:type="paragraph" w:styleId="List2">
    <w:name w:val="List 2"/>
    <w:basedOn w:val="Normal"/>
    <w:semiHidden/>
    <w:unhideWhenUsed/>
    <w:rsid w:val="009B1F7C"/>
    <w:pPr>
      <w:ind w:left="720" w:hanging="360"/>
      <w:contextualSpacing/>
    </w:pPr>
  </w:style>
  <w:style w:type="paragraph" w:styleId="List3">
    <w:name w:val="List 3"/>
    <w:basedOn w:val="Normal"/>
    <w:semiHidden/>
    <w:unhideWhenUsed/>
    <w:rsid w:val="009B1F7C"/>
    <w:pPr>
      <w:ind w:left="1080" w:hanging="360"/>
      <w:contextualSpacing/>
    </w:pPr>
  </w:style>
  <w:style w:type="paragraph" w:styleId="List4">
    <w:name w:val="List 4"/>
    <w:basedOn w:val="Normal"/>
    <w:semiHidden/>
    <w:unhideWhenUsed/>
    <w:rsid w:val="009B1F7C"/>
    <w:pPr>
      <w:ind w:left="1440" w:hanging="360"/>
      <w:contextualSpacing/>
    </w:pPr>
  </w:style>
  <w:style w:type="paragraph" w:styleId="List5">
    <w:name w:val="List 5"/>
    <w:basedOn w:val="Normal"/>
    <w:semiHidden/>
    <w:unhideWhenUsed/>
    <w:rsid w:val="009B1F7C"/>
    <w:pPr>
      <w:ind w:left="1800" w:hanging="360"/>
      <w:contextualSpacing/>
    </w:pPr>
  </w:style>
  <w:style w:type="paragraph" w:styleId="ListBullet">
    <w:name w:val="List Bullet"/>
    <w:basedOn w:val="Normal"/>
    <w:semiHidden/>
    <w:unhideWhenUsed/>
    <w:rsid w:val="009B1F7C"/>
    <w:pPr>
      <w:numPr>
        <w:numId w:val="1"/>
      </w:numPr>
      <w:contextualSpacing/>
    </w:pPr>
  </w:style>
  <w:style w:type="paragraph" w:styleId="ListBullet2">
    <w:name w:val="List Bullet 2"/>
    <w:basedOn w:val="Normal"/>
    <w:semiHidden/>
    <w:unhideWhenUsed/>
    <w:rsid w:val="009B1F7C"/>
    <w:pPr>
      <w:numPr>
        <w:numId w:val="2"/>
      </w:numPr>
      <w:contextualSpacing/>
    </w:pPr>
  </w:style>
  <w:style w:type="paragraph" w:styleId="ListBullet3">
    <w:name w:val="List Bullet 3"/>
    <w:basedOn w:val="Normal"/>
    <w:semiHidden/>
    <w:unhideWhenUsed/>
    <w:rsid w:val="009B1F7C"/>
    <w:pPr>
      <w:numPr>
        <w:numId w:val="3"/>
      </w:numPr>
      <w:contextualSpacing/>
    </w:pPr>
  </w:style>
  <w:style w:type="paragraph" w:styleId="ListBullet4">
    <w:name w:val="List Bullet 4"/>
    <w:basedOn w:val="Normal"/>
    <w:semiHidden/>
    <w:unhideWhenUsed/>
    <w:rsid w:val="009B1F7C"/>
    <w:pPr>
      <w:numPr>
        <w:numId w:val="4"/>
      </w:numPr>
      <w:contextualSpacing/>
    </w:pPr>
  </w:style>
  <w:style w:type="paragraph" w:styleId="ListBullet5">
    <w:name w:val="List Bullet 5"/>
    <w:basedOn w:val="Normal"/>
    <w:semiHidden/>
    <w:unhideWhenUsed/>
    <w:rsid w:val="009B1F7C"/>
    <w:pPr>
      <w:numPr>
        <w:numId w:val="5"/>
      </w:numPr>
      <w:contextualSpacing/>
    </w:pPr>
  </w:style>
  <w:style w:type="paragraph" w:styleId="ListContinue">
    <w:name w:val="List Continue"/>
    <w:basedOn w:val="Normal"/>
    <w:semiHidden/>
    <w:unhideWhenUsed/>
    <w:rsid w:val="009B1F7C"/>
    <w:pPr>
      <w:spacing w:after="120"/>
      <w:ind w:left="360"/>
      <w:contextualSpacing/>
    </w:pPr>
  </w:style>
  <w:style w:type="paragraph" w:styleId="ListContinue2">
    <w:name w:val="List Continue 2"/>
    <w:basedOn w:val="Normal"/>
    <w:semiHidden/>
    <w:unhideWhenUsed/>
    <w:rsid w:val="009B1F7C"/>
    <w:pPr>
      <w:spacing w:after="120"/>
      <w:ind w:left="720"/>
      <w:contextualSpacing/>
    </w:pPr>
  </w:style>
  <w:style w:type="paragraph" w:styleId="ListContinue3">
    <w:name w:val="List Continue 3"/>
    <w:basedOn w:val="Normal"/>
    <w:semiHidden/>
    <w:unhideWhenUsed/>
    <w:rsid w:val="009B1F7C"/>
    <w:pPr>
      <w:spacing w:after="120"/>
      <w:ind w:left="1080"/>
      <w:contextualSpacing/>
    </w:pPr>
  </w:style>
  <w:style w:type="paragraph" w:styleId="ListContinue4">
    <w:name w:val="List Continue 4"/>
    <w:basedOn w:val="Normal"/>
    <w:semiHidden/>
    <w:unhideWhenUsed/>
    <w:rsid w:val="009B1F7C"/>
    <w:pPr>
      <w:spacing w:after="120"/>
      <w:ind w:left="1440"/>
      <w:contextualSpacing/>
    </w:pPr>
  </w:style>
  <w:style w:type="paragraph" w:styleId="ListContinue5">
    <w:name w:val="List Continue 5"/>
    <w:basedOn w:val="Normal"/>
    <w:semiHidden/>
    <w:unhideWhenUsed/>
    <w:rsid w:val="009B1F7C"/>
    <w:pPr>
      <w:spacing w:after="120"/>
      <w:ind w:left="1800"/>
      <w:contextualSpacing/>
    </w:pPr>
  </w:style>
  <w:style w:type="paragraph" w:styleId="ListNumber">
    <w:name w:val="List Number"/>
    <w:basedOn w:val="Normal"/>
    <w:semiHidden/>
    <w:unhideWhenUsed/>
    <w:rsid w:val="009B1F7C"/>
    <w:pPr>
      <w:numPr>
        <w:numId w:val="6"/>
      </w:numPr>
      <w:contextualSpacing/>
    </w:pPr>
  </w:style>
  <w:style w:type="paragraph" w:styleId="ListNumber2">
    <w:name w:val="List Number 2"/>
    <w:basedOn w:val="Normal"/>
    <w:semiHidden/>
    <w:unhideWhenUsed/>
    <w:rsid w:val="009B1F7C"/>
    <w:pPr>
      <w:numPr>
        <w:numId w:val="7"/>
      </w:numPr>
      <w:contextualSpacing/>
    </w:pPr>
  </w:style>
  <w:style w:type="paragraph" w:styleId="ListNumber3">
    <w:name w:val="List Number 3"/>
    <w:basedOn w:val="Normal"/>
    <w:semiHidden/>
    <w:unhideWhenUsed/>
    <w:rsid w:val="009B1F7C"/>
    <w:pPr>
      <w:numPr>
        <w:numId w:val="8"/>
      </w:numPr>
      <w:contextualSpacing/>
    </w:pPr>
  </w:style>
  <w:style w:type="paragraph" w:styleId="ListNumber4">
    <w:name w:val="List Number 4"/>
    <w:basedOn w:val="Normal"/>
    <w:semiHidden/>
    <w:unhideWhenUsed/>
    <w:rsid w:val="009B1F7C"/>
    <w:pPr>
      <w:numPr>
        <w:numId w:val="9"/>
      </w:numPr>
      <w:contextualSpacing/>
    </w:pPr>
  </w:style>
  <w:style w:type="paragraph" w:styleId="ListNumber5">
    <w:name w:val="List Number 5"/>
    <w:basedOn w:val="Normal"/>
    <w:semiHidden/>
    <w:unhideWhenUsed/>
    <w:rsid w:val="009B1F7C"/>
    <w:pPr>
      <w:numPr>
        <w:numId w:val="10"/>
      </w:numPr>
      <w:contextualSpacing/>
    </w:pPr>
  </w:style>
  <w:style w:type="paragraph" w:styleId="ListParagraph">
    <w:name w:val="List Paragraph"/>
    <w:basedOn w:val="Normal"/>
    <w:uiPriority w:val="34"/>
    <w:qFormat/>
    <w:rsid w:val="009B1F7C"/>
    <w:pPr>
      <w:ind w:left="720"/>
      <w:contextualSpacing/>
    </w:pPr>
  </w:style>
  <w:style w:type="paragraph" w:styleId="MacroText">
    <w:name w:val="macro"/>
    <w:link w:val="MacroTextChar"/>
    <w:semiHidden/>
    <w:unhideWhenUsed/>
    <w:rsid w:val="009B1F7C"/>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9B1F7C"/>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9B1F7C"/>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B1F7C"/>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9B1F7C"/>
    <w:rPr>
      <w:color w:val="404040" w:themeColor="text1" w:themeTint="BF"/>
      <w:sz w:val="20"/>
    </w:rPr>
  </w:style>
  <w:style w:type="paragraph" w:styleId="NormalWeb">
    <w:name w:val="Normal (Web)"/>
    <w:basedOn w:val="Normal"/>
    <w:semiHidden/>
    <w:unhideWhenUsed/>
    <w:rsid w:val="009B1F7C"/>
    <w:rPr>
      <w:rFonts w:ascii="Times New Roman" w:hAnsi="Times New Roman" w:cs="Times New Roman"/>
      <w:sz w:val="24"/>
      <w:szCs w:val="24"/>
    </w:rPr>
  </w:style>
  <w:style w:type="paragraph" w:styleId="NormalIndent">
    <w:name w:val="Normal Indent"/>
    <w:basedOn w:val="Normal"/>
    <w:semiHidden/>
    <w:unhideWhenUsed/>
    <w:rsid w:val="009B1F7C"/>
    <w:pPr>
      <w:ind w:left="720"/>
    </w:pPr>
  </w:style>
  <w:style w:type="paragraph" w:styleId="NoteHeading">
    <w:name w:val="Note Heading"/>
    <w:basedOn w:val="Normal"/>
    <w:next w:val="Normal"/>
    <w:link w:val="NoteHeadingChar"/>
    <w:semiHidden/>
    <w:unhideWhenUsed/>
    <w:rsid w:val="009B1F7C"/>
    <w:pPr>
      <w:spacing w:line="240" w:lineRule="auto"/>
    </w:pPr>
  </w:style>
  <w:style w:type="character" w:customStyle="1" w:styleId="NoteHeadingChar">
    <w:name w:val="Note Heading Char"/>
    <w:basedOn w:val="DefaultParagraphFont"/>
    <w:link w:val="NoteHeading"/>
    <w:semiHidden/>
    <w:rsid w:val="009B1F7C"/>
    <w:rPr>
      <w:color w:val="404040" w:themeColor="text1" w:themeTint="BF"/>
      <w:sz w:val="20"/>
    </w:rPr>
  </w:style>
  <w:style w:type="paragraph" w:styleId="PlainText">
    <w:name w:val="Plain Text"/>
    <w:basedOn w:val="Normal"/>
    <w:link w:val="PlainTextChar"/>
    <w:semiHidden/>
    <w:unhideWhenUsed/>
    <w:rsid w:val="009B1F7C"/>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B1F7C"/>
    <w:rPr>
      <w:rFonts w:ascii="Consolas" w:hAnsi="Consolas"/>
      <w:color w:val="404040" w:themeColor="text1" w:themeTint="BF"/>
      <w:sz w:val="21"/>
      <w:szCs w:val="21"/>
    </w:rPr>
  </w:style>
  <w:style w:type="paragraph" w:styleId="Quote">
    <w:name w:val="Quote"/>
    <w:basedOn w:val="Normal"/>
    <w:next w:val="Normal"/>
    <w:link w:val="QuoteChar"/>
    <w:qFormat/>
    <w:rsid w:val="009B1F7C"/>
    <w:rPr>
      <w:i/>
      <w:iCs/>
      <w:color w:val="000000" w:themeColor="text1"/>
    </w:rPr>
  </w:style>
  <w:style w:type="character" w:customStyle="1" w:styleId="QuoteChar">
    <w:name w:val="Quote Char"/>
    <w:basedOn w:val="DefaultParagraphFont"/>
    <w:link w:val="Quote"/>
    <w:rsid w:val="009B1F7C"/>
    <w:rPr>
      <w:i/>
      <w:iCs/>
      <w:color w:val="000000" w:themeColor="text1"/>
      <w:sz w:val="20"/>
    </w:rPr>
  </w:style>
  <w:style w:type="paragraph" w:styleId="Salutation">
    <w:name w:val="Salutation"/>
    <w:basedOn w:val="Normal"/>
    <w:next w:val="Normal"/>
    <w:link w:val="SalutationChar"/>
    <w:semiHidden/>
    <w:unhideWhenUsed/>
    <w:rsid w:val="009B1F7C"/>
  </w:style>
  <w:style w:type="character" w:customStyle="1" w:styleId="SalutationChar">
    <w:name w:val="Salutation Char"/>
    <w:basedOn w:val="DefaultParagraphFont"/>
    <w:link w:val="Salutation"/>
    <w:semiHidden/>
    <w:rsid w:val="009B1F7C"/>
    <w:rPr>
      <w:color w:val="404040" w:themeColor="text1" w:themeTint="BF"/>
      <w:sz w:val="20"/>
    </w:rPr>
  </w:style>
  <w:style w:type="paragraph" w:styleId="Signature">
    <w:name w:val="Signature"/>
    <w:basedOn w:val="Normal"/>
    <w:link w:val="SignatureChar"/>
    <w:semiHidden/>
    <w:unhideWhenUsed/>
    <w:rsid w:val="009B1F7C"/>
    <w:pPr>
      <w:spacing w:line="240" w:lineRule="auto"/>
      <w:ind w:left="4320"/>
    </w:pPr>
  </w:style>
  <w:style w:type="character" w:customStyle="1" w:styleId="SignatureChar">
    <w:name w:val="Signature Char"/>
    <w:basedOn w:val="DefaultParagraphFont"/>
    <w:link w:val="Signature"/>
    <w:semiHidden/>
    <w:rsid w:val="009B1F7C"/>
    <w:rPr>
      <w:color w:val="404040" w:themeColor="text1" w:themeTint="BF"/>
      <w:sz w:val="20"/>
    </w:rPr>
  </w:style>
  <w:style w:type="paragraph" w:styleId="TableofAuthorities">
    <w:name w:val="table of authorities"/>
    <w:basedOn w:val="Normal"/>
    <w:next w:val="Normal"/>
    <w:semiHidden/>
    <w:unhideWhenUsed/>
    <w:rsid w:val="009B1F7C"/>
    <w:pPr>
      <w:ind w:left="200" w:hanging="200"/>
    </w:pPr>
  </w:style>
  <w:style w:type="paragraph" w:styleId="TableofFigures">
    <w:name w:val="table of figures"/>
    <w:basedOn w:val="Normal"/>
    <w:next w:val="Normal"/>
    <w:semiHidden/>
    <w:unhideWhenUsed/>
    <w:rsid w:val="009B1F7C"/>
  </w:style>
  <w:style w:type="paragraph" w:styleId="TOAHeading">
    <w:name w:val="toa heading"/>
    <w:basedOn w:val="Normal"/>
    <w:next w:val="Normal"/>
    <w:semiHidden/>
    <w:unhideWhenUsed/>
    <w:rsid w:val="009B1F7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9B1F7C"/>
    <w:pPr>
      <w:spacing w:before="120"/>
    </w:pPr>
    <w:rPr>
      <w:b/>
      <w:sz w:val="24"/>
      <w:szCs w:val="24"/>
    </w:rPr>
  </w:style>
  <w:style w:type="paragraph" w:styleId="TOC2">
    <w:name w:val="toc 2"/>
    <w:basedOn w:val="Normal"/>
    <w:next w:val="Normal"/>
    <w:autoRedefine/>
    <w:uiPriority w:val="39"/>
    <w:unhideWhenUsed/>
    <w:rsid w:val="009B1F7C"/>
    <w:pPr>
      <w:ind w:left="200"/>
    </w:pPr>
    <w:rPr>
      <w:b/>
      <w:sz w:val="22"/>
    </w:rPr>
  </w:style>
  <w:style w:type="paragraph" w:styleId="TOC3">
    <w:name w:val="toc 3"/>
    <w:basedOn w:val="Normal"/>
    <w:next w:val="Normal"/>
    <w:autoRedefine/>
    <w:uiPriority w:val="39"/>
    <w:unhideWhenUsed/>
    <w:rsid w:val="009B1F7C"/>
    <w:pPr>
      <w:ind w:left="400"/>
    </w:pPr>
    <w:rPr>
      <w:sz w:val="22"/>
    </w:rPr>
  </w:style>
  <w:style w:type="paragraph" w:styleId="TOC4">
    <w:name w:val="toc 4"/>
    <w:basedOn w:val="Normal"/>
    <w:next w:val="Normal"/>
    <w:autoRedefine/>
    <w:semiHidden/>
    <w:unhideWhenUsed/>
    <w:rsid w:val="009B1F7C"/>
    <w:pPr>
      <w:ind w:left="600"/>
    </w:pPr>
    <w:rPr>
      <w:szCs w:val="20"/>
    </w:rPr>
  </w:style>
  <w:style w:type="paragraph" w:styleId="TOC5">
    <w:name w:val="toc 5"/>
    <w:basedOn w:val="Normal"/>
    <w:next w:val="Normal"/>
    <w:autoRedefine/>
    <w:semiHidden/>
    <w:unhideWhenUsed/>
    <w:rsid w:val="009B1F7C"/>
    <w:pPr>
      <w:ind w:left="800"/>
    </w:pPr>
    <w:rPr>
      <w:szCs w:val="20"/>
    </w:rPr>
  </w:style>
  <w:style w:type="paragraph" w:styleId="TOC6">
    <w:name w:val="toc 6"/>
    <w:basedOn w:val="Normal"/>
    <w:next w:val="Normal"/>
    <w:autoRedefine/>
    <w:semiHidden/>
    <w:unhideWhenUsed/>
    <w:rsid w:val="009B1F7C"/>
    <w:pPr>
      <w:ind w:left="1000"/>
    </w:pPr>
    <w:rPr>
      <w:szCs w:val="20"/>
    </w:rPr>
  </w:style>
  <w:style w:type="paragraph" w:styleId="TOC7">
    <w:name w:val="toc 7"/>
    <w:basedOn w:val="Normal"/>
    <w:next w:val="Normal"/>
    <w:autoRedefine/>
    <w:semiHidden/>
    <w:unhideWhenUsed/>
    <w:rsid w:val="009B1F7C"/>
    <w:pPr>
      <w:ind w:left="1200"/>
    </w:pPr>
    <w:rPr>
      <w:szCs w:val="20"/>
    </w:rPr>
  </w:style>
  <w:style w:type="paragraph" w:styleId="TOC8">
    <w:name w:val="toc 8"/>
    <w:basedOn w:val="Normal"/>
    <w:next w:val="Normal"/>
    <w:autoRedefine/>
    <w:semiHidden/>
    <w:unhideWhenUsed/>
    <w:rsid w:val="009B1F7C"/>
    <w:pPr>
      <w:ind w:left="1400"/>
    </w:pPr>
    <w:rPr>
      <w:szCs w:val="20"/>
    </w:rPr>
  </w:style>
  <w:style w:type="paragraph" w:styleId="TOC9">
    <w:name w:val="toc 9"/>
    <w:basedOn w:val="Normal"/>
    <w:next w:val="Normal"/>
    <w:autoRedefine/>
    <w:semiHidden/>
    <w:unhideWhenUsed/>
    <w:rsid w:val="009B1F7C"/>
    <w:pPr>
      <w:ind w:left="1600"/>
    </w:pPr>
    <w:rPr>
      <w:szCs w:val="20"/>
    </w:rPr>
  </w:style>
  <w:style w:type="paragraph" w:styleId="TOCHeading">
    <w:name w:val="TOC Heading"/>
    <w:basedOn w:val="Heading1"/>
    <w:next w:val="Normal"/>
    <w:uiPriority w:val="39"/>
    <w:unhideWhenUsed/>
    <w:qFormat/>
    <w:rsid w:val="009B1F7C"/>
    <w:pPr>
      <w:spacing w:before="480" w:after="0" w:line="300" w:lineRule="auto"/>
      <w:outlineLvl w:val="9"/>
    </w:pPr>
    <w:rPr>
      <w:b/>
      <w:color w:val="568B97" w:themeColor="accent1" w:themeShade="BF"/>
      <w:sz w:val="28"/>
      <w:szCs w:val="28"/>
    </w:rPr>
  </w:style>
  <w:style w:type="paragraph" w:customStyle="1" w:styleId="6F9C2F2BBBCE004E9E5618B8B45B73F9">
    <w:name w:val="6F9C2F2BBBCE004E9E5618B8B45B73F9"/>
    <w:rsid w:val="0023719B"/>
    <w:rPr>
      <w:sz w:val="24"/>
      <w:szCs w:val="24"/>
      <w:lang w:val="nl-NL" w:eastAsia="ja-JP"/>
    </w:rPr>
  </w:style>
  <w:style w:type="table" w:styleId="TableGrid">
    <w:name w:val="Table Grid"/>
    <w:basedOn w:val="TableNormal"/>
    <w:uiPriority w:val="59"/>
    <w:rsid w:val="00B75A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2-Accent5">
    <w:name w:val="Medium Grid 2 Accent 5"/>
    <w:basedOn w:val="TableNormal"/>
    <w:uiPriority w:val="68"/>
    <w:rsid w:val="00104B5C"/>
    <w:rPr>
      <w:rFonts w:asciiTheme="majorHAnsi" w:eastAsiaTheme="majorEastAsia" w:hAnsiTheme="majorHAnsi" w:cstheme="majorBidi"/>
      <w:color w:val="000000" w:themeColor="text1"/>
      <w:sz w:val="24"/>
      <w:szCs w:val="24"/>
      <w:lang w:val="nl-NL"/>
    </w:rPr>
    <w:tblPr>
      <w:tblStyleRowBandSize w:val="1"/>
      <w:tblStyleColBandSize w:val="1"/>
      <w:tblInd w:w="0" w:type="dxa"/>
      <w:tblBorders>
        <w:top w:val="single" w:sz="8" w:space="0" w:color="8B77A9" w:themeColor="accent5"/>
        <w:left w:val="single" w:sz="8" w:space="0" w:color="8B77A9" w:themeColor="accent5"/>
        <w:bottom w:val="single" w:sz="8" w:space="0" w:color="8B77A9" w:themeColor="accent5"/>
        <w:right w:val="single" w:sz="8" w:space="0" w:color="8B77A9" w:themeColor="accent5"/>
        <w:insideH w:val="single" w:sz="8" w:space="0" w:color="8B77A9" w:themeColor="accent5"/>
        <w:insideV w:val="single" w:sz="8" w:space="0" w:color="8B77A9" w:themeColor="accent5"/>
      </w:tblBorders>
      <w:tblCellMar>
        <w:top w:w="0" w:type="dxa"/>
        <w:left w:w="108" w:type="dxa"/>
        <w:bottom w:w="0" w:type="dxa"/>
        <w:right w:w="108" w:type="dxa"/>
      </w:tblCellMar>
    </w:tblPr>
    <w:tcPr>
      <w:shd w:val="clear" w:color="auto" w:fill="E2DDE9" w:themeFill="accent5" w:themeFillTint="3F"/>
    </w:tcPr>
    <w:tblStylePr w:type="firstRow">
      <w:rPr>
        <w:b/>
        <w:bCs/>
        <w:color w:val="000000" w:themeColor="text1"/>
      </w:rPr>
      <w:tblPr/>
      <w:tcPr>
        <w:shd w:val="clear" w:color="auto" w:fill="F3F1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E3ED" w:themeFill="accent5" w:themeFillTint="33"/>
      </w:tcPr>
    </w:tblStylePr>
    <w:tblStylePr w:type="band1Vert">
      <w:tblPr/>
      <w:tcPr>
        <w:shd w:val="clear" w:color="auto" w:fill="C5BBD4" w:themeFill="accent5" w:themeFillTint="7F"/>
      </w:tcPr>
    </w:tblStylePr>
    <w:tblStylePr w:type="band1Horz">
      <w:tblPr/>
      <w:tcPr>
        <w:tcBorders>
          <w:insideH w:val="single" w:sz="6" w:space="0" w:color="8B77A9" w:themeColor="accent5"/>
          <w:insideV w:val="single" w:sz="6" w:space="0" w:color="8B77A9" w:themeColor="accent5"/>
        </w:tcBorders>
        <w:shd w:val="clear" w:color="auto" w:fill="C5BBD4" w:themeFill="accent5" w:themeFillTint="7F"/>
      </w:tcPr>
    </w:tblStylePr>
    <w:tblStylePr w:type="nwCell">
      <w:tblPr/>
      <w:tcPr>
        <w:shd w:val="clear" w:color="auto" w:fill="FFFFFF" w:themeFill="background1"/>
      </w:tcPr>
    </w:tblStylePr>
  </w:style>
  <w:style w:type="character" w:styleId="Hyperlink">
    <w:name w:val="Hyperlink"/>
    <w:basedOn w:val="DefaultParagraphFont"/>
    <w:uiPriority w:val="99"/>
    <w:unhideWhenUsed/>
    <w:rsid w:val="00D43C36"/>
    <w:rPr>
      <w:color w:val="50666E" w:themeColor="hyperlink"/>
      <w:u w:val="single"/>
    </w:rPr>
  </w:style>
  <w:style w:type="character" w:styleId="Strong">
    <w:name w:val="Strong"/>
    <w:basedOn w:val="DefaultParagraphFont"/>
    <w:uiPriority w:val="22"/>
    <w:qFormat/>
    <w:rsid w:val="006F2FCB"/>
    <w:rPr>
      <w:b/>
      <w:bCs/>
    </w:rPr>
  </w:style>
  <w:style w:type="character" w:styleId="Emphasis">
    <w:name w:val="Emphasis"/>
    <w:basedOn w:val="DefaultParagraphFont"/>
    <w:uiPriority w:val="20"/>
    <w:qFormat/>
    <w:rsid w:val="006F2FCB"/>
    <w:rPr>
      <w:i/>
      <w:iCs/>
    </w:rPr>
  </w:style>
  <w:style w:type="character" w:styleId="FollowedHyperlink">
    <w:name w:val="FollowedHyperlink"/>
    <w:basedOn w:val="DefaultParagraphFont"/>
    <w:uiPriority w:val="99"/>
    <w:semiHidden/>
    <w:unhideWhenUsed/>
    <w:rsid w:val="002322A6"/>
    <w:rPr>
      <w:color w:val="712D33"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B1F7C"/>
    <w:pPr>
      <w:spacing w:line="300" w:lineRule="auto"/>
    </w:pPr>
    <w:rPr>
      <w:color w:val="404040" w:themeColor="text1" w:themeTint="BF"/>
      <w:sz w:val="20"/>
    </w:rPr>
  </w:style>
  <w:style w:type="paragraph" w:styleId="Heading1">
    <w:name w:val="heading 1"/>
    <w:basedOn w:val="Normal"/>
    <w:next w:val="Normal"/>
    <w:link w:val="Heading1Char"/>
    <w:rsid w:val="009B1F7C"/>
    <w:pPr>
      <w:keepNext/>
      <w:keepLines/>
      <w:spacing w:before="960" w:after="240" w:line="240" w:lineRule="auto"/>
      <w:outlineLvl w:val="0"/>
    </w:pPr>
    <w:rPr>
      <w:rFonts w:asciiTheme="majorHAnsi" w:eastAsiaTheme="majorEastAsia" w:hAnsiTheme="majorHAnsi" w:cstheme="majorBidi"/>
      <w:bCs/>
      <w:color w:val="6464A5" w:themeColor="text2" w:themeTint="99"/>
      <w:sz w:val="36"/>
      <w:szCs w:val="36"/>
    </w:rPr>
  </w:style>
  <w:style w:type="paragraph" w:styleId="Heading2">
    <w:name w:val="heading 2"/>
    <w:basedOn w:val="Heading1"/>
    <w:next w:val="Normal"/>
    <w:link w:val="Heading2Char"/>
    <w:unhideWhenUsed/>
    <w:qFormat/>
    <w:rsid w:val="00B463C5"/>
    <w:pPr>
      <w:keepNext w:val="0"/>
      <w:keepLines w:val="0"/>
      <w:pageBreakBefore/>
      <w:outlineLvl w:val="1"/>
    </w:pPr>
    <w:rPr>
      <w:lang w:val="nl-NL"/>
    </w:rPr>
  </w:style>
  <w:style w:type="paragraph" w:styleId="Heading3">
    <w:name w:val="heading 3"/>
    <w:basedOn w:val="Normal"/>
    <w:next w:val="Normal"/>
    <w:link w:val="Heading3Char"/>
    <w:unhideWhenUsed/>
    <w:qFormat/>
    <w:rsid w:val="00F15B89"/>
    <w:pPr>
      <w:keepNext/>
      <w:keepLines/>
      <w:spacing w:before="200"/>
      <w:outlineLvl w:val="2"/>
    </w:pPr>
    <w:rPr>
      <w:rFonts w:asciiTheme="majorHAnsi" w:eastAsiaTheme="majorEastAsia" w:hAnsiTheme="majorHAnsi" w:cstheme="majorBidi"/>
      <w:b/>
      <w:bCs/>
      <w:color w:val="6464A5" w:themeColor="text2" w:themeTint="99"/>
      <w:sz w:val="24"/>
    </w:rPr>
  </w:style>
  <w:style w:type="paragraph" w:styleId="Heading4">
    <w:name w:val="heading 4"/>
    <w:basedOn w:val="Normal"/>
    <w:next w:val="Normal"/>
    <w:link w:val="Heading4Char"/>
    <w:unhideWhenUsed/>
    <w:qFormat/>
    <w:rsid w:val="004D6CE8"/>
    <w:pPr>
      <w:keepNext/>
      <w:keepLines/>
      <w:spacing w:before="200"/>
      <w:outlineLvl w:val="3"/>
    </w:pPr>
    <w:rPr>
      <w:rFonts w:asciiTheme="majorHAnsi" w:eastAsiaTheme="majorEastAsia" w:hAnsiTheme="majorHAnsi" w:cstheme="majorBidi"/>
      <w:b/>
      <w:bCs/>
      <w:i/>
      <w:iCs/>
      <w:color w:val="6464A5" w:themeColor="text2" w:themeTint="99"/>
    </w:rPr>
  </w:style>
  <w:style w:type="paragraph" w:styleId="Heading5">
    <w:name w:val="heading 5"/>
    <w:basedOn w:val="Normal"/>
    <w:next w:val="Normal"/>
    <w:link w:val="Heading5Char"/>
    <w:semiHidden/>
    <w:unhideWhenUsed/>
    <w:qFormat/>
    <w:rsid w:val="009B1F7C"/>
    <w:pPr>
      <w:keepNext/>
      <w:keepLines/>
      <w:spacing w:before="200"/>
      <w:outlineLvl w:val="4"/>
    </w:pPr>
    <w:rPr>
      <w:rFonts w:asciiTheme="majorHAnsi" w:eastAsiaTheme="majorEastAsia" w:hAnsiTheme="majorHAnsi" w:cstheme="majorBidi"/>
      <w:color w:val="395C64" w:themeColor="accent1" w:themeShade="7F"/>
    </w:rPr>
  </w:style>
  <w:style w:type="paragraph" w:styleId="Heading6">
    <w:name w:val="heading 6"/>
    <w:basedOn w:val="Normal"/>
    <w:next w:val="Normal"/>
    <w:link w:val="Heading6Char"/>
    <w:semiHidden/>
    <w:unhideWhenUsed/>
    <w:qFormat/>
    <w:rsid w:val="009B1F7C"/>
    <w:pPr>
      <w:keepNext/>
      <w:keepLines/>
      <w:spacing w:before="200"/>
      <w:outlineLvl w:val="5"/>
    </w:pPr>
    <w:rPr>
      <w:rFonts w:asciiTheme="majorHAnsi" w:eastAsiaTheme="majorEastAsia" w:hAnsiTheme="majorHAnsi" w:cstheme="majorBidi"/>
      <w:i/>
      <w:iCs/>
      <w:color w:val="395C64" w:themeColor="accent1" w:themeShade="7F"/>
    </w:rPr>
  </w:style>
  <w:style w:type="paragraph" w:styleId="Heading7">
    <w:name w:val="heading 7"/>
    <w:basedOn w:val="Normal"/>
    <w:next w:val="Normal"/>
    <w:link w:val="Heading7Char"/>
    <w:semiHidden/>
    <w:unhideWhenUsed/>
    <w:qFormat/>
    <w:rsid w:val="009B1F7C"/>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9B1F7C"/>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9B1F7C"/>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1F7C"/>
    <w:rPr>
      <w:rFonts w:asciiTheme="majorHAnsi" w:eastAsiaTheme="majorEastAsia" w:hAnsiTheme="majorHAnsi" w:cstheme="majorBidi"/>
      <w:bCs/>
      <w:color w:val="6464A5" w:themeColor="text2" w:themeTint="99"/>
      <w:sz w:val="36"/>
      <w:szCs w:val="36"/>
    </w:rPr>
  </w:style>
  <w:style w:type="paragraph" w:styleId="Subtitle">
    <w:name w:val="Subtitle"/>
    <w:basedOn w:val="Normal"/>
    <w:next w:val="Normal"/>
    <w:link w:val="SubtitleChar"/>
    <w:rsid w:val="009B1F7C"/>
    <w:pPr>
      <w:numPr>
        <w:ilvl w:val="1"/>
      </w:numPr>
      <w:spacing w:before="3200" w:line="240" w:lineRule="auto"/>
      <w:jc w:val="center"/>
    </w:pPr>
    <w:rPr>
      <w:rFonts w:asciiTheme="majorHAnsi" w:eastAsiaTheme="majorEastAsia" w:hAnsiTheme="majorHAnsi" w:cstheme="majorBidi"/>
      <w:iCs/>
      <w:color w:val="9898C3" w:themeColor="text2" w:themeTint="66"/>
      <w:spacing w:val="15"/>
      <w:sz w:val="36"/>
      <w:szCs w:val="36"/>
    </w:rPr>
  </w:style>
  <w:style w:type="character" w:customStyle="1" w:styleId="SubtitleChar">
    <w:name w:val="Subtitle Char"/>
    <w:basedOn w:val="DefaultParagraphFont"/>
    <w:link w:val="Subtitle"/>
    <w:rsid w:val="009B1F7C"/>
    <w:rPr>
      <w:rFonts w:asciiTheme="majorHAnsi" w:eastAsiaTheme="majorEastAsia" w:hAnsiTheme="majorHAnsi" w:cstheme="majorBidi"/>
      <w:iCs/>
      <w:color w:val="9898C3" w:themeColor="text2" w:themeTint="66"/>
      <w:spacing w:val="15"/>
      <w:sz w:val="36"/>
      <w:szCs w:val="36"/>
    </w:rPr>
  </w:style>
  <w:style w:type="paragraph" w:styleId="Header">
    <w:name w:val="header"/>
    <w:basedOn w:val="Normal"/>
    <w:link w:val="HeaderChar"/>
    <w:rsid w:val="009B1F7C"/>
    <w:pPr>
      <w:spacing w:after="240"/>
      <w:jc w:val="right"/>
    </w:pPr>
    <w:rPr>
      <w:color w:val="9898C3" w:themeColor="text2" w:themeTint="66"/>
    </w:rPr>
  </w:style>
  <w:style w:type="character" w:customStyle="1" w:styleId="HeaderChar">
    <w:name w:val="Header Char"/>
    <w:basedOn w:val="DefaultParagraphFont"/>
    <w:link w:val="Header"/>
    <w:rsid w:val="009B1F7C"/>
    <w:rPr>
      <w:color w:val="9898C3" w:themeColor="text2" w:themeTint="66"/>
      <w:sz w:val="20"/>
    </w:rPr>
  </w:style>
  <w:style w:type="paragraph" w:styleId="Title">
    <w:name w:val="Title"/>
    <w:basedOn w:val="Normal"/>
    <w:next w:val="Normal"/>
    <w:link w:val="TitleChar"/>
    <w:rsid w:val="009B1F7C"/>
    <w:pPr>
      <w:spacing w:before="240" w:line="240" w:lineRule="auto"/>
      <w:jc w:val="center"/>
    </w:pPr>
    <w:rPr>
      <w:rFonts w:asciiTheme="majorHAnsi" w:eastAsiaTheme="majorEastAsia" w:hAnsiTheme="majorHAnsi" w:cstheme="majorBidi"/>
      <w:color w:val="262641" w:themeColor="text2"/>
      <w:spacing w:val="5"/>
      <w:kern w:val="28"/>
      <w:sz w:val="100"/>
      <w:szCs w:val="100"/>
    </w:rPr>
  </w:style>
  <w:style w:type="character" w:customStyle="1" w:styleId="TitleChar">
    <w:name w:val="Title Char"/>
    <w:basedOn w:val="DefaultParagraphFont"/>
    <w:link w:val="Title"/>
    <w:rsid w:val="009B1F7C"/>
    <w:rPr>
      <w:rFonts w:asciiTheme="majorHAnsi" w:eastAsiaTheme="majorEastAsia" w:hAnsiTheme="majorHAnsi" w:cstheme="majorBidi"/>
      <w:color w:val="262641" w:themeColor="text2"/>
      <w:spacing w:val="5"/>
      <w:kern w:val="28"/>
      <w:sz w:val="100"/>
      <w:szCs w:val="100"/>
    </w:rPr>
  </w:style>
  <w:style w:type="paragraph" w:styleId="BodyText">
    <w:name w:val="Body Text"/>
    <w:basedOn w:val="Normal"/>
    <w:link w:val="BodyTextChar"/>
    <w:rsid w:val="009B1F7C"/>
    <w:pPr>
      <w:spacing w:after="200"/>
    </w:pPr>
  </w:style>
  <w:style w:type="table" w:customStyle="1" w:styleId="FinancialTable">
    <w:name w:val="Financial Table"/>
    <w:basedOn w:val="TableNormal"/>
    <w:rsid w:val="009B1F7C"/>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6464A5" w:themeFill="text2" w:themeFillTint="99"/>
      </w:tcPr>
    </w:tblStylePr>
    <w:tblStylePr w:type="lastRow">
      <w:rPr>
        <w:color w:val="FFFFFF" w:themeColor="background1"/>
      </w:rPr>
      <w:tblPr/>
      <w:tcPr>
        <w:shd w:val="clear" w:color="auto" w:fill="6464A5" w:themeFill="text2" w:themeFillTint="99"/>
      </w:tcPr>
    </w:tblStylePr>
    <w:tblStylePr w:type="band2Horz">
      <w:tblPr/>
      <w:tcPr>
        <w:shd w:val="clear" w:color="auto" w:fill="CBCBE1" w:themeFill="text2" w:themeFillTint="33"/>
      </w:tcPr>
    </w:tblStylePr>
  </w:style>
  <w:style w:type="paragraph" w:customStyle="1" w:styleId="TableText-Left">
    <w:name w:val="Table Text - Left"/>
    <w:basedOn w:val="Normal"/>
    <w:rsid w:val="009B1F7C"/>
    <w:pPr>
      <w:spacing w:before="40" w:after="40"/>
    </w:pPr>
    <w:rPr>
      <w:color w:val="6464A5" w:themeColor="text2" w:themeTint="99"/>
      <w:sz w:val="18"/>
      <w:szCs w:val="18"/>
    </w:rPr>
  </w:style>
  <w:style w:type="paragraph" w:customStyle="1" w:styleId="TableText-Decimal">
    <w:name w:val="Table Text - Decimal"/>
    <w:basedOn w:val="Normal"/>
    <w:rsid w:val="009B1F7C"/>
    <w:pPr>
      <w:tabs>
        <w:tab w:val="decimal" w:pos="977"/>
      </w:tabs>
      <w:spacing w:before="40" w:after="40"/>
    </w:pPr>
    <w:rPr>
      <w:color w:val="6464A5" w:themeColor="text2" w:themeTint="99"/>
      <w:sz w:val="18"/>
      <w:szCs w:val="18"/>
    </w:rPr>
  </w:style>
  <w:style w:type="paragraph" w:customStyle="1" w:styleId="TableText-Right">
    <w:name w:val="Table Text - Right"/>
    <w:basedOn w:val="Normal"/>
    <w:rsid w:val="009B1F7C"/>
    <w:pPr>
      <w:spacing w:before="40" w:after="40"/>
      <w:jc w:val="right"/>
    </w:pPr>
    <w:rPr>
      <w:color w:val="6464A5" w:themeColor="text2" w:themeTint="99"/>
      <w:sz w:val="18"/>
      <w:szCs w:val="18"/>
    </w:rPr>
  </w:style>
  <w:style w:type="paragraph" w:customStyle="1" w:styleId="TableHeading-Left">
    <w:name w:val="Table Heading - Left"/>
    <w:basedOn w:val="Normal"/>
    <w:rsid w:val="009B1F7C"/>
    <w:pPr>
      <w:spacing w:before="40" w:after="40"/>
    </w:pPr>
    <w:rPr>
      <w:color w:val="FFFFFF" w:themeColor="background1"/>
      <w:sz w:val="18"/>
      <w:szCs w:val="18"/>
    </w:rPr>
  </w:style>
  <w:style w:type="paragraph" w:customStyle="1" w:styleId="TableHeading-Center">
    <w:name w:val="Table Heading - Center"/>
    <w:basedOn w:val="Normal"/>
    <w:rsid w:val="009B1F7C"/>
    <w:pPr>
      <w:spacing w:before="40" w:after="40"/>
      <w:jc w:val="center"/>
    </w:pPr>
    <w:rPr>
      <w:color w:val="FFFFFF" w:themeColor="background1"/>
      <w:sz w:val="18"/>
      <w:szCs w:val="18"/>
    </w:rPr>
  </w:style>
  <w:style w:type="character" w:customStyle="1" w:styleId="BodyTextChar">
    <w:name w:val="Body Text Char"/>
    <w:basedOn w:val="DefaultParagraphFont"/>
    <w:link w:val="BodyText"/>
    <w:rsid w:val="009B1F7C"/>
    <w:rPr>
      <w:color w:val="404040" w:themeColor="text1" w:themeTint="BF"/>
      <w:sz w:val="20"/>
    </w:rPr>
  </w:style>
  <w:style w:type="paragraph" w:styleId="BalloonText">
    <w:name w:val="Balloon Text"/>
    <w:basedOn w:val="Normal"/>
    <w:link w:val="BalloonTextChar"/>
    <w:semiHidden/>
    <w:unhideWhenUsed/>
    <w:rsid w:val="009B1F7C"/>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B1F7C"/>
    <w:rPr>
      <w:rFonts w:ascii="Tahoma" w:hAnsi="Tahoma" w:cs="Tahoma"/>
      <w:color w:val="404040" w:themeColor="text1" w:themeTint="BF"/>
      <w:sz w:val="16"/>
      <w:szCs w:val="16"/>
    </w:rPr>
  </w:style>
  <w:style w:type="paragraph" w:styleId="Bibliography">
    <w:name w:val="Bibliography"/>
    <w:basedOn w:val="Normal"/>
    <w:next w:val="Normal"/>
    <w:unhideWhenUsed/>
    <w:rsid w:val="009B1F7C"/>
  </w:style>
  <w:style w:type="paragraph" w:styleId="BlockText">
    <w:name w:val="Block Text"/>
    <w:basedOn w:val="Normal"/>
    <w:semiHidden/>
    <w:unhideWhenUsed/>
    <w:rsid w:val="009B1F7C"/>
    <w:pPr>
      <w:pBdr>
        <w:top w:val="single" w:sz="2" w:space="10" w:color="84B0B9" w:themeColor="accent1" w:shadow="1"/>
        <w:left w:val="single" w:sz="2" w:space="10" w:color="84B0B9" w:themeColor="accent1" w:shadow="1"/>
        <w:bottom w:val="single" w:sz="2" w:space="10" w:color="84B0B9" w:themeColor="accent1" w:shadow="1"/>
        <w:right w:val="single" w:sz="2" w:space="10" w:color="84B0B9" w:themeColor="accent1" w:shadow="1"/>
      </w:pBdr>
      <w:ind w:left="1152" w:right="1152"/>
    </w:pPr>
    <w:rPr>
      <w:i/>
      <w:iCs/>
      <w:color w:val="84B0B9" w:themeColor="accent1"/>
    </w:rPr>
  </w:style>
  <w:style w:type="paragraph" w:styleId="BodyText2">
    <w:name w:val="Body Text 2"/>
    <w:basedOn w:val="Normal"/>
    <w:link w:val="BodyText2Char"/>
    <w:semiHidden/>
    <w:unhideWhenUsed/>
    <w:rsid w:val="009B1F7C"/>
    <w:pPr>
      <w:spacing w:after="120"/>
      <w:ind w:left="360"/>
    </w:pPr>
  </w:style>
  <w:style w:type="paragraph" w:styleId="BodyText3">
    <w:name w:val="Body Text 3"/>
    <w:basedOn w:val="Normal"/>
    <w:link w:val="BodyText3Char"/>
    <w:semiHidden/>
    <w:unhideWhenUsed/>
    <w:rsid w:val="009B1F7C"/>
    <w:pPr>
      <w:spacing w:after="120"/>
    </w:pPr>
    <w:rPr>
      <w:sz w:val="16"/>
      <w:szCs w:val="16"/>
    </w:rPr>
  </w:style>
  <w:style w:type="character" w:customStyle="1" w:styleId="BodyText3Char">
    <w:name w:val="Body Text 3 Char"/>
    <w:basedOn w:val="DefaultParagraphFont"/>
    <w:link w:val="BodyText3"/>
    <w:semiHidden/>
    <w:rsid w:val="009B1F7C"/>
    <w:rPr>
      <w:color w:val="404040" w:themeColor="text1" w:themeTint="BF"/>
      <w:sz w:val="16"/>
      <w:szCs w:val="16"/>
    </w:rPr>
  </w:style>
  <w:style w:type="paragraph" w:styleId="BodyTextFirstIndent">
    <w:name w:val="Body Text First Indent"/>
    <w:basedOn w:val="BodyText"/>
    <w:link w:val="BodyTextFirstIndentChar"/>
    <w:semiHidden/>
    <w:unhideWhenUsed/>
    <w:rsid w:val="009B1F7C"/>
    <w:pPr>
      <w:spacing w:after="0"/>
      <w:ind w:firstLine="360"/>
    </w:pPr>
  </w:style>
  <w:style w:type="character" w:customStyle="1" w:styleId="BodyTextFirstIndentChar">
    <w:name w:val="Body Text First Indent Char"/>
    <w:basedOn w:val="BodyTextChar"/>
    <w:link w:val="BodyTextFirstIndent"/>
    <w:semiHidden/>
    <w:rsid w:val="009B1F7C"/>
    <w:rPr>
      <w:color w:val="404040" w:themeColor="text1" w:themeTint="BF"/>
      <w:sz w:val="20"/>
    </w:rPr>
  </w:style>
  <w:style w:type="character" w:customStyle="1" w:styleId="BodyText2Char">
    <w:name w:val="Body Text 2 Char"/>
    <w:basedOn w:val="DefaultParagraphFont"/>
    <w:link w:val="BodyText2"/>
    <w:semiHidden/>
    <w:rsid w:val="009B1F7C"/>
    <w:rPr>
      <w:color w:val="404040" w:themeColor="text1" w:themeTint="BF"/>
      <w:sz w:val="20"/>
    </w:rPr>
  </w:style>
  <w:style w:type="paragraph" w:styleId="BodyTextFirstIndent2">
    <w:name w:val="Body Text First Indent 2"/>
    <w:basedOn w:val="BodyText2"/>
    <w:link w:val="BodyTextFirstIndent2Char"/>
    <w:semiHidden/>
    <w:unhideWhenUsed/>
    <w:rsid w:val="009B1F7C"/>
    <w:pPr>
      <w:spacing w:after="0"/>
      <w:ind w:firstLine="360"/>
    </w:pPr>
  </w:style>
  <w:style w:type="character" w:customStyle="1" w:styleId="BodyTextFirstIndent2Char">
    <w:name w:val="Body Text First Indent 2 Char"/>
    <w:basedOn w:val="BodyText2Char"/>
    <w:link w:val="BodyTextFirstIndent2"/>
    <w:semiHidden/>
    <w:rsid w:val="009B1F7C"/>
    <w:rPr>
      <w:color w:val="404040" w:themeColor="text1" w:themeTint="BF"/>
      <w:sz w:val="20"/>
    </w:rPr>
  </w:style>
  <w:style w:type="paragraph" w:styleId="BodyTextIndent2">
    <w:name w:val="Body Text Indent 2"/>
    <w:basedOn w:val="Normal"/>
    <w:link w:val="BodyTextIndent2Char"/>
    <w:semiHidden/>
    <w:unhideWhenUsed/>
    <w:rsid w:val="009B1F7C"/>
    <w:pPr>
      <w:spacing w:after="120" w:line="480" w:lineRule="auto"/>
      <w:ind w:left="360"/>
    </w:pPr>
  </w:style>
  <w:style w:type="character" w:customStyle="1" w:styleId="BodyTextIndent2Char">
    <w:name w:val="Body Text Indent 2 Char"/>
    <w:basedOn w:val="DefaultParagraphFont"/>
    <w:link w:val="BodyTextIndent2"/>
    <w:semiHidden/>
    <w:rsid w:val="009B1F7C"/>
    <w:rPr>
      <w:color w:val="404040" w:themeColor="text1" w:themeTint="BF"/>
      <w:sz w:val="20"/>
    </w:rPr>
  </w:style>
  <w:style w:type="paragraph" w:styleId="BodyTextIndent3">
    <w:name w:val="Body Text Indent 3"/>
    <w:basedOn w:val="Normal"/>
    <w:link w:val="BodyTextIndent3Char"/>
    <w:semiHidden/>
    <w:unhideWhenUsed/>
    <w:rsid w:val="009B1F7C"/>
    <w:pPr>
      <w:spacing w:after="120"/>
      <w:ind w:left="360"/>
    </w:pPr>
    <w:rPr>
      <w:sz w:val="16"/>
      <w:szCs w:val="16"/>
    </w:rPr>
  </w:style>
  <w:style w:type="character" w:customStyle="1" w:styleId="BodyTextIndent3Char">
    <w:name w:val="Body Text Indent 3 Char"/>
    <w:basedOn w:val="DefaultParagraphFont"/>
    <w:link w:val="BodyTextIndent3"/>
    <w:semiHidden/>
    <w:rsid w:val="009B1F7C"/>
    <w:rPr>
      <w:color w:val="404040" w:themeColor="text1" w:themeTint="BF"/>
      <w:sz w:val="16"/>
      <w:szCs w:val="16"/>
    </w:rPr>
  </w:style>
  <w:style w:type="paragraph" w:styleId="Caption">
    <w:name w:val="caption"/>
    <w:basedOn w:val="Normal"/>
    <w:next w:val="Normal"/>
    <w:semiHidden/>
    <w:unhideWhenUsed/>
    <w:qFormat/>
    <w:rsid w:val="009B1F7C"/>
    <w:pPr>
      <w:spacing w:after="200" w:line="240" w:lineRule="auto"/>
    </w:pPr>
    <w:rPr>
      <w:b/>
      <w:bCs/>
      <w:color w:val="84B0B9" w:themeColor="accent1"/>
      <w:sz w:val="18"/>
      <w:szCs w:val="18"/>
    </w:rPr>
  </w:style>
  <w:style w:type="paragraph" w:styleId="Closing">
    <w:name w:val="Closing"/>
    <w:basedOn w:val="Normal"/>
    <w:link w:val="ClosingChar"/>
    <w:semiHidden/>
    <w:unhideWhenUsed/>
    <w:rsid w:val="009B1F7C"/>
    <w:pPr>
      <w:spacing w:line="240" w:lineRule="auto"/>
      <w:ind w:left="4320"/>
    </w:pPr>
  </w:style>
  <w:style w:type="character" w:customStyle="1" w:styleId="ClosingChar">
    <w:name w:val="Closing Char"/>
    <w:basedOn w:val="DefaultParagraphFont"/>
    <w:link w:val="Closing"/>
    <w:semiHidden/>
    <w:rsid w:val="009B1F7C"/>
    <w:rPr>
      <w:color w:val="404040" w:themeColor="text1" w:themeTint="BF"/>
      <w:sz w:val="20"/>
    </w:rPr>
  </w:style>
  <w:style w:type="paragraph" w:styleId="CommentText">
    <w:name w:val="annotation text"/>
    <w:basedOn w:val="Normal"/>
    <w:link w:val="CommentTextChar"/>
    <w:semiHidden/>
    <w:unhideWhenUsed/>
    <w:rsid w:val="009B1F7C"/>
    <w:pPr>
      <w:spacing w:line="240" w:lineRule="auto"/>
    </w:pPr>
    <w:rPr>
      <w:szCs w:val="20"/>
    </w:rPr>
  </w:style>
  <w:style w:type="character" w:customStyle="1" w:styleId="CommentTextChar">
    <w:name w:val="Comment Text Char"/>
    <w:basedOn w:val="DefaultParagraphFont"/>
    <w:link w:val="CommentText"/>
    <w:semiHidden/>
    <w:rsid w:val="009B1F7C"/>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9B1F7C"/>
    <w:rPr>
      <w:b/>
      <w:bCs/>
    </w:rPr>
  </w:style>
  <w:style w:type="character" w:customStyle="1" w:styleId="CommentSubjectChar">
    <w:name w:val="Comment Subject Char"/>
    <w:basedOn w:val="CommentTextChar"/>
    <w:link w:val="CommentSubject"/>
    <w:semiHidden/>
    <w:rsid w:val="009B1F7C"/>
    <w:rPr>
      <w:b/>
      <w:bCs/>
      <w:color w:val="404040" w:themeColor="text1" w:themeTint="BF"/>
      <w:sz w:val="20"/>
      <w:szCs w:val="20"/>
    </w:rPr>
  </w:style>
  <w:style w:type="paragraph" w:styleId="Date">
    <w:name w:val="Date"/>
    <w:basedOn w:val="Normal"/>
    <w:next w:val="Normal"/>
    <w:link w:val="DateChar"/>
    <w:semiHidden/>
    <w:unhideWhenUsed/>
    <w:rsid w:val="009B1F7C"/>
  </w:style>
  <w:style w:type="character" w:customStyle="1" w:styleId="DateChar">
    <w:name w:val="Date Char"/>
    <w:basedOn w:val="DefaultParagraphFont"/>
    <w:link w:val="Date"/>
    <w:semiHidden/>
    <w:rsid w:val="009B1F7C"/>
    <w:rPr>
      <w:color w:val="404040" w:themeColor="text1" w:themeTint="BF"/>
      <w:sz w:val="20"/>
    </w:rPr>
  </w:style>
  <w:style w:type="paragraph" w:styleId="DocumentMap">
    <w:name w:val="Document Map"/>
    <w:basedOn w:val="Normal"/>
    <w:link w:val="DocumentMapChar"/>
    <w:semiHidden/>
    <w:unhideWhenUsed/>
    <w:rsid w:val="009B1F7C"/>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9B1F7C"/>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9B1F7C"/>
    <w:pPr>
      <w:spacing w:line="240" w:lineRule="auto"/>
    </w:pPr>
  </w:style>
  <w:style w:type="character" w:customStyle="1" w:styleId="E-mailSignatureChar">
    <w:name w:val="E-mail Signature Char"/>
    <w:basedOn w:val="DefaultParagraphFont"/>
    <w:link w:val="E-mailSignature"/>
    <w:semiHidden/>
    <w:rsid w:val="009B1F7C"/>
    <w:rPr>
      <w:color w:val="404040" w:themeColor="text1" w:themeTint="BF"/>
      <w:sz w:val="20"/>
    </w:rPr>
  </w:style>
  <w:style w:type="paragraph" w:styleId="EndnoteText">
    <w:name w:val="endnote text"/>
    <w:basedOn w:val="Normal"/>
    <w:link w:val="EndnoteTextChar"/>
    <w:semiHidden/>
    <w:unhideWhenUsed/>
    <w:rsid w:val="009B1F7C"/>
    <w:pPr>
      <w:spacing w:line="240" w:lineRule="auto"/>
    </w:pPr>
    <w:rPr>
      <w:szCs w:val="20"/>
    </w:rPr>
  </w:style>
  <w:style w:type="character" w:customStyle="1" w:styleId="EndnoteTextChar">
    <w:name w:val="Endnote Text Char"/>
    <w:basedOn w:val="DefaultParagraphFont"/>
    <w:link w:val="EndnoteText"/>
    <w:semiHidden/>
    <w:rsid w:val="009B1F7C"/>
    <w:rPr>
      <w:color w:val="404040" w:themeColor="text1" w:themeTint="BF"/>
      <w:sz w:val="20"/>
      <w:szCs w:val="20"/>
    </w:rPr>
  </w:style>
  <w:style w:type="paragraph" w:styleId="EnvelopeAddress">
    <w:name w:val="envelope address"/>
    <w:basedOn w:val="Normal"/>
    <w:semiHidden/>
    <w:unhideWhenUsed/>
    <w:rsid w:val="009B1F7C"/>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B1F7C"/>
    <w:pPr>
      <w:spacing w:line="240" w:lineRule="auto"/>
    </w:pPr>
    <w:rPr>
      <w:rFonts w:asciiTheme="majorHAnsi" w:eastAsiaTheme="majorEastAsia" w:hAnsiTheme="majorHAnsi" w:cstheme="majorBidi"/>
      <w:szCs w:val="20"/>
    </w:rPr>
  </w:style>
  <w:style w:type="paragraph" w:styleId="Footer">
    <w:name w:val="footer"/>
    <w:basedOn w:val="Normal"/>
    <w:link w:val="FooterChar"/>
    <w:unhideWhenUsed/>
    <w:rsid w:val="009B1F7C"/>
    <w:pPr>
      <w:tabs>
        <w:tab w:val="center" w:pos="4680"/>
        <w:tab w:val="right" w:pos="9360"/>
      </w:tabs>
      <w:spacing w:line="240" w:lineRule="auto"/>
    </w:pPr>
  </w:style>
  <w:style w:type="character" w:customStyle="1" w:styleId="FooterChar">
    <w:name w:val="Footer Char"/>
    <w:basedOn w:val="DefaultParagraphFont"/>
    <w:link w:val="Footer"/>
    <w:rsid w:val="009B1F7C"/>
    <w:rPr>
      <w:color w:val="404040" w:themeColor="text1" w:themeTint="BF"/>
      <w:sz w:val="20"/>
    </w:rPr>
  </w:style>
  <w:style w:type="paragraph" w:styleId="FootnoteText">
    <w:name w:val="footnote text"/>
    <w:basedOn w:val="Normal"/>
    <w:link w:val="FootnoteTextChar"/>
    <w:semiHidden/>
    <w:unhideWhenUsed/>
    <w:rsid w:val="009B1F7C"/>
    <w:pPr>
      <w:spacing w:line="240" w:lineRule="auto"/>
    </w:pPr>
    <w:rPr>
      <w:szCs w:val="20"/>
    </w:rPr>
  </w:style>
  <w:style w:type="character" w:customStyle="1" w:styleId="FootnoteTextChar">
    <w:name w:val="Footnote Text Char"/>
    <w:basedOn w:val="DefaultParagraphFont"/>
    <w:link w:val="FootnoteText"/>
    <w:semiHidden/>
    <w:rsid w:val="009B1F7C"/>
    <w:rPr>
      <w:color w:val="404040" w:themeColor="text1" w:themeTint="BF"/>
      <w:sz w:val="20"/>
      <w:szCs w:val="20"/>
    </w:rPr>
  </w:style>
  <w:style w:type="character" w:customStyle="1" w:styleId="Heading2Char">
    <w:name w:val="Heading 2 Char"/>
    <w:basedOn w:val="DefaultParagraphFont"/>
    <w:link w:val="Heading2"/>
    <w:rsid w:val="00B463C5"/>
    <w:rPr>
      <w:rFonts w:asciiTheme="majorHAnsi" w:eastAsiaTheme="majorEastAsia" w:hAnsiTheme="majorHAnsi" w:cstheme="majorBidi"/>
      <w:bCs/>
      <w:color w:val="6464A5" w:themeColor="text2" w:themeTint="99"/>
      <w:sz w:val="36"/>
      <w:szCs w:val="36"/>
      <w:lang w:val="nl-NL"/>
    </w:rPr>
  </w:style>
  <w:style w:type="character" w:customStyle="1" w:styleId="Heading3Char">
    <w:name w:val="Heading 3 Char"/>
    <w:basedOn w:val="DefaultParagraphFont"/>
    <w:link w:val="Heading3"/>
    <w:rsid w:val="00F15B89"/>
    <w:rPr>
      <w:rFonts w:asciiTheme="majorHAnsi" w:eastAsiaTheme="majorEastAsia" w:hAnsiTheme="majorHAnsi" w:cstheme="majorBidi"/>
      <w:b/>
      <w:bCs/>
      <w:color w:val="6464A5" w:themeColor="text2" w:themeTint="99"/>
      <w:sz w:val="24"/>
    </w:rPr>
  </w:style>
  <w:style w:type="character" w:customStyle="1" w:styleId="Heading4Char">
    <w:name w:val="Heading 4 Char"/>
    <w:basedOn w:val="DefaultParagraphFont"/>
    <w:link w:val="Heading4"/>
    <w:rsid w:val="004D6CE8"/>
    <w:rPr>
      <w:rFonts w:asciiTheme="majorHAnsi" w:eastAsiaTheme="majorEastAsia" w:hAnsiTheme="majorHAnsi" w:cstheme="majorBidi"/>
      <w:b/>
      <w:bCs/>
      <w:i/>
      <w:iCs/>
      <w:color w:val="6464A5" w:themeColor="text2" w:themeTint="99"/>
      <w:sz w:val="20"/>
    </w:rPr>
  </w:style>
  <w:style w:type="character" w:customStyle="1" w:styleId="Heading5Char">
    <w:name w:val="Heading 5 Char"/>
    <w:basedOn w:val="DefaultParagraphFont"/>
    <w:link w:val="Heading5"/>
    <w:semiHidden/>
    <w:rsid w:val="009B1F7C"/>
    <w:rPr>
      <w:rFonts w:asciiTheme="majorHAnsi" w:eastAsiaTheme="majorEastAsia" w:hAnsiTheme="majorHAnsi" w:cstheme="majorBidi"/>
      <w:color w:val="395C64" w:themeColor="accent1" w:themeShade="7F"/>
      <w:sz w:val="20"/>
    </w:rPr>
  </w:style>
  <w:style w:type="character" w:customStyle="1" w:styleId="Heading6Char">
    <w:name w:val="Heading 6 Char"/>
    <w:basedOn w:val="DefaultParagraphFont"/>
    <w:link w:val="Heading6"/>
    <w:semiHidden/>
    <w:rsid w:val="009B1F7C"/>
    <w:rPr>
      <w:rFonts w:asciiTheme="majorHAnsi" w:eastAsiaTheme="majorEastAsia" w:hAnsiTheme="majorHAnsi" w:cstheme="majorBidi"/>
      <w:i/>
      <w:iCs/>
      <w:color w:val="395C64" w:themeColor="accent1" w:themeShade="7F"/>
      <w:sz w:val="20"/>
    </w:rPr>
  </w:style>
  <w:style w:type="character" w:customStyle="1" w:styleId="Heading7Char">
    <w:name w:val="Heading 7 Char"/>
    <w:basedOn w:val="DefaultParagraphFont"/>
    <w:link w:val="Heading7"/>
    <w:semiHidden/>
    <w:rsid w:val="009B1F7C"/>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9B1F7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9B1F7C"/>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9B1F7C"/>
    <w:pPr>
      <w:spacing w:line="240" w:lineRule="auto"/>
    </w:pPr>
    <w:rPr>
      <w:i/>
      <w:iCs/>
    </w:rPr>
  </w:style>
  <w:style w:type="character" w:customStyle="1" w:styleId="HTMLAddressChar">
    <w:name w:val="HTML Address Char"/>
    <w:basedOn w:val="DefaultParagraphFont"/>
    <w:link w:val="HTMLAddress"/>
    <w:semiHidden/>
    <w:rsid w:val="009B1F7C"/>
    <w:rPr>
      <w:i/>
      <w:iCs/>
      <w:color w:val="404040" w:themeColor="text1" w:themeTint="BF"/>
      <w:sz w:val="20"/>
    </w:rPr>
  </w:style>
  <w:style w:type="paragraph" w:styleId="HTMLPreformatted">
    <w:name w:val="HTML Preformatted"/>
    <w:basedOn w:val="Normal"/>
    <w:link w:val="HTMLPreformattedChar"/>
    <w:semiHidden/>
    <w:unhideWhenUsed/>
    <w:rsid w:val="009B1F7C"/>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9B1F7C"/>
    <w:rPr>
      <w:rFonts w:ascii="Consolas" w:hAnsi="Consolas"/>
      <w:color w:val="404040" w:themeColor="text1" w:themeTint="BF"/>
      <w:sz w:val="20"/>
      <w:szCs w:val="20"/>
    </w:rPr>
  </w:style>
  <w:style w:type="paragraph" w:styleId="Index1">
    <w:name w:val="index 1"/>
    <w:basedOn w:val="Normal"/>
    <w:next w:val="Normal"/>
    <w:autoRedefine/>
    <w:semiHidden/>
    <w:unhideWhenUsed/>
    <w:rsid w:val="009B1F7C"/>
    <w:pPr>
      <w:spacing w:line="240" w:lineRule="auto"/>
      <w:ind w:left="200" w:hanging="200"/>
    </w:pPr>
  </w:style>
  <w:style w:type="paragraph" w:styleId="Index2">
    <w:name w:val="index 2"/>
    <w:basedOn w:val="Normal"/>
    <w:next w:val="Normal"/>
    <w:autoRedefine/>
    <w:semiHidden/>
    <w:unhideWhenUsed/>
    <w:rsid w:val="009B1F7C"/>
    <w:pPr>
      <w:spacing w:line="240" w:lineRule="auto"/>
      <w:ind w:left="400" w:hanging="200"/>
    </w:pPr>
  </w:style>
  <w:style w:type="paragraph" w:styleId="Index3">
    <w:name w:val="index 3"/>
    <w:basedOn w:val="Normal"/>
    <w:next w:val="Normal"/>
    <w:autoRedefine/>
    <w:semiHidden/>
    <w:unhideWhenUsed/>
    <w:rsid w:val="009B1F7C"/>
    <w:pPr>
      <w:spacing w:line="240" w:lineRule="auto"/>
      <w:ind w:left="600" w:hanging="200"/>
    </w:pPr>
  </w:style>
  <w:style w:type="paragraph" w:styleId="Index4">
    <w:name w:val="index 4"/>
    <w:basedOn w:val="Normal"/>
    <w:next w:val="Normal"/>
    <w:autoRedefine/>
    <w:semiHidden/>
    <w:unhideWhenUsed/>
    <w:rsid w:val="009B1F7C"/>
    <w:pPr>
      <w:spacing w:line="240" w:lineRule="auto"/>
      <w:ind w:left="800" w:hanging="200"/>
    </w:pPr>
  </w:style>
  <w:style w:type="paragraph" w:styleId="Index5">
    <w:name w:val="index 5"/>
    <w:basedOn w:val="Normal"/>
    <w:next w:val="Normal"/>
    <w:autoRedefine/>
    <w:semiHidden/>
    <w:unhideWhenUsed/>
    <w:rsid w:val="009B1F7C"/>
    <w:pPr>
      <w:spacing w:line="240" w:lineRule="auto"/>
      <w:ind w:left="1000" w:hanging="200"/>
    </w:pPr>
  </w:style>
  <w:style w:type="paragraph" w:styleId="Index6">
    <w:name w:val="index 6"/>
    <w:basedOn w:val="Normal"/>
    <w:next w:val="Normal"/>
    <w:autoRedefine/>
    <w:semiHidden/>
    <w:unhideWhenUsed/>
    <w:rsid w:val="009B1F7C"/>
    <w:pPr>
      <w:spacing w:line="240" w:lineRule="auto"/>
      <w:ind w:left="1200" w:hanging="200"/>
    </w:pPr>
  </w:style>
  <w:style w:type="paragraph" w:styleId="Index7">
    <w:name w:val="index 7"/>
    <w:basedOn w:val="Normal"/>
    <w:next w:val="Normal"/>
    <w:autoRedefine/>
    <w:semiHidden/>
    <w:unhideWhenUsed/>
    <w:rsid w:val="009B1F7C"/>
    <w:pPr>
      <w:spacing w:line="240" w:lineRule="auto"/>
      <w:ind w:left="1400" w:hanging="200"/>
    </w:pPr>
  </w:style>
  <w:style w:type="paragraph" w:styleId="Index8">
    <w:name w:val="index 8"/>
    <w:basedOn w:val="Normal"/>
    <w:next w:val="Normal"/>
    <w:autoRedefine/>
    <w:semiHidden/>
    <w:unhideWhenUsed/>
    <w:rsid w:val="009B1F7C"/>
    <w:pPr>
      <w:spacing w:line="240" w:lineRule="auto"/>
      <w:ind w:left="1600" w:hanging="200"/>
    </w:pPr>
  </w:style>
  <w:style w:type="paragraph" w:styleId="Index9">
    <w:name w:val="index 9"/>
    <w:basedOn w:val="Normal"/>
    <w:next w:val="Normal"/>
    <w:autoRedefine/>
    <w:semiHidden/>
    <w:unhideWhenUsed/>
    <w:rsid w:val="009B1F7C"/>
    <w:pPr>
      <w:spacing w:line="240" w:lineRule="auto"/>
      <w:ind w:left="1800" w:hanging="200"/>
    </w:pPr>
  </w:style>
  <w:style w:type="paragraph" w:styleId="IndexHeading">
    <w:name w:val="index heading"/>
    <w:basedOn w:val="Normal"/>
    <w:next w:val="Index1"/>
    <w:semiHidden/>
    <w:unhideWhenUsed/>
    <w:rsid w:val="009B1F7C"/>
    <w:rPr>
      <w:rFonts w:asciiTheme="majorHAnsi" w:eastAsiaTheme="majorEastAsia" w:hAnsiTheme="majorHAnsi" w:cstheme="majorBidi"/>
      <w:b/>
      <w:bCs/>
    </w:rPr>
  </w:style>
  <w:style w:type="paragraph" w:styleId="IntenseQuote">
    <w:name w:val="Intense Quote"/>
    <w:basedOn w:val="Normal"/>
    <w:next w:val="Normal"/>
    <w:link w:val="IntenseQuoteChar"/>
    <w:qFormat/>
    <w:rsid w:val="009B1F7C"/>
    <w:pPr>
      <w:pBdr>
        <w:bottom w:val="single" w:sz="4" w:space="4" w:color="84B0B9" w:themeColor="accent1"/>
      </w:pBdr>
      <w:spacing w:before="200" w:after="280"/>
      <w:ind w:left="936" w:right="936"/>
    </w:pPr>
    <w:rPr>
      <w:b/>
      <w:bCs/>
      <w:i/>
      <w:iCs/>
      <w:color w:val="84B0B9" w:themeColor="accent1"/>
    </w:rPr>
  </w:style>
  <w:style w:type="character" w:customStyle="1" w:styleId="IntenseQuoteChar">
    <w:name w:val="Intense Quote Char"/>
    <w:basedOn w:val="DefaultParagraphFont"/>
    <w:link w:val="IntenseQuote"/>
    <w:rsid w:val="009B1F7C"/>
    <w:rPr>
      <w:b/>
      <w:bCs/>
      <w:i/>
      <w:iCs/>
      <w:color w:val="84B0B9" w:themeColor="accent1"/>
      <w:sz w:val="20"/>
    </w:rPr>
  </w:style>
  <w:style w:type="paragraph" w:styleId="List">
    <w:name w:val="List"/>
    <w:basedOn w:val="Normal"/>
    <w:semiHidden/>
    <w:unhideWhenUsed/>
    <w:rsid w:val="009B1F7C"/>
    <w:pPr>
      <w:ind w:left="360" w:hanging="360"/>
      <w:contextualSpacing/>
    </w:pPr>
  </w:style>
  <w:style w:type="paragraph" w:styleId="List2">
    <w:name w:val="List 2"/>
    <w:basedOn w:val="Normal"/>
    <w:semiHidden/>
    <w:unhideWhenUsed/>
    <w:rsid w:val="009B1F7C"/>
    <w:pPr>
      <w:ind w:left="720" w:hanging="360"/>
      <w:contextualSpacing/>
    </w:pPr>
  </w:style>
  <w:style w:type="paragraph" w:styleId="List3">
    <w:name w:val="List 3"/>
    <w:basedOn w:val="Normal"/>
    <w:semiHidden/>
    <w:unhideWhenUsed/>
    <w:rsid w:val="009B1F7C"/>
    <w:pPr>
      <w:ind w:left="1080" w:hanging="360"/>
      <w:contextualSpacing/>
    </w:pPr>
  </w:style>
  <w:style w:type="paragraph" w:styleId="List4">
    <w:name w:val="List 4"/>
    <w:basedOn w:val="Normal"/>
    <w:semiHidden/>
    <w:unhideWhenUsed/>
    <w:rsid w:val="009B1F7C"/>
    <w:pPr>
      <w:ind w:left="1440" w:hanging="360"/>
      <w:contextualSpacing/>
    </w:pPr>
  </w:style>
  <w:style w:type="paragraph" w:styleId="List5">
    <w:name w:val="List 5"/>
    <w:basedOn w:val="Normal"/>
    <w:semiHidden/>
    <w:unhideWhenUsed/>
    <w:rsid w:val="009B1F7C"/>
    <w:pPr>
      <w:ind w:left="1800" w:hanging="360"/>
      <w:contextualSpacing/>
    </w:pPr>
  </w:style>
  <w:style w:type="paragraph" w:styleId="ListBullet">
    <w:name w:val="List Bullet"/>
    <w:basedOn w:val="Normal"/>
    <w:semiHidden/>
    <w:unhideWhenUsed/>
    <w:rsid w:val="009B1F7C"/>
    <w:pPr>
      <w:numPr>
        <w:numId w:val="1"/>
      </w:numPr>
      <w:contextualSpacing/>
    </w:pPr>
  </w:style>
  <w:style w:type="paragraph" w:styleId="ListBullet2">
    <w:name w:val="List Bullet 2"/>
    <w:basedOn w:val="Normal"/>
    <w:semiHidden/>
    <w:unhideWhenUsed/>
    <w:rsid w:val="009B1F7C"/>
    <w:pPr>
      <w:numPr>
        <w:numId w:val="2"/>
      </w:numPr>
      <w:contextualSpacing/>
    </w:pPr>
  </w:style>
  <w:style w:type="paragraph" w:styleId="ListBullet3">
    <w:name w:val="List Bullet 3"/>
    <w:basedOn w:val="Normal"/>
    <w:semiHidden/>
    <w:unhideWhenUsed/>
    <w:rsid w:val="009B1F7C"/>
    <w:pPr>
      <w:numPr>
        <w:numId w:val="3"/>
      </w:numPr>
      <w:contextualSpacing/>
    </w:pPr>
  </w:style>
  <w:style w:type="paragraph" w:styleId="ListBullet4">
    <w:name w:val="List Bullet 4"/>
    <w:basedOn w:val="Normal"/>
    <w:semiHidden/>
    <w:unhideWhenUsed/>
    <w:rsid w:val="009B1F7C"/>
    <w:pPr>
      <w:numPr>
        <w:numId w:val="4"/>
      </w:numPr>
      <w:contextualSpacing/>
    </w:pPr>
  </w:style>
  <w:style w:type="paragraph" w:styleId="ListBullet5">
    <w:name w:val="List Bullet 5"/>
    <w:basedOn w:val="Normal"/>
    <w:semiHidden/>
    <w:unhideWhenUsed/>
    <w:rsid w:val="009B1F7C"/>
    <w:pPr>
      <w:numPr>
        <w:numId w:val="5"/>
      </w:numPr>
      <w:contextualSpacing/>
    </w:pPr>
  </w:style>
  <w:style w:type="paragraph" w:styleId="ListContinue">
    <w:name w:val="List Continue"/>
    <w:basedOn w:val="Normal"/>
    <w:semiHidden/>
    <w:unhideWhenUsed/>
    <w:rsid w:val="009B1F7C"/>
    <w:pPr>
      <w:spacing w:after="120"/>
      <w:ind w:left="360"/>
      <w:contextualSpacing/>
    </w:pPr>
  </w:style>
  <w:style w:type="paragraph" w:styleId="ListContinue2">
    <w:name w:val="List Continue 2"/>
    <w:basedOn w:val="Normal"/>
    <w:semiHidden/>
    <w:unhideWhenUsed/>
    <w:rsid w:val="009B1F7C"/>
    <w:pPr>
      <w:spacing w:after="120"/>
      <w:ind w:left="720"/>
      <w:contextualSpacing/>
    </w:pPr>
  </w:style>
  <w:style w:type="paragraph" w:styleId="ListContinue3">
    <w:name w:val="List Continue 3"/>
    <w:basedOn w:val="Normal"/>
    <w:semiHidden/>
    <w:unhideWhenUsed/>
    <w:rsid w:val="009B1F7C"/>
    <w:pPr>
      <w:spacing w:after="120"/>
      <w:ind w:left="1080"/>
      <w:contextualSpacing/>
    </w:pPr>
  </w:style>
  <w:style w:type="paragraph" w:styleId="ListContinue4">
    <w:name w:val="List Continue 4"/>
    <w:basedOn w:val="Normal"/>
    <w:semiHidden/>
    <w:unhideWhenUsed/>
    <w:rsid w:val="009B1F7C"/>
    <w:pPr>
      <w:spacing w:after="120"/>
      <w:ind w:left="1440"/>
      <w:contextualSpacing/>
    </w:pPr>
  </w:style>
  <w:style w:type="paragraph" w:styleId="ListContinue5">
    <w:name w:val="List Continue 5"/>
    <w:basedOn w:val="Normal"/>
    <w:semiHidden/>
    <w:unhideWhenUsed/>
    <w:rsid w:val="009B1F7C"/>
    <w:pPr>
      <w:spacing w:after="120"/>
      <w:ind w:left="1800"/>
      <w:contextualSpacing/>
    </w:pPr>
  </w:style>
  <w:style w:type="paragraph" w:styleId="ListNumber">
    <w:name w:val="List Number"/>
    <w:basedOn w:val="Normal"/>
    <w:semiHidden/>
    <w:unhideWhenUsed/>
    <w:rsid w:val="009B1F7C"/>
    <w:pPr>
      <w:numPr>
        <w:numId w:val="6"/>
      </w:numPr>
      <w:contextualSpacing/>
    </w:pPr>
  </w:style>
  <w:style w:type="paragraph" w:styleId="ListNumber2">
    <w:name w:val="List Number 2"/>
    <w:basedOn w:val="Normal"/>
    <w:semiHidden/>
    <w:unhideWhenUsed/>
    <w:rsid w:val="009B1F7C"/>
    <w:pPr>
      <w:numPr>
        <w:numId w:val="7"/>
      </w:numPr>
      <w:contextualSpacing/>
    </w:pPr>
  </w:style>
  <w:style w:type="paragraph" w:styleId="ListNumber3">
    <w:name w:val="List Number 3"/>
    <w:basedOn w:val="Normal"/>
    <w:semiHidden/>
    <w:unhideWhenUsed/>
    <w:rsid w:val="009B1F7C"/>
    <w:pPr>
      <w:numPr>
        <w:numId w:val="8"/>
      </w:numPr>
      <w:contextualSpacing/>
    </w:pPr>
  </w:style>
  <w:style w:type="paragraph" w:styleId="ListNumber4">
    <w:name w:val="List Number 4"/>
    <w:basedOn w:val="Normal"/>
    <w:semiHidden/>
    <w:unhideWhenUsed/>
    <w:rsid w:val="009B1F7C"/>
    <w:pPr>
      <w:numPr>
        <w:numId w:val="9"/>
      </w:numPr>
      <w:contextualSpacing/>
    </w:pPr>
  </w:style>
  <w:style w:type="paragraph" w:styleId="ListNumber5">
    <w:name w:val="List Number 5"/>
    <w:basedOn w:val="Normal"/>
    <w:semiHidden/>
    <w:unhideWhenUsed/>
    <w:rsid w:val="009B1F7C"/>
    <w:pPr>
      <w:numPr>
        <w:numId w:val="10"/>
      </w:numPr>
      <w:contextualSpacing/>
    </w:pPr>
  </w:style>
  <w:style w:type="paragraph" w:styleId="ListParagraph">
    <w:name w:val="List Paragraph"/>
    <w:basedOn w:val="Normal"/>
    <w:uiPriority w:val="34"/>
    <w:qFormat/>
    <w:rsid w:val="009B1F7C"/>
    <w:pPr>
      <w:ind w:left="720"/>
      <w:contextualSpacing/>
    </w:pPr>
  </w:style>
  <w:style w:type="paragraph" w:styleId="MacroText">
    <w:name w:val="macro"/>
    <w:link w:val="MacroTextChar"/>
    <w:semiHidden/>
    <w:unhideWhenUsed/>
    <w:rsid w:val="009B1F7C"/>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9B1F7C"/>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9B1F7C"/>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B1F7C"/>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9B1F7C"/>
    <w:rPr>
      <w:color w:val="404040" w:themeColor="text1" w:themeTint="BF"/>
      <w:sz w:val="20"/>
    </w:rPr>
  </w:style>
  <w:style w:type="paragraph" w:styleId="NormalWeb">
    <w:name w:val="Normal (Web)"/>
    <w:basedOn w:val="Normal"/>
    <w:semiHidden/>
    <w:unhideWhenUsed/>
    <w:rsid w:val="009B1F7C"/>
    <w:rPr>
      <w:rFonts w:ascii="Times New Roman" w:hAnsi="Times New Roman" w:cs="Times New Roman"/>
      <w:sz w:val="24"/>
      <w:szCs w:val="24"/>
    </w:rPr>
  </w:style>
  <w:style w:type="paragraph" w:styleId="NormalIndent">
    <w:name w:val="Normal Indent"/>
    <w:basedOn w:val="Normal"/>
    <w:semiHidden/>
    <w:unhideWhenUsed/>
    <w:rsid w:val="009B1F7C"/>
    <w:pPr>
      <w:ind w:left="720"/>
    </w:pPr>
  </w:style>
  <w:style w:type="paragraph" w:styleId="NoteHeading">
    <w:name w:val="Note Heading"/>
    <w:basedOn w:val="Normal"/>
    <w:next w:val="Normal"/>
    <w:link w:val="NoteHeadingChar"/>
    <w:semiHidden/>
    <w:unhideWhenUsed/>
    <w:rsid w:val="009B1F7C"/>
    <w:pPr>
      <w:spacing w:line="240" w:lineRule="auto"/>
    </w:pPr>
  </w:style>
  <w:style w:type="character" w:customStyle="1" w:styleId="NoteHeadingChar">
    <w:name w:val="Note Heading Char"/>
    <w:basedOn w:val="DefaultParagraphFont"/>
    <w:link w:val="NoteHeading"/>
    <w:semiHidden/>
    <w:rsid w:val="009B1F7C"/>
    <w:rPr>
      <w:color w:val="404040" w:themeColor="text1" w:themeTint="BF"/>
      <w:sz w:val="20"/>
    </w:rPr>
  </w:style>
  <w:style w:type="paragraph" w:styleId="PlainText">
    <w:name w:val="Plain Text"/>
    <w:basedOn w:val="Normal"/>
    <w:link w:val="PlainTextChar"/>
    <w:semiHidden/>
    <w:unhideWhenUsed/>
    <w:rsid w:val="009B1F7C"/>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B1F7C"/>
    <w:rPr>
      <w:rFonts w:ascii="Consolas" w:hAnsi="Consolas"/>
      <w:color w:val="404040" w:themeColor="text1" w:themeTint="BF"/>
      <w:sz w:val="21"/>
      <w:szCs w:val="21"/>
    </w:rPr>
  </w:style>
  <w:style w:type="paragraph" w:styleId="Quote">
    <w:name w:val="Quote"/>
    <w:basedOn w:val="Normal"/>
    <w:next w:val="Normal"/>
    <w:link w:val="QuoteChar"/>
    <w:qFormat/>
    <w:rsid w:val="009B1F7C"/>
    <w:rPr>
      <w:i/>
      <w:iCs/>
      <w:color w:val="000000" w:themeColor="text1"/>
    </w:rPr>
  </w:style>
  <w:style w:type="character" w:customStyle="1" w:styleId="QuoteChar">
    <w:name w:val="Quote Char"/>
    <w:basedOn w:val="DefaultParagraphFont"/>
    <w:link w:val="Quote"/>
    <w:rsid w:val="009B1F7C"/>
    <w:rPr>
      <w:i/>
      <w:iCs/>
      <w:color w:val="000000" w:themeColor="text1"/>
      <w:sz w:val="20"/>
    </w:rPr>
  </w:style>
  <w:style w:type="paragraph" w:styleId="Salutation">
    <w:name w:val="Salutation"/>
    <w:basedOn w:val="Normal"/>
    <w:next w:val="Normal"/>
    <w:link w:val="SalutationChar"/>
    <w:semiHidden/>
    <w:unhideWhenUsed/>
    <w:rsid w:val="009B1F7C"/>
  </w:style>
  <w:style w:type="character" w:customStyle="1" w:styleId="SalutationChar">
    <w:name w:val="Salutation Char"/>
    <w:basedOn w:val="DefaultParagraphFont"/>
    <w:link w:val="Salutation"/>
    <w:semiHidden/>
    <w:rsid w:val="009B1F7C"/>
    <w:rPr>
      <w:color w:val="404040" w:themeColor="text1" w:themeTint="BF"/>
      <w:sz w:val="20"/>
    </w:rPr>
  </w:style>
  <w:style w:type="paragraph" w:styleId="Signature">
    <w:name w:val="Signature"/>
    <w:basedOn w:val="Normal"/>
    <w:link w:val="SignatureChar"/>
    <w:semiHidden/>
    <w:unhideWhenUsed/>
    <w:rsid w:val="009B1F7C"/>
    <w:pPr>
      <w:spacing w:line="240" w:lineRule="auto"/>
      <w:ind w:left="4320"/>
    </w:pPr>
  </w:style>
  <w:style w:type="character" w:customStyle="1" w:styleId="SignatureChar">
    <w:name w:val="Signature Char"/>
    <w:basedOn w:val="DefaultParagraphFont"/>
    <w:link w:val="Signature"/>
    <w:semiHidden/>
    <w:rsid w:val="009B1F7C"/>
    <w:rPr>
      <w:color w:val="404040" w:themeColor="text1" w:themeTint="BF"/>
      <w:sz w:val="20"/>
    </w:rPr>
  </w:style>
  <w:style w:type="paragraph" w:styleId="TableofAuthorities">
    <w:name w:val="table of authorities"/>
    <w:basedOn w:val="Normal"/>
    <w:next w:val="Normal"/>
    <w:semiHidden/>
    <w:unhideWhenUsed/>
    <w:rsid w:val="009B1F7C"/>
    <w:pPr>
      <w:ind w:left="200" w:hanging="200"/>
    </w:pPr>
  </w:style>
  <w:style w:type="paragraph" w:styleId="TableofFigures">
    <w:name w:val="table of figures"/>
    <w:basedOn w:val="Normal"/>
    <w:next w:val="Normal"/>
    <w:semiHidden/>
    <w:unhideWhenUsed/>
    <w:rsid w:val="009B1F7C"/>
  </w:style>
  <w:style w:type="paragraph" w:styleId="TOAHeading">
    <w:name w:val="toa heading"/>
    <w:basedOn w:val="Normal"/>
    <w:next w:val="Normal"/>
    <w:semiHidden/>
    <w:unhideWhenUsed/>
    <w:rsid w:val="009B1F7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9B1F7C"/>
    <w:pPr>
      <w:spacing w:before="120"/>
    </w:pPr>
    <w:rPr>
      <w:b/>
      <w:sz w:val="24"/>
      <w:szCs w:val="24"/>
    </w:rPr>
  </w:style>
  <w:style w:type="paragraph" w:styleId="TOC2">
    <w:name w:val="toc 2"/>
    <w:basedOn w:val="Normal"/>
    <w:next w:val="Normal"/>
    <w:autoRedefine/>
    <w:uiPriority w:val="39"/>
    <w:unhideWhenUsed/>
    <w:rsid w:val="009B1F7C"/>
    <w:pPr>
      <w:ind w:left="200"/>
    </w:pPr>
    <w:rPr>
      <w:b/>
      <w:sz w:val="22"/>
    </w:rPr>
  </w:style>
  <w:style w:type="paragraph" w:styleId="TOC3">
    <w:name w:val="toc 3"/>
    <w:basedOn w:val="Normal"/>
    <w:next w:val="Normal"/>
    <w:autoRedefine/>
    <w:uiPriority w:val="39"/>
    <w:unhideWhenUsed/>
    <w:rsid w:val="009B1F7C"/>
    <w:pPr>
      <w:ind w:left="400"/>
    </w:pPr>
    <w:rPr>
      <w:sz w:val="22"/>
    </w:rPr>
  </w:style>
  <w:style w:type="paragraph" w:styleId="TOC4">
    <w:name w:val="toc 4"/>
    <w:basedOn w:val="Normal"/>
    <w:next w:val="Normal"/>
    <w:autoRedefine/>
    <w:semiHidden/>
    <w:unhideWhenUsed/>
    <w:rsid w:val="009B1F7C"/>
    <w:pPr>
      <w:ind w:left="600"/>
    </w:pPr>
    <w:rPr>
      <w:szCs w:val="20"/>
    </w:rPr>
  </w:style>
  <w:style w:type="paragraph" w:styleId="TOC5">
    <w:name w:val="toc 5"/>
    <w:basedOn w:val="Normal"/>
    <w:next w:val="Normal"/>
    <w:autoRedefine/>
    <w:semiHidden/>
    <w:unhideWhenUsed/>
    <w:rsid w:val="009B1F7C"/>
    <w:pPr>
      <w:ind w:left="800"/>
    </w:pPr>
    <w:rPr>
      <w:szCs w:val="20"/>
    </w:rPr>
  </w:style>
  <w:style w:type="paragraph" w:styleId="TOC6">
    <w:name w:val="toc 6"/>
    <w:basedOn w:val="Normal"/>
    <w:next w:val="Normal"/>
    <w:autoRedefine/>
    <w:semiHidden/>
    <w:unhideWhenUsed/>
    <w:rsid w:val="009B1F7C"/>
    <w:pPr>
      <w:ind w:left="1000"/>
    </w:pPr>
    <w:rPr>
      <w:szCs w:val="20"/>
    </w:rPr>
  </w:style>
  <w:style w:type="paragraph" w:styleId="TOC7">
    <w:name w:val="toc 7"/>
    <w:basedOn w:val="Normal"/>
    <w:next w:val="Normal"/>
    <w:autoRedefine/>
    <w:semiHidden/>
    <w:unhideWhenUsed/>
    <w:rsid w:val="009B1F7C"/>
    <w:pPr>
      <w:ind w:left="1200"/>
    </w:pPr>
    <w:rPr>
      <w:szCs w:val="20"/>
    </w:rPr>
  </w:style>
  <w:style w:type="paragraph" w:styleId="TOC8">
    <w:name w:val="toc 8"/>
    <w:basedOn w:val="Normal"/>
    <w:next w:val="Normal"/>
    <w:autoRedefine/>
    <w:semiHidden/>
    <w:unhideWhenUsed/>
    <w:rsid w:val="009B1F7C"/>
    <w:pPr>
      <w:ind w:left="1400"/>
    </w:pPr>
    <w:rPr>
      <w:szCs w:val="20"/>
    </w:rPr>
  </w:style>
  <w:style w:type="paragraph" w:styleId="TOC9">
    <w:name w:val="toc 9"/>
    <w:basedOn w:val="Normal"/>
    <w:next w:val="Normal"/>
    <w:autoRedefine/>
    <w:semiHidden/>
    <w:unhideWhenUsed/>
    <w:rsid w:val="009B1F7C"/>
    <w:pPr>
      <w:ind w:left="1600"/>
    </w:pPr>
    <w:rPr>
      <w:szCs w:val="20"/>
    </w:rPr>
  </w:style>
  <w:style w:type="paragraph" w:styleId="TOCHeading">
    <w:name w:val="TOC Heading"/>
    <w:basedOn w:val="Heading1"/>
    <w:next w:val="Normal"/>
    <w:uiPriority w:val="39"/>
    <w:unhideWhenUsed/>
    <w:qFormat/>
    <w:rsid w:val="009B1F7C"/>
    <w:pPr>
      <w:spacing w:before="480" w:after="0" w:line="300" w:lineRule="auto"/>
      <w:outlineLvl w:val="9"/>
    </w:pPr>
    <w:rPr>
      <w:b/>
      <w:color w:val="568B97" w:themeColor="accent1" w:themeShade="BF"/>
      <w:sz w:val="28"/>
      <w:szCs w:val="28"/>
    </w:rPr>
  </w:style>
  <w:style w:type="paragraph" w:customStyle="1" w:styleId="6F9C2F2BBBCE004E9E5618B8B45B73F9">
    <w:name w:val="6F9C2F2BBBCE004E9E5618B8B45B73F9"/>
    <w:rsid w:val="0023719B"/>
    <w:rPr>
      <w:sz w:val="24"/>
      <w:szCs w:val="24"/>
      <w:lang w:val="nl-NL" w:eastAsia="ja-JP"/>
    </w:rPr>
  </w:style>
  <w:style w:type="table" w:styleId="TableGrid">
    <w:name w:val="Table Grid"/>
    <w:basedOn w:val="TableNormal"/>
    <w:uiPriority w:val="59"/>
    <w:rsid w:val="00B75A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2-Accent5">
    <w:name w:val="Medium Grid 2 Accent 5"/>
    <w:basedOn w:val="TableNormal"/>
    <w:uiPriority w:val="68"/>
    <w:rsid w:val="00104B5C"/>
    <w:rPr>
      <w:rFonts w:asciiTheme="majorHAnsi" w:eastAsiaTheme="majorEastAsia" w:hAnsiTheme="majorHAnsi" w:cstheme="majorBidi"/>
      <w:color w:val="000000" w:themeColor="text1"/>
      <w:sz w:val="24"/>
      <w:szCs w:val="24"/>
      <w:lang w:val="nl-NL"/>
    </w:rPr>
    <w:tblPr>
      <w:tblStyleRowBandSize w:val="1"/>
      <w:tblStyleColBandSize w:val="1"/>
      <w:tblInd w:w="0" w:type="dxa"/>
      <w:tblBorders>
        <w:top w:val="single" w:sz="8" w:space="0" w:color="8B77A9" w:themeColor="accent5"/>
        <w:left w:val="single" w:sz="8" w:space="0" w:color="8B77A9" w:themeColor="accent5"/>
        <w:bottom w:val="single" w:sz="8" w:space="0" w:color="8B77A9" w:themeColor="accent5"/>
        <w:right w:val="single" w:sz="8" w:space="0" w:color="8B77A9" w:themeColor="accent5"/>
        <w:insideH w:val="single" w:sz="8" w:space="0" w:color="8B77A9" w:themeColor="accent5"/>
        <w:insideV w:val="single" w:sz="8" w:space="0" w:color="8B77A9" w:themeColor="accent5"/>
      </w:tblBorders>
      <w:tblCellMar>
        <w:top w:w="0" w:type="dxa"/>
        <w:left w:w="108" w:type="dxa"/>
        <w:bottom w:w="0" w:type="dxa"/>
        <w:right w:w="108" w:type="dxa"/>
      </w:tblCellMar>
    </w:tblPr>
    <w:tcPr>
      <w:shd w:val="clear" w:color="auto" w:fill="E2DDE9" w:themeFill="accent5" w:themeFillTint="3F"/>
    </w:tcPr>
    <w:tblStylePr w:type="firstRow">
      <w:rPr>
        <w:b/>
        <w:bCs/>
        <w:color w:val="000000" w:themeColor="text1"/>
      </w:rPr>
      <w:tblPr/>
      <w:tcPr>
        <w:shd w:val="clear" w:color="auto" w:fill="F3F1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E3ED" w:themeFill="accent5" w:themeFillTint="33"/>
      </w:tcPr>
    </w:tblStylePr>
    <w:tblStylePr w:type="band1Vert">
      <w:tblPr/>
      <w:tcPr>
        <w:shd w:val="clear" w:color="auto" w:fill="C5BBD4" w:themeFill="accent5" w:themeFillTint="7F"/>
      </w:tcPr>
    </w:tblStylePr>
    <w:tblStylePr w:type="band1Horz">
      <w:tblPr/>
      <w:tcPr>
        <w:tcBorders>
          <w:insideH w:val="single" w:sz="6" w:space="0" w:color="8B77A9" w:themeColor="accent5"/>
          <w:insideV w:val="single" w:sz="6" w:space="0" w:color="8B77A9" w:themeColor="accent5"/>
        </w:tcBorders>
        <w:shd w:val="clear" w:color="auto" w:fill="C5BBD4" w:themeFill="accent5" w:themeFillTint="7F"/>
      </w:tcPr>
    </w:tblStylePr>
    <w:tblStylePr w:type="nwCell">
      <w:tblPr/>
      <w:tcPr>
        <w:shd w:val="clear" w:color="auto" w:fill="FFFFFF" w:themeFill="background1"/>
      </w:tcPr>
    </w:tblStylePr>
  </w:style>
  <w:style w:type="character" w:styleId="Hyperlink">
    <w:name w:val="Hyperlink"/>
    <w:basedOn w:val="DefaultParagraphFont"/>
    <w:uiPriority w:val="99"/>
    <w:unhideWhenUsed/>
    <w:rsid w:val="00D43C36"/>
    <w:rPr>
      <w:color w:val="50666E" w:themeColor="hyperlink"/>
      <w:u w:val="single"/>
    </w:rPr>
  </w:style>
  <w:style w:type="character" w:styleId="Strong">
    <w:name w:val="Strong"/>
    <w:basedOn w:val="DefaultParagraphFont"/>
    <w:uiPriority w:val="22"/>
    <w:qFormat/>
    <w:rsid w:val="006F2FCB"/>
    <w:rPr>
      <w:b/>
      <w:bCs/>
    </w:rPr>
  </w:style>
  <w:style w:type="character" w:styleId="Emphasis">
    <w:name w:val="Emphasis"/>
    <w:basedOn w:val="DefaultParagraphFont"/>
    <w:uiPriority w:val="20"/>
    <w:qFormat/>
    <w:rsid w:val="006F2FCB"/>
    <w:rPr>
      <w:i/>
      <w:iCs/>
    </w:rPr>
  </w:style>
  <w:style w:type="character" w:styleId="FollowedHyperlink">
    <w:name w:val="FollowedHyperlink"/>
    <w:basedOn w:val="DefaultParagraphFont"/>
    <w:uiPriority w:val="99"/>
    <w:semiHidden/>
    <w:unhideWhenUsed/>
    <w:rsid w:val="002322A6"/>
    <w:rPr>
      <w:color w:val="712D3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83.png"/><Relationship Id="rId102" Type="http://schemas.openxmlformats.org/officeDocument/2006/relationships/image" Target="media/image84.png"/><Relationship Id="rId103" Type="http://schemas.openxmlformats.org/officeDocument/2006/relationships/image" Target="media/image85.png"/><Relationship Id="rId104" Type="http://schemas.openxmlformats.org/officeDocument/2006/relationships/image" Target="media/image86.png"/><Relationship Id="rId105" Type="http://schemas.openxmlformats.org/officeDocument/2006/relationships/image" Target="media/image87.png"/><Relationship Id="rId106" Type="http://schemas.openxmlformats.org/officeDocument/2006/relationships/image" Target="media/image88.png"/><Relationship Id="rId107" Type="http://schemas.openxmlformats.org/officeDocument/2006/relationships/image" Target="media/image8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8" Type="http://schemas.openxmlformats.org/officeDocument/2006/relationships/image" Target="media/image90.png"/><Relationship Id="rId109" Type="http://schemas.openxmlformats.org/officeDocument/2006/relationships/image" Target="media/image91.png"/><Relationship Id="rId10" Type="http://schemas.openxmlformats.org/officeDocument/2006/relationships/diagramData" Target="diagrams/data1.xml"/><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image" Target="media/image2.png"/><Relationship Id="rId16" Type="http://schemas.openxmlformats.org/officeDocument/2006/relationships/chart" Target="charts/chart1.xml"/><Relationship Id="rId17" Type="http://schemas.openxmlformats.org/officeDocument/2006/relationships/chart" Target="charts/chart2.xml"/><Relationship Id="rId18" Type="http://schemas.openxmlformats.org/officeDocument/2006/relationships/image" Target="media/image3.png"/><Relationship Id="rId19" Type="http://schemas.openxmlformats.org/officeDocument/2006/relationships/image" Target="media/image4.pn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chart" Target="charts/chart3.xml"/><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chart" Target="charts/chart4.xml"/><Relationship Id="rId39" Type="http://schemas.openxmlformats.org/officeDocument/2006/relationships/image" Target="media/image22.png"/><Relationship Id="rId50" Type="http://schemas.openxmlformats.org/officeDocument/2006/relationships/image" Target="media/image32.png"/><Relationship Id="rId51" Type="http://schemas.openxmlformats.org/officeDocument/2006/relationships/image" Target="media/image33.png"/><Relationship Id="rId52" Type="http://schemas.openxmlformats.org/officeDocument/2006/relationships/image" Target="media/image34.png"/><Relationship Id="rId53" Type="http://schemas.openxmlformats.org/officeDocument/2006/relationships/image" Target="media/image35.png"/><Relationship Id="rId54" Type="http://schemas.openxmlformats.org/officeDocument/2006/relationships/image" Target="media/image36.png"/><Relationship Id="rId55" Type="http://schemas.openxmlformats.org/officeDocument/2006/relationships/image" Target="media/image37.png"/><Relationship Id="rId56" Type="http://schemas.openxmlformats.org/officeDocument/2006/relationships/image" Target="media/image38.png"/><Relationship Id="rId57" Type="http://schemas.openxmlformats.org/officeDocument/2006/relationships/image" Target="media/image39.png"/><Relationship Id="rId58" Type="http://schemas.openxmlformats.org/officeDocument/2006/relationships/image" Target="media/image40.png"/><Relationship Id="rId59" Type="http://schemas.openxmlformats.org/officeDocument/2006/relationships/image" Target="media/image41.png"/><Relationship Id="rId70" Type="http://schemas.openxmlformats.org/officeDocument/2006/relationships/image" Target="media/image52.png"/><Relationship Id="rId71" Type="http://schemas.openxmlformats.org/officeDocument/2006/relationships/image" Target="media/image53.png"/><Relationship Id="rId72" Type="http://schemas.openxmlformats.org/officeDocument/2006/relationships/image" Target="media/image54.png"/><Relationship Id="rId73" Type="http://schemas.openxmlformats.org/officeDocument/2006/relationships/image" Target="media/image55.png"/><Relationship Id="rId74" Type="http://schemas.openxmlformats.org/officeDocument/2006/relationships/image" Target="media/image56.png"/><Relationship Id="rId75" Type="http://schemas.openxmlformats.org/officeDocument/2006/relationships/image" Target="media/image57.png"/><Relationship Id="rId76" Type="http://schemas.openxmlformats.org/officeDocument/2006/relationships/image" Target="media/image58.png"/><Relationship Id="rId77" Type="http://schemas.openxmlformats.org/officeDocument/2006/relationships/image" Target="media/image59.png"/><Relationship Id="rId78" Type="http://schemas.openxmlformats.org/officeDocument/2006/relationships/image" Target="media/image60.png"/><Relationship Id="rId79" Type="http://schemas.openxmlformats.org/officeDocument/2006/relationships/image" Target="media/image61.png"/><Relationship Id="rId110" Type="http://schemas.openxmlformats.org/officeDocument/2006/relationships/image" Target="media/image92.png"/><Relationship Id="rId90" Type="http://schemas.openxmlformats.org/officeDocument/2006/relationships/image" Target="media/image72.png"/><Relationship Id="rId91" Type="http://schemas.openxmlformats.org/officeDocument/2006/relationships/image" Target="media/image73.png"/><Relationship Id="rId92" Type="http://schemas.openxmlformats.org/officeDocument/2006/relationships/image" Target="media/image74.png"/><Relationship Id="rId93" Type="http://schemas.openxmlformats.org/officeDocument/2006/relationships/image" Target="media/image75.png"/><Relationship Id="rId94" Type="http://schemas.openxmlformats.org/officeDocument/2006/relationships/image" Target="media/image76.png"/><Relationship Id="rId95" Type="http://schemas.openxmlformats.org/officeDocument/2006/relationships/image" Target="media/image77.png"/><Relationship Id="rId96" Type="http://schemas.openxmlformats.org/officeDocument/2006/relationships/image" Target="media/image78.png"/><Relationship Id="rId97" Type="http://schemas.openxmlformats.org/officeDocument/2006/relationships/image" Target="media/image79.png"/><Relationship Id="rId98" Type="http://schemas.openxmlformats.org/officeDocument/2006/relationships/image" Target="media/image80.png"/><Relationship Id="rId99" Type="http://schemas.openxmlformats.org/officeDocument/2006/relationships/image" Target="media/image81.png"/><Relationship Id="rId111" Type="http://schemas.openxmlformats.org/officeDocument/2006/relationships/image" Target="media/image93.png"/><Relationship Id="rId112" Type="http://schemas.openxmlformats.org/officeDocument/2006/relationships/image" Target="media/image94.png"/><Relationship Id="rId113" Type="http://schemas.openxmlformats.org/officeDocument/2006/relationships/image" Target="media/image95.png"/><Relationship Id="rId114" Type="http://schemas.openxmlformats.org/officeDocument/2006/relationships/header" Target="header1.xml"/><Relationship Id="rId115" Type="http://schemas.openxmlformats.org/officeDocument/2006/relationships/footer" Target="footer1.xml"/><Relationship Id="rId116" Type="http://schemas.openxmlformats.org/officeDocument/2006/relationships/fontTable" Target="fontTable.xml"/><Relationship Id="rId117" Type="http://schemas.openxmlformats.org/officeDocument/2006/relationships/glossaryDocument" Target="glossary/document.xml"/><Relationship Id="rId118" Type="http://schemas.openxmlformats.org/officeDocument/2006/relationships/theme" Target="theme/theme1.xml"/><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hyperlink" Target="https://goo.gl/forms/HuZ711wlVCU8jpgR2" TargetMode="External"/><Relationship Id="rId45" Type="http://schemas.openxmlformats.org/officeDocument/2006/relationships/image" Target="media/image27.png"/><Relationship Id="rId46" Type="http://schemas.openxmlformats.org/officeDocument/2006/relationships/image" Target="media/image28.png"/><Relationship Id="rId47" Type="http://schemas.openxmlformats.org/officeDocument/2006/relationships/image" Target="media/image29.png"/><Relationship Id="rId48" Type="http://schemas.openxmlformats.org/officeDocument/2006/relationships/image" Target="media/image30.png"/><Relationship Id="rId49" Type="http://schemas.openxmlformats.org/officeDocument/2006/relationships/image" Target="media/image31.png"/><Relationship Id="rId60" Type="http://schemas.openxmlformats.org/officeDocument/2006/relationships/image" Target="media/image42.png"/><Relationship Id="rId61" Type="http://schemas.openxmlformats.org/officeDocument/2006/relationships/image" Target="media/image43.png"/><Relationship Id="rId62" Type="http://schemas.openxmlformats.org/officeDocument/2006/relationships/image" Target="media/image44.png"/><Relationship Id="rId63" Type="http://schemas.openxmlformats.org/officeDocument/2006/relationships/image" Target="media/image45.png"/><Relationship Id="rId64" Type="http://schemas.openxmlformats.org/officeDocument/2006/relationships/image" Target="media/image46.png"/><Relationship Id="rId65" Type="http://schemas.openxmlformats.org/officeDocument/2006/relationships/image" Target="media/image47.png"/><Relationship Id="rId66" Type="http://schemas.openxmlformats.org/officeDocument/2006/relationships/image" Target="media/image48.png"/><Relationship Id="rId67" Type="http://schemas.openxmlformats.org/officeDocument/2006/relationships/image" Target="media/image49.png"/><Relationship Id="rId68" Type="http://schemas.openxmlformats.org/officeDocument/2006/relationships/image" Target="media/image50.png"/><Relationship Id="rId69" Type="http://schemas.openxmlformats.org/officeDocument/2006/relationships/image" Target="media/image51.png"/><Relationship Id="rId100" Type="http://schemas.openxmlformats.org/officeDocument/2006/relationships/image" Target="media/image82.png"/><Relationship Id="rId80" Type="http://schemas.openxmlformats.org/officeDocument/2006/relationships/image" Target="media/image62.png"/><Relationship Id="rId81" Type="http://schemas.openxmlformats.org/officeDocument/2006/relationships/image" Target="media/image63.png"/><Relationship Id="rId82" Type="http://schemas.openxmlformats.org/officeDocument/2006/relationships/image" Target="media/image64.png"/><Relationship Id="rId83" Type="http://schemas.openxmlformats.org/officeDocument/2006/relationships/image" Target="media/image65.png"/><Relationship Id="rId84" Type="http://schemas.openxmlformats.org/officeDocument/2006/relationships/image" Target="media/image66.png"/><Relationship Id="rId85" Type="http://schemas.openxmlformats.org/officeDocument/2006/relationships/image" Target="media/image67.png"/><Relationship Id="rId86" Type="http://schemas.openxmlformats.org/officeDocument/2006/relationships/image" Target="media/image68.png"/><Relationship Id="rId87" Type="http://schemas.openxmlformats.org/officeDocument/2006/relationships/image" Target="media/image69.png"/><Relationship Id="rId88" Type="http://schemas.openxmlformats.org/officeDocument/2006/relationships/image" Target="media/image70.png"/><Relationship Id="rId89" Type="http://schemas.openxmlformats.org/officeDocument/2006/relationships/image" Target="media/image7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Proposals:Keystone%20Proposal.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a:t>Leeftijdscategorie bedrijven</a:t>
            </a:r>
          </a:p>
        </c:rich>
      </c:tx>
      <c:layout/>
      <c:overlay val="0"/>
    </c:title>
    <c:autoTitleDeleted val="0"/>
    <c:plotArea>
      <c:layout/>
      <c:barChart>
        <c:barDir val="col"/>
        <c:grouping val="clustered"/>
        <c:varyColors val="0"/>
        <c:ser>
          <c:idx val="0"/>
          <c:order val="0"/>
          <c:tx>
            <c:strRef>
              <c:f>Sheet1!$B$1</c:f>
              <c:strCache>
                <c:ptCount val="1"/>
                <c:pt idx="0">
                  <c:v>Leeftijdscategorie</c:v>
                </c:pt>
              </c:strCache>
            </c:strRef>
          </c:tx>
          <c:invertIfNegative val="0"/>
          <c:cat>
            <c:strRef>
              <c:f>Sheet1!$A$2:$A$5</c:f>
              <c:strCache>
                <c:ptCount val="4"/>
                <c:pt idx="0">
                  <c:v>23-35 jaar</c:v>
                </c:pt>
                <c:pt idx="1">
                  <c:v>35-45 jaar</c:v>
                </c:pt>
                <c:pt idx="2">
                  <c:v>45-55 jaar</c:v>
                </c:pt>
                <c:pt idx="3">
                  <c:v>55-65 jaar</c:v>
                </c:pt>
              </c:strCache>
            </c:strRef>
          </c:cat>
          <c:val>
            <c:numRef>
              <c:f>Sheet1!$B$2:$B$5</c:f>
              <c:numCache>
                <c:formatCode>General</c:formatCode>
                <c:ptCount val="4"/>
                <c:pt idx="0">
                  <c:v>4.0</c:v>
                </c:pt>
                <c:pt idx="1">
                  <c:v>2.0</c:v>
                </c:pt>
                <c:pt idx="2">
                  <c:v>11.0</c:v>
                </c:pt>
                <c:pt idx="3">
                  <c:v>6.0</c:v>
                </c:pt>
              </c:numCache>
            </c:numRef>
          </c:val>
        </c:ser>
        <c:dLbls>
          <c:showLegendKey val="0"/>
          <c:showVal val="0"/>
          <c:showCatName val="0"/>
          <c:showSerName val="0"/>
          <c:showPercent val="0"/>
          <c:showBubbleSize val="0"/>
        </c:dLbls>
        <c:gapWidth val="150"/>
        <c:axId val="1915521832"/>
        <c:axId val="1939623784"/>
      </c:barChart>
      <c:catAx>
        <c:axId val="1915521832"/>
        <c:scaling>
          <c:orientation val="minMax"/>
        </c:scaling>
        <c:delete val="0"/>
        <c:axPos val="b"/>
        <c:majorTickMark val="out"/>
        <c:minorTickMark val="none"/>
        <c:tickLblPos val="nextTo"/>
        <c:crossAx val="1939623784"/>
        <c:crosses val="autoZero"/>
        <c:auto val="1"/>
        <c:lblAlgn val="ctr"/>
        <c:lblOffset val="100"/>
        <c:noMultiLvlLbl val="0"/>
      </c:catAx>
      <c:valAx>
        <c:axId val="1939623784"/>
        <c:scaling>
          <c:orientation val="minMax"/>
        </c:scaling>
        <c:delete val="0"/>
        <c:axPos val="l"/>
        <c:majorGridlines/>
        <c:numFmt formatCode="General" sourceLinked="1"/>
        <c:majorTickMark val="out"/>
        <c:minorTickMark val="none"/>
        <c:tickLblPos val="nextTo"/>
        <c:crossAx val="1915521832"/>
        <c:crosses val="autoZero"/>
        <c:crossBetween val="between"/>
      </c:valAx>
    </c:plotArea>
    <c:plotVisOnly val="1"/>
    <c:dispBlanksAs val="gap"/>
    <c:showDLblsOverMax val="0"/>
  </c:chart>
  <c:spPr>
    <a:ln w="38100" cmpd="sng">
      <a:solidFill>
        <a:srgbClr val="84B0B9"/>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en-US" sz="1200"/>
              <a:t>Leeftijdscategorie particulieren</a:t>
            </a:r>
          </a:p>
        </c:rich>
      </c:tx>
      <c:layout/>
      <c:overlay val="0"/>
    </c:title>
    <c:autoTitleDeleted val="0"/>
    <c:plotArea>
      <c:layout>
        <c:manualLayout>
          <c:layoutTarget val="inner"/>
          <c:xMode val="edge"/>
          <c:yMode val="edge"/>
          <c:x val="0.0696588675345682"/>
          <c:y val="0.0412749369410686"/>
          <c:w val="0.884692059712222"/>
          <c:h val="0.706627281541653"/>
        </c:manualLayout>
      </c:layout>
      <c:barChart>
        <c:barDir val="col"/>
        <c:grouping val="clustered"/>
        <c:varyColors val="0"/>
        <c:ser>
          <c:idx val="0"/>
          <c:order val="0"/>
          <c:tx>
            <c:strRef>
              <c:f>Sheet1!$B$1</c:f>
              <c:strCache>
                <c:ptCount val="1"/>
                <c:pt idx="0">
                  <c:v>Aantal respondenten</c:v>
                </c:pt>
              </c:strCache>
            </c:strRef>
          </c:tx>
          <c:invertIfNegative val="0"/>
          <c:cat>
            <c:strRef>
              <c:f>Sheet1!$A$2:$A$7</c:f>
              <c:strCache>
                <c:ptCount val="6"/>
                <c:pt idx="0">
                  <c:v>16-25 jaar</c:v>
                </c:pt>
                <c:pt idx="1">
                  <c:v>25-35 jaar</c:v>
                </c:pt>
                <c:pt idx="2">
                  <c:v>35-45 jaar</c:v>
                </c:pt>
                <c:pt idx="3">
                  <c:v>45-55 jaar</c:v>
                </c:pt>
                <c:pt idx="4">
                  <c:v>55-65 jaar</c:v>
                </c:pt>
                <c:pt idx="5">
                  <c:v>65+</c:v>
                </c:pt>
              </c:strCache>
            </c:strRef>
          </c:cat>
          <c:val>
            <c:numRef>
              <c:f>Sheet1!$B$2:$B$7</c:f>
              <c:numCache>
                <c:formatCode>General</c:formatCode>
                <c:ptCount val="6"/>
                <c:pt idx="0">
                  <c:v>55.0</c:v>
                </c:pt>
                <c:pt idx="1">
                  <c:v>16.0</c:v>
                </c:pt>
                <c:pt idx="2">
                  <c:v>11.0</c:v>
                </c:pt>
                <c:pt idx="3">
                  <c:v>13.0</c:v>
                </c:pt>
                <c:pt idx="4">
                  <c:v>28.0</c:v>
                </c:pt>
                <c:pt idx="5">
                  <c:v>1.0</c:v>
                </c:pt>
              </c:numCache>
            </c:numRef>
          </c:val>
        </c:ser>
        <c:dLbls>
          <c:showLegendKey val="0"/>
          <c:showVal val="0"/>
          <c:showCatName val="0"/>
          <c:showSerName val="0"/>
          <c:showPercent val="0"/>
          <c:showBubbleSize val="0"/>
        </c:dLbls>
        <c:gapWidth val="150"/>
        <c:axId val="1878449160"/>
        <c:axId val="1847349080"/>
      </c:barChart>
      <c:catAx>
        <c:axId val="1878449160"/>
        <c:scaling>
          <c:orientation val="minMax"/>
        </c:scaling>
        <c:delete val="0"/>
        <c:axPos val="b"/>
        <c:majorTickMark val="out"/>
        <c:minorTickMark val="none"/>
        <c:tickLblPos val="nextTo"/>
        <c:crossAx val="1847349080"/>
        <c:crosses val="autoZero"/>
        <c:auto val="1"/>
        <c:lblAlgn val="ctr"/>
        <c:lblOffset val="100"/>
        <c:noMultiLvlLbl val="0"/>
      </c:catAx>
      <c:valAx>
        <c:axId val="1847349080"/>
        <c:scaling>
          <c:orientation val="minMax"/>
        </c:scaling>
        <c:delete val="0"/>
        <c:axPos val="l"/>
        <c:majorGridlines/>
        <c:numFmt formatCode="General" sourceLinked="1"/>
        <c:majorTickMark val="out"/>
        <c:minorTickMark val="none"/>
        <c:tickLblPos val="nextTo"/>
        <c:crossAx val="1878449160"/>
        <c:crosses val="autoZero"/>
        <c:crossBetween val="between"/>
      </c:valAx>
    </c:plotArea>
    <c:plotVisOnly val="1"/>
    <c:dispBlanksAs val="gap"/>
    <c:showDLblsOverMax val="0"/>
  </c:chart>
  <c:spPr>
    <a:ln w="38100" cmpd="sng">
      <a:solidFill>
        <a:srgbClr val="675484"/>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en-US"/>
              <a:t>Concurrentie van het Boothuis</a:t>
            </a:r>
          </a:p>
        </c:rich>
      </c:tx>
      <c:layout/>
      <c:overlay val="0"/>
    </c:title>
    <c:autoTitleDeleted val="0"/>
    <c:plotArea>
      <c:layout/>
      <c:barChart>
        <c:barDir val="bar"/>
        <c:grouping val="clustered"/>
        <c:varyColors val="0"/>
        <c:ser>
          <c:idx val="0"/>
          <c:order val="0"/>
          <c:tx>
            <c:strRef>
              <c:f>Sheet1!$B$1</c:f>
              <c:strCache>
                <c:ptCount val="1"/>
                <c:pt idx="0">
                  <c:v>Aantal keren bezocht door  particulieren</c:v>
                </c:pt>
              </c:strCache>
            </c:strRef>
          </c:tx>
          <c:invertIfNegative val="0"/>
          <c:cat>
            <c:strRef>
              <c:f>Sheet1!$A$2:$A$21</c:f>
              <c:strCache>
                <c:ptCount val="19"/>
                <c:pt idx="0">
                  <c:v>Mauritshof </c:v>
                </c:pt>
                <c:pt idx="1">
                  <c:v>Beachhouse</c:v>
                </c:pt>
                <c:pt idx="2">
                  <c:v>Breskens aan Zee</c:v>
                </c:pt>
                <c:pt idx="3">
                  <c:v>Loods Tien</c:v>
                </c:pt>
                <c:pt idx="4">
                  <c:v>La porte d'or</c:v>
                </c:pt>
                <c:pt idx="5">
                  <c:v>Puur</c:v>
                </c:pt>
                <c:pt idx="6">
                  <c:v>De buut </c:v>
                </c:pt>
                <c:pt idx="7">
                  <c:v>Siersmederij</c:v>
                </c:pt>
                <c:pt idx="8">
                  <c:v>De Vrijbuyter</c:v>
                </c:pt>
                <c:pt idx="9">
                  <c:v>Centraal</c:v>
                </c:pt>
                <c:pt idx="10">
                  <c:v>De Munck</c:v>
                </c:pt>
                <c:pt idx="11">
                  <c:v>Strandpaviljoen Kaapduin</c:v>
                </c:pt>
                <c:pt idx="12">
                  <c:v>Moio</c:v>
                </c:pt>
                <c:pt idx="13">
                  <c:v>Groese Duinen</c:v>
                </c:pt>
                <c:pt idx="14">
                  <c:v>Overige locaties in ZV</c:v>
                </c:pt>
                <c:pt idx="15">
                  <c:v>De Deining</c:v>
                </c:pt>
                <c:pt idx="16">
                  <c:v>Eigenwijs</c:v>
                </c:pt>
                <c:pt idx="17">
                  <c:v>De Elderschans</c:v>
                </c:pt>
                <c:pt idx="18">
                  <c:v>T Gerecht</c:v>
                </c:pt>
              </c:strCache>
            </c:strRef>
          </c:cat>
          <c:val>
            <c:numRef>
              <c:f>Sheet1!$B$2:$B$21</c:f>
              <c:numCache>
                <c:formatCode>General</c:formatCode>
                <c:ptCount val="20"/>
                <c:pt idx="0">
                  <c:v>18.0</c:v>
                </c:pt>
                <c:pt idx="1">
                  <c:v>11.0</c:v>
                </c:pt>
                <c:pt idx="2">
                  <c:v>4.0</c:v>
                </c:pt>
                <c:pt idx="3">
                  <c:v>3.0</c:v>
                </c:pt>
                <c:pt idx="4">
                  <c:v>3.0</c:v>
                </c:pt>
                <c:pt idx="5">
                  <c:v>2.0</c:v>
                </c:pt>
                <c:pt idx="6">
                  <c:v>2.0</c:v>
                </c:pt>
                <c:pt idx="7">
                  <c:v>1.0</c:v>
                </c:pt>
                <c:pt idx="8">
                  <c:v>1.0</c:v>
                </c:pt>
                <c:pt idx="9">
                  <c:v>2.0</c:v>
                </c:pt>
                <c:pt idx="10">
                  <c:v>1.0</c:v>
                </c:pt>
                <c:pt idx="11">
                  <c:v>1.0</c:v>
                </c:pt>
                <c:pt idx="12">
                  <c:v>1.0</c:v>
                </c:pt>
                <c:pt idx="13">
                  <c:v>1.0</c:v>
                </c:pt>
                <c:pt idx="14">
                  <c:v>51.0</c:v>
                </c:pt>
              </c:numCache>
            </c:numRef>
          </c:val>
        </c:ser>
        <c:ser>
          <c:idx val="1"/>
          <c:order val="1"/>
          <c:tx>
            <c:strRef>
              <c:f>Sheet1!$C$1</c:f>
              <c:strCache>
                <c:ptCount val="1"/>
                <c:pt idx="0">
                  <c:v>Aantal keren bezocht door bedrijven</c:v>
                </c:pt>
              </c:strCache>
            </c:strRef>
          </c:tx>
          <c:spPr>
            <a:solidFill>
              <a:srgbClr val="568C98"/>
            </a:solidFill>
          </c:spPr>
          <c:invertIfNegative val="0"/>
          <c:cat>
            <c:strRef>
              <c:f>Sheet1!$A$2:$A$21</c:f>
              <c:strCache>
                <c:ptCount val="19"/>
                <c:pt idx="0">
                  <c:v>Mauritshof </c:v>
                </c:pt>
                <c:pt idx="1">
                  <c:v>Beachhouse</c:v>
                </c:pt>
                <c:pt idx="2">
                  <c:v>Breskens aan Zee</c:v>
                </c:pt>
                <c:pt idx="3">
                  <c:v>Loods Tien</c:v>
                </c:pt>
                <c:pt idx="4">
                  <c:v>La porte d'or</c:v>
                </c:pt>
                <c:pt idx="5">
                  <c:v>Puur</c:v>
                </c:pt>
                <c:pt idx="6">
                  <c:v>De buut </c:v>
                </c:pt>
                <c:pt idx="7">
                  <c:v>Siersmederij</c:v>
                </c:pt>
                <c:pt idx="8">
                  <c:v>De Vrijbuyter</c:v>
                </c:pt>
                <c:pt idx="9">
                  <c:v>Centraal</c:v>
                </c:pt>
                <c:pt idx="10">
                  <c:v>De Munck</c:v>
                </c:pt>
                <c:pt idx="11">
                  <c:v>Strandpaviljoen Kaapduin</c:v>
                </c:pt>
                <c:pt idx="12">
                  <c:v>Moio</c:v>
                </c:pt>
                <c:pt idx="13">
                  <c:v>Groese Duinen</c:v>
                </c:pt>
                <c:pt idx="14">
                  <c:v>Overige locaties in ZV</c:v>
                </c:pt>
                <c:pt idx="15">
                  <c:v>De Deining</c:v>
                </c:pt>
                <c:pt idx="16">
                  <c:v>Eigenwijs</c:v>
                </c:pt>
                <c:pt idx="17">
                  <c:v>De Elderschans</c:v>
                </c:pt>
                <c:pt idx="18">
                  <c:v>T Gerecht</c:v>
                </c:pt>
              </c:strCache>
            </c:strRef>
          </c:cat>
          <c:val>
            <c:numRef>
              <c:f>Sheet1!$C$2:$C$21</c:f>
              <c:numCache>
                <c:formatCode>General</c:formatCode>
                <c:ptCount val="20"/>
                <c:pt idx="0">
                  <c:v>1.0</c:v>
                </c:pt>
                <c:pt idx="1">
                  <c:v>2.0</c:v>
                </c:pt>
                <c:pt idx="14">
                  <c:v>5.0</c:v>
                </c:pt>
                <c:pt idx="15">
                  <c:v>1.0</c:v>
                </c:pt>
                <c:pt idx="16">
                  <c:v>1.0</c:v>
                </c:pt>
                <c:pt idx="17">
                  <c:v>1.0</c:v>
                </c:pt>
                <c:pt idx="18">
                  <c:v>2.0</c:v>
                </c:pt>
              </c:numCache>
            </c:numRef>
          </c:val>
        </c:ser>
        <c:dLbls>
          <c:showLegendKey val="0"/>
          <c:showVal val="0"/>
          <c:showCatName val="0"/>
          <c:showSerName val="0"/>
          <c:showPercent val="0"/>
          <c:showBubbleSize val="0"/>
        </c:dLbls>
        <c:gapWidth val="150"/>
        <c:axId val="1914796584"/>
        <c:axId val="-2102390696"/>
      </c:barChart>
      <c:catAx>
        <c:axId val="1914796584"/>
        <c:scaling>
          <c:orientation val="minMax"/>
        </c:scaling>
        <c:delete val="0"/>
        <c:axPos val="l"/>
        <c:numFmt formatCode="General" sourceLinked="1"/>
        <c:majorTickMark val="out"/>
        <c:minorTickMark val="none"/>
        <c:tickLblPos val="nextTo"/>
        <c:crossAx val="-2102390696"/>
        <c:crosses val="autoZero"/>
        <c:auto val="1"/>
        <c:lblAlgn val="ctr"/>
        <c:lblOffset val="100"/>
        <c:noMultiLvlLbl val="0"/>
      </c:catAx>
      <c:valAx>
        <c:axId val="-2102390696"/>
        <c:scaling>
          <c:orientation val="minMax"/>
        </c:scaling>
        <c:delete val="0"/>
        <c:axPos val="b"/>
        <c:majorGridlines/>
        <c:numFmt formatCode="General" sourceLinked="1"/>
        <c:majorTickMark val="out"/>
        <c:minorTickMark val="none"/>
        <c:tickLblPos val="nextTo"/>
        <c:crossAx val="1914796584"/>
        <c:crosses val="autoZero"/>
        <c:crossBetween val="between"/>
      </c:valAx>
    </c:plotArea>
    <c:legend>
      <c:legendPos val="r"/>
      <c:layout/>
      <c:overlay val="0"/>
    </c:legend>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SMC-model</a:t>
            </a:r>
          </a:p>
        </c:rich>
      </c:tx>
      <c:layout/>
      <c:overlay val="0"/>
    </c:title>
    <c:autoTitleDeleted val="0"/>
    <c:plotArea>
      <c:layout/>
      <c:radarChart>
        <c:radarStyle val="marker"/>
        <c:varyColors val="0"/>
        <c:ser>
          <c:idx val="0"/>
          <c:order val="0"/>
          <c:tx>
            <c:strRef>
              <c:f>Sheet1!$B$1</c:f>
              <c:strCache>
                <c:ptCount val="1"/>
                <c:pt idx="0">
                  <c:v>Loods Tien</c:v>
                </c:pt>
              </c:strCache>
            </c:strRef>
          </c:tx>
          <c:spPr>
            <a:ln w="19050" cap="flat" cmpd="sng">
              <a:solidFill>
                <a:srgbClr val="FF0000"/>
              </a:solidFill>
              <a:round/>
              <a:headEnd type="none"/>
            </a:ln>
          </c:spPr>
          <c:marker>
            <c:symbol val="none"/>
          </c:marker>
          <c:dPt>
            <c:idx val="7"/>
            <c:bubble3D val="0"/>
          </c:dPt>
          <c:cat>
            <c:strRef>
              <c:f>Sheet1!$A$2:$A$10</c:f>
              <c:strCache>
                <c:ptCount val="9"/>
                <c:pt idx="0">
                  <c:v>9. Conversatie management</c:v>
                </c:pt>
                <c:pt idx="1">
                  <c:v>1. Content</c:v>
                </c:pt>
                <c:pt idx="2">
                  <c:v>2.  Engagement</c:v>
                </c:pt>
                <c:pt idx="3">
                  <c:v>3. Activiteit</c:v>
                </c:pt>
                <c:pt idx="4">
                  <c:v>4. Bereik</c:v>
                </c:pt>
                <c:pt idx="5">
                  <c:v>5. Interne conversaties</c:v>
                </c:pt>
                <c:pt idx="6">
                  <c:v>6. Sentiment interne conversaties</c:v>
                </c:pt>
                <c:pt idx="7">
                  <c:v>7. Externe conversaties</c:v>
                </c:pt>
                <c:pt idx="8">
                  <c:v>8. Sentiment externe conversaties</c:v>
                </c:pt>
              </c:strCache>
            </c:strRef>
          </c:cat>
          <c:val>
            <c:numRef>
              <c:f>Sheet1!$B$2:$B$10</c:f>
              <c:numCache>
                <c:formatCode>General</c:formatCode>
                <c:ptCount val="9"/>
                <c:pt idx="0">
                  <c:v>3.0</c:v>
                </c:pt>
                <c:pt idx="1">
                  <c:v>5.0</c:v>
                </c:pt>
                <c:pt idx="2">
                  <c:v>2.0</c:v>
                </c:pt>
                <c:pt idx="3">
                  <c:v>2.0</c:v>
                </c:pt>
                <c:pt idx="4">
                  <c:v>5.0</c:v>
                </c:pt>
                <c:pt idx="5">
                  <c:v>4.0</c:v>
                </c:pt>
                <c:pt idx="6">
                  <c:v>5.0</c:v>
                </c:pt>
                <c:pt idx="7">
                  <c:v>4.0</c:v>
                </c:pt>
                <c:pt idx="8">
                  <c:v>5.0</c:v>
                </c:pt>
              </c:numCache>
            </c:numRef>
          </c:val>
        </c:ser>
        <c:ser>
          <c:idx val="1"/>
          <c:order val="1"/>
          <c:tx>
            <c:strRef>
              <c:f>Sheet1!$C$1</c:f>
              <c:strCache>
                <c:ptCount val="1"/>
                <c:pt idx="0">
                  <c:v>Beachhouse</c:v>
                </c:pt>
              </c:strCache>
            </c:strRef>
          </c:tx>
          <c:spPr>
            <a:ln w="9525">
              <a:solidFill>
                <a:srgbClr val="FFFF00"/>
              </a:solidFill>
            </a:ln>
          </c:spPr>
          <c:marker>
            <c:symbol val="x"/>
            <c:size val="7"/>
            <c:spPr>
              <a:noFill/>
              <a:ln>
                <a:noFill/>
              </a:ln>
            </c:spPr>
          </c:marker>
          <c:cat>
            <c:strRef>
              <c:f>Sheet1!$A$2:$A$10</c:f>
              <c:strCache>
                <c:ptCount val="9"/>
                <c:pt idx="0">
                  <c:v>9. Conversatie management</c:v>
                </c:pt>
                <c:pt idx="1">
                  <c:v>1. Content</c:v>
                </c:pt>
                <c:pt idx="2">
                  <c:v>2.  Engagement</c:v>
                </c:pt>
                <c:pt idx="3">
                  <c:v>3. Activiteit</c:v>
                </c:pt>
                <c:pt idx="4">
                  <c:v>4. Bereik</c:v>
                </c:pt>
                <c:pt idx="5">
                  <c:v>5. Interne conversaties</c:v>
                </c:pt>
                <c:pt idx="6">
                  <c:v>6. Sentiment interne conversaties</c:v>
                </c:pt>
                <c:pt idx="7">
                  <c:v>7. Externe conversaties</c:v>
                </c:pt>
                <c:pt idx="8">
                  <c:v>8. Sentiment externe conversaties</c:v>
                </c:pt>
              </c:strCache>
            </c:strRef>
          </c:cat>
          <c:val>
            <c:numRef>
              <c:f>Sheet1!$C$2:$C$10</c:f>
              <c:numCache>
                <c:formatCode>General</c:formatCode>
                <c:ptCount val="9"/>
                <c:pt idx="0">
                  <c:v>2.0</c:v>
                </c:pt>
                <c:pt idx="1">
                  <c:v>4.0</c:v>
                </c:pt>
                <c:pt idx="2">
                  <c:v>2.0</c:v>
                </c:pt>
                <c:pt idx="3">
                  <c:v>4.0</c:v>
                </c:pt>
                <c:pt idx="4">
                  <c:v>7.0</c:v>
                </c:pt>
                <c:pt idx="5">
                  <c:v>5.0</c:v>
                </c:pt>
                <c:pt idx="6">
                  <c:v>10.0</c:v>
                </c:pt>
                <c:pt idx="7">
                  <c:v>8.0</c:v>
                </c:pt>
                <c:pt idx="8">
                  <c:v>10.0</c:v>
                </c:pt>
              </c:numCache>
            </c:numRef>
          </c:val>
        </c:ser>
        <c:ser>
          <c:idx val="2"/>
          <c:order val="2"/>
          <c:tx>
            <c:strRef>
              <c:f>Sheet1!$D$1</c:f>
              <c:strCache>
                <c:ptCount val="1"/>
                <c:pt idx="0">
                  <c:v>Moio</c:v>
                </c:pt>
              </c:strCache>
            </c:strRef>
          </c:tx>
          <c:spPr>
            <a:ln w="9525">
              <a:solidFill>
                <a:srgbClr val="008000"/>
              </a:solidFill>
            </a:ln>
          </c:spPr>
          <c:marker>
            <c:symbol val="none"/>
          </c:marker>
          <c:cat>
            <c:strRef>
              <c:f>Sheet1!$A$2:$A$10</c:f>
              <c:strCache>
                <c:ptCount val="9"/>
                <c:pt idx="0">
                  <c:v>9. Conversatie management</c:v>
                </c:pt>
                <c:pt idx="1">
                  <c:v>1. Content</c:v>
                </c:pt>
                <c:pt idx="2">
                  <c:v>2.  Engagement</c:v>
                </c:pt>
                <c:pt idx="3">
                  <c:v>3. Activiteit</c:v>
                </c:pt>
                <c:pt idx="4">
                  <c:v>4. Bereik</c:v>
                </c:pt>
                <c:pt idx="5">
                  <c:v>5. Interne conversaties</c:v>
                </c:pt>
                <c:pt idx="6">
                  <c:v>6. Sentiment interne conversaties</c:v>
                </c:pt>
                <c:pt idx="7">
                  <c:v>7. Externe conversaties</c:v>
                </c:pt>
                <c:pt idx="8">
                  <c:v>8. Sentiment externe conversaties</c:v>
                </c:pt>
              </c:strCache>
            </c:strRef>
          </c:cat>
          <c:val>
            <c:numRef>
              <c:f>Sheet1!$D$2:$D$10</c:f>
              <c:numCache>
                <c:formatCode>General</c:formatCode>
                <c:ptCount val="9"/>
                <c:pt idx="0">
                  <c:v>6.0</c:v>
                </c:pt>
                <c:pt idx="1">
                  <c:v>6.0</c:v>
                </c:pt>
                <c:pt idx="2">
                  <c:v>2.0</c:v>
                </c:pt>
                <c:pt idx="3">
                  <c:v>6.0</c:v>
                </c:pt>
                <c:pt idx="4">
                  <c:v>6.0</c:v>
                </c:pt>
                <c:pt idx="5">
                  <c:v>0.0</c:v>
                </c:pt>
                <c:pt idx="6">
                  <c:v>0.0</c:v>
                </c:pt>
                <c:pt idx="7">
                  <c:v>4.0</c:v>
                </c:pt>
                <c:pt idx="8">
                  <c:v>5.0</c:v>
                </c:pt>
              </c:numCache>
            </c:numRef>
          </c:val>
        </c:ser>
        <c:ser>
          <c:idx val="3"/>
          <c:order val="3"/>
          <c:tx>
            <c:strRef>
              <c:f>Sheet1!$E$1</c:f>
              <c:strCache>
                <c:ptCount val="1"/>
                <c:pt idx="0">
                  <c:v>Puur</c:v>
                </c:pt>
              </c:strCache>
            </c:strRef>
          </c:tx>
          <c:spPr>
            <a:ln w="9525">
              <a:solidFill>
                <a:srgbClr val="660066"/>
              </a:solidFill>
            </a:ln>
          </c:spPr>
          <c:marker>
            <c:spPr>
              <a:ln>
                <a:noFill/>
              </a:ln>
            </c:spPr>
          </c:marker>
          <c:cat>
            <c:strRef>
              <c:f>Sheet1!$A$2:$A$10</c:f>
              <c:strCache>
                <c:ptCount val="9"/>
                <c:pt idx="0">
                  <c:v>9. Conversatie management</c:v>
                </c:pt>
                <c:pt idx="1">
                  <c:v>1. Content</c:v>
                </c:pt>
                <c:pt idx="2">
                  <c:v>2.  Engagement</c:v>
                </c:pt>
                <c:pt idx="3">
                  <c:v>3. Activiteit</c:v>
                </c:pt>
                <c:pt idx="4">
                  <c:v>4. Bereik</c:v>
                </c:pt>
                <c:pt idx="5">
                  <c:v>5. Interne conversaties</c:v>
                </c:pt>
                <c:pt idx="6">
                  <c:v>6. Sentiment interne conversaties</c:v>
                </c:pt>
                <c:pt idx="7">
                  <c:v>7. Externe conversaties</c:v>
                </c:pt>
                <c:pt idx="8">
                  <c:v>8. Sentiment externe conversaties</c:v>
                </c:pt>
              </c:strCache>
            </c:strRef>
          </c:cat>
          <c:val>
            <c:numRef>
              <c:f>Sheet1!$E$2:$E$10</c:f>
              <c:numCache>
                <c:formatCode>General</c:formatCode>
                <c:ptCount val="9"/>
                <c:pt idx="0">
                  <c:v>5.0</c:v>
                </c:pt>
                <c:pt idx="1">
                  <c:v>5.0</c:v>
                </c:pt>
                <c:pt idx="2">
                  <c:v>2.0</c:v>
                </c:pt>
                <c:pt idx="3">
                  <c:v>5.0</c:v>
                </c:pt>
                <c:pt idx="4">
                  <c:v>8.0</c:v>
                </c:pt>
                <c:pt idx="5">
                  <c:v>7.0</c:v>
                </c:pt>
                <c:pt idx="6">
                  <c:v>5.0</c:v>
                </c:pt>
                <c:pt idx="7">
                  <c:v>8.0</c:v>
                </c:pt>
                <c:pt idx="8">
                  <c:v>5.0</c:v>
                </c:pt>
              </c:numCache>
            </c:numRef>
          </c:val>
        </c:ser>
        <c:ser>
          <c:idx val="4"/>
          <c:order val="4"/>
          <c:tx>
            <c:strRef>
              <c:f>Sheet1!$F$1</c:f>
              <c:strCache>
                <c:ptCount val="1"/>
                <c:pt idx="0">
                  <c:v>Zoomers</c:v>
                </c:pt>
              </c:strCache>
            </c:strRef>
          </c:tx>
          <c:spPr>
            <a:ln w="9525">
              <a:solidFill>
                <a:srgbClr val="3366FF"/>
              </a:solidFill>
            </a:ln>
          </c:spPr>
          <c:marker>
            <c:spPr>
              <a:noFill/>
              <a:ln>
                <a:noFill/>
              </a:ln>
            </c:spPr>
          </c:marker>
          <c:cat>
            <c:strRef>
              <c:f>Sheet1!$A$2:$A$10</c:f>
              <c:strCache>
                <c:ptCount val="9"/>
                <c:pt idx="0">
                  <c:v>9. Conversatie management</c:v>
                </c:pt>
                <c:pt idx="1">
                  <c:v>1. Content</c:v>
                </c:pt>
                <c:pt idx="2">
                  <c:v>2.  Engagement</c:v>
                </c:pt>
                <c:pt idx="3">
                  <c:v>3. Activiteit</c:v>
                </c:pt>
                <c:pt idx="4">
                  <c:v>4. Bereik</c:v>
                </c:pt>
                <c:pt idx="5">
                  <c:v>5. Interne conversaties</c:v>
                </c:pt>
                <c:pt idx="6">
                  <c:v>6. Sentiment interne conversaties</c:v>
                </c:pt>
                <c:pt idx="7">
                  <c:v>7. Externe conversaties</c:v>
                </c:pt>
                <c:pt idx="8">
                  <c:v>8. Sentiment externe conversaties</c:v>
                </c:pt>
              </c:strCache>
            </c:strRef>
          </c:cat>
          <c:val>
            <c:numRef>
              <c:f>Sheet1!$F$2:$F$10</c:f>
              <c:numCache>
                <c:formatCode>General</c:formatCode>
                <c:ptCount val="9"/>
                <c:pt idx="0">
                  <c:v>7.0</c:v>
                </c:pt>
                <c:pt idx="1">
                  <c:v>6.0</c:v>
                </c:pt>
                <c:pt idx="2">
                  <c:v>2.0</c:v>
                </c:pt>
                <c:pt idx="3">
                  <c:v>5.0</c:v>
                </c:pt>
                <c:pt idx="4">
                  <c:v>9.0</c:v>
                </c:pt>
                <c:pt idx="5">
                  <c:v>5.0</c:v>
                </c:pt>
                <c:pt idx="6">
                  <c:v>10.0</c:v>
                </c:pt>
                <c:pt idx="7">
                  <c:v>6.0</c:v>
                </c:pt>
                <c:pt idx="8">
                  <c:v>10.0</c:v>
                </c:pt>
              </c:numCache>
            </c:numRef>
          </c:val>
        </c:ser>
        <c:dLbls>
          <c:showLegendKey val="0"/>
          <c:showVal val="0"/>
          <c:showCatName val="0"/>
          <c:showSerName val="0"/>
          <c:showPercent val="0"/>
          <c:showBubbleSize val="0"/>
        </c:dLbls>
        <c:axId val="1899703976"/>
        <c:axId val="1927931368"/>
      </c:radarChart>
      <c:catAx>
        <c:axId val="1899703976"/>
        <c:scaling>
          <c:orientation val="minMax"/>
        </c:scaling>
        <c:delete val="0"/>
        <c:axPos val="b"/>
        <c:majorGridlines/>
        <c:numFmt formatCode="m/d/yy" sourceLinked="1"/>
        <c:majorTickMark val="none"/>
        <c:minorTickMark val="none"/>
        <c:tickLblPos val="nextTo"/>
        <c:spPr>
          <a:ln w="9525">
            <a:noFill/>
          </a:ln>
        </c:spPr>
        <c:crossAx val="1927931368"/>
        <c:crossesAt val="5.0"/>
        <c:auto val="1"/>
        <c:lblAlgn val="ctr"/>
        <c:lblOffset val="100"/>
        <c:noMultiLvlLbl val="0"/>
      </c:catAx>
      <c:valAx>
        <c:axId val="1927931368"/>
        <c:scaling>
          <c:orientation val="minMax"/>
        </c:scaling>
        <c:delete val="0"/>
        <c:axPos val="l"/>
        <c:majorGridlines/>
        <c:numFmt formatCode="General" sourceLinked="1"/>
        <c:majorTickMark val="out"/>
        <c:minorTickMark val="out"/>
        <c:tickLblPos val="nextTo"/>
        <c:crossAx val="1899703976"/>
        <c:crosses val="autoZero"/>
        <c:crossBetween val="between"/>
        <c:majorUnit val="5.0"/>
      </c:valAx>
    </c:plotArea>
    <c:legend>
      <c:legendPos val="r"/>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3615AF-82D3-384F-99B1-BFDCD0A52A6D}" type="doc">
      <dgm:prSet loTypeId="urn:microsoft.com/office/officeart/2005/8/layout/process4" loCatId="" qsTypeId="urn:microsoft.com/office/officeart/2005/8/quickstyle/simple4" qsCatId="simple" csTypeId="urn:microsoft.com/office/officeart/2005/8/colors/accent5_3" csCatId="accent5" phldr="1"/>
      <dgm:spPr/>
      <dgm:t>
        <a:bodyPr/>
        <a:lstStyle/>
        <a:p>
          <a:endParaRPr lang="en-US"/>
        </a:p>
      </dgm:t>
    </dgm:pt>
    <dgm:pt modelId="{F50FBB27-B802-E249-8512-EF9F66693619}">
      <dgm:prSet phldrT="[Text]" custT="1"/>
      <dgm:spPr/>
      <dgm:t>
        <a:bodyPr/>
        <a:lstStyle/>
        <a:p>
          <a:r>
            <a:rPr lang="en-US" sz="1100"/>
            <a:t>Doelgroepsbepaling</a:t>
          </a:r>
        </a:p>
      </dgm:t>
    </dgm:pt>
    <dgm:pt modelId="{B7266039-80E3-4946-B393-DFB7CD8B11DC}" type="parTrans" cxnId="{6775FE87-3A95-014A-8DFC-3796B9663A79}">
      <dgm:prSet/>
      <dgm:spPr/>
      <dgm:t>
        <a:bodyPr/>
        <a:lstStyle/>
        <a:p>
          <a:endParaRPr lang="en-US"/>
        </a:p>
      </dgm:t>
    </dgm:pt>
    <dgm:pt modelId="{17D8C694-825A-894A-90A6-0C23D0B7DCE2}" type="sibTrans" cxnId="{6775FE87-3A95-014A-8DFC-3796B9663A79}">
      <dgm:prSet/>
      <dgm:spPr/>
      <dgm:t>
        <a:bodyPr/>
        <a:lstStyle/>
        <a:p>
          <a:endParaRPr lang="en-US"/>
        </a:p>
      </dgm:t>
    </dgm:pt>
    <dgm:pt modelId="{2277C04E-3F9C-8B4B-9222-6E7645A83F76}">
      <dgm:prSet phldrT="[Text]" custT="1"/>
      <dgm:spPr/>
      <dgm:t>
        <a:bodyPr/>
        <a:lstStyle/>
        <a:p>
          <a:r>
            <a:rPr lang="en-US" sz="1100"/>
            <a:t>Het in kaart brengen van de doelgroep, en de volgende stappen hierop aangepassen</a:t>
          </a:r>
        </a:p>
      </dgm:t>
    </dgm:pt>
    <dgm:pt modelId="{249D5973-FF3E-0940-9F2A-F870C0E8DCCF}" type="parTrans" cxnId="{CD6EC966-54A0-954B-A16D-F9879AB26448}">
      <dgm:prSet/>
      <dgm:spPr/>
      <dgm:t>
        <a:bodyPr/>
        <a:lstStyle/>
        <a:p>
          <a:endParaRPr lang="en-US"/>
        </a:p>
      </dgm:t>
    </dgm:pt>
    <dgm:pt modelId="{7EDB92A7-8E11-A446-9224-4C52C8570B2D}" type="sibTrans" cxnId="{CD6EC966-54A0-954B-A16D-F9879AB26448}">
      <dgm:prSet/>
      <dgm:spPr/>
      <dgm:t>
        <a:bodyPr/>
        <a:lstStyle/>
        <a:p>
          <a:endParaRPr lang="en-US"/>
        </a:p>
      </dgm:t>
    </dgm:pt>
    <dgm:pt modelId="{A6313C6F-7379-5548-B8E3-A86549090EA7}">
      <dgm:prSet phldrT="[Text]" custT="1"/>
      <dgm:spPr/>
      <dgm:t>
        <a:bodyPr/>
        <a:lstStyle/>
        <a:p>
          <a:r>
            <a:rPr lang="en-US" sz="1100"/>
            <a:t>Trends en ontwikkelingen</a:t>
          </a:r>
        </a:p>
      </dgm:t>
    </dgm:pt>
    <dgm:pt modelId="{1EC6E560-0CA2-704B-9242-F03A15035486}" type="parTrans" cxnId="{D4119017-73FB-A749-9FF2-DCC84463FB49}">
      <dgm:prSet/>
      <dgm:spPr/>
      <dgm:t>
        <a:bodyPr/>
        <a:lstStyle/>
        <a:p>
          <a:endParaRPr lang="en-US"/>
        </a:p>
      </dgm:t>
    </dgm:pt>
    <dgm:pt modelId="{9C363964-575F-024B-AB18-FA6840FA9913}" type="sibTrans" cxnId="{D4119017-73FB-A749-9FF2-DCC84463FB49}">
      <dgm:prSet/>
      <dgm:spPr/>
      <dgm:t>
        <a:bodyPr/>
        <a:lstStyle/>
        <a:p>
          <a:endParaRPr lang="en-US"/>
        </a:p>
      </dgm:t>
    </dgm:pt>
    <dgm:pt modelId="{57800771-AD74-3943-8E28-CF95EAE3D109}">
      <dgm:prSet phldrT="[Text]" custT="1"/>
      <dgm:spPr/>
      <dgm:t>
        <a:bodyPr/>
        <a:lstStyle/>
        <a:p>
          <a:r>
            <a:rPr lang="en-US" sz="1100"/>
            <a:t>Een beeld krijgen van de externe omgeving, om hier mogelijk op in te spelen</a:t>
          </a:r>
        </a:p>
      </dgm:t>
    </dgm:pt>
    <dgm:pt modelId="{68FE6200-6EE3-6D44-B187-F21035C2404B}" type="parTrans" cxnId="{83F8FA67-4CCD-3843-9263-6D2147BC0F86}">
      <dgm:prSet/>
      <dgm:spPr/>
      <dgm:t>
        <a:bodyPr/>
        <a:lstStyle/>
        <a:p>
          <a:endParaRPr lang="en-US"/>
        </a:p>
      </dgm:t>
    </dgm:pt>
    <dgm:pt modelId="{4EFEBD55-A92E-4147-8619-E3CE185F32C5}" type="sibTrans" cxnId="{83F8FA67-4CCD-3843-9263-6D2147BC0F86}">
      <dgm:prSet/>
      <dgm:spPr/>
      <dgm:t>
        <a:bodyPr/>
        <a:lstStyle/>
        <a:p>
          <a:endParaRPr lang="en-US"/>
        </a:p>
      </dgm:t>
    </dgm:pt>
    <dgm:pt modelId="{8709FD23-981C-7D4C-85E3-65D32C483E86}">
      <dgm:prSet phldrT="[Text]" custT="1"/>
      <dgm:spPr/>
      <dgm:t>
        <a:bodyPr/>
        <a:lstStyle/>
        <a:p>
          <a:r>
            <a:rPr lang="en-US" sz="1100"/>
            <a:t>Beleveniseconomie</a:t>
          </a:r>
        </a:p>
      </dgm:t>
    </dgm:pt>
    <dgm:pt modelId="{187CC44B-707E-DC4D-91C1-885DCB7611C8}" type="parTrans" cxnId="{E02FC590-72B5-8C49-A0F0-D4F1B48F4ACD}">
      <dgm:prSet/>
      <dgm:spPr/>
      <dgm:t>
        <a:bodyPr/>
        <a:lstStyle/>
        <a:p>
          <a:endParaRPr lang="en-US"/>
        </a:p>
      </dgm:t>
    </dgm:pt>
    <dgm:pt modelId="{1E3C29C4-0F2B-3142-BD31-EE1B96F8D520}" type="sibTrans" cxnId="{E02FC590-72B5-8C49-A0F0-D4F1B48F4ACD}">
      <dgm:prSet/>
      <dgm:spPr/>
      <dgm:t>
        <a:bodyPr/>
        <a:lstStyle/>
        <a:p>
          <a:endParaRPr lang="en-US"/>
        </a:p>
      </dgm:t>
    </dgm:pt>
    <dgm:pt modelId="{465345D0-3E69-0F4E-9B47-8F7C97E810C0}">
      <dgm:prSet phldrT="[Text]" custT="1"/>
      <dgm:spPr/>
      <dgm:t>
        <a:bodyPr/>
        <a:lstStyle/>
        <a:p>
          <a:r>
            <a:rPr lang="en-US" sz="1100"/>
            <a:t>Dankzij de juiste doelgroepsbepaling en -benadering, marketingactiviteit en positionering wordt er meer naamsbekendheid gecreëerd. </a:t>
          </a:r>
        </a:p>
      </dgm:t>
    </dgm:pt>
    <dgm:pt modelId="{0684BB37-E8C9-D54B-8136-CEC17AB8C127}" type="parTrans" cxnId="{BA089A05-B8A1-7140-81C8-EFE2AB51F8B8}">
      <dgm:prSet/>
      <dgm:spPr/>
      <dgm:t>
        <a:bodyPr/>
        <a:lstStyle/>
        <a:p>
          <a:endParaRPr lang="en-US"/>
        </a:p>
      </dgm:t>
    </dgm:pt>
    <dgm:pt modelId="{BFEC9950-165E-4542-A6B8-7A3FB9BDF983}" type="sibTrans" cxnId="{BA089A05-B8A1-7140-81C8-EFE2AB51F8B8}">
      <dgm:prSet/>
      <dgm:spPr/>
      <dgm:t>
        <a:bodyPr/>
        <a:lstStyle/>
        <a:p>
          <a:endParaRPr lang="en-US"/>
        </a:p>
      </dgm:t>
    </dgm:pt>
    <dgm:pt modelId="{6AC12664-E6F2-DE46-8FEA-45B14CB84970}">
      <dgm:prSet phldrT="[Text]" custT="1"/>
      <dgm:spPr/>
      <dgm:t>
        <a:bodyPr/>
        <a:lstStyle/>
        <a:p>
          <a:r>
            <a:rPr lang="en-US" sz="1100"/>
            <a:t>Wensen &amp; behoeften</a:t>
          </a:r>
        </a:p>
      </dgm:t>
    </dgm:pt>
    <dgm:pt modelId="{DB280F1F-FE1D-4242-AC19-14716D35D6EF}" type="parTrans" cxnId="{9FC9C949-A9D2-C845-B287-AC7625C1EBCC}">
      <dgm:prSet/>
      <dgm:spPr/>
      <dgm:t>
        <a:bodyPr/>
        <a:lstStyle/>
        <a:p>
          <a:endParaRPr lang="en-US"/>
        </a:p>
      </dgm:t>
    </dgm:pt>
    <dgm:pt modelId="{3B762C8A-3A3F-F548-80DC-F783CB351B8A}" type="sibTrans" cxnId="{9FC9C949-A9D2-C845-B287-AC7625C1EBCC}">
      <dgm:prSet/>
      <dgm:spPr/>
      <dgm:t>
        <a:bodyPr/>
        <a:lstStyle/>
        <a:p>
          <a:endParaRPr lang="en-US"/>
        </a:p>
      </dgm:t>
    </dgm:pt>
    <dgm:pt modelId="{793E21BC-7EA1-0741-939F-B416E86F91B0}">
      <dgm:prSet phldrT="[Text]" custT="1"/>
      <dgm:spPr/>
      <dgm:t>
        <a:bodyPr/>
        <a:lstStyle/>
        <a:p>
          <a:r>
            <a:rPr lang="en-US" sz="1100"/>
            <a:t>Marketing</a:t>
          </a:r>
        </a:p>
      </dgm:t>
    </dgm:pt>
    <dgm:pt modelId="{4621F7F1-6EAE-DE41-9346-67F62478A0E6}" type="parTrans" cxnId="{D083269F-4BA4-A145-BCD1-7E268E78211E}">
      <dgm:prSet/>
      <dgm:spPr/>
      <dgm:t>
        <a:bodyPr/>
        <a:lstStyle/>
        <a:p>
          <a:endParaRPr lang="en-US"/>
        </a:p>
      </dgm:t>
    </dgm:pt>
    <dgm:pt modelId="{7123CEEF-0CFA-2646-A381-520466070A73}" type="sibTrans" cxnId="{D083269F-4BA4-A145-BCD1-7E268E78211E}">
      <dgm:prSet/>
      <dgm:spPr/>
      <dgm:t>
        <a:bodyPr/>
        <a:lstStyle/>
        <a:p>
          <a:endParaRPr lang="en-US"/>
        </a:p>
      </dgm:t>
    </dgm:pt>
    <dgm:pt modelId="{8E0FCE56-9E41-F246-B8B4-35B1B40B873C}">
      <dgm:prSet phldrT="[Text]" custT="1"/>
      <dgm:spPr/>
      <dgm:t>
        <a:bodyPr/>
        <a:lstStyle/>
        <a:p>
          <a:r>
            <a:rPr lang="en-US" sz="1100"/>
            <a:t>Positionering</a:t>
          </a:r>
        </a:p>
      </dgm:t>
    </dgm:pt>
    <dgm:pt modelId="{67C4C66C-65D9-CB43-B203-812C937D1C41}" type="parTrans" cxnId="{3807A7D3-54A1-BD4B-A886-B635CF141EDE}">
      <dgm:prSet/>
      <dgm:spPr/>
      <dgm:t>
        <a:bodyPr/>
        <a:lstStyle/>
        <a:p>
          <a:endParaRPr lang="en-US"/>
        </a:p>
      </dgm:t>
    </dgm:pt>
    <dgm:pt modelId="{727F29EF-46D4-E24E-8DB7-0C0A23088EB1}" type="sibTrans" cxnId="{3807A7D3-54A1-BD4B-A886-B635CF141EDE}">
      <dgm:prSet/>
      <dgm:spPr/>
      <dgm:t>
        <a:bodyPr/>
        <a:lstStyle/>
        <a:p>
          <a:endParaRPr lang="en-US"/>
        </a:p>
      </dgm:t>
    </dgm:pt>
    <dgm:pt modelId="{5006DA30-7BC4-2B48-8E81-2D689DD636DC}">
      <dgm:prSet phldrT="[Text]" custT="1"/>
      <dgm:spPr/>
      <dgm:t>
        <a:bodyPr/>
        <a:lstStyle/>
        <a:p>
          <a:r>
            <a:rPr lang="en-US" sz="1100"/>
            <a:t>Social Media</a:t>
          </a:r>
        </a:p>
      </dgm:t>
    </dgm:pt>
    <dgm:pt modelId="{83049CF9-AA97-1942-88FF-5D2C06F82A74}" type="parTrans" cxnId="{1D7DD2F5-17FF-EF4A-8AC8-D80746F76D37}">
      <dgm:prSet/>
      <dgm:spPr/>
      <dgm:t>
        <a:bodyPr/>
        <a:lstStyle/>
        <a:p>
          <a:endParaRPr lang="en-US"/>
        </a:p>
      </dgm:t>
    </dgm:pt>
    <dgm:pt modelId="{91A711C0-6FCA-7E47-8773-37E517A13F74}" type="sibTrans" cxnId="{1D7DD2F5-17FF-EF4A-8AC8-D80746F76D37}">
      <dgm:prSet/>
      <dgm:spPr/>
      <dgm:t>
        <a:bodyPr/>
        <a:lstStyle/>
        <a:p>
          <a:endParaRPr lang="en-US"/>
        </a:p>
      </dgm:t>
    </dgm:pt>
    <dgm:pt modelId="{FA0E1DEA-B5D3-C949-AF82-15EB3A9B2A61}">
      <dgm:prSet phldrT="[Text]" custT="1"/>
      <dgm:spPr/>
      <dgm:t>
        <a:bodyPr/>
        <a:lstStyle/>
        <a:p>
          <a:r>
            <a:rPr lang="en-US" sz="1100"/>
            <a:t>Naamsbekendheid</a:t>
          </a:r>
        </a:p>
      </dgm:t>
    </dgm:pt>
    <dgm:pt modelId="{467E084C-4938-064F-800A-F0703424E7C2}" type="parTrans" cxnId="{8876813D-381B-DB47-AE49-C1D6E63CE877}">
      <dgm:prSet/>
      <dgm:spPr/>
      <dgm:t>
        <a:bodyPr/>
        <a:lstStyle/>
        <a:p>
          <a:endParaRPr lang="en-US"/>
        </a:p>
      </dgm:t>
    </dgm:pt>
    <dgm:pt modelId="{B84002B4-5B31-144D-8DFB-CD8D267ED407}" type="sibTrans" cxnId="{8876813D-381B-DB47-AE49-C1D6E63CE877}">
      <dgm:prSet/>
      <dgm:spPr/>
      <dgm:t>
        <a:bodyPr/>
        <a:lstStyle/>
        <a:p>
          <a:endParaRPr lang="en-US"/>
        </a:p>
      </dgm:t>
    </dgm:pt>
    <dgm:pt modelId="{C16628B3-9B28-4B48-9EA8-396B8E8355B6}">
      <dgm:prSet phldrT="[Text]" custT="1"/>
      <dgm:spPr/>
      <dgm:t>
        <a:bodyPr/>
        <a:lstStyle/>
        <a:p>
          <a:r>
            <a:rPr lang="en-US" sz="1100"/>
            <a:t>Rekening houden met de huidige economie. Sfeer en beleving als concept aanbieden en activiteiten hier op aanpassen</a:t>
          </a:r>
        </a:p>
      </dgm:t>
    </dgm:pt>
    <dgm:pt modelId="{3A0BB68C-A466-5847-89EF-BEDC206EF5D7}" type="parTrans" cxnId="{8DAD88A1-D906-6945-ADF5-55202095F112}">
      <dgm:prSet/>
      <dgm:spPr/>
      <dgm:t>
        <a:bodyPr/>
        <a:lstStyle/>
        <a:p>
          <a:endParaRPr lang="en-US"/>
        </a:p>
      </dgm:t>
    </dgm:pt>
    <dgm:pt modelId="{0A14A6C5-770E-C343-BB48-EC82530C9848}" type="sibTrans" cxnId="{8DAD88A1-D906-6945-ADF5-55202095F112}">
      <dgm:prSet/>
      <dgm:spPr/>
      <dgm:t>
        <a:bodyPr/>
        <a:lstStyle/>
        <a:p>
          <a:endParaRPr lang="en-US"/>
        </a:p>
      </dgm:t>
    </dgm:pt>
    <dgm:pt modelId="{27FE96CB-4BA8-8D43-925C-230A036A644C}">
      <dgm:prSet phldrT="[Text]" custT="1"/>
      <dgm:spPr/>
      <dgm:t>
        <a:bodyPr/>
        <a:lstStyle/>
        <a:p>
          <a:r>
            <a:rPr lang="en-US" sz="1100"/>
            <a:t>Het aanbod en de communicatie aanpassen op de wensen en de behoeften van de doelgroep</a:t>
          </a:r>
        </a:p>
      </dgm:t>
    </dgm:pt>
    <dgm:pt modelId="{B52E4397-30C4-F24B-A3E2-F6829B9D333F}" type="parTrans" cxnId="{886A476F-08B6-CD43-AF9D-41B6EDF93303}">
      <dgm:prSet/>
      <dgm:spPr/>
      <dgm:t>
        <a:bodyPr/>
        <a:lstStyle/>
        <a:p>
          <a:endParaRPr lang="en-US"/>
        </a:p>
      </dgm:t>
    </dgm:pt>
    <dgm:pt modelId="{B89948E7-2B87-9C4E-9B69-DD1F74D967AF}" type="sibTrans" cxnId="{886A476F-08B6-CD43-AF9D-41B6EDF93303}">
      <dgm:prSet/>
      <dgm:spPr/>
      <dgm:t>
        <a:bodyPr/>
        <a:lstStyle/>
        <a:p>
          <a:endParaRPr lang="en-US"/>
        </a:p>
      </dgm:t>
    </dgm:pt>
    <dgm:pt modelId="{C67424B8-412F-6149-95D3-20F6717EC025}">
      <dgm:prSet phldrT="[Text]" custT="1"/>
      <dgm:spPr/>
      <dgm:t>
        <a:bodyPr/>
        <a:lstStyle/>
        <a:p>
          <a:r>
            <a:rPr lang="en-US" sz="1100"/>
            <a:t>Marketingactiviteiten bepalen die aansluiten bij de doelgroep</a:t>
          </a:r>
        </a:p>
      </dgm:t>
    </dgm:pt>
    <dgm:pt modelId="{16C5088A-0254-CC4C-A9B0-6F088F31E8D1}" type="parTrans" cxnId="{5BBCADF5-4617-4E43-9D4A-41B36252315F}">
      <dgm:prSet/>
      <dgm:spPr/>
      <dgm:t>
        <a:bodyPr/>
        <a:lstStyle/>
        <a:p>
          <a:endParaRPr lang="en-US"/>
        </a:p>
      </dgm:t>
    </dgm:pt>
    <dgm:pt modelId="{79BD425D-F9D0-744A-A3C2-02D9E9934048}" type="sibTrans" cxnId="{5BBCADF5-4617-4E43-9D4A-41B36252315F}">
      <dgm:prSet/>
      <dgm:spPr/>
      <dgm:t>
        <a:bodyPr/>
        <a:lstStyle/>
        <a:p>
          <a:endParaRPr lang="en-US"/>
        </a:p>
      </dgm:t>
    </dgm:pt>
    <dgm:pt modelId="{3A96AED1-4B2D-7D4C-B4A5-AB575C3C86A7}">
      <dgm:prSet phldrT="[Text]" custT="1"/>
      <dgm:spPr/>
      <dgm:t>
        <a:bodyPr/>
        <a:lstStyle/>
        <a:p>
          <a:r>
            <a:rPr lang="en-US" sz="1100"/>
            <a:t>Na bepalen van de marketingactiviteiten kan de positionering hierop worden aagepast</a:t>
          </a:r>
        </a:p>
      </dgm:t>
    </dgm:pt>
    <dgm:pt modelId="{A1E509AA-AED0-5E4D-914E-656CC8B02601}" type="parTrans" cxnId="{E0E40519-C02F-C94E-BB37-A4B1A203F4B2}">
      <dgm:prSet/>
      <dgm:spPr/>
      <dgm:t>
        <a:bodyPr/>
        <a:lstStyle/>
        <a:p>
          <a:endParaRPr lang="en-US"/>
        </a:p>
      </dgm:t>
    </dgm:pt>
    <dgm:pt modelId="{3BF9240E-A9E6-B443-83E9-70AB5F91BF33}" type="sibTrans" cxnId="{E0E40519-C02F-C94E-BB37-A4B1A203F4B2}">
      <dgm:prSet/>
      <dgm:spPr/>
      <dgm:t>
        <a:bodyPr/>
        <a:lstStyle/>
        <a:p>
          <a:endParaRPr lang="en-US"/>
        </a:p>
      </dgm:t>
    </dgm:pt>
    <dgm:pt modelId="{F189E4F3-3E96-CA4B-8C61-BEA25C54E458}">
      <dgm:prSet phldrT="[Text]" custT="1"/>
      <dgm:spPr/>
      <dgm:t>
        <a:bodyPr/>
        <a:lstStyle/>
        <a:p>
          <a:r>
            <a:rPr lang="en-US" sz="1100"/>
            <a:t>Social media wordt gebruikt voor de positionering, marketing en benadering van de doelgroep</a:t>
          </a:r>
        </a:p>
      </dgm:t>
    </dgm:pt>
    <dgm:pt modelId="{31391D6A-ECB1-564E-9DC9-806B991E2364}" type="parTrans" cxnId="{2BFDDCB7-37F6-7147-8CAD-383FBE3133B3}">
      <dgm:prSet/>
      <dgm:spPr/>
      <dgm:t>
        <a:bodyPr/>
        <a:lstStyle/>
        <a:p>
          <a:endParaRPr lang="en-US"/>
        </a:p>
      </dgm:t>
    </dgm:pt>
    <dgm:pt modelId="{12B0DC7B-8C9F-A244-883E-C1EEFBB2E1D0}" type="sibTrans" cxnId="{2BFDDCB7-37F6-7147-8CAD-383FBE3133B3}">
      <dgm:prSet/>
      <dgm:spPr/>
      <dgm:t>
        <a:bodyPr/>
        <a:lstStyle/>
        <a:p>
          <a:endParaRPr lang="en-US"/>
        </a:p>
      </dgm:t>
    </dgm:pt>
    <dgm:pt modelId="{1F663191-5F87-024E-B93D-8E2C77FD673B}" type="pres">
      <dgm:prSet presAssocID="{5F3615AF-82D3-384F-99B1-BFDCD0A52A6D}" presName="Name0" presStyleCnt="0">
        <dgm:presLayoutVars>
          <dgm:dir/>
          <dgm:animLvl val="lvl"/>
          <dgm:resizeHandles val="exact"/>
        </dgm:presLayoutVars>
      </dgm:prSet>
      <dgm:spPr/>
      <dgm:t>
        <a:bodyPr/>
        <a:lstStyle/>
        <a:p>
          <a:endParaRPr lang="en-US"/>
        </a:p>
      </dgm:t>
    </dgm:pt>
    <dgm:pt modelId="{0B7EF6F3-2A5E-CD44-91D1-9ED1DA7ACF72}" type="pres">
      <dgm:prSet presAssocID="{FA0E1DEA-B5D3-C949-AF82-15EB3A9B2A61}" presName="boxAndChildren" presStyleCnt="0"/>
      <dgm:spPr/>
    </dgm:pt>
    <dgm:pt modelId="{93088A3B-BA36-4443-8D34-30C88A094F9E}" type="pres">
      <dgm:prSet presAssocID="{FA0E1DEA-B5D3-C949-AF82-15EB3A9B2A61}" presName="parentTextBox" presStyleLbl="node1" presStyleIdx="0" presStyleCnt="8"/>
      <dgm:spPr/>
      <dgm:t>
        <a:bodyPr/>
        <a:lstStyle/>
        <a:p>
          <a:endParaRPr lang="en-US"/>
        </a:p>
      </dgm:t>
    </dgm:pt>
    <dgm:pt modelId="{D7E238BA-1529-B542-9243-B3E2A5DE78C6}" type="pres">
      <dgm:prSet presAssocID="{FA0E1DEA-B5D3-C949-AF82-15EB3A9B2A61}" presName="entireBox" presStyleLbl="node1" presStyleIdx="0" presStyleCnt="8" custLinFactNeighborY="-27307"/>
      <dgm:spPr/>
      <dgm:t>
        <a:bodyPr/>
        <a:lstStyle/>
        <a:p>
          <a:endParaRPr lang="en-US"/>
        </a:p>
      </dgm:t>
    </dgm:pt>
    <dgm:pt modelId="{E89D1583-3309-464E-846E-3694E75753AE}" type="pres">
      <dgm:prSet presAssocID="{FA0E1DEA-B5D3-C949-AF82-15EB3A9B2A61}" presName="descendantBox" presStyleCnt="0"/>
      <dgm:spPr/>
    </dgm:pt>
    <dgm:pt modelId="{E3820F26-E0F8-7B43-9266-06F9E4928268}" type="pres">
      <dgm:prSet presAssocID="{465345D0-3E69-0F4E-9B47-8F7C97E810C0}" presName="childTextBox" presStyleLbl="fgAccFollowNode1" presStyleIdx="0" presStyleCnt="8" custScaleY="203237">
        <dgm:presLayoutVars>
          <dgm:bulletEnabled val="1"/>
        </dgm:presLayoutVars>
      </dgm:prSet>
      <dgm:spPr/>
      <dgm:t>
        <a:bodyPr/>
        <a:lstStyle/>
        <a:p>
          <a:endParaRPr lang="en-US"/>
        </a:p>
      </dgm:t>
    </dgm:pt>
    <dgm:pt modelId="{5D92421B-C46F-D94C-AFD3-A5EFCA798257}" type="pres">
      <dgm:prSet presAssocID="{91A711C0-6FCA-7E47-8773-37E517A13F74}" presName="sp" presStyleCnt="0"/>
      <dgm:spPr/>
    </dgm:pt>
    <dgm:pt modelId="{3A64E1CA-9240-2A48-B51F-7A425DCA6323}" type="pres">
      <dgm:prSet presAssocID="{5006DA30-7BC4-2B48-8E81-2D689DD636DC}" presName="arrowAndChildren" presStyleCnt="0"/>
      <dgm:spPr/>
    </dgm:pt>
    <dgm:pt modelId="{95C42CD2-70E6-724A-8150-6A113A74FA61}" type="pres">
      <dgm:prSet presAssocID="{5006DA30-7BC4-2B48-8E81-2D689DD636DC}" presName="parentTextArrow" presStyleLbl="node1" presStyleIdx="0" presStyleCnt="8"/>
      <dgm:spPr/>
      <dgm:t>
        <a:bodyPr/>
        <a:lstStyle/>
        <a:p>
          <a:endParaRPr lang="en-US"/>
        </a:p>
      </dgm:t>
    </dgm:pt>
    <dgm:pt modelId="{400E92C6-EFA0-6D46-B29C-3CE84F3DCF7D}" type="pres">
      <dgm:prSet presAssocID="{5006DA30-7BC4-2B48-8E81-2D689DD636DC}" presName="arrow" presStyleLbl="node1" presStyleIdx="1" presStyleCnt="8"/>
      <dgm:spPr/>
      <dgm:t>
        <a:bodyPr/>
        <a:lstStyle/>
        <a:p>
          <a:endParaRPr lang="en-US"/>
        </a:p>
      </dgm:t>
    </dgm:pt>
    <dgm:pt modelId="{0577A91C-1943-F944-A978-E0A73648D4C9}" type="pres">
      <dgm:prSet presAssocID="{5006DA30-7BC4-2B48-8E81-2D689DD636DC}" presName="descendantArrow" presStyleCnt="0"/>
      <dgm:spPr/>
    </dgm:pt>
    <dgm:pt modelId="{85629F8A-B0D3-C648-A180-2FB8E873976F}" type="pres">
      <dgm:prSet presAssocID="{F189E4F3-3E96-CA4B-8C61-BEA25C54E458}" presName="childTextArrow" presStyleLbl="fgAccFollowNode1" presStyleIdx="1" presStyleCnt="8">
        <dgm:presLayoutVars>
          <dgm:bulletEnabled val="1"/>
        </dgm:presLayoutVars>
      </dgm:prSet>
      <dgm:spPr/>
      <dgm:t>
        <a:bodyPr/>
        <a:lstStyle/>
        <a:p>
          <a:endParaRPr lang="en-US"/>
        </a:p>
      </dgm:t>
    </dgm:pt>
    <dgm:pt modelId="{AE162C92-3E8C-D74E-A0CD-4C98B72C442B}" type="pres">
      <dgm:prSet presAssocID="{727F29EF-46D4-E24E-8DB7-0C0A23088EB1}" presName="sp" presStyleCnt="0"/>
      <dgm:spPr/>
    </dgm:pt>
    <dgm:pt modelId="{A5E5A50F-501E-9C45-8292-54BBD279BB84}" type="pres">
      <dgm:prSet presAssocID="{8E0FCE56-9E41-F246-B8B4-35B1B40B873C}" presName="arrowAndChildren" presStyleCnt="0"/>
      <dgm:spPr/>
    </dgm:pt>
    <dgm:pt modelId="{A5EA9C94-9198-3447-BF33-515F2A72B105}" type="pres">
      <dgm:prSet presAssocID="{8E0FCE56-9E41-F246-B8B4-35B1B40B873C}" presName="parentTextArrow" presStyleLbl="node1" presStyleIdx="1" presStyleCnt="8"/>
      <dgm:spPr/>
      <dgm:t>
        <a:bodyPr/>
        <a:lstStyle/>
        <a:p>
          <a:endParaRPr lang="en-US"/>
        </a:p>
      </dgm:t>
    </dgm:pt>
    <dgm:pt modelId="{21F7A39F-D4F7-9A46-B453-2A9E84E9A544}" type="pres">
      <dgm:prSet presAssocID="{8E0FCE56-9E41-F246-B8B4-35B1B40B873C}" presName="arrow" presStyleLbl="node1" presStyleIdx="2" presStyleCnt="8"/>
      <dgm:spPr/>
      <dgm:t>
        <a:bodyPr/>
        <a:lstStyle/>
        <a:p>
          <a:endParaRPr lang="en-US"/>
        </a:p>
      </dgm:t>
    </dgm:pt>
    <dgm:pt modelId="{C4DE874D-109A-7348-ADC2-45909997013F}" type="pres">
      <dgm:prSet presAssocID="{8E0FCE56-9E41-F246-B8B4-35B1B40B873C}" presName="descendantArrow" presStyleCnt="0"/>
      <dgm:spPr/>
    </dgm:pt>
    <dgm:pt modelId="{2EA08C98-233C-D644-A31C-CF0A9E8C21B6}" type="pres">
      <dgm:prSet presAssocID="{3A96AED1-4B2D-7D4C-B4A5-AB575C3C86A7}" presName="childTextArrow" presStyleLbl="fgAccFollowNode1" presStyleIdx="2" presStyleCnt="8">
        <dgm:presLayoutVars>
          <dgm:bulletEnabled val="1"/>
        </dgm:presLayoutVars>
      </dgm:prSet>
      <dgm:spPr/>
      <dgm:t>
        <a:bodyPr/>
        <a:lstStyle/>
        <a:p>
          <a:endParaRPr lang="en-US"/>
        </a:p>
      </dgm:t>
    </dgm:pt>
    <dgm:pt modelId="{210CCE60-5E09-D647-B46A-B500C33A9AF1}" type="pres">
      <dgm:prSet presAssocID="{7123CEEF-0CFA-2646-A381-520466070A73}" presName="sp" presStyleCnt="0"/>
      <dgm:spPr/>
    </dgm:pt>
    <dgm:pt modelId="{12E01BBD-E5A1-8A43-B88D-8FBDEF0B4A13}" type="pres">
      <dgm:prSet presAssocID="{793E21BC-7EA1-0741-939F-B416E86F91B0}" presName="arrowAndChildren" presStyleCnt="0"/>
      <dgm:spPr/>
    </dgm:pt>
    <dgm:pt modelId="{76AC0B6D-E355-134E-9663-1C01605611E4}" type="pres">
      <dgm:prSet presAssocID="{793E21BC-7EA1-0741-939F-B416E86F91B0}" presName="parentTextArrow" presStyleLbl="node1" presStyleIdx="2" presStyleCnt="8"/>
      <dgm:spPr/>
      <dgm:t>
        <a:bodyPr/>
        <a:lstStyle/>
        <a:p>
          <a:endParaRPr lang="en-US"/>
        </a:p>
      </dgm:t>
    </dgm:pt>
    <dgm:pt modelId="{028B4EC2-5FD2-CC42-B9EE-9485FA09B42F}" type="pres">
      <dgm:prSet presAssocID="{793E21BC-7EA1-0741-939F-B416E86F91B0}" presName="arrow" presStyleLbl="node1" presStyleIdx="3" presStyleCnt="8"/>
      <dgm:spPr/>
      <dgm:t>
        <a:bodyPr/>
        <a:lstStyle/>
        <a:p>
          <a:endParaRPr lang="en-US"/>
        </a:p>
      </dgm:t>
    </dgm:pt>
    <dgm:pt modelId="{F3540715-1D00-2F48-88C8-5D81DF9BFBA0}" type="pres">
      <dgm:prSet presAssocID="{793E21BC-7EA1-0741-939F-B416E86F91B0}" presName="descendantArrow" presStyleCnt="0"/>
      <dgm:spPr/>
    </dgm:pt>
    <dgm:pt modelId="{C0947132-4FA2-404F-AA4F-22E80511480E}" type="pres">
      <dgm:prSet presAssocID="{C67424B8-412F-6149-95D3-20F6717EC025}" presName="childTextArrow" presStyleLbl="fgAccFollowNode1" presStyleIdx="3" presStyleCnt="8">
        <dgm:presLayoutVars>
          <dgm:bulletEnabled val="1"/>
        </dgm:presLayoutVars>
      </dgm:prSet>
      <dgm:spPr/>
      <dgm:t>
        <a:bodyPr/>
        <a:lstStyle/>
        <a:p>
          <a:endParaRPr lang="en-US"/>
        </a:p>
      </dgm:t>
    </dgm:pt>
    <dgm:pt modelId="{9EB1155A-A5B4-4F4F-B179-A42C75DDD5E9}" type="pres">
      <dgm:prSet presAssocID="{3B762C8A-3A3F-F548-80DC-F783CB351B8A}" presName="sp" presStyleCnt="0"/>
      <dgm:spPr/>
    </dgm:pt>
    <dgm:pt modelId="{17C78CB8-2EDC-9141-860C-7F3955316BBC}" type="pres">
      <dgm:prSet presAssocID="{6AC12664-E6F2-DE46-8FEA-45B14CB84970}" presName="arrowAndChildren" presStyleCnt="0"/>
      <dgm:spPr/>
    </dgm:pt>
    <dgm:pt modelId="{C3122845-10B0-6948-AEF0-F1D9C498124A}" type="pres">
      <dgm:prSet presAssocID="{6AC12664-E6F2-DE46-8FEA-45B14CB84970}" presName="parentTextArrow" presStyleLbl="node1" presStyleIdx="3" presStyleCnt="8"/>
      <dgm:spPr/>
      <dgm:t>
        <a:bodyPr/>
        <a:lstStyle/>
        <a:p>
          <a:endParaRPr lang="en-US"/>
        </a:p>
      </dgm:t>
    </dgm:pt>
    <dgm:pt modelId="{1F91743D-BC61-EA4C-9F73-0CB0811C8D68}" type="pres">
      <dgm:prSet presAssocID="{6AC12664-E6F2-DE46-8FEA-45B14CB84970}" presName="arrow" presStyleLbl="node1" presStyleIdx="4" presStyleCnt="8"/>
      <dgm:spPr/>
      <dgm:t>
        <a:bodyPr/>
        <a:lstStyle/>
        <a:p>
          <a:endParaRPr lang="en-US"/>
        </a:p>
      </dgm:t>
    </dgm:pt>
    <dgm:pt modelId="{0650A3C1-6A37-E249-8AF2-79799B5804FB}" type="pres">
      <dgm:prSet presAssocID="{6AC12664-E6F2-DE46-8FEA-45B14CB84970}" presName="descendantArrow" presStyleCnt="0"/>
      <dgm:spPr/>
    </dgm:pt>
    <dgm:pt modelId="{8C5342CA-CAAC-774B-BE4F-9F1BE275C65A}" type="pres">
      <dgm:prSet presAssocID="{27FE96CB-4BA8-8D43-925C-230A036A644C}" presName="childTextArrow" presStyleLbl="fgAccFollowNode1" presStyleIdx="4" presStyleCnt="8">
        <dgm:presLayoutVars>
          <dgm:bulletEnabled val="1"/>
        </dgm:presLayoutVars>
      </dgm:prSet>
      <dgm:spPr/>
      <dgm:t>
        <a:bodyPr/>
        <a:lstStyle/>
        <a:p>
          <a:endParaRPr lang="en-US"/>
        </a:p>
      </dgm:t>
    </dgm:pt>
    <dgm:pt modelId="{5056F807-E3F8-E248-9790-7A2048D2AB45}" type="pres">
      <dgm:prSet presAssocID="{1E3C29C4-0F2B-3142-BD31-EE1B96F8D520}" presName="sp" presStyleCnt="0"/>
      <dgm:spPr/>
    </dgm:pt>
    <dgm:pt modelId="{758AE835-A6A2-BC4C-B160-BDF926DCE5DB}" type="pres">
      <dgm:prSet presAssocID="{8709FD23-981C-7D4C-85E3-65D32C483E86}" presName="arrowAndChildren" presStyleCnt="0"/>
      <dgm:spPr/>
    </dgm:pt>
    <dgm:pt modelId="{8D91E141-897C-5D4D-A6E2-A8D0E77883D4}" type="pres">
      <dgm:prSet presAssocID="{8709FD23-981C-7D4C-85E3-65D32C483E86}" presName="parentTextArrow" presStyleLbl="node1" presStyleIdx="4" presStyleCnt="8"/>
      <dgm:spPr/>
      <dgm:t>
        <a:bodyPr/>
        <a:lstStyle/>
        <a:p>
          <a:endParaRPr lang="en-US"/>
        </a:p>
      </dgm:t>
    </dgm:pt>
    <dgm:pt modelId="{913B9E18-B032-2C4D-BBF5-57ACB4CF8686}" type="pres">
      <dgm:prSet presAssocID="{8709FD23-981C-7D4C-85E3-65D32C483E86}" presName="arrow" presStyleLbl="node1" presStyleIdx="5" presStyleCnt="8" custLinFactNeighborX="-772" custLinFactNeighborY="-12655"/>
      <dgm:spPr/>
      <dgm:t>
        <a:bodyPr/>
        <a:lstStyle/>
        <a:p>
          <a:endParaRPr lang="en-US"/>
        </a:p>
      </dgm:t>
    </dgm:pt>
    <dgm:pt modelId="{145CF220-DB72-3E46-A3E0-21F629FE5743}" type="pres">
      <dgm:prSet presAssocID="{8709FD23-981C-7D4C-85E3-65D32C483E86}" presName="descendantArrow" presStyleCnt="0"/>
      <dgm:spPr/>
    </dgm:pt>
    <dgm:pt modelId="{658F6A76-7B44-7144-96EC-BB7E2B97B4DC}" type="pres">
      <dgm:prSet presAssocID="{C16628B3-9B28-4B48-9EA8-396B8E8355B6}" presName="childTextArrow" presStyleLbl="fgAccFollowNode1" presStyleIdx="5" presStyleCnt="8" custScaleY="184354">
        <dgm:presLayoutVars>
          <dgm:bulletEnabled val="1"/>
        </dgm:presLayoutVars>
      </dgm:prSet>
      <dgm:spPr/>
      <dgm:t>
        <a:bodyPr/>
        <a:lstStyle/>
        <a:p>
          <a:endParaRPr lang="en-US"/>
        </a:p>
      </dgm:t>
    </dgm:pt>
    <dgm:pt modelId="{62008B15-1994-3A41-BEB8-6FE60BAB9115}" type="pres">
      <dgm:prSet presAssocID="{9C363964-575F-024B-AB18-FA6840FA9913}" presName="sp" presStyleCnt="0"/>
      <dgm:spPr/>
    </dgm:pt>
    <dgm:pt modelId="{A29A5AA6-58F2-F045-9A96-142E0FADAA51}" type="pres">
      <dgm:prSet presAssocID="{A6313C6F-7379-5548-B8E3-A86549090EA7}" presName="arrowAndChildren" presStyleCnt="0"/>
      <dgm:spPr/>
    </dgm:pt>
    <dgm:pt modelId="{7A2BF31A-B0D5-3A4F-92B3-8E3756CE03ED}" type="pres">
      <dgm:prSet presAssocID="{A6313C6F-7379-5548-B8E3-A86549090EA7}" presName="parentTextArrow" presStyleLbl="node1" presStyleIdx="5" presStyleCnt="8"/>
      <dgm:spPr/>
      <dgm:t>
        <a:bodyPr/>
        <a:lstStyle/>
        <a:p>
          <a:endParaRPr lang="en-US"/>
        </a:p>
      </dgm:t>
    </dgm:pt>
    <dgm:pt modelId="{A27822D3-6CFE-814E-91B0-EA9B2919C3D9}" type="pres">
      <dgm:prSet presAssocID="{A6313C6F-7379-5548-B8E3-A86549090EA7}" presName="arrow" presStyleLbl="node1" presStyleIdx="6" presStyleCnt="8"/>
      <dgm:spPr/>
      <dgm:t>
        <a:bodyPr/>
        <a:lstStyle/>
        <a:p>
          <a:endParaRPr lang="en-US"/>
        </a:p>
      </dgm:t>
    </dgm:pt>
    <dgm:pt modelId="{751DF4ED-A8A3-7F44-800C-1F6D625FFD2C}" type="pres">
      <dgm:prSet presAssocID="{A6313C6F-7379-5548-B8E3-A86549090EA7}" presName="descendantArrow" presStyleCnt="0"/>
      <dgm:spPr/>
    </dgm:pt>
    <dgm:pt modelId="{F49C0266-3409-0F46-B76A-5A0BAAD87960}" type="pres">
      <dgm:prSet presAssocID="{57800771-AD74-3943-8E28-CF95EAE3D109}" presName="childTextArrow" presStyleLbl="fgAccFollowNode1" presStyleIdx="6" presStyleCnt="8">
        <dgm:presLayoutVars>
          <dgm:bulletEnabled val="1"/>
        </dgm:presLayoutVars>
      </dgm:prSet>
      <dgm:spPr/>
      <dgm:t>
        <a:bodyPr/>
        <a:lstStyle/>
        <a:p>
          <a:endParaRPr lang="en-US"/>
        </a:p>
      </dgm:t>
    </dgm:pt>
    <dgm:pt modelId="{1A75A41E-B216-F94C-996E-090E68216A01}" type="pres">
      <dgm:prSet presAssocID="{17D8C694-825A-894A-90A6-0C23D0B7DCE2}" presName="sp" presStyleCnt="0"/>
      <dgm:spPr/>
    </dgm:pt>
    <dgm:pt modelId="{92058E96-37A8-1946-8845-82F714039BB8}" type="pres">
      <dgm:prSet presAssocID="{F50FBB27-B802-E249-8512-EF9F66693619}" presName="arrowAndChildren" presStyleCnt="0"/>
      <dgm:spPr/>
    </dgm:pt>
    <dgm:pt modelId="{3C5D0287-4476-7D4F-A479-3CA04A56C6A3}" type="pres">
      <dgm:prSet presAssocID="{F50FBB27-B802-E249-8512-EF9F66693619}" presName="parentTextArrow" presStyleLbl="node1" presStyleIdx="6" presStyleCnt="8"/>
      <dgm:spPr/>
      <dgm:t>
        <a:bodyPr/>
        <a:lstStyle/>
        <a:p>
          <a:endParaRPr lang="en-US"/>
        </a:p>
      </dgm:t>
    </dgm:pt>
    <dgm:pt modelId="{6497C08C-569D-974E-8728-97D2061D3E75}" type="pres">
      <dgm:prSet presAssocID="{F50FBB27-B802-E249-8512-EF9F66693619}" presName="arrow" presStyleLbl="node1" presStyleIdx="7" presStyleCnt="8"/>
      <dgm:spPr/>
      <dgm:t>
        <a:bodyPr/>
        <a:lstStyle/>
        <a:p>
          <a:endParaRPr lang="en-US"/>
        </a:p>
      </dgm:t>
    </dgm:pt>
    <dgm:pt modelId="{A091F9E9-47C9-0445-A349-75A9F17134F0}" type="pres">
      <dgm:prSet presAssocID="{F50FBB27-B802-E249-8512-EF9F66693619}" presName="descendantArrow" presStyleCnt="0"/>
      <dgm:spPr/>
    </dgm:pt>
    <dgm:pt modelId="{F5F30791-08D4-7E4A-8A82-1709A2623A81}" type="pres">
      <dgm:prSet presAssocID="{2277C04E-3F9C-8B4B-9222-6E7645A83F76}" presName="childTextArrow" presStyleLbl="fgAccFollowNode1" presStyleIdx="7" presStyleCnt="8">
        <dgm:presLayoutVars>
          <dgm:bulletEnabled val="1"/>
        </dgm:presLayoutVars>
      </dgm:prSet>
      <dgm:spPr/>
      <dgm:t>
        <a:bodyPr/>
        <a:lstStyle/>
        <a:p>
          <a:endParaRPr lang="en-US"/>
        </a:p>
      </dgm:t>
    </dgm:pt>
  </dgm:ptLst>
  <dgm:cxnLst>
    <dgm:cxn modelId="{2F6DCAF3-653B-3A4B-92DE-8F1D33F8F5AC}" type="presOf" srcId="{8709FD23-981C-7D4C-85E3-65D32C483E86}" destId="{913B9E18-B032-2C4D-BBF5-57ACB4CF8686}" srcOrd="1" destOrd="0" presId="urn:microsoft.com/office/officeart/2005/8/layout/process4"/>
    <dgm:cxn modelId="{4B06CC53-98C0-A541-BFEE-6BD6C94BFD93}" type="presOf" srcId="{27FE96CB-4BA8-8D43-925C-230A036A644C}" destId="{8C5342CA-CAAC-774B-BE4F-9F1BE275C65A}" srcOrd="0" destOrd="0" presId="urn:microsoft.com/office/officeart/2005/8/layout/process4"/>
    <dgm:cxn modelId="{E02FC590-72B5-8C49-A0F0-D4F1B48F4ACD}" srcId="{5F3615AF-82D3-384F-99B1-BFDCD0A52A6D}" destId="{8709FD23-981C-7D4C-85E3-65D32C483E86}" srcOrd="2" destOrd="0" parTransId="{187CC44B-707E-DC4D-91C1-885DCB7611C8}" sibTransId="{1E3C29C4-0F2B-3142-BD31-EE1B96F8D520}"/>
    <dgm:cxn modelId="{9FC9C949-A9D2-C845-B287-AC7625C1EBCC}" srcId="{5F3615AF-82D3-384F-99B1-BFDCD0A52A6D}" destId="{6AC12664-E6F2-DE46-8FEA-45B14CB84970}" srcOrd="3" destOrd="0" parTransId="{DB280F1F-FE1D-4242-AC19-14716D35D6EF}" sibTransId="{3B762C8A-3A3F-F548-80DC-F783CB351B8A}"/>
    <dgm:cxn modelId="{B6B9217D-8057-EF4C-8587-19E8AB46D6DE}" type="presOf" srcId="{F189E4F3-3E96-CA4B-8C61-BEA25C54E458}" destId="{85629F8A-B0D3-C648-A180-2FB8E873976F}" srcOrd="0" destOrd="0" presId="urn:microsoft.com/office/officeart/2005/8/layout/process4"/>
    <dgm:cxn modelId="{827655C2-2E48-C54B-B093-97A30ED6493D}" type="presOf" srcId="{5F3615AF-82D3-384F-99B1-BFDCD0A52A6D}" destId="{1F663191-5F87-024E-B93D-8E2C77FD673B}" srcOrd="0" destOrd="0" presId="urn:microsoft.com/office/officeart/2005/8/layout/process4"/>
    <dgm:cxn modelId="{2A282125-FD17-CE4D-8255-2926DCBED625}" type="presOf" srcId="{793E21BC-7EA1-0741-939F-B416E86F91B0}" destId="{028B4EC2-5FD2-CC42-B9EE-9485FA09B42F}" srcOrd="1" destOrd="0" presId="urn:microsoft.com/office/officeart/2005/8/layout/process4"/>
    <dgm:cxn modelId="{6775FE87-3A95-014A-8DFC-3796B9663A79}" srcId="{5F3615AF-82D3-384F-99B1-BFDCD0A52A6D}" destId="{F50FBB27-B802-E249-8512-EF9F66693619}" srcOrd="0" destOrd="0" parTransId="{B7266039-80E3-4946-B393-DFB7CD8B11DC}" sibTransId="{17D8C694-825A-894A-90A6-0C23D0B7DCE2}"/>
    <dgm:cxn modelId="{BA089A05-B8A1-7140-81C8-EFE2AB51F8B8}" srcId="{FA0E1DEA-B5D3-C949-AF82-15EB3A9B2A61}" destId="{465345D0-3E69-0F4E-9B47-8F7C97E810C0}" srcOrd="0" destOrd="0" parTransId="{0684BB37-E8C9-D54B-8136-CEC17AB8C127}" sibTransId="{BFEC9950-165E-4542-A6B8-7A3FB9BDF983}"/>
    <dgm:cxn modelId="{6017B1DA-D159-9042-A2A5-378DBA4AE838}" type="presOf" srcId="{793E21BC-7EA1-0741-939F-B416E86F91B0}" destId="{76AC0B6D-E355-134E-9663-1C01605611E4}" srcOrd="0" destOrd="0" presId="urn:microsoft.com/office/officeart/2005/8/layout/process4"/>
    <dgm:cxn modelId="{8876813D-381B-DB47-AE49-C1D6E63CE877}" srcId="{5F3615AF-82D3-384F-99B1-BFDCD0A52A6D}" destId="{FA0E1DEA-B5D3-C949-AF82-15EB3A9B2A61}" srcOrd="7" destOrd="0" parTransId="{467E084C-4938-064F-800A-F0703424E7C2}" sibTransId="{B84002B4-5B31-144D-8DFB-CD8D267ED407}"/>
    <dgm:cxn modelId="{605E6385-B38C-BA4D-8B3F-BEA7E110DC2C}" type="presOf" srcId="{6AC12664-E6F2-DE46-8FEA-45B14CB84970}" destId="{C3122845-10B0-6948-AEF0-F1D9C498124A}" srcOrd="0" destOrd="0" presId="urn:microsoft.com/office/officeart/2005/8/layout/process4"/>
    <dgm:cxn modelId="{F6D8161C-A0F9-7543-BF01-8F83EE66E3DF}" type="presOf" srcId="{3A96AED1-4B2D-7D4C-B4A5-AB575C3C86A7}" destId="{2EA08C98-233C-D644-A31C-CF0A9E8C21B6}" srcOrd="0" destOrd="0" presId="urn:microsoft.com/office/officeart/2005/8/layout/process4"/>
    <dgm:cxn modelId="{C0805740-699B-6C4C-8AB0-046CE649CD1A}" type="presOf" srcId="{A6313C6F-7379-5548-B8E3-A86549090EA7}" destId="{7A2BF31A-B0D5-3A4F-92B3-8E3756CE03ED}" srcOrd="0" destOrd="0" presId="urn:microsoft.com/office/officeart/2005/8/layout/process4"/>
    <dgm:cxn modelId="{7B79EE76-BE48-4A45-A512-279DD52C94AF}" type="presOf" srcId="{F50FBB27-B802-E249-8512-EF9F66693619}" destId="{3C5D0287-4476-7D4F-A479-3CA04A56C6A3}" srcOrd="0" destOrd="0" presId="urn:microsoft.com/office/officeart/2005/8/layout/process4"/>
    <dgm:cxn modelId="{14A3E1B7-FD48-504B-876C-C06E9F158590}" type="presOf" srcId="{F50FBB27-B802-E249-8512-EF9F66693619}" destId="{6497C08C-569D-974E-8728-97D2061D3E75}" srcOrd="1" destOrd="0" presId="urn:microsoft.com/office/officeart/2005/8/layout/process4"/>
    <dgm:cxn modelId="{83F8FA67-4CCD-3843-9263-6D2147BC0F86}" srcId="{A6313C6F-7379-5548-B8E3-A86549090EA7}" destId="{57800771-AD74-3943-8E28-CF95EAE3D109}" srcOrd="0" destOrd="0" parTransId="{68FE6200-6EE3-6D44-B187-F21035C2404B}" sibTransId="{4EFEBD55-A92E-4147-8619-E3CE185F32C5}"/>
    <dgm:cxn modelId="{2BFDDCB7-37F6-7147-8CAD-383FBE3133B3}" srcId="{5006DA30-7BC4-2B48-8E81-2D689DD636DC}" destId="{F189E4F3-3E96-CA4B-8C61-BEA25C54E458}" srcOrd="0" destOrd="0" parTransId="{31391D6A-ECB1-564E-9DC9-806B991E2364}" sibTransId="{12B0DC7B-8C9F-A244-883E-C1EEFBB2E1D0}"/>
    <dgm:cxn modelId="{4327FB95-FCA5-3843-9706-705D8B6A3E09}" type="presOf" srcId="{465345D0-3E69-0F4E-9B47-8F7C97E810C0}" destId="{E3820F26-E0F8-7B43-9266-06F9E4928268}" srcOrd="0" destOrd="0" presId="urn:microsoft.com/office/officeart/2005/8/layout/process4"/>
    <dgm:cxn modelId="{5AB57529-8BE5-3644-BAD5-39AD812D1DFE}" type="presOf" srcId="{8E0FCE56-9E41-F246-B8B4-35B1B40B873C}" destId="{21F7A39F-D4F7-9A46-B453-2A9E84E9A544}" srcOrd="1" destOrd="0" presId="urn:microsoft.com/office/officeart/2005/8/layout/process4"/>
    <dgm:cxn modelId="{3807A7D3-54A1-BD4B-A886-B635CF141EDE}" srcId="{5F3615AF-82D3-384F-99B1-BFDCD0A52A6D}" destId="{8E0FCE56-9E41-F246-B8B4-35B1B40B873C}" srcOrd="5" destOrd="0" parTransId="{67C4C66C-65D9-CB43-B203-812C937D1C41}" sibTransId="{727F29EF-46D4-E24E-8DB7-0C0A23088EB1}"/>
    <dgm:cxn modelId="{BBBF0376-30B1-7848-B6EC-795B48CB3D08}" type="presOf" srcId="{5006DA30-7BC4-2B48-8E81-2D689DD636DC}" destId="{95C42CD2-70E6-724A-8150-6A113A74FA61}" srcOrd="0" destOrd="0" presId="urn:microsoft.com/office/officeart/2005/8/layout/process4"/>
    <dgm:cxn modelId="{E0E40519-C02F-C94E-BB37-A4B1A203F4B2}" srcId="{8E0FCE56-9E41-F246-B8B4-35B1B40B873C}" destId="{3A96AED1-4B2D-7D4C-B4A5-AB575C3C86A7}" srcOrd="0" destOrd="0" parTransId="{A1E509AA-AED0-5E4D-914E-656CC8B02601}" sibTransId="{3BF9240E-A9E6-B443-83E9-70AB5F91BF33}"/>
    <dgm:cxn modelId="{0ACC7680-DB37-2049-A02F-0B8CF10954C1}" type="presOf" srcId="{A6313C6F-7379-5548-B8E3-A86549090EA7}" destId="{A27822D3-6CFE-814E-91B0-EA9B2919C3D9}" srcOrd="1" destOrd="0" presId="urn:microsoft.com/office/officeart/2005/8/layout/process4"/>
    <dgm:cxn modelId="{886A476F-08B6-CD43-AF9D-41B6EDF93303}" srcId="{6AC12664-E6F2-DE46-8FEA-45B14CB84970}" destId="{27FE96CB-4BA8-8D43-925C-230A036A644C}" srcOrd="0" destOrd="0" parTransId="{B52E4397-30C4-F24B-A3E2-F6829B9D333F}" sibTransId="{B89948E7-2B87-9C4E-9B69-DD1F74D967AF}"/>
    <dgm:cxn modelId="{8DAD88A1-D906-6945-ADF5-55202095F112}" srcId="{8709FD23-981C-7D4C-85E3-65D32C483E86}" destId="{C16628B3-9B28-4B48-9EA8-396B8E8355B6}" srcOrd="0" destOrd="0" parTransId="{3A0BB68C-A466-5847-89EF-BEDC206EF5D7}" sibTransId="{0A14A6C5-770E-C343-BB48-EC82530C9848}"/>
    <dgm:cxn modelId="{CD6EC966-54A0-954B-A16D-F9879AB26448}" srcId="{F50FBB27-B802-E249-8512-EF9F66693619}" destId="{2277C04E-3F9C-8B4B-9222-6E7645A83F76}" srcOrd="0" destOrd="0" parTransId="{249D5973-FF3E-0940-9F2A-F870C0E8DCCF}" sibTransId="{7EDB92A7-8E11-A446-9224-4C52C8570B2D}"/>
    <dgm:cxn modelId="{D4119017-73FB-A749-9FF2-DCC84463FB49}" srcId="{5F3615AF-82D3-384F-99B1-BFDCD0A52A6D}" destId="{A6313C6F-7379-5548-B8E3-A86549090EA7}" srcOrd="1" destOrd="0" parTransId="{1EC6E560-0CA2-704B-9242-F03A15035486}" sibTransId="{9C363964-575F-024B-AB18-FA6840FA9913}"/>
    <dgm:cxn modelId="{1D7DD2F5-17FF-EF4A-8AC8-D80746F76D37}" srcId="{5F3615AF-82D3-384F-99B1-BFDCD0A52A6D}" destId="{5006DA30-7BC4-2B48-8E81-2D689DD636DC}" srcOrd="6" destOrd="0" parTransId="{83049CF9-AA97-1942-88FF-5D2C06F82A74}" sibTransId="{91A711C0-6FCA-7E47-8773-37E517A13F74}"/>
    <dgm:cxn modelId="{A4500A75-6459-FF4D-B5B6-E4B257B24DC4}" type="presOf" srcId="{2277C04E-3F9C-8B4B-9222-6E7645A83F76}" destId="{F5F30791-08D4-7E4A-8A82-1709A2623A81}" srcOrd="0" destOrd="0" presId="urn:microsoft.com/office/officeart/2005/8/layout/process4"/>
    <dgm:cxn modelId="{6942B707-52EF-0043-8AE9-D39E1A2E21A4}" type="presOf" srcId="{6AC12664-E6F2-DE46-8FEA-45B14CB84970}" destId="{1F91743D-BC61-EA4C-9F73-0CB0811C8D68}" srcOrd="1" destOrd="0" presId="urn:microsoft.com/office/officeart/2005/8/layout/process4"/>
    <dgm:cxn modelId="{5BBCADF5-4617-4E43-9D4A-41B36252315F}" srcId="{793E21BC-7EA1-0741-939F-B416E86F91B0}" destId="{C67424B8-412F-6149-95D3-20F6717EC025}" srcOrd="0" destOrd="0" parTransId="{16C5088A-0254-CC4C-A9B0-6F088F31E8D1}" sibTransId="{79BD425D-F9D0-744A-A3C2-02D9E9934048}"/>
    <dgm:cxn modelId="{51C5CD2C-EA5F-B54A-9F40-3BA4A1347E2B}" type="presOf" srcId="{8709FD23-981C-7D4C-85E3-65D32C483E86}" destId="{8D91E141-897C-5D4D-A6E2-A8D0E77883D4}" srcOrd="0" destOrd="0" presId="urn:microsoft.com/office/officeart/2005/8/layout/process4"/>
    <dgm:cxn modelId="{0A14D69E-177B-0E47-B6B4-E15CDCF67AF2}" type="presOf" srcId="{C16628B3-9B28-4B48-9EA8-396B8E8355B6}" destId="{658F6A76-7B44-7144-96EC-BB7E2B97B4DC}" srcOrd="0" destOrd="0" presId="urn:microsoft.com/office/officeart/2005/8/layout/process4"/>
    <dgm:cxn modelId="{76C254C7-C14B-BF49-993D-B3D56579704B}" type="presOf" srcId="{C67424B8-412F-6149-95D3-20F6717EC025}" destId="{C0947132-4FA2-404F-AA4F-22E80511480E}" srcOrd="0" destOrd="0" presId="urn:microsoft.com/office/officeart/2005/8/layout/process4"/>
    <dgm:cxn modelId="{C00633A5-615C-F541-A5EF-F9ACEF66E9D7}" type="presOf" srcId="{5006DA30-7BC4-2B48-8E81-2D689DD636DC}" destId="{400E92C6-EFA0-6D46-B29C-3CE84F3DCF7D}" srcOrd="1" destOrd="0" presId="urn:microsoft.com/office/officeart/2005/8/layout/process4"/>
    <dgm:cxn modelId="{8A9C7416-D5ED-0E4F-87AB-D4D24D0709CD}" type="presOf" srcId="{57800771-AD74-3943-8E28-CF95EAE3D109}" destId="{F49C0266-3409-0F46-B76A-5A0BAAD87960}" srcOrd="0" destOrd="0" presId="urn:microsoft.com/office/officeart/2005/8/layout/process4"/>
    <dgm:cxn modelId="{DC170D69-EDE6-5C4F-9E1D-A5B794BDD1F2}" type="presOf" srcId="{8E0FCE56-9E41-F246-B8B4-35B1B40B873C}" destId="{A5EA9C94-9198-3447-BF33-515F2A72B105}" srcOrd="0" destOrd="0" presId="urn:microsoft.com/office/officeart/2005/8/layout/process4"/>
    <dgm:cxn modelId="{D083269F-4BA4-A145-BCD1-7E268E78211E}" srcId="{5F3615AF-82D3-384F-99B1-BFDCD0A52A6D}" destId="{793E21BC-7EA1-0741-939F-B416E86F91B0}" srcOrd="4" destOrd="0" parTransId="{4621F7F1-6EAE-DE41-9346-67F62478A0E6}" sibTransId="{7123CEEF-0CFA-2646-A381-520466070A73}"/>
    <dgm:cxn modelId="{EEC6FE22-128C-9D4F-BFDF-A5092344DFBD}" type="presOf" srcId="{FA0E1DEA-B5D3-C949-AF82-15EB3A9B2A61}" destId="{D7E238BA-1529-B542-9243-B3E2A5DE78C6}" srcOrd="1" destOrd="0" presId="urn:microsoft.com/office/officeart/2005/8/layout/process4"/>
    <dgm:cxn modelId="{626E2D71-FEB7-C145-A4CD-9A3C1A6AAB79}" type="presOf" srcId="{FA0E1DEA-B5D3-C949-AF82-15EB3A9B2A61}" destId="{93088A3B-BA36-4443-8D34-30C88A094F9E}" srcOrd="0" destOrd="0" presId="urn:microsoft.com/office/officeart/2005/8/layout/process4"/>
    <dgm:cxn modelId="{09A047A6-1078-6042-B4CD-5B25CDF24E21}" type="presParOf" srcId="{1F663191-5F87-024E-B93D-8E2C77FD673B}" destId="{0B7EF6F3-2A5E-CD44-91D1-9ED1DA7ACF72}" srcOrd="0" destOrd="0" presId="urn:microsoft.com/office/officeart/2005/8/layout/process4"/>
    <dgm:cxn modelId="{90AB0C4C-112E-6644-8457-1A4CD85D941D}" type="presParOf" srcId="{0B7EF6F3-2A5E-CD44-91D1-9ED1DA7ACF72}" destId="{93088A3B-BA36-4443-8D34-30C88A094F9E}" srcOrd="0" destOrd="0" presId="urn:microsoft.com/office/officeart/2005/8/layout/process4"/>
    <dgm:cxn modelId="{D9843713-32B4-664A-959C-08A6FD29D728}" type="presParOf" srcId="{0B7EF6F3-2A5E-CD44-91D1-9ED1DA7ACF72}" destId="{D7E238BA-1529-B542-9243-B3E2A5DE78C6}" srcOrd="1" destOrd="0" presId="urn:microsoft.com/office/officeart/2005/8/layout/process4"/>
    <dgm:cxn modelId="{FAD007ED-F6BE-9447-9BC6-7AAD44DF41C9}" type="presParOf" srcId="{0B7EF6F3-2A5E-CD44-91D1-9ED1DA7ACF72}" destId="{E89D1583-3309-464E-846E-3694E75753AE}" srcOrd="2" destOrd="0" presId="urn:microsoft.com/office/officeart/2005/8/layout/process4"/>
    <dgm:cxn modelId="{1B6691DF-95BB-9C4E-8157-CC85A9F05EDA}" type="presParOf" srcId="{E89D1583-3309-464E-846E-3694E75753AE}" destId="{E3820F26-E0F8-7B43-9266-06F9E4928268}" srcOrd="0" destOrd="0" presId="urn:microsoft.com/office/officeart/2005/8/layout/process4"/>
    <dgm:cxn modelId="{7FF3F55F-B978-6343-9C74-13A7FFA114BE}" type="presParOf" srcId="{1F663191-5F87-024E-B93D-8E2C77FD673B}" destId="{5D92421B-C46F-D94C-AFD3-A5EFCA798257}" srcOrd="1" destOrd="0" presId="urn:microsoft.com/office/officeart/2005/8/layout/process4"/>
    <dgm:cxn modelId="{C1D46471-5D78-4F46-93F8-92C796B559B5}" type="presParOf" srcId="{1F663191-5F87-024E-B93D-8E2C77FD673B}" destId="{3A64E1CA-9240-2A48-B51F-7A425DCA6323}" srcOrd="2" destOrd="0" presId="urn:microsoft.com/office/officeart/2005/8/layout/process4"/>
    <dgm:cxn modelId="{0F06A9B1-9FB4-8543-A778-1E86CC605E6A}" type="presParOf" srcId="{3A64E1CA-9240-2A48-B51F-7A425DCA6323}" destId="{95C42CD2-70E6-724A-8150-6A113A74FA61}" srcOrd="0" destOrd="0" presId="urn:microsoft.com/office/officeart/2005/8/layout/process4"/>
    <dgm:cxn modelId="{75AA8929-D58D-524B-A15F-93ADB73B34B6}" type="presParOf" srcId="{3A64E1CA-9240-2A48-B51F-7A425DCA6323}" destId="{400E92C6-EFA0-6D46-B29C-3CE84F3DCF7D}" srcOrd="1" destOrd="0" presId="urn:microsoft.com/office/officeart/2005/8/layout/process4"/>
    <dgm:cxn modelId="{C1FC6907-0956-284A-ACFF-A2D9C7A06177}" type="presParOf" srcId="{3A64E1CA-9240-2A48-B51F-7A425DCA6323}" destId="{0577A91C-1943-F944-A978-E0A73648D4C9}" srcOrd="2" destOrd="0" presId="urn:microsoft.com/office/officeart/2005/8/layout/process4"/>
    <dgm:cxn modelId="{919595AF-0B24-D94A-81DD-159BD22EC608}" type="presParOf" srcId="{0577A91C-1943-F944-A978-E0A73648D4C9}" destId="{85629F8A-B0D3-C648-A180-2FB8E873976F}" srcOrd="0" destOrd="0" presId="urn:microsoft.com/office/officeart/2005/8/layout/process4"/>
    <dgm:cxn modelId="{8D6BABBC-B3E0-B243-9208-17C35D177233}" type="presParOf" srcId="{1F663191-5F87-024E-B93D-8E2C77FD673B}" destId="{AE162C92-3E8C-D74E-A0CD-4C98B72C442B}" srcOrd="3" destOrd="0" presId="urn:microsoft.com/office/officeart/2005/8/layout/process4"/>
    <dgm:cxn modelId="{AA1A8354-553A-764C-A762-40C624D52B36}" type="presParOf" srcId="{1F663191-5F87-024E-B93D-8E2C77FD673B}" destId="{A5E5A50F-501E-9C45-8292-54BBD279BB84}" srcOrd="4" destOrd="0" presId="urn:microsoft.com/office/officeart/2005/8/layout/process4"/>
    <dgm:cxn modelId="{251DD525-3900-5C4A-BB90-2BF3833C93D8}" type="presParOf" srcId="{A5E5A50F-501E-9C45-8292-54BBD279BB84}" destId="{A5EA9C94-9198-3447-BF33-515F2A72B105}" srcOrd="0" destOrd="0" presId="urn:microsoft.com/office/officeart/2005/8/layout/process4"/>
    <dgm:cxn modelId="{058B244F-E500-5F49-B227-05466DD3D1BA}" type="presParOf" srcId="{A5E5A50F-501E-9C45-8292-54BBD279BB84}" destId="{21F7A39F-D4F7-9A46-B453-2A9E84E9A544}" srcOrd="1" destOrd="0" presId="urn:microsoft.com/office/officeart/2005/8/layout/process4"/>
    <dgm:cxn modelId="{E2A88D4D-AAB4-F149-9B69-3F04C5B0771C}" type="presParOf" srcId="{A5E5A50F-501E-9C45-8292-54BBD279BB84}" destId="{C4DE874D-109A-7348-ADC2-45909997013F}" srcOrd="2" destOrd="0" presId="urn:microsoft.com/office/officeart/2005/8/layout/process4"/>
    <dgm:cxn modelId="{066B8255-8AC2-5B45-82DC-489B0678B322}" type="presParOf" srcId="{C4DE874D-109A-7348-ADC2-45909997013F}" destId="{2EA08C98-233C-D644-A31C-CF0A9E8C21B6}" srcOrd="0" destOrd="0" presId="urn:microsoft.com/office/officeart/2005/8/layout/process4"/>
    <dgm:cxn modelId="{BE9CEE1E-3764-5047-B6A8-7D68950B8BE6}" type="presParOf" srcId="{1F663191-5F87-024E-B93D-8E2C77FD673B}" destId="{210CCE60-5E09-D647-B46A-B500C33A9AF1}" srcOrd="5" destOrd="0" presId="urn:microsoft.com/office/officeart/2005/8/layout/process4"/>
    <dgm:cxn modelId="{E17E5B4A-E11B-534F-8208-2E0AAC2B570B}" type="presParOf" srcId="{1F663191-5F87-024E-B93D-8E2C77FD673B}" destId="{12E01BBD-E5A1-8A43-B88D-8FBDEF0B4A13}" srcOrd="6" destOrd="0" presId="urn:microsoft.com/office/officeart/2005/8/layout/process4"/>
    <dgm:cxn modelId="{8CA0ADF4-B533-A545-8698-689A12CF52CC}" type="presParOf" srcId="{12E01BBD-E5A1-8A43-B88D-8FBDEF0B4A13}" destId="{76AC0B6D-E355-134E-9663-1C01605611E4}" srcOrd="0" destOrd="0" presId="urn:microsoft.com/office/officeart/2005/8/layout/process4"/>
    <dgm:cxn modelId="{06E10E6B-7832-3E4F-80E0-F46C998CAD77}" type="presParOf" srcId="{12E01BBD-E5A1-8A43-B88D-8FBDEF0B4A13}" destId="{028B4EC2-5FD2-CC42-B9EE-9485FA09B42F}" srcOrd="1" destOrd="0" presId="urn:microsoft.com/office/officeart/2005/8/layout/process4"/>
    <dgm:cxn modelId="{90EBD6DB-2CB7-D64A-B4E0-6CC504F83314}" type="presParOf" srcId="{12E01BBD-E5A1-8A43-B88D-8FBDEF0B4A13}" destId="{F3540715-1D00-2F48-88C8-5D81DF9BFBA0}" srcOrd="2" destOrd="0" presId="urn:microsoft.com/office/officeart/2005/8/layout/process4"/>
    <dgm:cxn modelId="{F14B6EF2-F0CC-3B43-BA5B-A7D650E6E0BB}" type="presParOf" srcId="{F3540715-1D00-2F48-88C8-5D81DF9BFBA0}" destId="{C0947132-4FA2-404F-AA4F-22E80511480E}" srcOrd="0" destOrd="0" presId="urn:microsoft.com/office/officeart/2005/8/layout/process4"/>
    <dgm:cxn modelId="{739940B1-28FB-6044-BC6B-AC23854A05EB}" type="presParOf" srcId="{1F663191-5F87-024E-B93D-8E2C77FD673B}" destId="{9EB1155A-A5B4-4F4F-B179-A42C75DDD5E9}" srcOrd="7" destOrd="0" presId="urn:microsoft.com/office/officeart/2005/8/layout/process4"/>
    <dgm:cxn modelId="{EB08A0F0-3F6B-C04F-B516-4C7E27D19DA1}" type="presParOf" srcId="{1F663191-5F87-024E-B93D-8E2C77FD673B}" destId="{17C78CB8-2EDC-9141-860C-7F3955316BBC}" srcOrd="8" destOrd="0" presId="urn:microsoft.com/office/officeart/2005/8/layout/process4"/>
    <dgm:cxn modelId="{7F14580C-4B12-EC4A-9A3F-A574D36DE5CD}" type="presParOf" srcId="{17C78CB8-2EDC-9141-860C-7F3955316BBC}" destId="{C3122845-10B0-6948-AEF0-F1D9C498124A}" srcOrd="0" destOrd="0" presId="urn:microsoft.com/office/officeart/2005/8/layout/process4"/>
    <dgm:cxn modelId="{5CBDB838-8874-0843-9BE0-DA1419B91564}" type="presParOf" srcId="{17C78CB8-2EDC-9141-860C-7F3955316BBC}" destId="{1F91743D-BC61-EA4C-9F73-0CB0811C8D68}" srcOrd="1" destOrd="0" presId="urn:microsoft.com/office/officeart/2005/8/layout/process4"/>
    <dgm:cxn modelId="{9E31299F-6980-8F4C-B6B3-FD82579D24B3}" type="presParOf" srcId="{17C78CB8-2EDC-9141-860C-7F3955316BBC}" destId="{0650A3C1-6A37-E249-8AF2-79799B5804FB}" srcOrd="2" destOrd="0" presId="urn:microsoft.com/office/officeart/2005/8/layout/process4"/>
    <dgm:cxn modelId="{EA27672F-C9B3-B246-98C7-A37E5F6662EF}" type="presParOf" srcId="{0650A3C1-6A37-E249-8AF2-79799B5804FB}" destId="{8C5342CA-CAAC-774B-BE4F-9F1BE275C65A}" srcOrd="0" destOrd="0" presId="urn:microsoft.com/office/officeart/2005/8/layout/process4"/>
    <dgm:cxn modelId="{811763FE-2A01-264A-B43D-D1D69A106FF8}" type="presParOf" srcId="{1F663191-5F87-024E-B93D-8E2C77FD673B}" destId="{5056F807-E3F8-E248-9790-7A2048D2AB45}" srcOrd="9" destOrd="0" presId="urn:microsoft.com/office/officeart/2005/8/layout/process4"/>
    <dgm:cxn modelId="{47AA4734-B7AF-7641-9354-A28EB3952BBE}" type="presParOf" srcId="{1F663191-5F87-024E-B93D-8E2C77FD673B}" destId="{758AE835-A6A2-BC4C-B160-BDF926DCE5DB}" srcOrd="10" destOrd="0" presId="urn:microsoft.com/office/officeart/2005/8/layout/process4"/>
    <dgm:cxn modelId="{98444270-48F3-9449-B642-3D21A7361FF9}" type="presParOf" srcId="{758AE835-A6A2-BC4C-B160-BDF926DCE5DB}" destId="{8D91E141-897C-5D4D-A6E2-A8D0E77883D4}" srcOrd="0" destOrd="0" presId="urn:microsoft.com/office/officeart/2005/8/layout/process4"/>
    <dgm:cxn modelId="{F1CFA6AD-AB91-8248-8079-AC1A0A233C38}" type="presParOf" srcId="{758AE835-A6A2-BC4C-B160-BDF926DCE5DB}" destId="{913B9E18-B032-2C4D-BBF5-57ACB4CF8686}" srcOrd="1" destOrd="0" presId="urn:microsoft.com/office/officeart/2005/8/layout/process4"/>
    <dgm:cxn modelId="{F6D58EDB-2322-9144-8B05-93952E37490B}" type="presParOf" srcId="{758AE835-A6A2-BC4C-B160-BDF926DCE5DB}" destId="{145CF220-DB72-3E46-A3E0-21F629FE5743}" srcOrd="2" destOrd="0" presId="urn:microsoft.com/office/officeart/2005/8/layout/process4"/>
    <dgm:cxn modelId="{09E02522-BCDD-6F46-8FCD-8A48D1402082}" type="presParOf" srcId="{145CF220-DB72-3E46-A3E0-21F629FE5743}" destId="{658F6A76-7B44-7144-96EC-BB7E2B97B4DC}" srcOrd="0" destOrd="0" presId="urn:microsoft.com/office/officeart/2005/8/layout/process4"/>
    <dgm:cxn modelId="{F6D59E95-CE46-BD4B-A198-17F04008289A}" type="presParOf" srcId="{1F663191-5F87-024E-B93D-8E2C77FD673B}" destId="{62008B15-1994-3A41-BEB8-6FE60BAB9115}" srcOrd="11" destOrd="0" presId="urn:microsoft.com/office/officeart/2005/8/layout/process4"/>
    <dgm:cxn modelId="{F60AA3A2-C871-B949-ACD5-B569F05B0D8A}" type="presParOf" srcId="{1F663191-5F87-024E-B93D-8E2C77FD673B}" destId="{A29A5AA6-58F2-F045-9A96-142E0FADAA51}" srcOrd="12" destOrd="0" presId="urn:microsoft.com/office/officeart/2005/8/layout/process4"/>
    <dgm:cxn modelId="{FA37D155-89DB-1A41-AABF-F59C2E8E8227}" type="presParOf" srcId="{A29A5AA6-58F2-F045-9A96-142E0FADAA51}" destId="{7A2BF31A-B0D5-3A4F-92B3-8E3756CE03ED}" srcOrd="0" destOrd="0" presId="urn:microsoft.com/office/officeart/2005/8/layout/process4"/>
    <dgm:cxn modelId="{5A733704-5D16-0E4A-9D05-2254D66B2D8B}" type="presParOf" srcId="{A29A5AA6-58F2-F045-9A96-142E0FADAA51}" destId="{A27822D3-6CFE-814E-91B0-EA9B2919C3D9}" srcOrd="1" destOrd="0" presId="urn:microsoft.com/office/officeart/2005/8/layout/process4"/>
    <dgm:cxn modelId="{A6A0D10B-5541-854A-95A3-6CD03C6CCB1D}" type="presParOf" srcId="{A29A5AA6-58F2-F045-9A96-142E0FADAA51}" destId="{751DF4ED-A8A3-7F44-800C-1F6D625FFD2C}" srcOrd="2" destOrd="0" presId="urn:microsoft.com/office/officeart/2005/8/layout/process4"/>
    <dgm:cxn modelId="{58DDAB67-0BB3-4443-8682-4828635D3E3F}" type="presParOf" srcId="{751DF4ED-A8A3-7F44-800C-1F6D625FFD2C}" destId="{F49C0266-3409-0F46-B76A-5A0BAAD87960}" srcOrd="0" destOrd="0" presId="urn:microsoft.com/office/officeart/2005/8/layout/process4"/>
    <dgm:cxn modelId="{4302B134-BB35-4249-8E6D-BF488A97C68F}" type="presParOf" srcId="{1F663191-5F87-024E-B93D-8E2C77FD673B}" destId="{1A75A41E-B216-F94C-996E-090E68216A01}" srcOrd="13" destOrd="0" presId="urn:microsoft.com/office/officeart/2005/8/layout/process4"/>
    <dgm:cxn modelId="{EB28CD1E-DD87-0E4C-8005-DE09457C8B99}" type="presParOf" srcId="{1F663191-5F87-024E-B93D-8E2C77FD673B}" destId="{92058E96-37A8-1946-8845-82F714039BB8}" srcOrd="14" destOrd="0" presId="urn:microsoft.com/office/officeart/2005/8/layout/process4"/>
    <dgm:cxn modelId="{59D38F80-3031-2542-8BD3-8F80C9EC0789}" type="presParOf" srcId="{92058E96-37A8-1946-8845-82F714039BB8}" destId="{3C5D0287-4476-7D4F-A479-3CA04A56C6A3}" srcOrd="0" destOrd="0" presId="urn:microsoft.com/office/officeart/2005/8/layout/process4"/>
    <dgm:cxn modelId="{4582FCD5-BDAF-964F-9207-60D91373B54E}" type="presParOf" srcId="{92058E96-37A8-1946-8845-82F714039BB8}" destId="{6497C08C-569D-974E-8728-97D2061D3E75}" srcOrd="1" destOrd="0" presId="urn:microsoft.com/office/officeart/2005/8/layout/process4"/>
    <dgm:cxn modelId="{36F91B0E-92A9-B249-916B-CF6D01ADB9A4}" type="presParOf" srcId="{92058E96-37A8-1946-8845-82F714039BB8}" destId="{A091F9E9-47C9-0445-A349-75A9F17134F0}" srcOrd="2" destOrd="0" presId="urn:microsoft.com/office/officeart/2005/8/layout/process4"/>
    <dgm:cxn modelId="{BEB114DE-519E-8C40-9F98-ECDB3B411328}" type="presParOf" srcId="{A091F9E9-47C9-0445-A349-75A9F17134F0}" destId="{F5F30791-08D4-7E4A-8A82-1709A2623A81}" srcOrd="0" destOrd="0" presId="urn:microsoft.com/office/officeart/2005/8/layout/process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E238BA-1529-B542-9243-B3E2A5DE78C6}">
      <dsp:nvSpPr>
        <dsp:cNvPr id="0" name=""/>
        <dsp:cNvSpPr/>
      </dsp:nvSpPr>
      <dsp:spPr>
        <a:xfrm>
          <a:off x="0" y="4395795"/>
          <a:ext cx="6346861" cy="422934"/>
        </a:xfrm>
        <a:prstGeom prst="rect">
          <a:avLst/>
        </a:prstGeom>
        <a:gradFill rotWithShape="0">
          <a:gsLst>
            <a:gs pos="0">
              <a:schemeClr val="accent5">
                <a:shade val="80000"/>
                <a:hueOff val="0"/>
                <a:satOff val="0"/>
                <a:lumOff val="0"/>
                <a:alphaOff val="0"/>
                <a:shade val="51000"/>
                <a:satMod val="130000"/>
              </a:schemeClr>
            </a:gs>
            <a:gs pos="80000">
              <a:schemeClr val="accent5">
                <a:shade val="80000"/>
                <a:hueOff val="0"/>
                <a:satOff val="0"/>
                <a:lumOff val="0"/>
                <a:alphaOff val="0"/>
                <a:shade val="93000"/>
                <a:satMod val="130000"/>
              </a:schemeClr>
            </a:gs>
            <a:gs pos="100000">
              <a:schemeClr val="accent5">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Naamsbekendheid</a:t>
          </a:r>
        </a:p>
      </dsp:txBody>
      <dsp:txXfrm>
        <a:off x="0" y="4395795"/>
        <a:ext cx="6346861" cy="228384"/>
      </dsp:txXfrm>
    </dsp:sp>
    <dsp:sp modelId="{E3820F26-E0F8-7B43-9266-06F9E4928268}">
      <dsp:nvSpPr>
        <dsp:cNvPr id="0" name=""/>
        <dsp:cNvSpPr/>
      </dsp:nvSpPr>
      <dsp:spPr>
        <a:xfrm>
          <a:off x="0" y="4630788"/>
          <a:ext cx="6346861" cy="395397"/>
        </a:xfrm>
        <a:prstGeom prst="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t>Dankzij de juiste doelgroepsbepaling en -benadering, marketingactiviteit en positionering wordt er meer naamsbekendheid gecreëerd. </a:t>
          </a:r>
        </a:p>
      </dsp:txBody>
      <dsp:txXfrm>
        <a:off x="0" y="4630788"/>
        <a:ext cx="6346861" cy="395397"/>
      </dsp:txXfrm>
    </dsp:sp>
    <dsp:sp modelId="{400E92C6-EFA0-6D46-B29C-3CE84F3DCF7D}">
      <dsp:nvSpPr>
        <dsp:cNvPr id="0" name=""/>
        <dsp:cNvSpPr/>
      </dsp:nvSpPr>
      <dsp:spPr>
        <a:xfrm rot="10800000">
          <a:off x="0" y="3867156"/>
          <a:ext cx="6346861" cy="650473"/>
        </a:xfrm>
        <a:prstGeom prst="upArrowCallout">
          <a:avLst/>
        </a:prstGeom>
        <a:gradFill rotWithShape="0">
          <a:gsLst>
            <a:gs pos="0">
              <a:schemeClr val="accent5">
                <a:shade val="80000"/>
                <a:hueOff val="-16782"/>
                <a:satOff val="39"/>
                <a:lumOff val="3226"/>
                <a:alphaOff val="0"/>
                <a:shade val="51000"/>
                <a:satMod val="130000"/>
              </a:schemeClr>
            </a:gs>
            <a:gs pos="80000">
              <a:schemeClr val="accent5">
                <a:shade val="80000"/>
                <a:hueOff val="-16782"/>
                <a:satOff val="39"/>
                <a:lumOff val="3226"/>
                <a:alphaOff val="0"/>
                <a:shade val="93000"/>
                <a:satMod val="130000"/>
              </a:schemeClr>
            </a:gs>
            <a:gs pos="100000">
              <a:schemeClr val="accent5">
                <a:shade val="80000"/>
                <a:hueOff val="-16782"/>
                <a:satOff val="39"/>
                <a:lumOff val="322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Social Media</a:t>
          </a:r>
        </a:p>
      </dsp:txBody>
      <dsp:txXfrm rot="-10800000">
        <a:off x="0" y="3867156"/>
        <a:ext cx="6346861" cy="228316"/>
      </dsp:txXfrm>
    </dsp:sp>
    <dsp:sp modelId="{85629F8A-B0D3-C648-A180-2FB8E873976F}">
      <dsp:nvSpPr>
        <dsp:cNvPr id="0" name=""/>
        <dsp:cNvSpPr/>
      </dsp:nvSpPr>
      <dsp:spPr>
        <a:xfrm>
          <a:off x="0" y="4095472"/>
          <a:ext cx="6346861" cy="194491"/>
        </a:xfrm>
        <a:prstGeom prst="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t>Social media wordt gebruikt voor de positionering, marketing en benadering van de doelgroep</a:t>
          </a:r>
        </a:p>
      </dsp:txBody>
      <dsp:txXfrm>
        <a:off x="0" y="4095472"/>
        <a:ext cx="6346861" cy="194491"/>
      </dsp:txXfrm>
    </dsp:sp>
    <dsp:sp modelId="{21F7A39F-D4F7-9A46-B453-2A9E84E9A544}">
      <dsp:nvSpPr>
        <dsp:cNvPr id="0" name=""/>
        <dsp:cNvSpPr/>
      </dsp:nvSpPr>
      <dsp:spPr>
        <a:xfrm rot="10800000">
          <a:off x="0" y="3223026"/>
          <a:ext cx="6346861" cy="650473"/>
        </a:xfrm>
        <a:prstGeom prst="upArrowCallout">
          <a:avLst/>
        </a:prstGeom>
        <a:gradFill rotWithShape="0">
          <a:gsLst>
            <a:gs pos="0">
              <a:schemeClr val="accent5">
                <a:shade val="80000"/>
                <a:hueOff val="-33565"/>
                <a:satOff val="77"/>
                <a:lumOff val="6452"/>
                <a:alphaOff val="0"/>
                <a:shade val="51000"/>
                <a:satMod val="130000"/>
              </a:schemeClr>
            </a:gs>
            <a:gs pos="80000">
              <a:schemeClr val="accent5">
                <a:shade val="80000"/>
                <a:hueOff val="-33565"/>
                <a:satOff val="77"/>
                <a:lumOff val="6452"/>
                <a:alphaOff val="0"/>
                <a:shade val="93000"/>
                <a:satMod val="130000"/>
              </a:schemeClr>
            </a:gs>
            <a:gs pos="100000">
              <a:schemeClr val="accent5">
                <a:shade val="80000"/>
                <a:hueOff val="-33565"/>
                <a:satOff val="77"/>
                <a:lumOff val="645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Positionering</a:t>
          </a:r>
        </a:p>
      </dsp:txBody>
      <dsp:txXfrm rot="-10800000">
        <a:off x="0" y="3223026"/>
        <a:ext cx="6346861" cy="228316"/>
      </dsp:txXfrm>
    </dsp:sp>
    <dsp:sp modelId="{2EA08C98-233C-D644-A31C-CF0A9E8C21B6}">
      <dsp:nvSpPr>
        <dsp:cNvPr id="0" name=""/>
        <dsp:cNvSpPr/>
      </dsp:nvSpPr>
      <dsp:spPr>
        <a:xfrm>
          <a:off x="0" y="3451343"/>
          <a:ext cx="6346861" cy="194491"/>
        </a:xfrm>
        <a:prstGeom prst="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t>Na bepalen van de marketingactiviteiten kan de positionering hierop worden aagepast</a:t>
          </a:r>
        </a:p>
      </dsp:txBody>
      <dsp:txXfrm>
        <a:off x="0" y="3451343"/>
        <a:ext cx="6346861" cy="194491"/>
      </dsp:txXfrm>
    </dsp:sp>
    <dsp:sp modelId="{028B4EC2-5FD2-CC42-B9EE-9485FA09B42F}">
      <dsp:nvSpPr>
        <dsp:cNvPr id="0" name=""/>
        <dsp:cNvSpPr/>
      </dsp:nvSpPr>
      <dsp:spPr>
        <a:xfrm rot="10800000">
          <a:off x="0" y="2578897"/>
          <a:ext cx="6346861" cy="650473"/>
        </a:xfrm>
        <a:prstGeom prst="upArrowCallout">
          <a:avLst/>
        </a:prstGeom>
        <a:gradFill rotWithShape="0">
          <a:gsLst>
            <a:gs pos="0">
              <a:schemeClr val="accent5">
                <a:shade val="80000"/>
                <a:hueOff val="-50347"/>
                <a:satOff val="116"/>
                <a:lumOff val="9678"/>
                <a:alphaOff val="0"/>
                <a:shade val="51000"/>
                <a:satMod val="130000"/>
              </a:schemeClr>
            </a:gs>
            <a:gs pos="80000">
              <a:schemeClr val="accent5">
                <a:shade val="80000"/>
                <a:hueOff val="-50347"/>
                <a:satOff val="116"/>
                <a:lumOff val="9678"/>
                <a:alphaOff val="0"/>
                <a:shade val="93000"/>
                <a:satMod val="130000"/>
              </a:schemeClr>
            </a:gs>
            <a:gs pos="100000">
              <a:schemeClr val="accent5">
                <a:shade val="80000"/>
                <a:hueOff val="-50347"/>
                <a:satOff val="116"/>
                <a:lumOff val="967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Marketing</a:t>
          </a:r>
        </a:p>
      </dsp:txBody>
      <dsp:txXfrm rot="-10800000">
        <a:off x="0" y="2578897"/>
        <a:ext cx="6346861" cy="228316"/>
      </dsp:txXfrm>
    </dsp:sp>
    <dsp:sp modelId="{C0947132-4FA2-404F-AA4F-22E80511480E}">
      <dsp:nvSpPr>
        <dsp:cNvPr id="0" name=""/>
        <dsp:cNvSpPr/>
      </dsp:nvSpPr>
      <dsp:spPr>
        <a:xfrm>
          <a:off x="0" y="2807213"/>
          <a:ext cx="6346861" cy="194491"/>
        </a:xfrm>
        <a:prstGeom prst="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t>Marketingactiviteiten bepalen die aansluiten bij de doelgroep</a:t>
          </a:r>
        </a:p>
      </dsp:txBody>
      <dsp:txXfrm>
        <a:off x="0" y="2807213"/>
        <a:ext cx="6346861" cy="194491"/>
      </dsp:txXfrm>
    </dsp:sp>
    <dsp:sp modelId="{1F91743D-BC61-EA4C-9F73-0CB0811C8D68}">
      <dsp:nvSpPr>
        <dsp:cNvPr id="0" name=""/>
        <dsp:cNvSpPr/>
      </dsp:nvSpPr>
      <dsp:spPr>
        <a:xfrm rot="10800000">
          <a:off x="0" y="1934767"/>
          <a:ext cx="6346861" cy="650473"/>
        </a:xfrm>
        <a:prstGeom prst="upArrowCallout">
          <a:avLst/>
        </a:prstGeom>
        <a:gradFill rotWithShape="0">
          <a:gsLst>
            <a:gs pos="0">
              <a:schemeClr val="accent5">
                <a:shade val="80000"/>
                <a:hueOff val="-67130"/>
                <a:satOff val="154"/>
                <a:lumOff val="12903"/>
                <a:alphaOff val="0"/>
                <a:shade val="51000"/>
                <a:satMod val="130000"/>
              </a:schemeClr>
            </a:gs>
            <a:gs pos="80000">
              <a:schemeClr val="accent5">
                <a:shade val="80000"/>
                <a:hueOff val="-67130"/>
                <a:satOff val="154"/>
                <a:lumOff val="12903"/>
                <a:alphaOff val="0"/>
                <a:shade val="93000"/>
                <a:satMod val="130000"/>
              </a:schemeClr>
            </a:gs>
            <a:gs pos="100000">
              <a:schemeClr val="accent5">
                <a:shade val="80000"/>
                <a:hueOff val="-67130"/>
                <a:satOff val="154"/>
                <a:lumOff val="1290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Wensen &amp; behoeften</a:t>
          </a:r>
        </a:p>
      </dsp:txBody>
      <dsp:txXfrm rot="-10800000">
        <a:off x="0" y="1934767"/>
        <a:ext cx="6346861" cy="228316"/>
      </dsp:txXfrm>
    </dsp:sp>
    <dsp:sp modelId="{8C5342CA-CAAC-774B-BE4F-9F1BE275C65A}">
      <dsp:nvSpPr>
        <dsp:cNvPr id="0" name=""/>
        <dsp:cNvSpPr/>
      </dsp:nvSpPr>
      <dsp:spPr>
        <a:xfrm>
          <a:off x="0" y="2163084"/>
          <a:ext cx="6346861" cy="194491"/>
        </a:xfrm>
        <a:prstGeom prst="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t>Het aanbod en de communicatie aanpassen op de wensen en de behoeften van de doelgroep</a:t>
          </a:r>
        </a:p>
      </dsp:txBody>
      <dsp:txXfrm>
        <a:off x="0" y="2163084"/>
        <a:ext cx="6346861" cy="194491"/>
      </dsp:txXfrm>
    </dsp:sp>
    <dsp:sp modelId="{913B9E18-B032-2C4D-BBF5-57ACB4CF8686}">
      <dsp:nvSpPr>
        <dsp:cNvPr id="0" name=""/>
        <dsp:cNvSpPr/>
      </dsp:nvSpPr>
      <dsp:spPr>
        <a:xfrm rot="10800000">
          <a:off x="0" y="1208320"/>
          <a:ext cx="6346861" cy="650473"/>
        </a:xfrm>
        <a:prstGeom prst="upArrowCallout">
          <a:avLst/>
        </a:prstGeom>
        <a:gradFill rotWithShape="0">
          <a:gsLst>
            <a:gs pos="0">
              <a:schemeClr val="accent5">
                <a:shade val="80000"/>
                <a:hueOff val="-83912"/>
                <a:satOff val="193"/>
                <a:lumOff val="16129"/>
                <a:alphaOff val="0"/>
                <a:shade val="51000"/>
                <a:satMod val="130000"/>
              </a:schemeClr>
            </a:gs>
            <a:gs pos="80000">
              <a:schemeClr val="accent5">
                <a:shade val="80000"/>
                <a:hueOff val="-83912"/>
                <a:satOff val="193"/>
                <a:lumOff val="16129"/>
                <a:alphaOff val="0"/>
                <a:shade val="93000"/>
                <a:satMod val="130000"/>
              </a:schemeClr>
            </a:gs>
            <a:gs pos="100000">
              <a:schemeClr val="accent5">
                <a:shade val="80000"/>
                <a:hueOff val="-83912"/>
                <a:satOff val="193"/>
                <a:lumOff val="1612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Beleveniseconomie</a:t>
          </a:r>
        </a:p>
      </dsp:txBody>
      <dsp:txXfrm rot="-10800000">
        <a:off x="0" y="1208320"/>
        <a:ext cx="6346861" cy="228316"/>
      </dsp:txXfrm>
    </dsp:sp>
    <dsp:sp modelId="{658F6A76-7B44-7144-96EC-BB7E2B97B4DC}">
      <dsp:nvSpPr>
        <dsp:cNvPr id="0" name=""/>
        <dsp:cNvSpPr/>
      </dsp:nvSpPr>
      <dsp:spPr>
        <a:xfrm>
          <a:off x="0" y="1436923"/>
          <a:ext cx="6346861" cy="358553"/>
        </a:xfrm>
        <a:prstGeom prst="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t>Rekening houden met de huidige economie. Sfeer en beleving als concept aanbieden en activiteiten hier op aanpassen</a:t>
          </a:r>
        </a:p>
      </dsp:txBody>
      <dsp:txXfrm>
        <a:off x="0" y="1436923"/>
        <a:ext cx="6346861" cy="358553"/>
      </dsp:txXfrm>
    </dsp:sp>
    <dsp:sp modelId="{A27822D3-6CFE-814E-91B0-EA9B2919C3D9}">
      <dsp:nvSpPr>
        <dsp:cNvPr id="0" name=""/>
        <dsp:cNvSpPr/>
      </dsp:nvSpPr>
      <dsp:spPr>
        <a:xfrm rot="10800000">
          <a:off x="0" y="646508"/>
          <a:ext cx="6346861" cy="650473"/>
        </a:xfrm>
        <a:prstGeom prst="upArrowCallout">
          <a:avLst/>
        </a:prstGeom>
        <a:gradFill rotWithShape="0">
          <a:gsLst>
            <a:gs pos="0">
              <a:schemeClr val="accent5">
                <a:shade val="80000"/>
                <a:hueOff val="-100694"/>
                <a:satOff val="231"/>
                <a:lumOff val="19355"/>
                <a:alphaOff val="0"/>
                <a:shade val="51000"/>
                <a:satMod val="130000"/>
              </a:schemeClr>
            </a:gs>
            <a:gs pos="80000">
              <a:schemeClr val="accent5">
                <a:shade val="80000"/>
                <a:hueOff val="-100694"/>
                <a:satOff val="231"/>
                <a:lumOff val="19355"/>
                <a:alphaOff val="0"/>
                <a:shade val="93000"/>
                <a:satMod val="130000"/>
              </a:schemeClr>
            </a:gs>
            <a:gs pos="100000">
              <a:schemeClr val="accent5">
                <a:shade val="80000"/>
                <a:hueOff val="-100694"/>
                <a:satOff val="231"/>
                <a:lumOff val="1935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Trends en ontwikkelingen</a:t>
          </a:r>
        </a:p>
      </dsp:txBody>
      <dsp:txXfrm rot="-10800000">
        <a:off x="0" y="646508"/>
        <a:ext cx="6346861" cy="228316"/>
      </dsp:txXfrm>
    </dsp:sp>
    <dsp:sp modelId="{F49C0266-3409-0F46-B76A-5A0BAAD87960}">
      <dsp:nvSpPr>
        <dsp:cNvPr id="0" name=""/>
        <dsp:cNvSpPr/>
      </dsp:nvSpPr>
      <dsp:spPr>
        <a:xfrm>
          <a:off x="0" y="874824"/>
          <a:ext cx="6346861" cy="194491"/>
        </a:xfrm>
        <a:prstGeom prst="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t>Een beeld krijgen van de externe omgeving, om hier mogelijk op in te spelen</a:t>
          </a:r>
        </a:p>
      </dsp:txBody>
      <dsp:txXfrm>
        <a:off x="0" y="874824"/>
        <a:ext cx="6346861" cy="194491"/>
      </dsp:txXfrm>
    </dsp:sp>
    <dsp:sp modelId="{6497C08C-569D-974E-8728-97D2061D3E75}">
      <dsp:nvSpPr>
        <dsp:cNvPr id="0" name=""/>
        <dsp:cNvSpPr/>
      </dsp:nvSpPr>
      <dsp:spPr>
        <a:xfrm rot="10800000">
          <a:off x="0" y="2379"/>
          <a:ext cx="6346861" cy="650473"/>
        </a:xfrm>
        <a:prstGeom prst="upArrowCallout">
          <a:avLst/>
        </a:prstGeom>
        <a:gradFill rotWithShape="0">
          <a:gsLst>
            <a:gs pos="0">
              <a:schemeClr val="accent5">
                <a:shade val="80000"/>
                <a:hueOff val="-117477"/>
                <a:satOff val="270"/>
                <a:lumOff val="22581"/>
                <a:alphaOff val="0"/>
                <a:shade val="51000"/>
                <a:satMod val="130000"/>
              </a:schemeClr>
            </a:gs>
            <a:gs pos="80000">
              <a:schemeClr val="accent5">
                <a:shade val="80000"/>
                <a:hueOff val="-117477"/>
                <a:satOff val="270"/>
                <a:lumOff val="22581"/>
                <a:alphaOff val="0"/>
                <a:shade val="93000"/>
                <a:satMod val="130000"/>
              </a:schemeClr>
            </a:gs>
            <a:gs pos="100000">
              <a:schemeClr val="accent5">
                <a:shade val="80000"/>
                <a:hueOff val="-117477"/>
                <a:satOff val="270"/>
                <a:lumOff val="22581"/>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Doelgroepsbepaling</a:t>
          </a:r>
        </a:p>
      </dsp:txBody>
      <dsp:txXfrm rot="-10800000">
        <a:off x="0" y="2379"/>
        <a:ext cx="6346861" cy="228316"/>
      </dsp:txXfrm>
    </dsp:sp>
    <dsp:sp modelId="{F5F30791-08D4-7E4A-8A82-1709A2623A81}">
      <dsp:nvSpPr>
        <dsp:cNvPr id="0" name=""/>
        <dsp:cNvSpPr/>
      </dsp:nvSpPr>
      <dsp:spPr>
        <a:xfrm>
          <a:off x="0" y="230695"/>
          <a:ext cx="6346861" cy="194491"/>
        </a:xfrm>
        <a:prstGeom prst="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t>Het in kaart brengen van de doelgroep, en de volgende stappen hierop aangepassen</a:t>
          </a:r>
        </a:p>
      </dsp:txBody>
      <dsp:txXfrm>
        <a:off x="0" y="230695"/>
        <a:ext cx="6346861" cy="19449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9E1EC33D8BDE74E88A2051519F62F39"/>
        <w:category>
          <w:name w:val="General"/>
          <w:gallery w:val="placeholder"/>
        </w:category>
        <w:types>
          <w:type w:val="bbPlcHdr"/>
        </w:types>
        <w:behaviors>
          <w:behavior w:val="content"/>
        </w:behaviors>
        <w:guid w:val="{350A17D0-1C0C-C14B-8118-E5BAB6EF8A12}"/>
      </w:docPartPr>
      <w:docPartBody>
        <w:p w:rsidR="00544CAC" w:rsidRDefault="00544CAC">
          <w:pPr>
            <w:pStyle w:val="59E1EC33D8BDE74E88A2051519F62F39"/>
          </w:pPr>
          <w:r>
            <w:t>Lorem Ipsum</w:t>
          </w:r>
        </w:p>
      </w:docPartBody>
    </w:docPart>
    <w:docPart>
      <w:docPartPr>
        <w:name w:val="4D59BC68B7B8494986D8291A0B13B0E6"/>
        <w:category>
          <w:name w:val="General"/>
          <w:gallery w:val="placeholder"/>
        </w:category>
        <w:types>
          <w:type w:val="bbPlcHdr"/>
        </w:types>
        <w:behaviors>
          <w:behavior w:val="content"/>
        </w:behaviors>
        <w:guid w:val="{B1508DE9-E22A-6842-A560-E4087276E1A2}"/>
      </w:docPartPr>
      <w:docPartBody>
        <w:p w:rsidR="00544CAC" w:rsidRDefault="00544CAC">
          <w:pPr>
            <w:pStyle w:val="4D59BC68B7B8494986D8291A0B13B0E6"/>
          </w:pPr>
          <w:r>
            <w:t>Praesent Tempor</w:t>
          </w:r>
        </w:p>
      </w:docPartBody>
    </w:docPart>
    <w:docPart>
      <w:docPartPr>
        <w:name w:val="EB5BD9AA7B674045AFEBBCE8EB0E04C1"/>
        <w:category>
          <w:name w:val="General"/>
          <w:gallery w:val="placeholder"/>
        </w:category>
        <w:types>
          <w:type w:val="bbPlcHdr"/>
        </w:types>
        <w:behaviors>
          <w:behavior w:val="content"/>
        </w:behaviors>
        <w:guid w:val="{B4B3B69F-AF81-1044-9FA3-4B4CD7463442}"/>
      </w:docPartPr>
      <w:docPartBody>
        <w:p w:rsidR="00544CAC" w:rsidRDefault="00544CAC" w:rsidP="00544CAC">
          <w:pPr>
            <w:pStyle w:val="EB5BD9AA7B674045AFEBBCE8EB0E04C1"/>
          </w:pPr>
          <w:r>
            <w:t>Suspendisse Ipsum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entury Schoolbook">
    <w:panose1 w:val="0204060405050502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CAC"/>
    <w:rsid w:val="00221F12"/>
    <w:rsid w:val="003343EB"/>
    <w:rsid w:val="003712D0"/>
    <w:rsid w:val="00491680"/>
    <w:rsid w:val="00544CAC"/>
    <w:rsid w:val="005E05C2"/>
    <w:rsid w:val="005F3DE1"/>
    <w:rsid w:val="00760C62"/>
    <w:rsid w:val="0091376C"/>
    <w:rsid w:val="00BF6D4D"/>
    <w:rsid w:val="00C65332"/>
    <w:rsid w:val="00C81F22"/>
    <w:rsid w:val="00C84263"/>
    <w:rsid w:val="00CA1351"/>
    <w:rsid w:val="00F1521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9E1EC33D8BDE74E88A2051519F62F39">
    <w:name w:val="59E1EC33D8BDE74E88A2051519F62F39"/>
  </w:style>
  <w:style w:type="paragraph" w:customStyle="1" w:styleId="4D59BC68B7B8494986D8291A0B13B0E6">
    <w:name w:val="4D59BC68B7B8494986D8291A0B13B0E6"/>
  </w:style>
  <w:style w:type="paragraph" w:styleId="BodyText">
    <w:name w:val="Body Text"/>
    <w:basedOn w:val="Normal"/>
    <w:link w:val="BodyTextChar"/>
    <w:pPr>
      <w:spacing w:after="200" w:line="300" w:lineRule="auto"/>
    </w:pPr>
    <w:rPr>
      <w:rFonts w:eastAsiaTheme="minorHAnsi"/>
      <w:color w:val="404040" w:themeColor="text1" w:themeTint="BF"/>
      <w:sz w:val="20"/>
      <w:szCs w:val="22"/>
      <w:lang w:val="en-US" w:eastAsia="en-US"/>
    </w:rPr>
  </w:style>
  <w:style w:type="character" w:customStyle="1" w:styleId="BodyTextChar">
    <w:name w:val="Body Text Char"/>
    <w:basedOn w:val="DefaultParagraphFont"/>
    <w:link w:val="BodyText"/>
    <w:rPr>
      <w:rFonts w:eastAsiaTheme="minorHAnsi"/>
      <w:color w:val="404040" w:themeColor="text1" w:themeTint="BF"/>
      <w:sz w:val="20"/>
      <w:szCs w:val="22"/>
      <w:lang w:val="en-US" w:eastAsia="en-US"/>
    </w:rPr>
  </w:style>
  <w:style w:type="paragraph" w:customStyle="1" w:styleId="D56263F077D25749945D99923F3C7A41">
    <w:name w:val="D56263F077D25749945D99923F3C7A41"/>
  </w:style>
  <w:style w:type="paragraph" w:customStyle="1" w:styleId="D216B9E5E25C0F469FEB605BA3F74E57">
    <w:name w:val="D216B9E5E25C0F469FEB605BA3F74E57"/>
  </w:style>
  <w:style w:type="paragraph" w:customStyle="1" w:styleId="E32425AC40AAA64EB79F62C66661C0EB">
    <w:name w:val="E32425AC40AAA64EB79F62C66661C0EB"/>
  </w:style>
  <w:style w:type="paragraph" w:customStyle="1" w:styleId="6F9C2F2BBBCE004E9E5618B8B45B73F9">
    <w:name w:val="6F9C2F2BBBCE004E9E5618B8B45B73F9"/>
  </w:style>
  <w:style w:type="paragraph" w:customStyle="1" w:styleId="069E58DC7CC1A14CBA39F1E020A392B8">
    <w:name w:val="069E58DC7CC1A14CBA39F1E020A392B8"/>
  </w:style>
  <w:style w:type="paragraph" w:customStyle="1" w:styleId="5ABDD4AC820FF34C8611CC004CB98CE4">
    <w:name w:val="5ABDD4AC820FF34C8611CC004CB98CE4"/>
  </w:style>
  <w:style w:type="paragraph" w:customStyle="1" w:styleId="573C925A06620F48AAD73A4D1A7DBA10">
    <w:name w:val="573C925A06620F48AAD73A4D1A7DBA10"/>
  </w:style>
  <w:style w:type="paragraph" w:customStyle="1" w:styleId="12BC95650478DA49B0917808C89A80E4">
    <w:name w:val="12BC95650478DA49B0917808C89A80E4"/>
  </w:style>
  <w:style w:type="paragraph" w:customStyle="1" w:styleId="FB3FE868A5055F48A456EBA78129D688">
    <w:name w:val="FB3FE868A5055F48A456EBA78129D688"/>
  </w:style>
  <w:style w:type="paragraph" w:customStyle="1" w:styleId="284489EBDAAD27488E6962890FC0F6DD">
    <w:name w:val="284489EBDAAD27488E6962890FC0F6DD"/>
  </w:style>
  <w:style w:type="paragraph" w:customStyle="1" w:styleId="D975A2F8AFBD0A458B3C9B8FEA87EB35">
    <w:name w:val="D975A2F8AFBD0A458B3C9B8FEA87EB35"/>
  </w:style>
  <w:style w:type="paragraph" w:customStyle="1" w:styleId="6E2B66AF403C144EAAF627FAB3FA4CD2">
    <w:name w:val="6E2B66AF403C144EAAF627FAB3FA4CD2"/>
  </w:style>
  <w:style w:type="paragraph" w:customStyle="1" w:styleId="1B2694F21BD0E34AB728ABD366A80A4F">
    <w:name w:val="1B2694F21BD0E34AB728ABD366A80A4F"/>
  </w:style>
  <w:style w:type="paragraph" w:customStyle="1" w:styleId="07B5BE430146C14DBEB7D33BA6D5B276">
    <w:name w:val="07B5BE430146C14DBEB7D33BA6D5B276"/>
  </w:style>
  <w:style w:type="paragraph" w:customStyle="1" w:styleId="E2F4C5D6D461084A8915679013139DD3">
    <w:name w:val="E2F4C5D6D461084A8915679013139DD3"/>
  </w:style>
  <w:style w:type="paragraph" w:customStyle="1" w:styleId="3C6D1067D03D6C4C8844A910296C70B7">
    <w:name w:val="3C6D1067D03D6C4C8844A910296C70B7"/>
    <w:rsid w:val="00544CAC"/>
  </w:style>
  <w:style w:type="paragraph" w:customStyle="1" w:styleId="4FF56FE67891D644AABED3E5071C3316">
    <w:name w:val="4FF56FE67891D644AABED3E5071C3316"/>
    <w:rsid w:val="00544CAC"/>
  </w:style>
  <w:style w:type="paragraph" w:customStyle="1" w:styleId="EB5BD9AA7B674045AFEBBCE8EB0E04C1">
    <w:name w:val="EB5BD9AA7B674045AFEBBCE8EB0E04C1"/>
    <w:rsid w:val="00544CAC"/>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9E1EC33D8BDE74E88A2051519F62F39">
    <w:name w:val="59E1EC33D8BDE74E88A2051519F62F39"/>
  </w:style>
  <w:style w:type="paragraph" w:customStyle="1" w:styleId="4D59BC68B7B8494986D8291A0B13B0E6">
    <w:name w:val="4D59BC68B7B8494986D8291A0B13B0E6"/>
  </w:style>
  <w:style w:type="paragraph" w:styleId="BodyText">
    <w:name w:val="Body Text"/>
    <w:basedOn w:val="Normal"/>
    <w:link w:val="BodyTextChar"/>
    <w:pPr>
      <w:spacing w:after="200" w:line="300" w:lineRule="auto"/>
    </w:pPr>
    <w:rPr>
      <w:rFonts w:eastAsiaTheme="minorHAnsi"/>
      <w:color w:val="404040" w:themeColor="text1" w:themeTint="BF"/>
      <w:sz w:val="20"/>
      <w:szCs w:val="22"/>
      <w:lang w:val="en-US" w:eastAsia="en-US"/>
    </w:rPr>
  </w:style>
  <w:style w:type="character" w:customStyle="1" w:styleId="BodyTextChar">
    <w:name w:val="Body Text Char"/>
    <w:basedOn w:val="DefaultParagraphFont"/>
    <w:link w:val="BodyText"/>
    <w:rPr>
      <w:rFonts w:eastAsiaTheme="minorHAnsi"/>
      <w:color w:val="404040" w:themeColor="text1" w:themeTint="BF"/>
      <w:sz w:val="20"/>
      <w:szCs w:val="22"/>
      <w:lang w:val="en-US" w:eastAsia="en-US"/>
    </w:rPr>
  </w:style>
  <w:style w:type="paragraph" w:customStyle="1" w:styleId="D56263F077D25749945D99923F3C7A41">
    <w:name w:val="D56263F077D25749945D99923F3C7A41"/>
  </w:style>
  <w:style w:type="paragraph" w:customStyle="1" w:styleId="D216B9E5E25C0F469FEB605BA3F74E57">
    <w:name w:val="D216B9E5E25C0F469FEB605BA3F74E57"/>
  </w:style>
  <w:style w:type="paragraph" w:customStyle="1" w:styleId="E32425AC40AAA64EB79F62C66661C0EB">
    <w:name w:val="E32425AC40AAA64EB79F62C66661C0EB"/>
  </w:style>
  <w:style w:type="paragraph" w:customStyle="1" w:styleId="6F9C2F2BBBCE004E9E5618B8B45B73F9">
    <w:name w:val="6F9C2F2BBBCE004E9E5618B8B45B73F9"/>
  </w:style>
  <w:style w:type="paragraph" w:customStyle="1" w:styleId="069E58DC7CC1A14CBA39F1E020A392B8">
    <w:name w:val="069E58DC7CC1A14CBA39F1E020A392B8"/>
  </w:style>
  <w:style w:type="paragraph" w:customStyle="1" w:styleId="5ABDD4AC820FF34C8611CC004CB98CE4">
    <w:name w:val="5ABDD4AC820FF34C8611CC004CB98CE4"/>
  </w:style>
  <w:style w:type="paragraph" w:customStyle="1" w:styleId="573C925A06620F48AAD73A4D1A7DBA10">
    <w:name w:val="573C925A06620F48AAD73A4D1A7DBA10"/>
  </w:style>
  <w:style w:type="paragraph" w:customStyle="1" w:styleId="12BC95650478DA49B0917808C89A80E4">
    <w:name w:val="12BC95650478DA49B0917808C89A80E4"/>
  </w:style>
  <w:style w:type="paragraph" w:customStyle="1" w:styleId="FB3FE868A5055F48A456EBA78129D688">
    <w:name w:val="FB3FE868A5055F48A456EBA78129D688"/>
  </w:style>
  <w:style w:type="paragraph" w:customStyle="1" w:styleId="284489EBDAAD27488E6962890FC0F6DD">
    <w:name w:val="284489EBDAAD27488E6962890FC0F6DD"/>
  </w:style>
  <w:style w:type="paragraph" w:customStyle="1" w:styleId="D975A2F8AFBD0A458B3C9B8FEA87EB35">
    <w:name w:val="D975A2F8AFBD0A458B3C9B8FEA87EB35"/>
  </w:style>
  <w:style w:type="paragraph" w:customStyle="1" w:styleId="6E2B66AF403C144EAAF627FAB3FA4CD2">
    <w:name w:val="6E2B66AF403C144EAAF627FAB3FA4CD2"/>
  </w:style>
  <w:style w:type="paragraph" w:customStyle="1" w:styleId="1B2694F21BD0E34AB728ABD366A80A4F">
    <w:name w:val="1B2694F21BD0E34AB728ABD366A80A4F"/>
  </w:style>
  <w:style w:type="paragraph" w:customStyle="1" w:styleId="07B5BE430146C14DBEB7D33BA6D5B276">
    <w:name w:val="07B5BE430146C14DBEB7D33BA6D5B276"/>
  </w:style>
  <w:style w:type="paragraph" w:customStyle="1" w:styleId="E2F4C5D6D461084A8915679013139DD3">
    <w:name w:val="E2F4C5D6D461084A8915679013139DD3"/>
  </w:style>
  <w:style w:type="paragraph" w:customStyle="1" w:styleId="3C6D1067D03D6C4C8844A910296C70B7">
    <w:name w:val="3C6D1067D03D6C4C8844A910296C70B7"/>
    <w:rsid w:val="00544CAC"/>
  </w:style>
  <w:style w:type="paragraph" w:customStyle="1" w:styleId="4FF56FE67891D644AABED3E5071C3316">
    <w:name w:val="4FF56FE67891D644AABED3E5071C3316"/>
    <w:rsid w:val="00544CAC"/>
  </w:style>
  <w:style w:type="paragraph" w:customStyle="1" w:styleId="EB5BD9AA7B674045AFEBBCE8EB0E04C1">
    <w:name w:val="EB5BD9AA7B674045AFEBBCE8EB0E04C1"/>
    <w:rsid w:val="00544C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Keystone Proposal">
      <a:dk1>
        <a:sysClr val="windowText" lastClr="000000"/>
      </a:dk1>
      <a:lt1>
        <a:sysClr val="window" lastClr="FFFFFF"/>
      </a:lt1>
      <a:dk2>
        <a:srgbClr val="262641"/>
      </a:dk2>
      <a:lt2>
        <a:srgbClr val="C3C7D5"/>
      </a:lt2>
      <a:accent1>
        <a:srgbClr val="84B0B9"/>
      </a:accent1>
      <a:accent2>
        <a:srgbClr val="675949"/>
      </a:accent2>
      <a:accent3>
        <a:srgbClr val="D5E9D7"/>
      </a:accent3>
      <a:accent4>
        <a:srgbClr val="BB865F"/>
      </a:accent4>
      <a:accent5>
        <a:srgbClr val="8B77A9"/>
      </a:accent5>
      <a:accent6>
        <a:srgbClr val="5F4357"/>
      </a:accent6>
      <a:hlink>
        <a:srgbClr val="50666E"/>
      </a:hlink>
      <a:folHlink>
        <a:srgbClr val="712D33"/>
      </a:folHlink>
    </a:clrScheme>
    <a:fontScheme name="Keystone Proposal">
      <a:majorFont>
        <a:latin typeface="Century Schoolbook"/>
        <a:ea typeface=""/>
        <a:cs typeface=""/>
        <a:font script="Jpan" typeface="ＭＳ Ｐ明朝"/>
      </a:majorFont>
      <a:minorFont>
        <a:latin typeface="Century Schoolbook"/>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Pin12</b:Tag>
    <b:SourceType>Report</b:SourceType>
    <b:Guid>{BD09AC84-8284-A34C-84DC-87B07B989C50}</b:Guid>
    <b:Author>
      <b:Author>
        <b:NameList>
          <b:Person>
            <b:Last>Pine</b:Last>
            <b:First>B.</b:First>
            <b:Middle>Joseph</b:Middle>
          </b:Person>
          <b:Person>
            <b:Last>Gilmore</b:Last>
            <b:First>James</b:First>
            <b:Middle>H.</b:Middle>
          </b:Person>
        </b:NameList>
      </b:Author>
    </b:Author>
    <b:Title>De Beleveniseconomie</b:Title>
    <b:Year>2012</b:Year>
    <b:Publisher>Sdu Uitgevers bv</b:Publisher>
    <b:City> Den Haag</b:City>
    <b:RefOrder>1</b:RefOrder>
  </b:Source>
  <b:Source>
    <b:Tag>Per92</b:Tag>
    <b:SourceType>JournalArticle</b:SourceType>
    <b:Guid>{5A802928-1D59-5849-B1D8-48A44AC44DD0}</b:Guid>
    <b:Title>A model of brand awareness and brand attitude advertising strategies</b:Title>
    <b:Year>1992</b:Year>
    <b:Pages>263-274</b:Pages>
    <b:Author>
      <b:Author>
        <b:NameList>
          <b:Person>
            <b:Last>Percy</b:Last>
            <b:First>Larry</b:First>
          </b:Person>
          <b:Person>
            <b:Last>Rossiter</b:Last>
            <b:Middle>R.</b:Middle>
            <b:First>John</b:First>
          </b:Person>
        </b:NameList>
      </b:Author>
    </b:Author>
    <b:JournalName>Psychology &amp; Marketing</b:JournalName>
    <b:Month>July</b:Month>
    <b:Volume>9</b:Volume>
    <b:Issue>4</b:Issue>
    <b:RefOrder>2</b:RefOrder>
  </b:Source>
  <b:Source>
    <b:Tag>Rum04</b:Tag>
    <b:SourceType>Report</b:SourceType>
    <b:Guid>{2B8DF75A-C444-8745-8F5C-8D8D37138AEA}</b:Guid>
    <b:Author>
      <b:Author>
        <b:NameList>
          <b:Person>
            <b:Last>Rumst</b:Last>
            <b:First>Wouter</b:First>
            <b:Middle>van</b:Middle>
          </b:Person>
        </b:NameList>
      </b:Author>
    </b:Author>
    <b:Title>De invloed van zelfregulerende focus op de positionering van lage betrokkenheidsproducten</b:Title>
    <b:Publisher>Universiteit</b:Publisher>
    <b:City>Gent</b:City>
    <b:Year>2003</b:Year>
    <b:Institution>Universiteit Gent</b:Institution>
    <b:Department>Faculteit Economie en Bedrijfskunde</b:Department>
    <b:RefOrder>3</b:RefOrder>
  </b:Source>
  <b:Source>
    <b:Tag>Mee88</b:Tag>
    <b:SourceType>Book</b:SourceType>
    <b:Guid>{5DC51305-0AD9-2A42-905B-296D0F43AAC6}</b:Guid>
    <b:Title>Sociale Psychologie</b:Title>
    <b:Year>1988</b:Year>
    <b:Author>
      <b:Author>
        <b:NameList>
          <b:Person>
            <b:Last>Meertens</b:Last>
            <b:First>R.W.</b:First>
          </b:Person>
          <b:Person>
            <b:Last>Grumbkow</b:Last>
            <b:First>J.</b:First>
            <b:Middle>von</b:Middle>
          </b:Person>
        </b:NameList>
      </b:Author>
    </b:Author>
    <b:City>Groningen/Heerlen</b:City>
    <b:Publisher>Wolters-Noordhoff </b:Publisher>
    <b:RefOrder>4</b:RefOrder>
  </b:Source>
  <b:Source>
    <b:Tag>Lee16</b:Tag>
    <b:SourceType>InternetSite</b:SourceType>
    <b:Guid>{FA7BD6A6-4D23-5D4E-BE8D-4558C513F291}</b:Guid>
    <b:Author>
      <b:Author>
        <b:NameList>
          <b:Person>
            <b:Last>Petrecca</b:Last>
            <b:First>Laura</b:First>
          </b:Person>
        </b:NameList>
      </b:Author>
    </b:Author>
    <b:Title>Small businesses use social media to grow</b:Title>
    <b:Year>2012</b:Year>
    <b:InternetSiteTitle>CNBC</b:InternetSiteTitle>
    <b:URL>http://www.cnbc.com/id/46428566</b:URL>
    <b:RefOrder>5</b:RefOrder>
  </b:Source>
  <b:Source>
    <b:Tag>Bij15</b:Tag>
    <b:SourceType>Report</b:SourceType>
    <b:Guid>{989F4F6B-C215-3545-8F69-353FDA53D563}</b:Guid>
    <b:Title>Het cafe, is alles naar wens?</b:Title>
    <b:Publisher>Hotel Management School </b:Publisher>
    <b:City>Maastricht</b:City>
    <b:Year>2015</b:Year>
    <b:ShortTitle>Adviesrapport</b:ShortTitle>
    <b:Author>
      <b:Author>
        <b:NameList>
          <b:Person>
            <b:Last>Bijl</b:Last>
            <b:Middle>van der</b:Middle>
            <b:First>Thom</b:First>
          </b:Person>
          <b:Person>
            <b:Last>Dort</b:Last>
            <b:Middle>van</b:Middle>
            <b:First>Richard</b:First>
          </b:Person>
          <b:Person>
            <b:Last>Gompel</b:Last>
            <b:Middle>van</b:Middle>
            <b:First>Stan</b:First>
          </b:Person>
          <b:Person>
            <b:Last>Neut</b:Last>
            <b:Middle>van der</b:Middle>
            <b:First>Renske</b:First>
          </b:Person>
          <b:Person>
            <b:Last>Reubsaet</b:Last>
            <b:First>Suzanne</b:First>
          </b:Person>
        </b:NameList>
      </b:Author>
    </b:Author>
    <b:RefOrder>6</b:RefOrder>
  </b:Source>
  <b:Source>
    <b:Tag>Wes00</b:Tag>
    <b:SourceType>Report</b:SourceType>
    <b:Guid>{29EADAAB-2D78-1D4A-9C41-F5D3CE6809B0}</b:Guid>
    <b:Title>Een marketingplan in dertien stappen : Marketing voor informatie professionals</b:Title>
    <b:City>Utrecht</b:City>
    <b:Publisher>Otto Cramwinckel Uitgever</b:Publisher>
    <b:Year>2000</b:Year>
    <b:Author>
      <b:Author>
        <b:NameList>
          <b:Person>
            <b:Last>Westerkamp</b:Last>
            <b:First>Kees</b:First>
          </b:Person>
        </b:NameList>
      </b:Author>
    </b:Author>
    <b:InternetSiteTitle>Utrecht University Repository</b:InternetSiteTitle>
    <b:URL>https://dspace.library.uu.nl/handle/1874/3159</b:URL>
    <b:Institution>Utrecht University Repository</b:Institution>
    <b:Department>Informatiedienstverlening, marketing</b:Department>
    <b:RefOrder>7</b:RefOrder>
  </b:Source>
  <b:Source>
    <b:Tag>Bro131</b:Tag>
    <b:SourceType>Book</b:SourceType>
    <b:Guid>{27880A4F-41FB-074A-9475-A61F47B8ADE1}</b:Guid>
    <b:Author>
      <b:Author>
        <b:NameList>
          <b:Person>
            <b:Last>Verhage</b:Last>
            <b:First>Bronis</b:First>
          </b:Person>
        </b:NameList>
      </b:Author>
    </b:Author>
    <b:Title>Grondslagen van de marketing</b:Title>
    <b:Publisher>Noordhoff Uitgevers</b:Publisher>
    <b:Year>2013</b:Year>
    <b:RefOrder>8</b:RefOrder>
  </b:Source>
  <b:Source>
    <b:Tag>Ken10</b:Tag>
    <b:SourceType>DocumentFromInternetSite</b:SourceType>
    <b:Guid>{2A9C73AC-CA74-7942-94E1-587CD763B222}</b:Guid>
    <b:Author>
      <b:Author>
        <b:Corporate>Kenniscentrum (kust)toerisme</b:Corporate>
      </b:Author>
    </b:Author>
    <b:URL>http://www.kenniscentrumtoerisme.nl/l/library/download/7075</b:URL>
    <b:Year>2010</b:Year>
    <b:Month>juni</b:Month>
    <b:ShortTitle>Toeristische Trendrapportage. Zeeland in cijfers</b:ShortTitle>
    <b:RefOrder>10</b:RefOrder>
  </b:Source>
  <b:Source>
    <b:Tag>Oos17</b:Tag>
    <b:SourceType>Interview</b:SourceType>
    <b:Guid>{9C64D5F2-793B-974C-A597-0499CC64F087}</b:Guid>
    <b:Title>Loods Tien</b:Title>
    <b:Year>2017</b:Year>
    <b:Author>
      <b:Interviewee>
        <b:NameList>
          <b:Person>
            <b:Last>Oosten</b:Last>
            <b:First>Marien</b:First>
            <b:Middle>van</b:Middle>
          </b:Person>
          <b:Person>
            <b:Last>Lips</b:Last>
            <b:First>Jos</b:First>
          </b:Person>
        </b:NameList>
      </b:Interviewee>
      <b:Interviewer>
        <b:NameList>
          <b:Person>
            <b:Last>Buijsse</b:Last>
            <b:First>Jolien</b:First>
          </b:Person>
        </b:NameList>
      </b:Interviewer>
    </b:Author>
    <b:RefOrder>11</b:RefOrder>
  </b:Source>
  <b:Source>
    <b:Tag>Bin171</b:Tag>
    <b:SourceType>InternetSite</b:SourceType>
    <b:Guid>{B023E336-4EDF-D840-BD78-666A9D8D3581}</b:Guid>
    <b:Author>
      <b:Author>
        <b:Corporate>Binq Media B.V.</b:Corporate>
      </b:Author>
    </b:Author>
    <b:Title>Cijfers Sluis</b:Title>
    <b:InternetSiteTitle>Oozo</b:InternetSiteTitle>
    <b:URL>http://www.oozo.nl/cijfers/sluis</b:URL>
    <b:Year>2017</b:Year>
    <b:ShortTitle>Wetenswaardigheden, cijfers en statistieken over Sluis  </b:ShortTitle>
    <b:RefOrder>12</b:RefOrder>
  </b:Source>
  <b:Source>
    <b:Tag>NBT</b:Tag>
    <b:SourceType>DocumentFromInternetSite</b:SourceType>
    <b:Guid>{4F819CB1-BC37-FF4D-8CA1-D75F82AF2947}</b:Guid>
    <b:Author>
      <b:Author>
        <b:Corporate>NBTC</b:Corporate>
      </b:Author>
    </b:Author>
    <b:Title>Doelgroepen</b:Title>
    <b:InternetSiteTitle>Holland Marketing</b:InternetSiteTitle>
    <b:URL>http://www.nbtc.nl/nl/homepage/hollandmarketing/doelgroepen.htm</b:URL>
    <b:RefOrder>13</b:RefOrder>
  </b:Source>
  <b:Source>
    <b:Tag>CBS15</b:Tag>
    <b:SourceType>InternetSite</b:SourceType>
    <b:Guid>{CF532F86-45A3-D24D-895E-3D745FFB4CAF}</b:Guid>
    <b:Author>
      <b:Author>
        <b:Corporate>CBS</b:Corporate>
      </b:Author>
    </b:Author>
    <b:URL>https://www.cbs.nl/nl-nl/nieuws/2015/52/mannen-geven-online-meer-geld-uit-dan-vrouwen</b:URL>
    <b:Year>2015</b:Year>
    <b:ShortTitle>Mannen geven online meer geld uit dan vrouwen</b:ShortTitle>
    <b:RefOrder>14</b:RefOrder>
  </b:Source>
  <b:Source>
    <b:Tag>Rab16</b:Tag>
    <b:SourceType>InternetSite</b:SourceType>
    <b:Guid>{2D47865F-93AC-5D47-841C-6D7DF5BBD516}</b:Guid>
    <b:Title>Horeca en Recreatie</b:Title>
    <b:Year>2016</b:Year>
    <b:ShortTitle>Ondanks groei uitdagende tijden voor foodservice</b:ShortTitle>
    <b:Author>
      <b:Author>
        <b:Corporate>Rabobank</b:Corporate>
      </b:Author>
    </b:Author>
    <b:InternetSiteTitle>Rabobank Cijfers &amp; Trends</b:InternetSiteTitle>
    <b:URL>https://www.rabobankcijfersentrends.nl/index.cfm?action=branche&amp;branche=Eetgelegenheden</b:URL>
    <b:RefOrder>15</b:RefOrder>
  </b:Source>
  <b:Source>
    <b:Tag>Drs12</b:Tag>
    <b:SourceType>Report</b:SourceType>
    <b:Guid>{E4DC7917-57D3-DF4C-A9BC-E9DBC991C085}</b:Guid>
    <b:Author>
      <b:Author>
        <b:NameList>
          <b:Person>
            <b:Last>Michels</b:Last>
            <b:First>Drs.</b:First>
            <b:Middle>Wil</b:Middle>
          </b:Person>
        </b:NameList>
      </b:Author>
    </b:Author>
    <b:Title>Communicatieplanner</b:Title>
    <b:Publisher>Noordhoff Uitgevers bv </b:Publisher>
    <b:Year>2012</b:Year>
    <b:RefOrder>16</b:RefOrder>
  </b:Source>
  <b:Source>
    <b:Tag>Placeholder1</b:Tag>
    <b:SourceType>Interview</b:SourceType>
    <b:Guid>{84CD67FA-7B65-5545-91F1-7807952C0D46}</b:Guid>
    <b:RefOrder>17</b:RefOrder>
  </b:Source>
  <b:Source>
    <b:Tag>Reg</b:Tag>
    <b:SourceType>Report</b:SourceType>
    <b:Guid>{C1510082-0C37-8B4F-895A-F4801E7CD89C}</b:Guid>
    <b:Author>
      <b:Author>
        <b:Corporate>Regionale Gezondheidsnota Zeeuws-Vlaanderen</b:Corporate>
      </b:Author>
    </b:Author>
    <b:Title>Gezond en actief Zeeuws-Vlaanderen</b:Title>
    <b:Publisher>Gemeente terneuzen</b:Publisher>
    <b:Year>2013-2014</b:Year>
    <b:RefOrder>18</b:RefOrder>
  </b:Source>
  <b:Source>
    <b:Tag>Cen16</b:Tag>
    <b:SourceType>DocumentFromInternetSite</b:SourceType>
    <b:Guid>{08E9624D-9254-DC4E-9B9F-D4E6BD883256}</b:Guid>
    <b:Author>
      <b:Author>
        <b:Corporate>Centraal Bureau voor de Statistiek</b:Corporate>
      </b:Author>
    </b:Author>
    <b:Title>CBS</b:Title>
    <b:URL>https://www.cbs.nl/nl-nl/achtergrond/2016/48/trendrapport-toerisme-recreatie-en-vrije-tijd-2016</b:URL>
    <b:Year>2016</b:Year>
    <b:ShortTitle>Trendrapport toerisme, recreatie en vrije tijd</b:ShortTitle>
    <b:RefOrder>19</b:RefOrder>
  </b:Source>
  <b:Source>
    <b:Tag>San</b:Tag>
    <b:SourceType>Report</b:SourceType>
    <b:Guid>{72958189-E9E6-5A44-8875-CDB6F70528BA}</b:Guid>
    <b:Title>Future Proof</b:Title>
    <b:ShortTitle>Trends and events in 2017</b:ShortTitle>
    <b:Author>
      <b:Author>
        <b:NameList>
          <b:Person>
            <b:Last>Jolles</b:Last>
            <b:First>Sanne</b:First>
          </b:Person>
        </b:NameList>
      </b:Author>
    </b:Author>
    <b:Publisher>RAI Amsterdam</b:Publisher>
    <b:Year>2017</b:Year>
    <b:RefOrder>20</b:RefOrder>
  </b:Source>
  <b:Source>
    <b:Tag>Geo08</b:Tag>
    <b:SourceType>Report</b:SourceType>
    <b:Guid>{1CF8C955-569D-8840-A849-08777BF9849D}</b:Guid>
    <b:Author>
      <b:Author>
        <b:NameList>
          <b:Person>
            <b:Last>Kam</b:Last>
            <b:First>George</b:First>
            <b:Middle>de</b:Middle>
          </b:Person>
        </b:NameList>
      </b:Author>
    </b:Author>
    <b:Title>Maatschappelijk Rendement creeert betekenis</b:Title>
    <b:Publisher>schooldomein</b:Publisher>
    <b:Year>2009</b:Year>
    <b:RefOrder>21</b:RefOrder>
  </b:Source>
  <b:Source>
    <b:Tag>Placeholder2</b:Tag>
    <b:SourceType>InternetSite</b:SourceType>
    <b:Guid>{731746D0-F36F-F94A-B1D3-B44017C8A63A}</b:Guid>
    <b:Title>Horeca en Recreatie</b:Title>
    <b:Year>2016</b:Year>
    <b:ShortTitle>Ondanks groei uitdagende tijden voor foodservice </b:ShortTitle>
    <b:Author>
      <b:Author>
        <b:Corporate>Rabobank </b:Corporate>
      </b:Author>
    </b:Author>
    <b:InternetSiteTitle>Rabobank Cijfers &amp; Trends</b:InternetSiteTitle>
    <b:RefOrder>22</b:RefOrder>
  </b:Source>
  <b:Source>
    <b:Tag>Bui16</b:Tag>
    <b:SourceType>Report</b:SourceType>
    <b:Guid>{A0BE47E4-2B5A-E748-989C-67ACA0D9687D}</b:Guid>
    <b:Author>
      <b:Author>
        <b:NameList>
          <b:Person>
            <b:Last>Buijsse</b:Last>
            <b:First>Jolien</b:First>
          </b:Person>
          <b:Person>
            <b:Last>Vijver</b:Last>
            <b:Middle>van de </b:Middle>
            <b:First>Anne</b:First>
          </b:Person>
          <b:Person>
            <b:Last>Brink</b:Last>
            <b:First>Eva</b:First>
          </b:Person>
        </b:NameList>
      </b:Author>
    </b:Author>
    <b:Title>Action perspectives of private enterprises, which could be used for implementing positive health in Zeeuws-Vlaanderen</b:Title>
    <b:Year>2016</b:Year>
    <b:RefOrder>23</b:RefOrder>
  </b:Source>
  <b:Source>
    <b:Tag>Ver15</b:Tag>
    <b:SourceType>Report</b:SourceType>
    <b:Guid>{6757A516-2BBD-0242-A869-B97BDEC96C17}</b:Guid>
    <b:Title>Gezondheid in krimpregio's</b:Title>
    <b:Year>2015</b:Year>
    <b:Author>
      <b:Author>
        <b:NameList>
          <b:Person>
            <b:Last>Verweij</b:Last>
            <b:First>A</b:First>
          </b:Person>
          <b:Person>
            <b:Last>Lucht</b:Last>
            <b:Middle>van der</b:Middle>
            <b:First>F.</b:First>
          </b:Person>
        </b:NameList>
      </b:Author>
    </b:Author>
    <b:Publisher>RIVM</b:Publisher>
    <b:City>Bilthoven</b:City>
    <b:Institution>Rijksinstituut voor Volksgezondheid en Milieu</b:Institution>
    <b:Department>Ministerie van Volksgezondheid, Welzijn en Sport</b:Department>
    <b:ThesisType>Verdiepingsstudie</b:ThesisType>
    <b:RefOrder>24</b:RefOrder>
  </b:Source>
  <b:Source>
    <b:Tag>Men13</b:Tag>
    <b:SourceType>Report</b:SourceType>
    <b:Guid>{754E429A-D053-6A4F-941A-B71E24EF0F95}</b:Guid>
    <b:Author>
      <b:Author>
        <b:NameList>
          <b:Person>
            <b:Last>Pater</b:Last>
            <b:First>Menno</b:First>
            <b:Middle>de</b:Middle>
          </b:Person>
        </b:NameList>
      </b:Author>
    </b:Author>
    <b:Title>Kusteconomie: ruimte om te ontwikkelen?</b:Title>
    <b:Department>Economisch onderzoek en advies</b:Department>
    <b:Publisher>Senior adviseur Decisio</b:Publisher>
    <b:City>Amsterdam</b:City>
    <b:ThesisType>Vrijetijdstudies</b:ThesisType>
    <b:Year>2013</b:Year>
    <b:RefOrder>25</b:RefOrder>
  </b:Source>
  <b:Source>
    <b:Tag>Car14</b:Tag>
    <b:SourceType>JournalArticle</b:SourceType>
    <b:Guid>{B594DE3B-46AA-1249-AC6C-F03F1F07107B}</b:Guid>
    <b:Title>Inspire Teams With Why </b:Title>
    <b:Year>2014</b:Year>
    <b:Author>
      <b:Author>
        <b:NameList>
          <b:Person>
            <b:Last>Knight-Wallace</b:Last>
            <b:First>Carol</b:First>
          </b:Person>
        </b:NameList>
      </b:Author>
    </b:Author>
    <b:JournalName>The Journal for Quality and Participation</b:JournalName>
    <b:Month>October </b:Month>
    <b:RefOrder>26</b:RefOrder>
  </b:Source>
  <b:Source>
    <b:Tag>Ste14</b:Tag>
    <b:SourceType>DocumentFromInternetSite</b:SourceType>
    <b:Guid>{39EC2114-152F-FB46-8EC5-E184C6F6E079}</b:Guid>
    <b:Author>
      <b:Author>
        <b:NameList>
          <b:Person>
            <b:Last>Steiner</b:Last>
            <b:First>Michael</b:First>
            <b:Middle>A.</b:Middle>
          </b:Person>
        </b:NameList>
      </b:Author>
    </b:Author>
    <b:Title>Start with the heart</b:Title>
    <b:Year>2014</b:Year>
    <b:InternetSiteTitle>Seufire Scholars</b:InternetSiteTitle>
    <b:URL>http://firescholars.seu.edu/cgi/viewcontent.cgi?article=1012&amp;context=honors</b:URL>
    <b:ProductionCompany>Southeastern University</b:ProductionCompany>
    <b:RefOrder>27</b:RefOrder>
  </b:Source>
  <b:Source>
    <b:Tag>KonTr</b:Tag>
    <b:SourceType>DocumentFromInternetSite</b:SourceType>
    <b:Guid>{341331B6-9A59-7349-8F0D-70E6D94CEA4D}</b:Guid>
    <b:Author>
      <b:Author>
        <b:Corporate>Koninklijke Horeca Nederland</b:Corporate>
      </b:Author>
    </b:Author>
    <b:Title>Trends in de horeca</b:Title>
    <b:URL>https://www.khn.nl/website/tools/factsheet-trends</b:URL>
    <b:Year>2017</b:Year>
    <b:RefOrder>28</b:RefOrder>
  </b:Source>
  <b:Source>
    <b:Tag>Wil11</b:Tag>
    <b:SourceType>Book</b:SourceType>
    <b:Guid>{D4F19AB5-370D-7F42-9CB0-CDE7EA706B96}</b:Guid>
    <b:Title>Management en marketing van culturele belevingen </b:Title>
    <b:Publisher>Garant-Uitgevers</b:Publisher>
    <b:City>Antwerpen - Apeldoorn</b:City>
    <b:Year>2011</b:Year>
    <b:Author>
      <b:Author>
        <b:NameList>
          <b:Person>
            <b:Last>Fache</b:Last>
            <b:First>Willy</b:First>
          </b:Person>
        </b:NameList>
      </b:Author>
    </b:Author>
    <b:RefOrder>29</b:RefOrder>
  </b:Source>
  <b:Source>
    <b:Tag>Hen06</b:Tag>
    <b:SourceType>Book</b:SourceType>
    <b:Guid>{6E7C5F7D-55D9-3F4A-A07C-1104C4AC835E}</b:Guid>
    <b:Author>
      <b:Author>
        <b:NameList>
          <b:Person>
            <b:Last>Jenkins</b:Last>
            <b:First>Henry</b:First>
          </b:Person>
        </b:NameList>
      </b:Author>
    </b:Author>
    <b:Title>Convergence Culture: Where old and New Media Collide</b:Title>
    <b:City>New York</b:City>
    <b:Publisher>NYU Press </b:Publisher>
    <b:Year>2006</b:Year>
    <b:RefOrder>30</b:RefOrder>
  </b:Source>
  <b:Source>
    <b:Tag>Tur15</b:Tag>
    <b:SourceType>DocumentFromInternetSite</b:SourceType>
    <b:Guid>{10063BB5-DEC1-9845-A13A-97F481F4BED4}</b:Guid>
    <b:Title>Nationale Social Media Onderzoek</b:Title>
    <b:Publisher>Newcom Research &amp; Consultancy B.V.</b:Publisher>
    <b:Year>2017</b:Year>
    <b:Author>
      <b:Author>
        <b:NameList>
          <b:Person>
            <b:Last>Veer</b:Last>
            <b:Middle>van der</b:Middle>
            <b:First>Neil</b:First>
          </b:Person>
          <b:Person>
            <b:Last>Peters</b:Last>
            <b:First>Oscars</b:First>
          </b:Person>
          <b:Person>
            <b:Last>Boekee</b:Last>
            <b:First>Steven</b:First>
          </b:Person>
        </b:NameList>
      </b:Author>
    </b:Author>
    <b:InternetSiteTitle>Marketing Online</b:InternetSiteTitle>
    <b:URL>http://www.marketingonline.nl/sites/default/files/Newcom_-_Nationale_Social_Media_Onderzoek_2017.pdf</b:URL>
    <b:RefOrder>31</b:RefOrder>
  </b:Source>
  <b:Source>
    <b:Tag>Sim09</b:Tag>
    <b:SourceType>Film</b:SourceType>
    <b:Guid>{4AE46E8F-401D-2B40-8222-BDEADFE55EEB}</b:Guid>
    <b:Author>
      <b:Author>
        <b:NameList>
          <b:Person>
            <b:Last>Sinek</b:Last>
            <b:First>Simon</b:First>
          </b:Person>
        </b:NameList>
      </b:Author>
      <b:Performer>
        <b:NameList>
          <b:Person>
            <b:Last>Sinek</b:Last>
            <b:First>Simon</b:First>
          </b:Person>
        </b:NameList>
      </b:Performer>
      <b:Director>
        <b:NameList>
          <b:Person>
            <b:Last>Sinek</b:Last>
            <b:First>Simon</b:First>
          </b:Person>
        </b:NameList>
      </b:Director>
    </b:Author>
    <b:Title>Hoe grote leiders tot actie inspireren</b:Title>
    <b:ProductionCompany>TEDx</b:ProductionCompany>
    <b:Year>2009</b:Year>
    <b:RefOrder>32</b:RefOrder>
  </b:Source>
  <b:Source>
    <b:Tag>Maa13</b:Tag>
    <b:SourceType>Report</b:SourceType>
    <b:Guid>{A5754BD3-EB7D-5543-87B9-2DD22A80CD21}</b:Guid>
    <b:Title>Transmedia Storytelling: What will happen next?</b:Title>
    <b:Year>2013</b:Year>
    <b:Author>
      <b:Author>
        <b:NameList>
          <b:Person>
            <b:Last>Reer</b:Last>
            <b:First>Maarten</b:First>
          </b:Person>
        </b:NameList>
      </b:Author>
    </b:Author>
    <b:Department>Nieuwe Media en Digitale Cultuur</b:Department>
    <b:Publisher>Universiteit Utrecht</b:Publisher>
    <b:RefOrder>33</b:RefOrder>
  </b:Source>
  <b:Source>
    <b:Tag>Kel10</b:Tag>
    <b:SourceType>Book</b:SourceType>
    <b:Guid>{F7A343FD-8617-4943-8617-2D0AC9E0F7C8}</b:Guid>
    <b:Year>2010</b:Year>
    <b:Author>
      <b:Author>
        <b:NameList>
          <b:Person>
            <b:Last>Keller</b:Last>
            <b:First>Kevin</b:First>
            <b:Middle>Lane</b:Middle>
          </b:Person>
        </b:NameList>
      </b:Author>
    </b:Author>
    <b:Title>Strategisch merkenmanagement</b:Title>
    <b:Publisher>Pearson Education</b:Publisher>
    <b:Pages>423</b:Pages>
    <b:RefOrder>34</b:RefOrder>
  </b:Source>
  <b:Source>
    <b:Tag>Big13</b:Tag>
    <b:SourceType>Report</b:SourceType>
    <b:Guid>{AA69815A-B83A-104D-BD37-0BD70887CFA9}</b:Guid>
    <b:Author>
      <b:Author>
        <b:Corporate>Centraal Bureau voor de Statistiek</b:Corporate>
        <b:NameList>
          <b:Person>
            <b:Last>Bighelaar</b:Last>
            <b:Middle>Simon</b:Middle>
            <b:First>van den </b:First>
          </b:Person>
          <b:Person>
            <b:Last>Akkermans</b:Last>
            <b:First>Math</b:First>
          </b:Person>
        </b:NameList>
      </b:Author>
    </b:Author>
    <b:Title>Gebruik en gebruikers van sociale media</b:Title>
    <b:Publisher>Centraal Bureau voor de Statistiek</b:Publisher>
    <b:Year>2013</b:Year>
    <b:Department>Bevolkingstrends</b:Department>
    <b:RefOrder>35</b:RefOrder>
  </b:Source>
  <b:Source>
    <b:Tag>Abr13</b:Tag>
    <b:SourceType>Book</b:SourceType>
    <b:Guid>{6ED2A2E5-28A5-1B49-8689-08BF369C5098}</b:Guid>
    <b:Author>
      <b:Author>
        <b:NameList>
          <b:Person>
            <b:Last>Maslow</b:Last>
            <b:First>Abraham</b:First>
            <b:Middle>H.</b:Middle>
          </b:Person>
        </b:NameList>
      </b:Author>
    </b:Author>
    <b:Title>A theory of Human Motivation</b:Title>
    <b:Year>2013</b:Year>
    <b:RefOrder>36</b:RefOrder>
  </b:Source>
  <b:Source>
    <b:Tag>Kle17</b:Tag>
    <b:SourceType>InternetSite</b:SourceType>
    <b:Guid>{55D9984C-353E-934A-B720-A6FD4643B183}</b:Guid>
    <b:Author>
      <b:Author>
        <b:NameList>
          <b:Person>
            <b:Last>Klerx</b:Last>
            <b:First>Jos</b:First>
          </b:Person>
        </b:NameList>
      </b:Author>
    </b:Author>
    <b:Title>Horeca</b:Title>
    <b:Publisher>Rabobank Zeeuws-Vlaanderen</b:Publisher>
    <b:Year>2017</b:Year>
    <b:ShortTitle>De strijd om de gast</b:ShortTitle>
    <b:InternetSiteTitle>Rabobank Zeeuws-Vlaanderen</b:InternetSiteTitle>
    <b:URL>https://www.rabobank.nl/bedrijven/cijfers-en-trends/horeca/blog-jos-klerx-de-strijd-om-de-gast/?intcamp=be-cijfers.en.trends-de.strijd.om.de.gast&amp;inttype=link-lees.de.blog&amp;intsource=bedrijven.cijfers-en-trends.horeca</b:URL>
    <b:RefOrder>37</b:RefOrder>
  </b:Source>
  <b:Source>
    <b:Tag>Kle16</b:Tag>
    <b:SourceType>Report</b:SourceType>
    <b:Guid>{FE493E8B-5115-A844-B4A5-5E8328524B4B}</b:Guid>
    <b:Author>
      <b:Author>
        <b:NameList>
          <b:Person>
            <b:Last>Klein</b:Last>
            <b:First>Marian</b:First>
            <b:Middle>van der</b:Middle>
          </b:Person>
          <b:Person>
            <b:Last>Jansma</b:Last>
            <b:Middle>Anna</b:Middle>
          </b:Person>
          <b:Person>
            <b:Last>Aussems</b:Last>
            <b:Middle>Claire</b:Middle>
          </b:Person>
        </b:NameList>
      </b:Author>
    </b:Author>
    <b:Title>Literatuurstudie werkgevers over vast en flexibel personeel</b:Title>
    <b:URL>http://www.verwey-jonker.nl/doc/2016/315016_Literatuurstudie-werkgevers-over_vast-en-flexibel-personeel.pdf</b:URL>
    <b:Year>2016</b:Year>
    <b:Institution>Verwey-Jonker Instituut</b:Institution>
    <b:Publisher>Verwey-Jonker Instituut</b:Publisher>
    <b:RefOrder>38</b:RefOrder>
  </b:Source>
  <b:Source>
    <b:Tag>SJT16</b:Tag>
    <b:SourceType>DocumentFromInternetSite</b:SourceType>
    <b:Guid>{B112FEC9-FF25-CE49-B1EB-5E6B5BD5D7EF}</b:Guid>
    <b:Title>VU-DARE</b:Title>
    <b:Year>2016</b:Year>
    <b:ShortTitle>Hoe verminderen we het aantal burn-outs?</b:ShortTitle>
    <b:Author>
      <b:Author>
        <b:NameList>
          <b:Person>
            <b:Last>Evers</b:Last>
            <b:First>S.J.T.M.</b:First>
          </b:Person>
        </b:NameList>
      </b:Author>
    </b:Author>
    <b:InternetSiteTitle>Social Science</b:InternetSiteTitle>
    <b:URL>http://dare.ubvu.vu.nl/handle/1871/54401</b:URL>
    <b:ProductionCompany>Vrij Universiteit Amsterdam</b:ProductionCompany>
    <b:RefOrder>39</b:RefOrder>
  </b:Source>
  <b:Source>
    <b:Tag>Mis17</b:Tag>
    <b:SourceType>DocumentFromInternetSite</b:SourceType>
    <b:Guid>{7DBFE4A8-7555-F848-831F-A77EB0DBAA05}</b:Guid>
    <b:Author>
      <b:Author>
        <b:Corporate>Misset Horeca</b:Corporate>
      </b:Author>
    </b:Author>
    <b:Title>Nieuws</b:Title>
    <b:InternetSiteTitle>Misset Catering</b:InternetSiteTitle>
    <b:URL>http://www.missethoreca.nl/catering/nieuws/2017/02/foodconcept-eat-lean-richt-zich-op-gezondheid-medewerkers-101259233</b:URL>
    <b:Year>2017</b:Year>
    <b:Month>02</b:Month>
    <b:Day>03</b:Day>
    <b:ShortTitle>Foodconcept Eat Lean richt zich op gezondheid medewerkers</b:ShortTitle>
    <b:RefOrder>40</b:RefOrder>
  </b:Source>
  <b:Source>
    <b:Tag>Fin16</b:Tag>
    <b:SourceType>InternetSite</b:SourceType>
    <b:Guid>{E2F318EF-C402-5F4B-99C2-10EF88D85864}</b:Guid>
    <b:Author>
      <b:Author>
        <b:Corporate>Financieel Dagblad</b:Corporate>
      </b:Author>
    </b:Author>
    <b:Title>Economie &amp; Politiek</b:Title>
    <b:URL>https://fd.nl/economie-politiek/1180698/potentiel-deeleconomie-neemt-toe</b:URL>
    <b:Year>2016</b:Year>
    <b:Month>12</b:Month>
    <b:Day>23</b:Day>
    <b:ShortTitle>Potentieel deeleconomie neemt toe</b:ShortTitle>
    <b:RefOrder>41</b:RefOrder>
  </b:Source>
  <b:Source>
    <b:Tag>Zui14</b:Tag>
    <b:SourceType>Report</b:SourceType>
    <b:Guid>{36173061-DFD3-9C4C-97F9-A0F28FB9B21E}</b:Guid>
    <b:Author>
      <b:Author>
        <b:NameList>
          <b:Person>
            <b:Last>Zuidgeest</b:Last>
            <b:First>Laura</b:First>
          </b:Person>
        </b:NameList>
      </b:Author>
    </b:Author>
    <b:Title>Effecten van sharing economy op de samenleving en op wonen</b:Title>
    <b:Year>2014</b:Year>
    <b:Month>11</b:Month>
    <b:Publisher>MUAD</b:Publisher>
    <b:City>Naaldwijk</b:City>
    <b:RefOrder>42</b:RefOrder>
  </b:Source>
  <b:Source>
    <b:Tag>BJo99</b:Tag>
    <b:SourceType>Report</b:SourceType>
    <b:Guid>{EEC9FA5D-D66C-0E40-B431-4912A6BD7048}</b:Guid>
    <b:Author>
      <b:Author>
        <b:NameList>
          <b:Person>
            <b:Last>Pine</b:Last>
            <b:First>B.</b:First>
            <b:Middle>Joseph</b:Middle>
          </b:Person>
          <b:Person>
            <b:Last>Gilmore</b:Last>
            <b:First>James</b:First>
            <b:Middle>H.</b:Middle>
          </b:Person>
        </b:NameList>
      </b:Author>
    </b:Author>
    <b:Title>The experience economy: work is a theatre &amp; every business is a stage</b:Title>
    <b:Publisher>Harvard business press</b:Publisher>
    <b:Year>1999</b:Year>
    <b:RefOrder>9</b:RefOrder>
  </b:Source>
</b:Sources>
</file>

<file path=customXml/itemProps1.xml><?xml version="1.0" encoding="utf-8"?>
<ds:datastoreItem xmlns:ds="http://schemas.openxmlformats.org/officeDocument/2006/customXml" ds:itemID="{561ECD6F-E4AA-5A44-A7B5-78A5287D8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Keystone Proposal.dotx</Template>
  <TotalTime>434</TotalTime>
  <Pages>127</Pages>
  <Words>21044</Words>
  <Characters>119951</Characters>
  <Application>Microsoft Macintosh Word</Application>
  <DocSecurity>0</DocSecurity>
  <Lines>999</Lines>
  <Paragraphs>281</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Praesent Tempor</vt:lpstr>
      <vt:lpstr>Suspendisse Ipsum</vt:lpstr>
    </vt:vector>
  </TitlesOfParts>
  <Manager/>
  <Company/>
  <LinksUpToDate>false</LinksUpToDate>
  <CharactersWithSpaces>140714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Jolien</dc:creator>
  <cp:keywords/>
  <dc:description/>
  <cp:lastModifiedBy>Jolien</cp:lastModifiedBy>
  <cp:revision>14</cp:revision>
  <dcterms:created xsi:type="dcterms:W3CDTF">2017-06-06T13:15:00Z</dcterms:created>
  <dcterms:modified xsi:type="dcterms:W3CDTF">2017-06-12T15:14:00Z</dcterms:modified>
  <cp:category/>
</cp:coreProperties>
</file>